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6617" w14:textId="105BD14B" w:rsidR="00EF5042" w:rsidRPr="00A911D6" w:rsidRDefault="00EF5042" w:rsidP="00EF5042">
      <w:pPr>
        <w:rPr>
          <w:b/>
          <w:bCs/>
          <w:sz w:val="28"/>
          <w:szCs w:val="28"/>
          <w:lang w:val="es-PR"/>
        </w:rPr>
      </w:pPr>
      <w:r w:rsidRPr="00A911D6">
        <w:rPr>
          <w:b/>
          <w:bCs/>
          <w:sz w:val="28"/>
          <w:szCs w:val="28"/>
          <w:lang w:val="es-PR"/>
        </w:rPr>
        <w:t>Tarea de desempeño</w:t>
      </w:r>
      <w:r w:rsidR="00A911D6" w:rsidRPr="00A911D6">
        <w:rPr>
          <w:b/>
          <w:bCs/>
          <w:sz w:val="28"/>
          <w:szCs w:val="28"/>
          <w:lang w:val="es-PR"/>
        </w:rPr>
        <w:t xml:space="preserve"> </w:t>
      </w:r>
      <w:r w:rsidR="001A240A" w:rsidRPr="00A911D6">
        <w:rPr>
          <w:b/>
          <w:bCs/>
          <w:sz w:val="28"/>
          <w:szCs w:val="28"/>
          <w:lang w:val="es-PR"/>
        </w:rPr>
        <w:t>2 Redacción</w:t>
      </w:r>
      <w:r w:rsidRPr="00A911D6">
        <w:rPr>
          <w:b/>
          <w:bCs/>
          <w:sz w:val="28"/>
          <w:szCs w:val="28"/>
          <w:lang w:val="es-PR"/>
        </w:rPr>
        <w:t xml:space="preserve"> de objetivos </w:t>
      </w:r>
    </w:p>
    <w:p w14:paraId="022E165D" w14:textId="0717B7CB" w:rsidR="00EF5042" w:rsidRPr="00EF5042" w:rsidRDefault="00EF5042" w:rsidP="00EF5042">
      <w:pPr>
        <w:rPr>
          <w:b/>
          <w:bCs/>
          <w:sz w:val="28"/>
          <w:szCs w:val="28"/>
          <w:lang w:val="es-PR"/>
        </w:rPr>
      </w:pPr>
      <w:r w:rsidRPr="00EF5042">
        <w:rPr>
          <w:b/>
          <w:bCs/>
          <w:sz w:val="28"/>
          <w:szCs w:val="28"/>
          <w:lang w:val="es-PR"/>
        </w:rPr>
        <w:t xml:space="preserve">I Contesta </w:t>
      </w:r>
      <w:r w:rsidR="001A240A" w:rsidRPr="00EF5042">
        <w:rPr>
          <w:b/>
          <w:bCs/>
          <w:sz w:val="28"/>
          <w:szCs w:val="28"/>
          <w:lang w:val="es-PR"/>
        </w:rPr>
        <w:t>de acuerdo con</w:t>
      </w:r>
      <w:r w:rsidRPr="00EF5042">
        <w:rPr>
          <w:b/>
          <w:bCs/>
          <w:sz w:val="28"/>
          <w:szCs w:val="28"/>
          <w:lang w:val="es-PR"/>
        </w:rPr>
        <w:t xml:space="preserve"> lo estudiado esta semana </w:t>
      </w:r>
    </w:p>
    <w:p w14:paraId="670B4F41" w14:textId="43CC5050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 xml:space="preserve">1. ¿Qué son los </w:t>
      </w:r>
      <w:r w:rsidRPr="00EF5042">
        <w:rPr>
          <w:sz w:val="28"/>
          <w:szCs w:val="28"/>
          <w:lang w:val="es-PR"/>
        </w:rPr>
        <w:t>tres dominios</w:t>
      </w:r>
      <w:r w:rsidRPr="00EF5042">
        <w:rPr>
          <w:sz w:val="28"/>
          <w:szCs w:val="28"/>
          <w:lang w:val="es-PR"/>
        </w:rPr>
        <w:t xml:space="preserve"> o categorías del conocimiento?</w:t>
      </w:r>
    </w:p>
    <w:p w14:paraId="37EC54B8" w14:textId="77777777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ab/>
        <w:t xml:space="preserve">1. </w:t>
      </w:r>
    </w:p>
    <w:p w14:paraId="007AE419" w14:textId="77777777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ab/>
        <w:t>2.</w:t>
      </w:r>
    </w:p>
    <w:p w14:paraId="5E3C1446" w14:textId="233C41C4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ab/>
        <w:t>3.</w:t>
      </w:r>
    </w:p>
    <w:p w14:paraId="1CA8874D" w14:textId="1E0EC632" w:rsidR="00EF5042" w:rsidRPr="00EF5042" w:rsidRDefault="00EF5042" w:rsidP="00EF5042">
      <w:pPr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2</w:t>
      </w:r>
      <w:r w:rsidRPr="00EF5042">
        <w:rPr>
          <w:sz w:val="28"/>
          <w:szCs w:val="28"/>
          <w:lang w:val="es-PR"/>
        </w:rPr>
        <w:t>. Si alguien te pregunta de momento seguramente contestarías:</w:t>
      </w:r>
    </w:p>
    <w:p w14:paraId="34B74A41" w14:textId="57F8C7E1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>Un objetivo de acción observable es</w:t>
      </w:r>
      <w:r>
        <w:rPr>
          <w:sz w:val="28"/>
          <w:szCs w:val="28"/>
          <w:lang w:val="es-PR"/>
        </w:rPr>
        <w:t xml:space="preserve">: </w:t>
      </w:r>
    </w:p>
    <w:p w14:paraId="76A87DA5" w14:textId="2CD924A1" w:rsidR="00EF5042" w:rsidRPr="00EF5042" w:rsidRDefault="00EF5042" w:rsidP="00EF5042">
      <w:pPr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3</w:t>
      </w:r>
      <w:r w:rsidRPr="00EF5042">
        <w:rPr>
          <w:sz w:val="28"/>
          <w:szCs w:val="28"/>
          <w:lang w:val="es-PR"/>
        </w:rPr>
        <w:t>. Los objetivos de conducta observable contienen una situación explícita o implícita, una acción observable, y un grado de adecuación:</w:t>
      </w:r>
    </w:p>
    <w:p w14:paraId="38E92192" w14:textId="77777777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ab/>
        <w:t>a. La situación se refiere a:</w:t>
      </w:r>
    </w:p>
    <w:p w14:paraId="62B9B6FA" w14:textId="215F0D95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ab/>
      </w:r>
    </w:p>
    <w:p w14:paraId="09AD85F7" w14:textId="77777777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ab/>
        <w:t>b. La acción observable se refiere a:</w:t>
      </w:r>
    </w:p>
    <w:p w14:paraId="60F912D8" w14:textId="5698BF7B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ab/>
      </w:r>
    </w:p>
    <w:p w14:paraId="4E54D890" w14:textId="77777777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ab/>
        <w:t>c. El grado de adecuación se refiere a:</w:t>
      </w:r>
    </w:p>
    <w:p w14:paraId="59B3B200" w14:textId="3CF6ADEC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ab/>
      </w:r>
    </w:p>
    <w:p w14:paraId="2B3EE78E" w14:textId="45CFA0AF" w:rsidR="00EF5042" w:rsidRPr="00EF5042" w:rsidRDefault="00EF5042" w:rsidP="00EF5042">
      <w:pPr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4. </w:t>
      </w:r>
      <w:r w:rsidRPr="00EF5042">
        <w:rPr>
          <w:sz w:val="28"/>
          <w:szCs w:val="28"/>
          <w:lang w:val="es-PR"/>
        </w:rPr>
        <w:t>¿Cuál es la situación en los objetivos que siguen a continuación? ¿Y la acción observable? ¿Y el grado de adecuación?</w:t>
      </w:r>
      <w:r>
        <w:rPr>
          <w:sz w:val="28"/>
          <w:szCs w:val="28"/>
          <w:lang w:val="es-PR"/>
        </w:rPr>
        <w:t xml:space="preserve"> Idéntica cada una en la oración </w:t>
      </w:r>
    </w:p>
    <w:p w14:paraId="2B04DB91" w14:textId="77777777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 xml:space="preserve">1. Más de la mitad de los alumnos podrán dibujar correctamente el mapa de </w:t>
      </w:r>
    </w:p>
    <w:p w14:paraId="5581462A" w14:textId="77777777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 xml:space="preserve">Puerto Rico, ilustrando los mares que le rodean, con la ayuda de un planisferio </w:t>
      </w:r>
    </w:p>
    <w:p w14:paraId="2745FE01" w14:textId="7468047E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>expuesto al frente del salón.</w:t>
      </w:r>
    </w:p>
    <w:p w14:paraId="1857593C" w14:textId="77777777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 xml:space="preserve">2. Con la supervisión directa del maestro, los alumnos escribirán una cartita de </w:t>
      </w:r>
    </w:p>
    <w:p w14:paraId="432E2C2A" w14:textId="5B6DA4C7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lastRenderedPageBreak/>
        <w:t>pésame sin errores.</w:t>
      </w:r>
    </w:p>
    <w:p w14:paraId="2E3192F1" w14:textId="77777777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 xml:space="preserve">3. Después de haber visto una película acerca del proceso de la digestión, todos </w:t>
      </w:r>
    </w:p>
    <w:p w14:paraId="0C172D13" w14:textId="77777777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 xml:space="preserve">los alumnos harán cooperativamente, sin olvidar ningún detalle, un dibujo en la </w:t>
      </w:r>
    </w:p>
    <w:p w14:paraId="5D612780" w14:textId="3EDF0031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>pizarra ilustrando ese proceso.</w:t>
      </w:r>
    </w:p>
    <w:p w14:paraId="6A455F4F" w14:textId="77777777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>4. Dada una serie de aseveraciones acerca de las costumbres tradicionales de</w:t>
      </w:r>
    </w:p>
    <w:p w14:paraId="26698015" w14:textId="77777777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 xml:space="preserve"> Puerto Rico, los alumnos marcarán sin equivocarse las que contienen el elemento </w:t>
      </w:r>
    </w:p>
    <w:p w14:paraId="733552BB" w14:textId="02663770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>religioso.</w:t>
      </w:r>
    </w:p>
    <w:p w14:paraId="58AE6ED7" w14:textId="77777777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 xml:space="preserve">5. Con direcciones escritas por lo menos el 75% de los alumnos jugarán el solitario </w:t>
      </w:r>
    </w:p>
    <w:p w14:paraId="5FB3CC17" w14:textId="3863688B" w:rsidR="00EF5042" w:rsidRP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>con todo éxito.</w:t>
      </w:r>
    </w:p>
    <w:p w14:paraId="28D59755" w14:textId="77777777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 xml:space="preserve">6. Luego de haber comprobado que el aire caliente asciende, todos los alumnos </w:t>
      </w:r>
    </w:p>
    <w:p w14:paraId="44523D10" w14:textId="36DF1FD9" w:rsidR="00EF5042" w:rsidRDefault="00EF5042" w:rsidP="00EF5042">
      <w:pPr>
        <w:rPr>
          <w:sz w:val="28"/>
          <w:szCs w:val="28"/>
          <w:lang w:val="es-PR"/>
        </w:rPr>
      </w:pPr>
      <w:r w:rsidRPr="00EF5042">
        <w:rPr>
          <w:sz w:val="28"/>
          <w:szCs w:val="28"/>
          <w:lang w:val="es-PR"/>
        </w:rPr>
        <w:t>darán ejemplos reales de la vida cotidiana que ilustren ese fenómeno.</w:t>
      </w:r>
    </w:p>
    <w:p w14:paraId="738A2972" w14:textId="57C436F9" w:rsidR="00B6498F" w:rsidRPr="00F85342" w:rsidRDefault="00EF5042">
      <w:pPr>
        <w:rPr>
          <w:sz w:val="28"/>
          <w:szCs w:val="28"/>
          <w:lang w:val="es-PR"/>
        </w:rPr>
      </w:pPr>
      <w:r>
        <w:rPr>
          <w:b/>
          <w:bCs/>
          <w:sz w:val="28"/>
          <w:szCs w:val="28"/>
          <w:lang w:val="es-PR"/>
        </w:rPr>
        <w:t xml:space="preserve">II </w:t>
      </w:r>
      <w:r w:rsidRPr="00EF5042">
        <w:rPr>
          <w:b/>
          <w:bCs/>
          <w:sz w:val="28"/>
          <w:szCs w:val="28"/>
          <w:lang w:val="es-PR"/>
        </w:rPr>
        <w:t>Continúa practicando:</w:t>
      </w:r>
      <w:r>
        <w:rPr>
          <w:sz w:val="28"/>
          <w:szCs w:val="28"/>
          <w:lang w:val="es-PR"/>
        </w:rPr>
        <w:t xml:space="preserve"> </w:t>
      </w:r>
      <w:r w:rsidR="00114408" w:rsidRPr="00F85342">
        <w:rPr>
          <w:sz w:val="28"/>
          <w:szCs w:val="28"/>
          <w:lang w:val="es-PR"/>
        </w:rPr>
        <w:t xml:space="preserve"> Analiza los siguientes objetivos y señala la situación, la acción observable que se divide en verbo y complemento y la adecuación de cantidad o calidad.</w:t>
      </w:r>
    </w:p>
    <w:p w14:paraId="1664E1F8" w14:textId="15B44964" w:rsidR="00114408" w:rsidRPr="00F85342" w:rsidRDefault="00A911D6" w:rsidP="00114408">
      <w:pPr>
        <w:spacing w:line="720" w:lineRule="auto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1</w:t>
      </w:r>
      <w:r w:rsidR="00114408" w:rsidRPr="00F85342">
        <w:rPr>
          <w:sz w:val="28"/>
          <w:szCs w:val="28"/>
          <w:lang w:val="es-PR"/>
        </w:rPr>
        <w:t>. Luego de la maestra leer en voz alta el poema, el estudiante contestará correctamente seis preguntas de discusión.</w:t>
      </w:r>
    </w:p>
    <w:p w14:paraId="373D9BC5" w14:textId="2A872171" w:rsidR="00114408" w:rsidRPr="00F85342" w:rsidRDefault="00A911D6" w:rsidP="00114408">
      <w:pPr>
        <w:spacing w:line="720" w:lineRule="auto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2</w:t>
      </w:r>
      <w:r w:rsidR="00114408" w:rsidRPr="00F85342">
        <w:rPr>
          <w:sz w:val="28"/>
          <w:szCs w:val="28"/>
          <w:lang w:val="es-PR"/>
        </w:rPr>
        <w:t>. El estudiante menciona cinco causas principales del Grito de Lares.</w:t>
      </w:r>
    </w:p>
    <w:p w14:paraId="518DA2A4" w14:textId="77777777" w:rsidR="00114408" w:rsidRPr="00F85342" w:rsidRDefault="00114408" w:rsidP="00114408">
      <w:pPr>
        <w:spacing w:line="720" w:lineRule="auto"/>
        <w:rPr>
          <w:sz w:val="28"/>
          <w:szCs w:val="28"/>
          <w:lang w:val="es-PR"/>
        </w:rPr>
      </w:pPr>
      <w:r w:rsidRPr="00F85342">
        <w:rPr>
          <w:sz w:val="28"/>
          <w:szCs w:val="28"/>
          <w:lang w:val="es-PR"/>
        </w:rPr>
        <w:t>3. En una visita a la Biblioteca de la escuela, el estudiante clasifica las notas del periódico es editoriales, noticias, y opiniones independientemente.</w:t>
      </w:r>
    </w:p>
    <w:p w14:paraId="41A551C2" w14:textId="2599DF59" w:rsidR="00114408" w:rsidRPr="00F85342" w:rsidRDefault="00A911D6" w:rsidP="00114408">
      <w:pPr>
        <w:spacing w:line="720" w:lineRule="auto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lastRenderedPageBreak/>
        <w:t>4</w:t>
      </w:r>
      <w:r w:rsidR="00114408" w:rsidRPr="00F85342">
        <w:rPr>
          <w:sz w:val="28"/>
          <w:szCs w:val="28"/>
          <w:lang w:val="es-PR"/>
        </w:rPr>
        <w:t xml:space="preserve">. Al </w:t>
      </w:r>
      <w:r w:rsidR="00245F06" w:rsidRPr="00F85342">
        <w:rPr>
          <w:sz w:val="28"/>
          <w:szCs w:val="28"/>
          <w:lang w:val="es-PR"/>
        </w:rPr>
        <w:t>finalizar</w:t>
      </w:r>
      <w:r w:rsidR="00114408" w:rsidRPr="00F85342">
        <w:rPr>
          <w:sz w:val="28"/>
          <w:szCs w:val="28"/>
          <w:lang w:val="es-PR"/>
        </w:rPr>
        <w:t xml:space="preserve"> la clase</w:t>
      </w:r>
      <w:r w:rsidR="00245F06" w:rsidRPr="00F85342">
        <w:rPr>
          <w:sz w:val="28"/>
          <w:szCs w:val="28"/>
          <w:lang w:val="es-PR"/>
        </w:rPr>
        <w:t>, el estudiante define correctamente mutualismo, comensalismo, y parasitismo.</w:t>
      </w:r>
    </w:p>
    <w:p w14:paraId="7E3E53B1" w14:textId="249A80EB" w:rsidR="00245F06" w:rsidRPr="00F85342" w:rsidRDefault="00A911D6" w:rsidP="00114408">
      <w:pPr>
        <w:spacing w:line="720" w:lineRule="auto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5</w:t>
      </w:r>
      <w:r w:rsidR="00245F06" w:rsidRPr="00F85342">
        <w:rPr>
          <w:sz w:val="28"/>
          <w:szCs w:val="28"/>
          <w:lang w:val="es-PR"/>
        </w:rPr>
        <w:t>. Luego de buscar el glosario del libro, el estudiante identifica cinco términos que no conocía.</w:t>
      </w:r>
    </w:p>
    <w:p w14:paraId="381DB3CC" w14:textId="7FC08DB8" w:rsidR="00245F06" w:rsidRPr="00F85342" w:rsidRDefault="00A911D6" w:rsidP="00114408">
      <w:pPr>
        <w:spacing w:line="720" w:lineRule="auto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6</w:t>
      </w:r>
      <w:r w:rsidR="00245F06" w:rsidRPr="00F85342">
        <w:rPr>
          <w:sz w:val="28"/>
          <w:szCs w:val="28"/>
          <w:lang w:val="es-PR"/>
        </w:rPr>
        <w:t>. El estudiante construye una representación de sus cuatro componentes básicos, luego de discutir los niveles tróficos de la cadena alimentaria.</w:t>
      </w:r>
    </w:p>
    <w:p w14:paraId="668774BF" w14:textId="102AC661" w:rsidR="00245F06" w:rsidRPr="00F85342" w:rsidRDefault="00A911D6" w:rsidP="00114408">
      <w:pPr>
        <w:spacing w:line="720" w:lineRule="auto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7</w:t>
      </w:r>
      <w:r w:rsidR="00245F06" w:rsidRPr="00F85342">
        <w:rPr>
          <w:sz w:val="28"/>
          <w:szCs w:val="28"/>
          <w:lang w:val="es-PR"/>
        </w:rPr>
        <w:t xml:space="preserve">. Mientras se discute el </w:t>
      </w:r>
      <w:r w:rsidR="00EF5042" w:rsidRPr="00F85342">
        <w:rPr>
          <w:sz w:val="28"/>
          <w:szCs w:val="28"/>
          <w:lang w:val="es-PR"/>
        </w:rPr>
        <w:t>antiesclavismo</w:t>
      </w:r>
      <w:r w:rsidR="00245F06" w:rsidRPr="00F85342">
        <w:rPr>
          <w:sz w:val="28"/>
          <w:szCs w:val="28"/>
          <w:lang w:val="es-PR"/>
        </w:rPr>
        <w:t>, el estudiante discute la importancia de los cloroplastos y la pared celular en la célula vegetal.</w:t>
      </w:r>
    </w:p>
    <w:p w14:paraId="7596A2D8" w14:textId="77777777" w:rsidR="00245F06" w:rsidRPr="00F85342" w:rsidRDefault="00245F06" w:rsidP="00114408">
      <w:pPr>
        <w:spacing w:line="720" w:lineRule="auto"/>
        <w:rPr>
          <w:sz w:val="28"/>
          <w:szCs w:val="28"/>
          <w:lang w:val="es-PR"/>
        </w:rPr>
      </w:pPr>
      <w:r w:rsidRPr="00F85342">
        <w:rPr>
          <w:sz w:val="28"/>
          <w:szCs w:val="28"/>
          <w:lang w:val="es-PR"/>
        </w:rPr>
        <w:t xml:space="preserve">8. Provista una presentación sobre la migración de puertorriqueños a Estados Unidos durante el Huracán María, el estudiante construirá una gráfica </w:t>
      </w:r>
      <w:r w:rsidR="00F85342" w:rsidRPr="00F85342">
        <w:rPr>
          <w:sz w:val="28"/>
          <w:szCs w:val="28"/>
          <w:lang w:val="es-PR"/>
        </w:rPr>
        <w:t xml:space="preserve">de barra para representar las estadísticas dadas. </w:t>
      </w:r>
    </w:p>
    <w:p w14:paraId="2EF2220B" w14:textId="3500F841" w:rsidR="00F85342" w:rsidRPr="00F85342" w:rsidRDefault="00A911D6" w:rsidP="00114408">
      <w:pPr>
        <w:spacing w:line="720" w:lineRule="auto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lastRenderedPageBreak/>
        <w:t xml:space="preserve">9 </w:t>
      </w:r>
      <w:r w:rsidR="00F85342" w:rsidRPr="00F85342">
        <w:rPr>
          <w:sz w:val="28"/>
          <w:szCs w:val="28"/>
          <w:lang w:val="es-PR"/>
        </w:rPr>
        <w:t xml:space="preserve">. Luego de la película “A </w:t>
      </w:r>
      <w:proofErr w:type="spellStart"/>
      <w:r w:rsidR="00F85342" w:rsidRPr="00F85342">
        <w:rPr>
          <w:sz w:val="28"/>
          <w:szCs w:val="28"/>
          <w:lang w:val="es-PR"/>
        </w:rPr>
        <w:t>turtle</w:t>
      </w:r>
      <w:proofErr w:type="spellEnd"/>
      <w:r w:rsidR="00F85342" w:rsidRPr="00F85342">
        <w:rPr>
          <w:sz w:val="28"/>
          <w:szCs w:val="28"/>
          <w:lang w:val="es-PR"/>
        </w:rPr>
        <w:t xml:space="preserve"> “s </w:t>
      </w:r>
      <w:proofErr w:type="spellStart"/>
      <w:r w:rsidR="00F85342" w:rsidRPr="00F85342">
        <w:rPr>
          <w:sz w:val="28"/>
          <w:szCs w:val="28"/>
          <w:lang w:val="es-PR"/>
        </w:rPr>
        <w:t>Journey</w:t>
      </w:r>
      <w:proofErr w:type="spellEnd"/>
      <w:r w:rsidR="00F85342" w:rsidRPr="00F85342">
        <w:rPr>
          <w:sz w:val="28"/>
          <w:szCs w:val="28"/>
          <w:lang w:val="es-PR"/>
        </w:rPr>
        <w:t xml:space="preserve">” el estudiante dibujará una tortuga marina por su capacidad de enfrentar dificultades. </w:t>
      </w:r>
    </w:p>
    <w:p w14:paraId="1A10D74A" w14:textId="3BEEA8A5" w:rsidR="00F85342" w:rsidRDefault="00A911D6" w:rsidP="00114408">
      <w:pPr>
        <w:spacing w:line="720" w:lineRule="auto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>10</w:t>
      </w:r>
      <w:r w:rsidR="00F85342" w:rsidRPr="00F85342">
        <w:rPr>
          <w:sz w:val="28"/>
          <w:szCs w:val="28"/>
          <w:lang w:val="es-PR"/>
        </w:rPr>
        <w:t xml:space="preserve">. El estudiante corrige el examen de un compañero. </w:t>
      </w:r>
    </w:p>
    <w:p w14:paraId="05FD79B1" w14:textId="457DCF90" w:rsidR="00EF5042" w:rsidRPr="00EF5042" w:rsidRDefault="00A911D6" w:rsidP="00EF5042">
      <w:pPr>
        <w:rPr>
          <w:rFonts w:eastAsiaTheme="minorHAnsi" w:cstheme="minorHAnsi"/>
          <w:sz w:val="28"/>
          <w:szCs w:val="28"/>
          <w:lang w:val="es-PR"/>
        </w:rPr>
      </w:pPr>
      <w:r>
        <w:rPr>
          <w:rFonts w:eastAsiaTheme="minorHAnsi" w:cstheme="minorHAnsi"/>
          <w:sz w:val="28"/>
          <w:szCs w:val="28"/>
          <w:lang w:val="es-PR"/>
        </w:rPr>
        <w:t xml:space="preserve">11. </w:t>
      </w:r>
      <w:r w:rsidR="00EF5042" w:rsidRPr="00EF5042">
        <w:rPr>
          <w:rFonts w:eastAsiaTheme="minorHAnsi" w:cstheme="minorHAnsi"/>
          <w:sz w:val="28"/>
          <w:szCs w:val="28"/>
          <w:lang w:val="es-PR"/>
        </w:rPr>
        <w:t xml:space="preserve"> Lee cada uno de estos objetivos y llena la tabla que aparece abajo con las partes de un objetiv</w:t>
      </w:r>
      <w:r>
        <w:rPr>
          <w:rFonts w:eastAsiaTheme="minorHAnsi" w:cstheme="minorHAnsi"/>
          <w:sz w:val="28"/>
          <w:szCs w:val="28"/>
          <w:lang w:val="es-PR"/>
        </w:rPr>
        <w:t xml:space="preserve">o de cada oración </w:t>
      </w:r>
    </w:p>
    <w:p w14:paraId="68323285" w14:textId="7C5BBF97" w:rsidR="00EF5042" w:rsidRPr="00EF5042" w:rsidRDefault="00EF5042" w:rsidP="00EF504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val="es-ES"/>
        </w:rPr>
      </w:pPr>
      <w:r w:rsidRPr="00EF5042">
        <w:rPr>
          <w:rFonts w:eastAsia="Times New Roman" w:cstheme="minorHAnsi"/>
          <w:sz w:val="28"/>
          <w:szCs w:val="28"/>
          <w:lang w:val="es-ES"/>
        </w:rPr>
        <w:t xml:space="preserve">El estudiante escribirá una </w:t>
      </w:r>
      <w:r w:rsidRPr="00EF5042">
        <w:rPr>
          <w:rFonts w:eastAsia="Times New Roman" w:cstheme="minorHAnsi"/>
          <w:sz w:val="28"/>
          <w:szCs w:val="28"/>
          <w:lang w:val="es-ES"/>
        </w:rPr>
        <w:t>carta comercial</w:t>
      </w:r>
      <w:r w:rsidRPr="00EF5042">
        <w:rPr>
          <w:rFonts w:eastAsia="Times New Roman" w:cstheme="minorHAnsi"/>
          <w:sz w:val="28"/>
          <w:szCs w:val="28"/>
          <w:lang w:val="es-ES"/>
        </w:rPr>
        <w:t xml:space="preserve">, en el estilo bloque modificado, de la página X del </w:t>
      </w:r>
      <w:r w:rsidRPr="00EF5042">
        <w:rPr>
          <w:rFonts w:eastAsia="Times New Roman" w:cstheme="minorHAnsi"/>
          <w:sz w:val="28"/>
          <w:szCs w:val="28"/>
          <w:lang w:val="es-ES"/>
        </w:rPr>
        <w:t>texto, sin</w:t>
      </w:r>
      <w:r w:rsidRPr="00EF5042">
        <w:rPr>
          <w:rFonts w:eastAsia="Times New Roman" w:cstheme="minorHAnsi"/>
          <w:sz w:val="28"/>
          <w:szCs w:val="28"/>
          <w:lang w:val="es-ES"/>
        </w:rPr>
        <w:t xml:space="preserve"> errores y en un máximo de 10 minutos.</w:t>
      </w:r>
    </w:p>
    <w:p w14:paraId="68C9137F" w14:textId="77777777" w:rsidR="00EF5042" w:rsidRPr="00EF5042" w:rsidRDefault="00EF5042" w:rsidP="00EF5042">
      <w:pPr>
        <w:spacing w:after="0" w:line="240" w:lineRule="auto"/>
        <w:ind w:left="720"/>
        <w:jc w:val="both"/>
        <w:rPr>
          <w:rFonts w:eastAsia="Times New Roman" w:cstheme="minorHAnsi"/>
          <w:sz w:val="28"/>
          <w:szCs w:val="28"/>
          <w:lang w:val="es-ES"/>
        </w:rPr>
      </w:pPr>
    </w:p>
    <w:p w14:paraId="04FDE0A8" w14:textId="6EE0F150" w:rsidR="00EF5042" w:rsidRPr="00EF5042" w:rsidRDefault="00EF5042" w:rsidP="00EF504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val="es-ES"/>
        </w:rPr>
      </w:pPr>
      <w:r w:rsidRPr="00EF5042">
        <w:rPr>
          <w:rFonts w:eastAsia="Times New Roman" w:cstheme="minorHAnsi"/>
          <w:sz w:val="28"/>
          <w:szCs w:val="28"/>
          <w:lang w:val="es-ES"/>
        </w:rPr>
        <w:t xml:space="preserve"> El estudiante preparará una presentación de 10 vistas en PowerPoint del material provisto por el </w:t>
      </w:r>
      <w:r w:rsidRPr="00EF5042">
        <w:rPr>
          <w:rFonts w:eastAsia="Times New Roman" w:cstheme="minorHAnsi"/>
          <w:sz w:val="28"/>
          <w:szCs w:val="28"/>
          <w:lang w:val="es-ES"/>
        </w:rPr>
        <w:t>profesor, en</w:t>
      </w:r>
      <w:r w:rsidRPr="00EF5042">
        <w:rPr>
          <w:rFonts w:eastAsia="Times New Roman" w:cstheme="minorHAnsi"/>
          <w:sz w:val="28"/>
          <w:szCs w:val="28"/>
          <w:lang w:val="es-ES"/>
        </w:rPr>
        <w:t xml:space="preserve"> un máximo de 45 minutos y sin errores.</w:t>
      </w:r>
    </w:p>
    <w:p w14:paraId="1AA047A1" w14:textId="77777777" w:rsidR="00EF5042" w:rsidRPr="00EF5042" w:rsidRDefault="00EF5042" w:rsidP="00EF5042">
      <w:pPr>
        <w:spacing w:after="0" w:line="240" w:lineRule="auto"/>
        <w:ind w:left="720"/>
        <w:jc w:val="both"/>
        <w:rPr>
          <w:rFonts w:eastAsia="Times New Roman" w:cstheme="minorHAnsi"/>
          <w:sz w:val="28"/>
          <w:szCs w:val="28"/>
          <w:lang w:val="es-ES"/>
        </w:rPr>
      </w:pPr>
    </w:p>
    <w:p w14:paraId="11E8A09E" w14:textId="08566E5A" w:rsidR="00EF5042" w:rsidRPr="00EF5042" w:rsidRDefault="00EF5042" w:rsidP="00EF504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val="es-ES"/>
        </w:rPr>
      </w:pPr>
      <w:r w:rsidRPr="00EF5042">
        <w:rPr>
          <w:rFonts w:eastAsia="Times New Roman" w:cstheme="minorHAnsi"/>
          <w:sz w:val="28"/>
          <w:szCs w:val="28"/>
          <w:lang w:val="es-ES"/>
        </w:rPr>
        <w:t xml:space="preserve">El estudiante explicará por escrito en sus propias palabras </w:t>
      </w:r>
      <w:r w:rsidRPr="00EF5042">
        <w:rPr>
          <w:rFonts w:eastAsia="Times New Roman" w:cstheme="minorHAnsi"/>
          <w:sz w:val="28"/>
          <w:szCs w:val="28"/>
          <w:lang w:val="es-ES"/>
        </w:rPr>
        <w:t>de acuerdo con el</w:t>
      </w:r>
      <w:r w:rsidRPr="00EF5042">
        <w:rPr>
          <w:rFonts w:eastAsia="Times New Roman" w:cstheme="minorHAnsi"/>
          <w:sz w:val="28"/>
          <w:szCs w:val="28"/>
          <w:lang w:val="es-ES"/>
        </w:rPr>
        <w:t xml:space="preserve"> capítulo del texto, cuáles son las ventajas y las desventajas de la pequeña empresa en un máximo de 20 minutos con un mínimo de 95% de exactitud.</w:t>
      </w:r>
    </w:p>
    <w:p w14:paraId="2466788F" w14:textId="77777777" w:rsidR="00EF5042" w:rsidRPr="00EF5042" w:rsidRDefault="00EF5042" w:rsidP="00EF5042">
      <w:pPr>
        <w:spacing w:after="0" w:line="240" w:lineRule="auto"/>
        <w:ind w:left="720"/>
        <w:jc w:val="both"/>
        <w:rPr>
          <w:rFonts w:eastAsia="Times New Roman" w:cstheme="minorHAnsi"/>
          <w:sz w:val="28"/>
          <w:szCs w:val="28"/>
          <w:lang w:val="es-ES"/>
        </w:rPr>
      </w:pPr>
    </w:p>
    <w:p w14:paraId="0A2BD168" w14:textId="77777777" w:rsidR="00EF5042" w:rsidRPr="00EF5042" w:rsidRDefault="00EF5042" w:rsidP="00EF504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val="es-ES"/>
        </w:rPr>
      </w:pPr>
      <w:r w:rsidRPr="00EF5042">
        <w:rPr>
          <w:rFonts w:eastAsia="Times New Roman" w:cstheme="minorHAnsi"/>
          <w:sz w:val="28"/>
          <w:szCs w:val="28"/>
          <w:lang w:val="es-ES"/>
        </w:rPr>
        <w:t>El estudiante indicará en una lista de 10 oraciones provistas por el profesor, cuál es el complemento directo, el complemento indirecto y el complemento circunstancial en un máximo de 20 minutos y sin errores.</w:t>
      </w:r>
    </w:p>
    <w:p w14:paraId="4E0D32E2" w14:textId="77777777" w:rsidR="00EF5042" w:rsidRPr="00EF5042" w:rsidRDefault="00EF5042" w:rsidP="00EF5042">
      <w:pPr>
        <w:spacing w:after="0" w:line="240" w:lineRule="auto"/>
        <w:ind w:left="720"/>
        <w:jc w:val="both"/>
        <w:rPr>
          <w:rFonts w:eastAsia="Times New Roman" w:cstheme="minorHAnsi"/>
          <w:sz w:val="28"/>
          <w:szCs w:val="28"/>
          <w:lang w:val="es-ES"/>
        </w:rPr>
      </w:pPr>
    </w:p>
    <w:p w14:paraId="6B65F977" w14:textId="43871AA1" w:rsidR="00EF5042" w:rsidRPr="00EF5042" w:rsidRDefault="00EF5042" w:rsidP="00EF504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val="es-ES"/>
        </w:rPr>
      </w:pPr>
      <w:r w:rsidRPr="00EF5042">
        <w:rPr>
          <w:rFonts w:eastAsia="Times New Roman" w:cstheme="minorHAnsi"/>
          <w:sz w:val="28"/>
          <w:szCs w:val="28"/>
          <w:lang w:val="es-ES"/>
        </w:rPr>
        <w:t xml:space="preserve">Los estudiantes indicarán cuáles son los factores que han llevado al calentamiento global, de acuerdo con lo discutido en clase, en un máximo de 15 minutos y con un mínimo </w:t>
      </w:r>
      <w:r w:rsidRPr="00EF5042">
        <w:rPr>
          <w:rFonts w:eastAsia="Times New Roman" w:cstheme="minorHAnsi"/>
          <w:sz w:val="28"/>
          <w:szCs w:val="28"/>
          <w:lang w:val="es-ES"/>
        </w:rPr>
        <w:t>de 95</w:t>
      </w:r>
      <w:r w:rsidRPr="00EF5042">
        <w:rPr>
          <w:rFonts w:eastAsia="Times New Roman" w:cstheme="minorHAnsi"/>
          <w:sz w:val="28"/>
          <w:szCs w:val="28"/>
          <w:lang w:val="es-ES"/>
        </w:rPr>
        <w:t>% de exactitud.</w:t>
      </w:r>
    </w:p>
    <w:p w14:paraId="4220439D" w14:textId="77777777" w:rsidR="00EF5042" w:rsidRPr="00EF5042" w:rsidRDefault="00EF5042" w:rsidP="00EF5042">
      <w:pPr>
        <w:spacing w:after="0" w:line="240" w:lineRule="auto"/>
        <w:ind w:left="720"/>
        <w:jc w:val="both"/>
        <w:rPr>
          <w:rFonts w:eastAsia="Times New Roman" w:cstheme="minorHAnsi"/>
          <w:sz w:val="28"/>
          <w:szCs w:val="28"/>
          <w:lang w:val="es-ES"/>
        </w:rPr>
      </w:pPr>
    </w:p>
    <w:p w14:paraId="6ACEC1C3" w14:textId="77777777" w:rsidR="00EF5042" w:rsidRPr="00EF5042" w:rsidRDefault="00EF5042" w:rsidP="00EF504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val="es-ES"/>
        </w:rPr>
      </w:pPr>
      <w:r w:rsidRPr="00EF5042">
        <w:rPr>
          <w:rFonts w:eastAsia="Times New Roman" w:cstheme="minorHAnsi"/>
          <w:sz w:val="28"/>
          <w:szCs w:val="28"/>
          <w:lang w:val="es-ES"/>
        </w:rPr>
        <w:t>El estudiante explicará en qué consistía la democracia en Grecia, de acuerdo con la información del texto, en un máximo de 10 minutos con un 98% de exactitud.</w:t>
      </w:r>
    </w:p>
    <w:p w14:paraId="18EC4CFB" w14:textId="77777777" w:rsidR="00EF5042" w:rsidRPr="00EF5042" w:rsidRDefault="00EF5042" w:rsidP="00EF5042">
      <w:pPr>
        <w:rPr>
          <w:rFonts w:eastAsiaTheme="minorHAnsi" w:cstheme="minorHAnsi"/>
          <w:sz w:val="28"/>
          <w:szCs w:val="28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1839"/>
        <w:gridCol w:w="2638"/>
        <w:gridCol w:w="2151"/>
      </w:tblGrid>
      <w:tr w:rsidR="00EF5042" w:rsidRPr="00EF5042" w14:paraId="544FE5BA" w14:textId="77777777" w:rsidTr="003143B1">
        <w:trPr>
          <w:trHeight w:val="1208"/>
          <w:jc w:val="center"/>
        </w:trPr>
        <w:tc>
          <w:tcPr>
            <w:tcW w:w="2637" w:type="dxa"/>
          </w:tcPr>
          <w:p w14:paraId="3C51E577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lastRenderedPageBreak/>
              <w:t>Verbo observable</w:t>
            </w:r>
          </w:p>
          <w:p w14:paraId="2CDCED7C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>de acción</w:t>
            </w:r>
          </w:p>
        </w:tc>
        <w:tc>
          <w:tcPr>
            <w:tcW w:w="0" w:type="auto"/>
          </w:tcPr>
          <w:p w14:paraId="328F6D10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 xml:space="preserve">Complemento </w:t>
            </w:r>
          </w:p>
        </w:tc>
        <w:tc>
          <w:tcPr>
            <w:tcW w:w="0" w:type="auto"/>
          </w:tcPr>
          <w:p w14:paraId="4357CF6F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>Situación o condición</w:t>
            </w:r>
          </w:p>
          <w:p w14:paraId="1ABDC040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7C851271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proofErr w:type="spellStart"/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>Adecuacidad</w:t>
            </w:r>
            <w:proofErr w:type="spellEnd"/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 xml:space="preserve"> </w:t>
            </w:r>
          </w:p>
          <w:p w14:paraId="182165ED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>Cantidad/calidad</w:t>
            </w:r>
          </w:p>
        </w:tc>
      </w:tr>
      <w:tr w:rsidR="00EF5042" w:rsidRPr="00EF5042" w14:paraId="1F27BF9A" w14:textId="77777777" w:rsidTr="003143B1">
        <w:trPr>
          <w:jc w:val="center"/>
        </w:trPr>
        <w:tc>
          <w:tcPr>
            <w:tcW w:w="0" w:type="auto"/>
          </w:tcPr>
          <w:p w14:paraId="182CE5FE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  <w:p w14:paraId="0D7FF773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>1</w:t>
            </w:r>
          </w:p>
          <w:p w14:paraId="0144B6C5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44245BB0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41DE4AA7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07E2B433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</w:tr>
      <w:tr w:rsidR="00EF5042" w:rsidRPr="00EF5042" w14:paraId="67A754CC" w14:textId="77777777" w:rsidTr="003143B1">
        <w:trPr>
          <w:jc w:val="center"/>
        </w:trPr>
        <w:tc>
          <w:tcPr>
            <w:tcW w:w="0" w:type="auto"/>
          </w:tcPr>
          <w:p w14:paraId="52EE3DD4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  <w:p w14:paraId="18C6C16A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>2</w:t>
            </w:r>
          </w:p>
          <w:p w14:paraId="1BF6B95B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63319439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00104972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0BDE3BC3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</w:tr>
      <w:tr w:rsidR="00EF5042" w:rsidRPr="00EF5042" w14:paraId="6C712129" w14:textId="77777777" w:rsidTr="003143B1">
        <w:trPr>
          <w:jc w:val="center"/>
        </w:trPr>
        <w:tc>
          <w:tcPr>
            <w:tcW w:w="0" w:type="auto"/>
          </w:tcPr>
          <w:p w14:paraId="196CFD02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  <w:p w14:paraId="0532F066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>3</w:t>
            </w:r>
          </w:p>
          <w:p w14:paraId="0E3D3527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5D2CC034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18D67D16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77896192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</w:tr>
      <w:tr w:rsidR="00EF5042" w:rsidRPr="00EF5042" w14:paraId="627FE5B5" w14:textId="77777777" w:rsidTr="003143B1">
        <w:trPr>
          <w:jc w:val="center"/>
        </w:trPr>
        <w:tc>
          <w:tcPr>
            <w:tcW w:w="0" w:type="auto"/>
          </w:tcPr>
          <w:p w14:paraId="4B121D4D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  <w:p w14:paraId="10FAF31C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>4</w:t>
            </w:r>
          </w:p>
          <w:p w14:paraId="064D2E60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59F8CB00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3890ACB2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213DFF82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</w:tr>
      <w:tr w:rsidR="00EF5042" w:rsidRPr="00EF5042" w14:paraId="577C47A4" w14:textId="77777777" w:rsidTr="003143B1">
        <w:trPr>
          <w:jc w:val="center"/>
        </w:trPr>
        <w:tc>
          <w:tcPr>
            <w:tcW w:w="0" w:type="auto"/>
          </w:tcPr>
          <w:p w14:paraId="5F9C3588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  <w:p w14:paraId="06BE8803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>5</w:t>
            </w:r>
          </w:p>
          <w:p w14:paraId="56749A41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524E8E2C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2AB110AB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65D92C10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</w:tr>
      <w:tr w:rsidR="00EF5042" w:rsidRPr="00EF5042" w14:paraId="59D5AECD" w14:textId="77777777" w:rsidTr="003143B1">
        <w:trPr>
          <w:jc w:val="center"/>
        </w:trPr>
        <w:tc>
          <w:tcPr>
            <w:tcW w:w="0" w:type="auto"/>
          </w:tcPr>
          <w:p w14:paraId="55D532A6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  <w:p w14:paraId="6F04DC80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  <w:r w:rsidRPr="00EF5042">
              <w:rPr>
                <w:rFonts w:eastAsia="Times New Roman" w:cstheme="minorHAnsi"/>
                <w:sz w:val="28"/>
                <w:szCs w:val="28"/>
                <w:lang w:val="es-ES"/>
              </w:rPr>
              <w:t>6</w:t>
            </w:r>
          </w:p>
          <w:p w14:paraId="288BFE4E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1DA7CE14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4999A3A4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  <w:tc>
          <w:tcPr>
            <w:tcW w:w="0" w:type="auto"/>
          </w:tcPr>
          <w:p w14:paraId="2627A445" w14:textId="77777777" w:rsidR="00EF5042" w:rsidRPr="00EF5042" w:rsidRDefault="00EF5042" w:rsidP="00EF5042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val="es-ES"/>
              </w:rPr>
            </w:pPr>
          </w:p>
        </w:tc>
      </w:tr>
    </w:tbl>
    <w:p w14:paraId="759FD01A" w14:textId="77777777" w:rsidR="00EF5042" w:rsidRPr="00EF5042" w:rsidRDefault="00EF5042" w:rsidP="00EF5042">
      <w:pPr>
        <w:rPr>
          <w:rFonts w:eastAsiaTheme="minorHAnsi" w:cstheme="minorHAnsi"/>
          <w:sz w:val="28"/>
          <w:szCs w:val="28"/>
          <w:lang w:val="es-ES"/>
        </w:rPr>
      </w:pPr>
    </w:p>
    <w:p w14:paraId="5157A3A4" w14:textId="77777777" w:rsidR="00EF5042" w:rsidRPr="00EF5042" w:rsidRDefault="00EF5042" w:rsidP="00114408">
      <w:pPr>
        <w:spacing w:line="720" w:lineRule="auto"/>
        <w:rPr>
          <w:rFonts w:cstheme="minorHAnsi"/>
          <w:sz w:val="28"/>
          <w:szCs w:val="28"/>
          <w:lang w:val="es-PR" w:eastAsia="ja-JP"/>
        </w:rPr>
      </w:pPr>
    </w:p>
    <w:p w14:paraId="131FFCD0" w14:textId="77777777" w:rsidR="00114408" w:rsidRPr="00EF5042" w:rsidRDefault="00114408" w:rsidP="00114408">
      <w:pPr>
        <w:spacing w:line="720" w:lineRule="auto"/>
        <w:rPr>
          <w:rFonts w:cstheme="minorHAnsi"/>
          <w:sz w:val="28"/>
          <w:szCs w:val="28"/>
          <w:lang w:val="es-PR"/>
        </w:rPr>
      </w:pPr>
    </w:p>
    <w:sectPr w:rsidR="00114408" w:rsidRPr="00EF5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8358C"/>
    <w:multiLevelType w:val="hybridMultilevel"/>
    <w:tmpl w:val="D2083C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162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FC"/>
    <w:rsid w:val="00114408"/>
    <w:rsid w:val="001A240A"/>
    <w:rsid w:val="00245F06"/>
    <w:rsid w:val="004731B7"/>
    <w:rsid w:val="005864FC"/>
    <w:rsid w:val="006F4398"/>
    <w:rsid w:val="00A911D6"/>
    <w:rsid w:val="00B6498F"/>
    <w:rsid w:val="00EF5042"/>
    <w:rsid w:val="00F8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05E3"/>
  <w15:docId w15:val="{CAF1A87C-4FDA-4A52-AEA0-FC753582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bibliotecaria</dc:creator>
  <cp:lastModifiedBy>Graciela  Torres Lopez</cp:lastModifiedBy>
  <cp:revision>4</cp:revision>
  <cp:lastPrinted>2019-09-11T20:24:00Z</cp:lastPrinted>
  <dcterms:created xsi:type="dcterms:W3CDTF">2023-10-17T00:48:00Z</dcterms:created>
  <dcterms:modified xsi:type="dcterms:W3CDTF">2023-10-19T20:04:00Z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623a7f-4aec-4980-abf7-42194908fdf7_Enabled">
    <vt:lpwstr>true</vt:lpwstr>
  </property>
  <property fmtid="{D5CDD505-2E9C-101B-9397-08002B2CF9AE}" pid="3" name="MSIP_Label_e8623a7f-4aec-4980-abf7-42194908fdf7_SetDate">
    <vt:lpwstr>2023-10-17T00:48:07Z</vt:lpwstr>
  </property>
  <property fmtid="{D5CDD505-2E9C-101B-9397-08002B2CF9AE}" pid="4" name="MSIP_Label_e8623a7f-4aec-4980-abf7-42194908fdf7_Method">
    <vt:lpwstr>Privileged</vt:lpwstr>
  </property>
  <property fmtid="{D5CDD505-2E9C-101B-9397-08002B2CF9AE}" pid="5" name="MSIP_Label_e8623a7f-4aec-4980-abf7-42194908fdf7_Name">
    <vt:lpwstr>e8623a7f-4aec-4980-abf7-42194908fdf7</vt:lpwstr>
  </property>
  <property fmtid="{D5CDD505-2E9C-101B-9397-08002B2CF9AE}" pid="6" name="MSIP_Label_e8623a7f-4aec-4980-abf7-42194908fdf7_SiteId">
    <vt:lpwstr>c82f2d55-67d0-4a4a-8820-2f84a18c1cdd</vt:lpwstr>
  </property>
  <property fmtid="{D5CDD505-2E9C-101B-9397-08002B2CF9AE}" pid="7" name="MSIP_Label_e8623a7f-4aec-4980-abf7-42194908fdf7_ActionId">
    <vt:lpwstr>10d16b14-ff8f-4a58-b93e-0acb745bd6a2</vt:lpwstr>
  </property>
  <property fmtid="{D5CDD505-2E9C-101B-9397-08002B2CF9AE}" pid="8" name="MSIP_Label_e8623a7f-4aec-4980-abf7-42194908fdf7_ContentBits">
    <vt:lpwstr>0</vt:lpwstr>
  </property>
</Properties>
</file>