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01" w:rsidRDefault="009F3A6B" w:rsidP="0010022E">
      <w:pPr>
        <w:ind w:firstLine="720"/>
      </w:pPr>
      <w:r>
        <w:t xml:space="preserve">During the last day of my clinical experience I was still involved with a Student Workshop day but my nurse still had to care for students medical needs. In this middle school alone there has been two pregnant teens this year. </w:t>
      </w:r>
      <w:r w:rsidRPr="009F3A6B">
        <w:t>410,000 teen births were recorded in the United States in 2009 alone, according to the U.S. Centers for Disease Control and Prevention (</w:t>
      </w:r>
      <w:r w:rsidR="0010022E" w:rsidRPr="009F3A6B">
        <w:t>CDC</w:t>
      </w:r>
      <w:r w:rsidR="0010022E">
        <w:t>, 2011</w:t>
      </w:r>
      <w:r>
        <w:t xml:space="preserve">).  As with most teen pregnancy once the teen becomes pregnant a teen , parent , and teachers must accept it and try to move and help that teen get the best they can out of life . This is when I saw </w:t>
      </w:r>
      <w:r w:rsidR="0010022E">
        <w:t>Mrs.</w:t>
      </w:r>
      <w:r>
        <w:t xml:space="preserve"> Britton in action</w:t>
      </w:r>
      <w:r w:rsidR="0010022E">
        <w:t xml:space="preserve"> with other service</w:t>
      </w:r>
      <w:r>
        <w:t xml:space="preserve">s with in the </w:t>
      </w:r>
      <w:r w:rsidR="0010022E">
        <w:t>community and district making s</w:t>
      </w:r>
      <w:r>
        <w:t xml:space="preserve">ure this teen stayed in school and got her </w:t>
      </w:r>
      <w:r w:rsidR="0010022E">
        <w:t xml:space="preserve">education. </w:t>
      </w:r>
      <w:r>
        <w:t xml:space="preserve">With assistance to help get her school work caught up </w:t>
      </w:r>
      <w:r w:rsidR="0010022E">
        <w:t>Mrs.</w:t>
      </w:r>
      <w:r>
        <w:t xml:space="preserve"> Britton even offered to let the mother use a breast pump </w:t>
      </w:r>
      <w:r w:rsidR="0010022E">
        <w:t>in her</w:t>
      </w:r>
      <w:r>
        <w:t xml:space="preserve"> office and keep breast milk in her fridge during </w:t>
      </w:r>
      <w:bookmarkStart w:id="0" w:name="_GoBack"/>
      <w:bookmarkEnd w:id="0"/>
      <w:r w:rsidR="0010022E">
        <w:t xml:space="preserve">lunch. </w:t>
      </w:r>
    </w:p>
    <w:sectPr w:rsidR="00301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6B"/>
    <w:rsid w:val="0010022E"/>
    <w:rsid w:val="00301701"/>
    <w:rsid w:val="009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Kruse</dc:creator>
  <cp:lastModifiedBy>Michael Kruse</cp:lastModifiedBy>
  <cp:revision>1</cp:revision>
  <dcterms:created xsi:type="dcterms:W3CDTF">2011-05-04T19:36:00Z</dcterms:created>
  <dcterms:modified xsi:type="dcterms:W3CDTF">2011-05-04T19:55:00Z</dcterms:modified>
</cp:coreProperties>
</file>