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38" w:rsidRDefault="00744C0A">
      <w:pPr>
        <w:rPr>
          <w:rFonts w:ascii="Times New Roman" w:hAnsi="Times New Roman" w:cs="Times New Roman"/>
          <w:sz w:val="24"/>
          <w:szCs w:val="24"/>
        </w:rPr>
      </w:pPr>
      <w:r>
        <w:rPr>
          <w:rFonts w:ascii="Times New Roman" w:hAnsi="Times New Roman" w:cs="Times New Roman"/>
          <w:sz w:val="24"/>
          <w:szCs w:val="24"/>
        </w:rPr>
        <w:t xml:space="preserve">Running head: </w:t>
      </w:r>
      <w:r w:rsidR="00C01E03">
        <w:rPr>
          <w:rFonts w:ascii="Times New Roman" w:hAnsi="Times New Roman" w:cs="Times New Roman"/>
          <w:sz w:val="24"/>
          <w:szCs w:val="24"/>
        </w:rPr>
        <w:t>JOURNAL</w:t>
      </w:r>
      <w:r w:rsidR="00C01E03">
        <w:rPr>
          <w:rFonts w:ascii="Times New Roman" w:hAnsi="Times New Roman" w:cs="Times New Roman"/>
          <w:sz w:val="24"/>
          <w:szCs w:val="24"/>
        </w:rPr>
        <w:tab/>
      </w:r>
      <w:r w:rsidR="00C01E03">
        <w:rPr>
          <w:rFonts w:ascii="Times New Roman" w:hAnsi="Times New Roman" w:cs="Times New Roman"/>
          <w:sz w:val="24"/>
          <w:szCs w:val="24"/>
        </w:rPr>
        <w:tab/>
      </w:r>
      <w:r w:rsidR="00C01E03">
        <w:rPr>
          <w:rFonts w:ascii="Times New Roman" w:hAnsi="Times New Roman" w:cs="Times New Roman"/>
          <w:sz w:val="24"/>
          <w:szCs w:val="24"/>
        </w:rPr>
        <w:tab/>
      </w:r>
      <w:r w:rsidR="00C01E03">
        <w:rPr>
          <w:rFonts w:ascii="Times New Roman" w:hAnsi="Times New Roman" w:cs="Times New Roman"/>
          <w:sz w:val="24"/>
          <w:szCs w:val="24"/>
        </w:rPr>
        <w:tab/>
      </w:r>
      <w:r w:rsidR="00C01E03">
        <w:rPr>
          <w:rFonts w:ascii="Times New Roman" w:hAnsi="Times New Roman" w:cs="Times New Roman"/>
          <w:sz w:val="24"/>
          <w:szCs w:val="24"/>
        </w:rPr>
        <w:tab/>
        <w:t xml:space="preserve">    </w:t>
      </w:r>
      <w:r w:rsidR="00BB11A6">
        <w:rPr>
          <w:rFonts w:ascii="Times New Roman" w:hAnsi="Times New Roman" w:cs="Times New Roman"/>
          <w:sz w:val="24"/>
          <w:szCs w:val="24"/>
        </w:rPr>
        <w:tab/>
      </w:r>
      <w:r w:rsidR="00BB11A6">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p w:rsidR="00744C0A" w:rsidRDefault="00744C0A">
      <w:pPr>
        <w:rPr>
          <w:rFonts w:ascii="Times New Roman" w:hAnsi="Times New Roman" w:cs="Times New Roman"/>
          <w:sz w:val="24"/>
          <w:szCs w:val="24"/>
        </w:rPr>
      </w:pPr>
    </w:p>
    <w:p w:rsidR="00744C0A" w:rsidRDefault="00744C0A">
      <w:pPr>
        <w:rPr>
          <w:rFonts w:ascii="Times New Roman" w:hAnsi="Times New Roman" w:cs="Times New Roman"/>
          <w:sz w:val="24"/>
          <w:szCs w:val="24"/>
        </w:rPr>
      </w:pPr>
    </w:p>
    <w:p w:rsidR="00744C0A" w:rsidRDefault="00744C0A">
      <w:pPr>
        <w:rPr>
          <w:rFonts w:ascii="Times New Roman" w:hAnsi="Times New Roman" w:cs="Times New Roman"/>
          <w:sz w:val="24"/>
          <w:szCs w:val="24"/>
        </w:rPr>
      </w:pPr>
    </w:p>
    <w:p w:rsidR="00BB11A6" w:rsidRDefault="00BB11A6">
      <w:pPr>
        <w:rPr>
          <w:rFonts w:ascii="Times New Roman" w:hAnsi="Times New Roman" w:cs="Times New Roman"/>
          <w:sz w:val="24"/>
          <w:szCs w:val="24"/>
        </w:rPr>
      </w:pPr>
    </w:p>
    <w:p w:rsidR="00744C0A" w:rsidRDefault="00C01E03" w:rsidP="00BB11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4</w:t>
      </w:r>
    </w:p>
    <w:p w:rsidR="00BB11A6" w:rsidRDefault="00BB11A6" w:rsidP="00BB11A6">
      <w:pPr>
        <w:spacing w:after="0" w:line="480" w:lineRule="auto"/>
        <w:jc w:val="center"/>
        <w:rPr>
          <w:rFonts w:ascii="Times" w:hAnsi="Times"/>
        </w:rPr>
      </w:pPr>
      <w:proofErr w:type="spellStart"/>
      <w:r>
        <w:rPr>
          <w:rFonts w:ascii="Times" w:hAnsi="Times"/>
        </w:rPr>
        <w:t>Katey</w:t>
      </w:r>
      <w:proofErr w:type="spellEnd"/>
      <w:r>
        <w:rPr>
          <w:rFonts w:ascii="Times" w:hAnsi="Times"/>
        </w:rPr>
        <w:t xml:space="preserve"> </w:t>
      </w:r>
      <w:proofErr w:type="spellStart"/>
      <w:r>
        <w:rPr>
          <w:rFonts w:ascii="Times" w:hAnsi="Times"/>
        </w:rPr>
        <w:t>Goodpaster</w:t>
      </w:r>
      <w:proofErr w:type="spellEnd"/>
    </w:p>
    <w:p w:rsidR="00BB11A6" w:rsidRDefault="00BB11A6" w:rsidP="00BB11A6">
      <w:pPr>
        <w:spacing w:after="0" w:line="480" w:lineRule="auto"/>
        <w:jc w:val="center"/>
        <w:rPr>
          <w:rFonts w:ascii="Times" w:hAnsi="Times"/>
        </w:rPr>
      </w:pPr>
      <w:r>
        <w:rPr>
          <w:rFonts w:ascii="Times" w:hAnsi="Times"/>
        </w:rPr>
        <w:t>Lakeview College of Nursing</w:t>
      </w:r>
    </w:p>
    <w:p w:rsidR="00BB11A6" w:rsidRDefault="00C01E03" w:rsidP="00BB11A6">
      <w:pPr>
        <w:spacing w:after="0" w:line="480" w:lineRule="auto"/>
        <w:jc w:val="center"/>
        <w:rPr>
          <w:rFonts w:ascii="Times" w:hAnsi="Times"/>
        </w:rPr>
      </w:pPr>
      <w:r>
        <w:rPr>
          <w:rFonts w:ascii="Times" w:hAnsi="Times"/>
        </w:rPr>
        <w:t>Interactional Dynamics</w:t>
      </w:r>
    </w:p>
    <w:p w:rsidR="00BB11A6" w:rsidRDefault="00C01E03" w:rsidP="00BB11A6">
      <w:pPr>
        <w:spacing w:after="0" w:line="480" w:lineRule="auto"/>
        <w:jc w:val="center"/>
        <w:rPr>
          <w:rFonts w:ascii="Times" w:hAnsi="Times"/>
        </w:rPr>
      </w:pPr>
      <w:r>
        <w:rPr>
          <w:rFonts w:ascii="Times" w:hAnsi="Times"/>
        </w:rPr>
        <w:t>September 19, 2011</w:t>
      </w:r>
    </w:p>
    <w:p w:rsidR="00C01E03" w:rsidRDefault="00C01E03" w:rsidP="00BB11A6">
      <w:pPr>
        <w:spacing w:after="0" w:line="480" w:lineRule="auto"/>
        <w:jc w:val="center"/>
        <w:rPr>
          <w:rFonts w:ascii="Times" w:hAnsi="Times"/>
        </w:rPr>
      </w:pPr>
    </w:p>
    <w:p w:rsidR="00BB11A6" w:rsidRDefault="00BB11A6" w:rsidP="00BB11A6">
      <w:pPr>
        <w:spacing w:after="0" w:line="480" w:lineRule="auto"/>
        <w:jc w:val="center"/>
        <w:rPr>
          <w:rFonts w:ascii="Times" w:hAnsi="Times"/>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jc w:val="center"/>
        <w:rPr>
          <w:rFonts w:ascii="Times New Roman" w:hAnsi="Times New Roman" w:cs="Times New Roman"/>
          <w:sz w:val="24"/>
          <w:szCs w:val="24"/>
        </w:rPr>
      </w:pPr>
    </w:p>
    <w:p w:rsidR="00BB11A6" w:rsidRDefault="00BB11A6" w:rsidP="00BB11A6">
      <w:pPr>
        <w:spacing w:after="0" w:line="480" w:lineRule="auto"/>
        <w:rPr>
          <w:rFonts w:ascii="Times New Roman" w:hAnsi="Times New Roman" w:cs="Times New Roman"/>
          <w:sz w:val="24"/>
          <w:szCs w:val="24"/>
        </w:rPr>
      </w:pPr>
    </w:p>
    <w:p w:rsidR="00BB11A6" w:rsidRDefault="00C01E03" w:rsidP="00BB11A6">
      <w:pPr>
        <w:spacing w:after="0" w:line="480" w:lineRule="auto"/>
        <w:rPr>
          <w:rFonts w:ascii="Times New Roman" w:hAnsi="Times New Roman" w:cs="Times New Roman"/>
          <w:sz w:val="24"/>
          <w:szCs w:val="24"/>
        </w:rPr>
      </w:pPr>
      <w:r>
        <w:rPr>
          <w:rFonts w:ascii="Times New Roman" w:hAnsi="Times New Roman" w:cs="Times New Roman"/>
          <w:sz w:val="24"/>
          <w:szCs w:val="24"/>
        </w:rPr>
        <w:t>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6CF0">
        <w:rPr>
          <w:rFonts w:ascii="Times New Roman" w:hAnsi="Times New Roman" w:cs="Times New Roman"/>
          <w:sz w:val="24"/>
          <w:szCs w:val="24"/>
        </w:rPr>
        <w:t xml:space="preserve"> </w:t>
      </w:r>
      <w:r w:rsidR="00536CF0">
        <w:rPr>
          <w:rFonts w:ascii="Times New Roman" w:hAnsi="Times New Roman" w:cs="Times New Roman"/>
          <w:sz w:val="24"/>
          <w:szCs w:val="24"/>
        </w:rPr>
        <w:tab/>
      </w:r>
      <w:r w:rsidR="00536CF0">
        <w:rPr>
          <w:rFonts w:ascii="Times New Roman" w:hAnsi="Times New Roman" w:cs="Times New Roman"/>
          <w:sz w:val="24"/>
          <w:szCs w:val="24"/>
        </w:rPr>
        <w:tab/>
      </w:r>
      <w:r w:rsidR="00536CF0">
        <w:rPr>
          <w:rFonts w:ascii="Times New Roman" w:hAnsi="Times New Roman" w:cs="Times New Roman"/>
          <w:sz w:val="24"/>
          <w:szCs w:val="24"/>
        </w:rPr>
        <w:tab/>
      </w:r>
      <w:r w:rsidR="00536CF0">
        <w:rPr>
          <w:rFonts w:ascii="Times New Roman" w:hAnsi="Times New Roman" w:cs="Times New Roman"/>
          <w:sz w:val="24"/>
          <w:szCs w:val="24"/>
        </w:rPr>
        <w:tab/>
      </w:r>
      <w:r w:rsidR="00536CF0">
        <w:rPr>
          <w:rFonts w:ascii="Times New Roman" w:hAnsi="Times New Roman" w:cs="Times New Roman"/>
          <w:sz w:val="24"/>
          <w:szCs w:val="24"/>
        </w:rPr>
        <w:tab/>
      </w:r>
      <w:r w:rsidR="00536CF0">
        <w:rPr>
          <w:rFonts w:ascii="Times New Roman" w:hAnsi="Times New Roman" w:cs="Times New Roman"/>
          <w:sz w:val="24"/>
          <w:szCs w:val="24"/>
        </w:rPr>
        <w:tab/>
      </w:r>
      <w:r w:rsidR="00536CF0">
        <w:rPr>
          <w:rFonts w:ascii="Times New Roman" w:hAnsi="Times New Roman" w:cs="Times New Roman"/>
          <w:sz w:val="24"/>
          <w:szCs w:val="24"/>
        </w:rPr>
        <w:tab/>
        <w:t xml:space="preserve">          2</w:t>
      </w:r>
    </w:p>
    <w:p w:rsidR="00536CF0" w:rsidRDefault="00536CF0" w:rsidP="00BB11A6">
      <w:pPr>
        <w:spacing w:after="0" w:line="480" w:lineRule="auto"/>
        <w:rPr>
          <w:rFonts w:ascii="Times New Roman" w:hAnsi="Times New Roman" w:cs="Times New Roman"/>
          <w:sz w:val="24"/>
          <w:szCs w:val="24"/>
        </w:rPr>
      </w:pPr>
    </w:p>
    <w:p w:rsidR="00F21B39" w:rsidRPr="00C01E03" w:rsidRDefault="00C01E03" w:rsidP="00C01E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4</w:t>
      </w:r>
    </w:p>
    <w:p w:rsidR="00C01E03" w:rsidRDefault="00C01E03" w:rsidP="00C01E0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6961">
        <w:rPr>
          <w:rFonts w:ascii="Times New Roman" w:hAnsi="Times New Roman" w:cs="Times New Roman"/>
          <w:sz w:val="24"/>
          <w:szCs w:val="24"/>
        </w:rPr>
        <w:t>The small group experiences help us to interact and get to know our classmates. Within my small group, we all have blue personalities, which cause some conflicts. One of the main ones is when we talk over each other. We are working on having more structured group discussions because once a topic is stated, we all talk at once and it is difficult to hear everyone’s responses. By establishing roles and leaders help our group to create</w:t>
      </w:r>
      <w:r w:rsidR="00F859D7">
        <w:rPr>
          <w:rFonts w:ascii="Times New Roman" w:hAnsi="Times New Roman" w:cs="Times New Roman"/>
          <w:sz w:val="24"/>
          <w:szCs w:val="24"/>
        </w:rPr>
        <w:t xml:space="preserve"> organization and less conflict. I enjoy Small Group because it changes it up from being in a lecture for nine hours. It allows us to express our opinions</w:t>
      </w:r>
      <w:r w:rsidR="0072439F">
        <w:rPr>
          <w:rFonts w:ascii="Times New Roman" w:hAnsi="Times New Roman" w:cs="Times New Roman"/>
          <w:sz w:val="24"/>
          <w:szCs w:val="24"/>
        </w:rPr>
        <w:t>, and in a larger group setting, we normally would not all be able to say everything we want. From the previous Small Group, my perception changed because it taught me to open up more and that we are all in the same boat with many of the issues we are all facing.</w:t>
      </w:r>
    </w:p>
    <w:p w:rsidR="0072439F" w:rsidRDefault="0072439F" w:rsidP="00C01E0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the reading, the concepts of communication with others taught me a lot about the importance of being able to converse well and correctly. </w:t>
      </w:r>
      <w:r w:rsidR="00032CAF">
        <w:rPr>
          <w:rFonts w:ascii="Times New Roman" w:hAnsi="Times New Roman" w:cs="Times New Roman"/>
          <w:sz w:val="24"/>
          <w:szCs w:val="24"/>
        </w:rPr>
        <w:t>Listening to people and giving feedback is an extremely imperative component to good communication. It shows people that by listening and then giving feedback that you are paying attention and interested in the things they have to say.</w:t>
      </w:r>
    </w:p>
    <w:p w:rsidR="0072439F" w:rsidRPr="00C01E03" w:rsidRDefault="0072439F" w:rsidP="00C01E03">
      <w:pPr>
        <w:spacing w:after="0" w:line="480" w:lineRule="auto"/>
        <w:rPr>
          <w:rFonts w:ascii="Times New Roman" w:hAnsi="Times New Roman" w:cs="Times New Roman"/>
          <w:sz w:val="24"/>
          <w:szCs w:val="24"/>
        </w:rPr>
      </w:pPr>
      <w:r>
        <w:rPr>
          <w:rFonts w:ascii="Times New Roman" w:hAnsi="Times New Roman" w:cs="Times New Roman"/>
          <w:sz w:val="24"/>
          <w:szCs w:val="24"/>
        </w:rPr>
        <w:tab/>
        <w:t>Starting clinica</w:t>
      </w:r>
      <w:r w:rsidR="00F34703">
        <w:rPr>
          <w:rFonts w:ascii="Times New Roman" w:hAnsi="Times New Roman" w:cs="Times New Roman"/>
          <w:sz w:val="24"/>
          <w:szCs w:val="24"/>
        </w:rPr>
        <w:t xml:space="preserve">ls, I have had time to work on all of my communication skills. With my last patient I tried to be very compassionate and understanding by putting myself in his shoes. I found that it was much easier when I thought about how I would feel if I were in his situation, and I </w:t>
      </w:r>
      <w:r w:rsidR="00032CAF">
        <w:rPr>
          <w:rFonts w:ascii="Times New Roman" w:hAnsi="Times New Roman" w:cs="Times New Roman"/>
          <w:sz w:val="24"/>
          <w:szCs w:val="24"/>
        </w:rPr>
        <w:t xml:space="preserve">was able to comfort him better. It is a lot easier to be able to have patient interaction to help </w:t>
      </w:r>
      <w:r w:rsidR="00032CAF">
        <w:rPr>
          <w:rFonts w:ascii="Times New Roman" w:hAnsi="Times New Roman" w:cs="Times New Roman"/>
          <w:sz w:val="24"/>
          <w:szCs w:val="24"/>
        </w:rPr>
        <w:lastRenderedPageBreak/>
        <w:t>get my communication practice. I still need to work on listening more because when I am thinking about my communication skills I sometimes forget to listen intently to what the person has to say. I want my patients and people around me to know that I am interested about what they say, and by not listening, it doesn’t give them that impression.</w:t>
      </w:r>
    </w:p>
    <w:p w:rsidR="00F21B39" w:rsidRPr="00F21B39" w:rsidRDefault="00F21B39" w:rsidP="00032CAF">
      <w:pPr>
        <w:rPr>
          <w:rFonts w:ascii="Times New Roman" w:hAnsi="Times New Roman" w:cs="Times New Roman"/>
          <w:sz w:val="24"/>
          <w:szCs w:val="24"/>
        </w:rPr>
      </w:pPr>
    </w:p>
    <w:sectPr w:rsidR="00F21B39" w:rsidRPr="00F21B39" w:rsidSect="00F267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760C6"/>
    <w:multiLevelType w:val="hybridMultilevel"/>
    <w:tmpl w:val="58B68EF0"/>
    <w:lvl w:ilvl="0" w:tplc="4BA69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C0A"/>
    <w:rsid w:val="00032CAF"/>
    <w:rsid w:val="00056961"/>
    <w:rsid w:val="00536CF0"/>
    <w:rsid w:val="0063590C"/>
    <w:rsid w:val="00645650"/>
    <w:rsid w:val="006A223C"/>
    <w:rsid w:val="00721F3E"/>
    <w:rsid w:val="0072439F"/>
    <w:rsid w:val="00744C0A"/>
    <w:rsid w:val="007F15B9"/>
    <w:rsid w:val="008707D9"/>
    <w:rsid w:val="00BB11A6"/>
    <w:rsid w:val="00BF57E1"/>
    <w:rsid w:val="00C01E03"/>
    <w:rsid w:val="00C80DD1"/>
    <w:rsid w:val="00F21B39"/>
    <w:rsid w:val="00F26738"/>
    <w:rsid w:val="00F34703"/>
    <w:rsid w:val="00F85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Janes</dc:creator>
  <cp:lastModifiedBy>Greg Janes</cp:lastModifiedBy>
  <cp:revision>7</cp:revision>
  <dcterms:created xsi:type="dcterms:W3CDTF">2011-09-13T02:00:00Z</dcterms:created>
  <dcterms:modified xsi:type="dcterms:W3CDTF">2011-09-19T02:53:00Z</dcterms:modified>
</cp:coreProperties>
</file>