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6265E" w14:textId="77777777" w:rsidR="00794351" w:rsidRDefault="00794351"/>
    <w:p w14:paraId="1D1AC4BC" w14:textId="77777777" w:rsidR="00AB705B" w:rsidRDefault="00AB705B"/>
    <w:p w14:paraId="26FA18F2" w14:textId="77777777" w:rsidR="00AB705B" w:rsidRDefault="00AB705B">
      <w:r>
        <w:t>In the event of an Emergency Situation where Mass Casualty is experienced a house wide “Medical Conference” will be announced over the hospital announcement system.</w:t>
      </w:r>
    </w:p>
    <w:p w14:paraId="639BBBAD" w14:textId="77777777" w:rsidR="00AB705B" w:rsidRDefault="00AB705B"/>
    <w:p w14:paraId="687BCBCA" w14:textId="77777777" w:rsidR="00AB705B" w:rsidRDefault="00AB705B" w:rsidP="00AB705B">
      <w:pPr>
        <w:pStyle w:val="ListParagraph"/>
        <w:numPr>
          <w:ilvl w:val="0"/>
          <w:numId w:val="1"/>
        </w:numPr>
      </w:pPr>
      <w:r>
        <w:t>Notification to the Hospital:</w:t>
      </w:r>
    </w:p>
    <w:p w14:paraId="7045EC75" w14:textId="77777777" w:rsidR="00AB705B" w:rsidRDefault="00AB705B" w:rsidP="00AB705B">
      <w:pPr>
        <w:pStyle w:val="ListParagraph"/>
        <w:numPr>
          <w:ilvl w:val="1"/>
          <w:numId w:val="1"/>
        </w:numPr>
      </w:pPr>
      <w:r>
        <w:t xml:space="preserve">Notification will be relayed from the Emergency Department to the Administration or House Officer.  The relayed information will describe the type of </w:t>
      </w:r>
      <w:proofErr w:type="gramStart"/>
      <w:r>
        <w:t>disaster,</w:t>
      </w:r>
      <w:proofErr w:type="gramEnd"/>
      <w:r>
        <w:t xml:space="preserve"> amount of casualty experienced and expected casualties coming into the ED.  </w:t>
      </w:r>
    </w:p>
    <w:p w14:paraId="458D29CF" w14:textId="77777777" w:rsidR="00AB705B" w:rsidRDefault="00AB705B" w:rsidP="00AB705B">
      <w:pPr>
        <w:pStyle w:val="ListParagraph"/>
        <w:numPr>
          <w:ilvl w:val="1"/>
          <w:numId w:val="1"/>
        </w:numPr>
      </w:pPr>
      <w:r>
        <w:t xml:space="preserve">Notification of the mass casualty in the community setting will be relayed </w:t>
      </w:r>
      <w:proofErr w:type="gramStart"/>
      <w:r>
        <w:t>by an</w:t>
      </w:r>
      <w:proofErr w:type="gramEnd"/>
      <w:r>
        <w:t xml:space="preserve"> appointed personnel on the scene of the accident(s) to the ED/Administration/House Officer.</w:t>
      </w:r>
    </w:p>
    <w:p w14:paraId="5389B3DA" w14:textId="77777777" w:rsidR="00AB705B" w:rsidRDefault="00AB705B" w:rsidP="00AB705B">
      <w:pPr>
        <w:pStyle w:val="ListParagraph"/>
        <w:ind w:left="1440"/>
      </w:pPr>
    </w:p>
    <w:p w14:paraId="64C5A13D" w14:textId="77777777" w:rsidR="00AB705B" w:rsidRDefault="00AB705B" w:rsidP="00AB705B">
      <w:pPr>
        <w:pStyle w:val="ListParagraph"/>
        <w:numPr>
          <w:ilvl w:val="0"/>
          <w:numId w:val="1"/>
        </w:numPr>
      </w:pPr>
      <w:r>
        <w:t>Response:</w:t>
      </w:r>
    </w:p>
    <w:p w14:paraId="0CC78258" w14:textId="77777777" w:rsidR="00AB705B" w:rsidRDefault="00AB705B" w:rsidP="00AB705B">
      <w:pPr>
        <w:pStyle w:val="ListParagraph"/>
        <w:numPr>
          <w:ilvl w:val="1"/>
          <w:numId w:val="1"/>
        </w:numPr>
      </w:pPr>
      <w:r>
        <w:t>Communication Center will notify the following staff to implement the plan:</w:t>
      </w:r>
    </w:p>
    <w:p w14:paraId="5CE033FF" w14:textId="77777777" w:rsidR="00AB705B" w:rsidRDefault="00AB705B" w:rsidP="00AB705B">
      <w:pPr>
        <w:pStyle w:val="ListParagraph"/>
        <w:numPr>
          <w:ilvl w:val="2"/>
          <w:numId w:val="1"/>
        </w:numPr>
      </w:pPr>
      <w:r>
        <w:t>Security</w:t>
      </w:r>
    </w:p>
    <w:p w14:paraId="2037A929" w14:textId="77777777" w:rsidR="00AB705B" w:rsidRDefault="00AB705B" w:rsidP="00AB705B">
      <w:pPr>
        <w:pStyle w:val="ListParagraph"/>
        <w:numPr>
          <w:ilvl w:val="2"/>
          <w:numId w:val="1"/>
        </w:numPr>
      </w:pPr>
      <w:r>
        <w:t>Public Relations</w:t>
      </w:r>
    </w:p>
    <w:p w14:paraId="12615679" w14:textId="77777777" w:rsidR="00AB705B" w:rsidRDefault="00AB705B" w:rsidP="00AB705B">
      <w:pPr>
        <w:pStyle w:val="ListParagraph"/>
        <w:numPr>
          <w:ilvl w:val="2"/>
          <w:numId w:val="1"/>
        </w:numPr>
      </w:pPr>
      <w:r>
        <w:t>Administrators on call and the House Officer</w:t>
      </w:r>
    </w:p>
    <w:p w14:paraId="3B3F2BDC" w14:textId="77777777" w:rsidR="00AB705B" w:rsidRDefault="00AB705B" w:rsidP="00AB705B">
      <w:pPr>
        <w:pStyle w:val="ListParagraph"/>
        <w:numPr>
          <w:ilvl w:val="2"/>
          <w:numId w:val="1"/>
        </w:numPr>
      </w:pPr>
      <w:r>
        <w:t>Registration Center</w:t>
      </w:r>
    </w:p>
    <w:p w14:paraId="018270D7" w14:textId="77777777" w:rsidR="00AB705B" w:rsidRDefault="00AB705B" w:rsidP="00AB705B">
      <w:pPr>
        <w:pStyle w:val="ListParagraph"/>
        <w:numPr>
          <w:ilvl w:val="2"/>
          <w:numId w:val="1"/>
        </w:numPr>
      </w:pPr>
      <w:r>
        <w:t>Environmental Services</w:t>
      </w:r>
    </w:p>
    <w:p w14:paraId="042F9A63" w14:textId="77777777" w:rsidR="00AB705B" w:rsidRDefault="00AB705B" w:rsidP="00AB705B">
      <w:pPr>
        <w:pStyle w:val="ListParagraph"/>
        <w:numPr>
          <w:ilvl w:val="2"/>
          <w:numId w:val="1"/>
        </w:numPr>
      </w:pPr>
      <w:r>
        <w:t>Chaplaincy</w:t>
      </w:r>
    </w:p>
    <w:p w14:paraId="314276DF" w14:textId="77777777" w:rsidR="00AB705B" w:rsidRDefault="00AB705B" w:rsidP="00AB705B">
      <w:pPr>
        <w:pStyle w:val="ListParagraph"/>
        <w:numPr>
          <w:ilvl w:val="2"/>
          <w:numId w:val="1"/>
        </w:numPr>
      </w:pPr>
      <w:r>
        <w:t>Care Coordinators</w:t>
      </w:r>
    </w:p>
    <w:p w14:paraId="5DD7231B" w14:textId="77777777" w:rsidR="00AB705B" w:rsidRDefault="00ED42A3" w:rsidP="00AB705B">
      <w:pPr>
        <w:pStyle w:val="ListParagraph"/>
        <w:numPr>
          <w:ilvl w:val="1"/>
          <w:numId w:val="1"/>
        </w:numPr>
      </w:pPr>
      <w:r>
        <w:t>Public Information Center will be activated</w:t>
      </w:r>
    </w:p>
    <w:p w14:paraId="216AB869" w14:textId="77777777" w:rsidR="00ED42A3" w:rsidRDefault="00ED42A3" w:rsidP="00AB705B">
      <w:pPr>
        <w:pStyle w:val="ListParagraph"/>
        <w:numPr>
          <w:ilvl w:val="1"/>
          <w:numId w:val="1"/>
        </w:numPr>
      </w:pPr>
      <w:r>
        <w:t>Family Information Center will be activated</w:t>
      </w:r>
    </w:p>
    <w:p w14:paraId="4880A43C" w14:textId="6FE856D8" w:rsidR="00223C61" w:rsidRDefault="00223C61" w:rsidP="00AB705B">
      <w:pPr>
        <w:pStyle w:val="ListParagraph"/>
        <w:numPr>
          <w:ilvl w:val="1"/>
          <w:numId w:val="1"/>
        </w:numPr>
      </w:pPr>
      <w:r>
        <w:t>Registration Center will be activated</w:t>
      </w:r>
    </w:p>
    <w:p w14:paraId="0A295D2E" w14:textId="394ACD1D" w:rsidR="00223C61" w:rsidRDefault="00223C61" w:rsidP="00223C61">
      <w:pPr>
        <w:pStyle w:val="ListParagraph"/>
        <w:numPr>
          <w:ilvl w:val="2"/>
          <w:numId w:val="1"/>
        </w:numPr>
      </w:pPr>
      <w:r>
        <w:t xml:space="preserve">Additional staff will be called in by this </w:t>
      </w:r>
      <w:r w:rsidR="00050924">
        <w:t>unit as needed</w:t>
      </w:r>
    </w:p>
    <w:p w14:paraId="48F34FD7" w14:textId="1558297E" w:rsidR="00050924" w:rsidRDefault="00050924" w:rsidP="00223C61">
      <w:pPr>
        <w:pStyle w:val="ListParagraph"/>
        <w:numPr>
          <w:ilvl w:val="2"/>
          <w:numId w:val="1"/>
        </w:numPr>
      </w:pPr>
      <w:r>
        <w:t>Sends a registration staff person to disaster areas to assess for further staffing requirements</w:t>
      </w:r>
    </w:p>
    <w:p w14:paraId="5F0CB396" w14:textId="05527D34" w:rsidR="00C14F9C" w:rsidRDefault="00C14F9C" w:rsidP="00C14F9C">
      <w:pPr>
        <w:pStyle w:val="ListParagraph"/>
        <w:numPr>
          <w:ilvl w:val="1"/>
          <w:numId w:val="1"/>
        </w:numPr>
      </w:pPr>
      <w:r>
        <w:t>Labor Pool for assignment will be created in the basement of the hospital in the forum area</w:t>
      </w:r>
    </w:p>
    <w:p w14:paraId="4515FFAA" w14:textId="77FDE835" w:rsidR="007116D8" w:rsidRDefault="007116D8" w:rsidP="00AB705B">
      <w:pPr>
        <w:pStyle w:val="ListParagraph"/>
        <w:numPr>
          <w:ilvl w:val="1"/>
          <w:numId w:val="1"/>
        </w:numPr>
      </w:pPr>
      <w:r>
        <w:t>Area hospitals will be notified in case their resources are needed to be replied on</w:t>
      </w:r>
    </w:p>
    <w:p w14:paraId="16315E07" w14:textId="62C23615" w:rsidR="00ED42A3" w:rsidRDefault="007116D8" w:rsidP="00AB705B">
      <w:pPr>
        <w:pStyle w:val="ListParagraph"/>
        <w:numPr>
          <w:ilvl w:val="1"/>
          <w:numId w:val="1"/>
        </w:numPr>
      </w:pPr>
      <w:r>
        <w:t>Temporary Mass Casualty Centers will be created for overflow if hospital and area hospitals are unable to compensate for the mass casualty</w:t>
      </w:r>
    </w:p>
    <w:p w14:paraId="13E20764" w14:textId="032AFE46" w:rsidR="007116D8" w:rsidRDefault="007116D8" w:rsidP="00AB705B">
      <w:pPr>
        <w:pStyle w:val="ListParagraph"/>
        <w:numPr>
          <w:ilvl w:val="1"/>
          <w:numId w:val="1"/>
        </w:numPr>
      </w:pPr>
      <w:r>
        <w:t>All elective surgeries will be withheld to make room for emergency surgeries</w:t>
      </w:r>
    </w:p>
    <w:p w14:paraId="23760F05" w14:textId="0D8BD540" w:rsidR="007116D8" w:rsidRDefault="00223C61" w:rsidP="00AB705B">
      <w:pPr>
        <w:pStyle w:val="ListParagraph"/>
        <w:numPr>
          <w:ilvl w:val="1"/>
          <w:numId w:val="1"/>
        </w:numPr>
      </w:pPr>
      <w:r>
        <w:t>House Officer will be in charge of preparing the available bed list</w:t>
      </w:r>
    </w:p>
    <w:p w14:paraId="1D70DAEF" w14:textId="15B4B4B8" w:rsidR="00223C61" w:rsidRDefault="00050924" w:rsidP="00AB705B">
      <w:pPr>
        <w:pStyle w:val="ListParagraph"/>
        <w:numPr>
          <w:ilvl w:val="1"/>
          <w:numId w:val="1"/>
        </w:numPr>
      </w:pPr>
      <w:r>
        <w:t>Departments in the hospital</w:t>
      </w:r>
    </w:p>
    <w:p w14:paraId="723C7DD8" w14:textId="1B74AEA6" w:rsidR="00050924" w:rsidRDefault="00050924" w:rsidP="00050924">
      <w:pPr>
        <w:pStyle w:val="ListParagraph"/>
        <w:numPr>
          <w:ilvl w:val="2"/>
          <w:numId w:val="1"/>
        </w:numPr>
      </w:pPr>
      <w:r>
        <w:t>Maintain the usual activities of the department</w:t>
      </w:r>
    </w:p>
    <w:p w14:paraId="7A654E2B" w14:textId="52A9FA31" w:rsidR="00050924" w:rsidRDefault="00C14F9C" w:rsidP="00050924">
      <w:pPr>
        <w:pStyle w:val="ListParagraph"/>
        <w:numPr>
          <w:ilvl w:val="2"/>
          <w:numId w:val="1"/>
        </w:numPr>
      </w:pPr>
      <w:r>
        <w:t xml:space="preserve">If contacted by supervisors, managers or directors staff should follow the orders </w:t>
      </w:r>
    </w:p>
    <w:p w14:paraId="5DF007E9" w14:textId="77777777" w:rsidR="00C14F9C" w:rsidRDefault="00C14F9C" w:rsidP="00C14F9C">
      <w:pPr>
        <w:pStyle w:val="ListParagraph"/>
        <w:ind w:left="2160"/>
      </w:pPr>
    </w:p>
    <w:p w14:paraId="4899E318" w14:textId="43011068" w:rsidR="00C14F9C" w:rsidRDefault="00C14F9C" w:rsidP="00C14F9C">
      <w:pPr>
        <w:pStyle w:val="ListParagraph"/>
        <w:numPr>
          <w:ilvl w:val="0"/>
          <w:numId w:val="1"/>
        </w:numPr>
      </w:pPr>
      <w:r>
        <w:t>Recovery:</w:t>
      </w:r>
    </w:p>
    <w:p w14:paraId="5C6C54E1" w14:textId="1FC830EC" w:rsidR="00C14F9C" w:rsidRDefault="0078570A" w:rsidP="00C14F9C">
      <w:pPr>
        <w:pStyle w:val="ListParagraph"/>
        <w:numPr>
          <w:ilvl w:val="1"/>
          <w:numId w:val="1"/>
        </w:numPr>
      </w:pPr>
      <w:r>
        <w:t>Once the emergency has been controlled (through proper staffing, appropriate medical supplies or equipment)</w:t>
      </w:r>
      <w:r w:rsidR="00C25B7E">
        <w:t xml:space="preserve">, the mass casualty has subsided or the disaster team has determined the situation has </w:t>
      </w:r>
      <w:r w:rsidR="00F946FF">
        <w:t>become controlled, the following may be implemented:</w:t>
      </w:r>
    </w:p>
    <w:p w14:paraId="6A782FA1" w14:textId="094AD7FB" w:rsidR="00F946FF" w:rsidRDefault="00F946FF" w:rsidP="00F946FF">
      <w:pPr>
        <w:pStyle w:val="ListParagraph"/>
        <w:numPr>
          <w:ilvl w:val="2"/>
          <w:numId w:val="1"/>
        </w:numPr>
      </w:pPr>
      <w:r>
        <w:t>Announce “Medical Conference is All Clear” to the hospital</w:t>
      </w:r>
    </w:p>
    <w:p w14:paraId="64576F04" w14:textId="67CE3AF4" w:rsidR="00F946FF" w:rsidRDefault="00F946FF" w:rsidP="00F946FF">
      <w:pPr>
        <w:pStyle w:val="ListParagraph"/>
        <w:numPr>
          <w:ilvl w:val="2"/>
          <w:numId w:val="1"/>
        </w:numPr>
      </w:pPr>
      <w:r>
        <w:t>Shut down the labor pool</w:t>
      </w:r>
    </w:p>
    <w:p w14:paraId="174C5E66" w14:textId="5F4EEA02" w:rsidR="00F946FF" w:rsidRDefault="00F946FF" w:rsidP="00F946FF">
      <w:pPr>
        <w:pStyle w:val="ListParagraph"/>
        <w:numPr>
          <w:ilvl w:val="2"/>
          <w:numId w:val="1"/>
        </w:numPr>
      </w:pPr>
      <w:r>
        <w:t>Release staff that has been called into work or is on overtime</w:t>
      </w:r>
    </w:p>
    <w:p w14:paraId="6DB8A2EA" w14:textId="155859E5" w:rsidR="00F946FF" w:rsidRDefault="00F946FF" w:rsidP="00F946FF">
      <w:pPr>
        <w:pStyle w:val="ListParagraph"/>
        <w:numPr>
          <w:ilvl w:val="2"/>
          <w:numId w:val="1"/>
        </w:numPr>
      </w:pPr>
      <w:r>
        <w:t>Reopen the surgery department for elective surgeries once emergency surgeries have been controlled</w:t>
      </w:r>
    </w:p>
    <w:p w14:paraId="71744A6E" w14:textId="5B69A9D3" w:rsidR="00F946FF" w:rsidRDefault="00F946FF" w:rsidP="00F946FF">
      <w:pPr>
        <w:pStyle w:val="ListParagraph"/>
        <w:numPr>
          <w:ilvl w:val="2"/>
          <w:numId w:val="1"/>
        </w:numPr>
      </w:pPr>
      <w:r>
        <w:t>Assess the need for medical supplies or equipment restocking</w:t>
      </w:r>
    </w:p>
    <w:p w14:paraId="797D6A73" w14:textId="726A8119" w:rsidR="00F946FF" w:rsidRDefault="00F946FF" w:rsidP="00F946FF">
      <w:pPr>
        <w:pStyle w:val="ListParagraph"/>
        <w:numPr>
          <w:ilvl w:val="2"/>
          <w:numId w:val="1"/>
        </w:numPr>
      </w:pPr>
      <w:r>
        <w:t>Assess the need for pharmaceutical response on the floors</w:t>
      </w:r>
    </w:p>
    <w:p w14:paraId="7FA4DACA" w14:textId="21947794" w:rsidR="00F946FF" w:rsidRDefault="00F946FF" w:rsidP="00F946FF">
      <w:pPr>
        <w:pStyle w:val="ListParagraph"/>
        <w:numPr>
          <w:ilvl w:val="2"/>
          <w:numId w:val="1"/>
        </w:numPr>
      </w:pPr>
      <w:r>
        <w:t>Assess the need for blood supply replacement</w:t>
      </w:r>
    </w:p>
    <w:p w14:paraId="7AE796E3" w14:textId="6BCA0C30" w:rsidR="00F946FF" w:rsidRDefault="00F946FF" w:rsidP="00F946FF">
      <w:pPr>
        <w:pStyle w:val="ListParagraph"/>
        <w:numPr>
          <w:ilvl w:val="2"/>
          <w:numId w:val="1"/>
        </w:numPr>
      </w:pPr>
      <w:r>
        <w:lastRenderedPageBreak/>
        <w:t>Provide emotional support for patients, families, and staff members affected by the mass casualty</w:t>
      </w:r>
    </w:p>
    <w:p w14:paraId="57BC3F02" w14:textId="625E4BB1" w:rsidR="00F946FF" w:rsidRDefault="00F946FF" w:rsidP="00F946FF">
      <w:pPr>
        <w:pStyle w:val="ListParagraph"/>
        <w:numPr>
          <w:ilvl w:val="2"/>
          <w:numId w:val="1"/>
        </w:numPr>
      </w:pPr>
      <w:r>
        <w:t>Provide as much information to the public information cen</w:t>
      </w:r>
      <w:r w:rsidR="00024142">
        <w:t>ter</w:t>
      </w:r>
    </w:p>
    <w:p w14:paraId="17819C85" w14:textId="568ABA0A" w:rsidR="00024142" w:rsidRDefault="00024142" w:rsidP="00F946FF">
      <w:pPr>
        <w:pStyle w:val="ListParagraph"/>
        <w:numPr>
          <w:ilvl w:val="2"/>
          <w:numId w:val="1"/>
        </w:numPr>
      </w:pPr>
      <w:r>
        <w:t>Area hospitals will be notified of the controlled situation</w:t>
      </w:r>
      <w:bookmarkStart w:id="0" w:name="_GoBack"/>
      <w:bookmarkEnd w:id="0"/>
    </w:p>
    <w:sectPr w:rsidR="00024142" w:rsidSect="00AB705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90C1A" w14:textId="77777777" w:rsidR="00F946FF" w:rsidRDefault="00F946FF" w:rsidP="00AB705B">
      <w:r>
        <w:separator/>
      </w:r>
    </w:p>
  </w:endnote>
  <w:endnote w:type="continuationSeparator" w:id="0">
    <w:p w14:paraId="56362666" w14:textId="77777777" w:rsidR="00F946FF" w:rsidRDefault="00F946FF" w:rsidP="00AB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0E9C3" w14:textId="77777777" w:rsidR="00F946FF" w:rsidRDefault="00F946FF" w:rsidP="00AB705B">
      <w:r>
        <w:separator/>
      </w:r>
    </w:p>
  </w:footnote>
  <w:footnote w:type="continuationSeparator" w:id="0">
    <w:p w14:paraId="1B468656" w14:textId="77777777" w:rsidR="00F946FF" w:rsidRDefault="00F946FF" w:rsidP="00AB70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2A84" w14:textId="77777777" w:rsidR="00F946FF" w:rsidRDefault="00F946FF" w:rsidP="00AB705B">
    <w:pPr>
      <w:pStyle w:val="Header"/>
    </w:pPr>
    <w:r>
      <w:t xml:space="preserve">Disaster Plan for Mass Casualty in Cardiac:  Christina G, Morgan I, </w:t>
    </w:r>
    <w:proofErr w:type="spellStart"/>
    <w:r>
      <w:t>Kalyn</w:t>
    </w:r>
    <w:proofErr w:type="spellEnd"/>
    <w:r>
      <w:t xml:space="preserve"> B, </w:t>
    </w:r>
    <w:proofErr w:type="spellStart"/>
    <w:r>
      <w:t>Daylon</w:t>
    </w:r>
    <w:proofErr w:type="spellEnd"/>
    <w:r>
      <w:t xml:space="preserve"> E, Melissa B</w:t>
    </w:r>
  </w:p>
  <w:p w14:paraId="1B19CFB7" w14:textId="77777777" w:rsidR="00F946FF" w:rsidRDefault="00F946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AB5"/>
    <w:multiLevelType w:val="hybridMultilevel"/>
    <w:tmpl w:val="49083920"/>
    <w:lvl w:ilvl="0" w:tplc="4972E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B"/>
    <w:rsid w:val="00024142"/>
    <w:rsid w:val="00050924"/>
    <w:rsid w:val="00223C61"/>
    <w:rsid w:val="002F1508"/>
    <w:rsid w:val="007116D8"/>
    <w:rsid w:val="0078570A"/>
    <w:rsid w:val="00794351"/>
    <w:rsid w:val="00A304F9"/>
    <w:rsid w:val="00AB705B"/>
    <w:rsid w:val="00C14F9C"/>
    <w:rsid w:val="00C25B7E"/>
    <w:rsid w:val="00ED42A3"/>
    <w:rsid w:val="00F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7D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5B"/>
  </w:style>
  <w:style w:type="paragraph" w:styleId="Footer">
    <w:name w:val="footer"/>
    <w:basedOn w:val="Normal"/>
    <w:link w:val="FooterChar"/>
    <w:uiPriority w:val="99"/>
    <w:unhideWhenUsed/>
    <w:rsid w:val="00AB70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5B"/>
  </w:style>
  <w:style w:type="paragraph" w:styleId="ListParagraph">
    <w:name w:val="List Paragraph"/>
    <w:basedOn w:val="Normal"/>
    <w:uiPriority w:val="34"/>
    <w:qFormat/>
    <w:rsid w:val="00AB7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5B"/>
  </w:style>
  <w:style w:type="paragraph" w:styleId="Footer">
    <w:name w:val="footer"/>
    <w:basedOn w:val="Normal"/>
    <w:link w:val="FooterChar"/>
    <w:uiPriority w:val="99"/>
    <w:unhideWhenUsed/>
    <w:rsid w:val="00AB70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5B"/>
  </w:style>
  <w:style w:type="paragraph" w:styleId="ListParagraph">
    <w:name w:val="List Paragraph"/>
    <w:basedOn w:val="Normal"/>
    <w:uiPriority w:val="34"/>
    <w:qFormat/>
    <w:rsid w:val="00AB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391</Words>
  <Characters>2233</Characters>
  <Application>Microsoft Macintosh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Grider</dc:creator>
  <cp:keywords/>
  <dc:description/>
  <cp:lastModifiedBy>Christina Grider</cp:lastModifiedBy>
  <cp:revision>9</cp:revision>
  <dcterms:created xsi:type="dcterms:W3CDTF">2012-03-20T21:39:00Z</dcterms:created>
  <dcterms:modified xsi:type="dcterms:W3CDTF">2012-03-20T22:10:00Z</dcterms:modified>
</cp:coreProperties>
</file>