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98A81" w14:textId="77777777" w:rsidR="00F269B0" w:rsidRPr="00D94BDA" w:rsidRDefault="00F269B0">
      <w:pPr>
        <w:spacing w:line="480" w:lineRule="auto"/>
        <w:rPr>
          <w:rFonts w:ascii="Times New Roman" w:eastAsia="Times New Roman" w:hAnsi="Times New Roman" w:cs="Times New Roman"/>
        </w:rPr>
      </w:pPr>
      <w:bookmarkStart w:id="0" w:name="_heading=h.gjdgxs" w:colFirst="0" w:colLast="0"/>
      <w:bookmarkEnd w:id="0"/>
    </w:p>
    <w:p w14:paraId="531358A5" w14:textId="77777777" w:rsidR="00F269B0" w:rsidRPr="00D94BDA" w:rsidRDefault="00F269B0">
      <w:pPr>
        <w:spacing w:line="480" w:lineRule="auto"/>
        <w:rPr>
          <w:rFonts w:ascii="Times New Roman" w:eastAsia="Times New Roman" w:hAnsi="Times New Roman" w:cs="Times New Roman"/>
        </w:rPr>
      </w:pPr>
    </w:p>
    <w:p w14:paraId="283C8D5B" w14:textId="77777777" w:rsidR="00F269B0" w:rsidRPr="00D94BDA" w:rsidRDefault="00F269B0">
      <w:pPr>
        <w:spacing w:line="480" w:lineRule="auto"/>
        <w:rPr>
          <w:rFonts w:ascii="Times New Roman" w:eastAsia="Times New Roman" w:hAnsi="Times New Roman" w:cs="Times New Roman"/>
        </w:rPr>
      </w:pPr>
    </w:p>
    <w:p w14:paraId="3607A69D" w14:textId="77777777" w:rsidR="00F269B0" w:rsidRPr="00D94BDA" w:rsidRDefault="00F269B0">
      <w:pPr>
        <w:spacing w:line="480" w:lineRule="auto"/>
        <w:rPr>
          <w:rFonts w:ascii="Times New Roman" w:eastAsia="Times New Roman" w:hAnsi="Times New Roman" w:cs="Times New Roman"/>
        </w:rPr>
      </w:pPr>
    </w:p>
    <w:p w14:paraId="5E8FA49C" w14:textId="77777777" w:rsidR="00F269B0" w:rsidRPr="00D94BDA" w:rsidRDefault="00F269B0">
      <w:pPr>
        <w:spacing w:line="480" w:lineRule="auto"/>
        <w:rPr>
          <w:rFonts w:ascii="Times New Roman" w:eastAsia="Times New Roman" w:hAnsi="Times New Roman" w:cs="Times New Roman"/>
        </w:rPr>
      </w:pPr>
    </w:p>
    <w:p w14:paraId="47AACAC4" w14:textId="77777777" w:rsidR="00F269B0" w:rsidRPr="00D94BDA" w:rsidRDefault="00F269B0">
      <w:pPr>
        <w:spacing w:line="480" w:lineRule="auto"/>
        <w:rPr>
          <w:rFonts w:ascii="Times New Roman" w:eastAsia="Times New Roman" w:hAnsi="Times New Roman" w:cs="Times New Roman"/>
        </w:rPr>
      </w:pPr>
    </w:p>
    <w:p w14:paraId="7E318FB9" w14:textId="77777777" w:rsidR="00F269B0" w:rsidRPr="00D94BDA" w:rsidRDefault="00F269B0">
      <w:pPr>
        <w:spacing w:line="480" w:lineRule="auto"/>
        <w:rPr>
          <w:rFonts w:ascii="Times New Roman" w:eastAsia="Times New Roman" w:hAnsi="Times New Roman" w:cs="Times New Roman"/>
        </w:rPr>
      </w:pPr>
    </w:p>
    <w:p w14:paraId="4E63BA32" w14:textId="25856082" w:rsidR="00F269B0" w:rsidRPr="00996C39" w:rsidRDefault="00A35D62">
      <w:pPr>
        <w:spacing w:line="480" w:lineRule="auto"/>
        <w:jc w:val="center"/>
        <w:rPr>
          <w:rFonts w:ascii="Times New Roman" w:eastAsia="Times New Roman" w:hAnsi="Times New Roman" w:cs="Times New Roman"/>
          <w:b/>
          <w:bCs/>
        </w:rPr>
      </w:pPr>
      <w:r w:rsidRPr="00996C39">
        <w:rPr>
          <w:rFonts w:ascii="Times New Roman" w:eastAsia="Times New Roman" w:hAnsi="Times New Roman" w:cs="Times New Roman"/>
          <w:b/>
          <w:bCs/>
        </w:rPr>
        <w:t>N</w:t>
      </w:r>
      <w:r w:rsidR="00996C39" w:rsidRPr="00996C39">
        <w:rPr>
          <w:rFonts w:ascii="Times New Roman" w:eastAsia="Times New Roman" w:hAnsi="Times New Roman" w:cs="Times New Roman"/>
          <w:b/>
          <w:bCs/>
        </w:rPr>
        <w:t>43</w:t>
      </w:r>
      <w:r w:rsidRPr="00996C39">
        <w:rPr>
          <w:rFonts w:ascii="Times New Roman" w:eastAsia="Times New Roman" w:hAnsi="Times New Roman" w:cs="Times New Roman"/>
          <w:b/>
          <w:bCs/>
        </w:rPr>
        <w:t xml:space="preserve">1 Care Plan # </w:t>
      </w:r>
      <w:r w:rsidR="00996C39" w:rsidRPr="00996C39">
        <w:rPr>
          <w:rFonts w:ascii="Times New Roman" w:eastAsia="Times New Roman" w:hAnsi="Times New Roman" w:cs="Times New Roman"/>
          <w:b/>
          <w:bCs/>
        </w:rPr>
        <w:t>1</w:t>
      </w:r>
    </w:p>
    <w:p w14:paraId="4AF9F8EA" w14:textId="77777777" w:rsidR="00996C39" w:rsidRDefault="00996C39">
      <w:pPr>
        <w:spacing w:line="480" w:lineRule="auto"/>
        <w:jc w:val="center"/>
        <w:rPr>
          <w:rFonts w:ascii="Times New Roman" w:eastAsia="Times New Roman" w:hAnsi="Times New Roman" w:cs="Times New Roman"/>
        </w:rPr>
      </w:pPr>
    </w:p>
    <w:p w14:paraId="0BF1E1E5" w14:textId="0DED0658" w:rsidR="00996C39" w:rsidRDefault="00996C39">
      <w:pPr>
        <w:spacing w:line="480" w:lineRule="auto"/>
        <w:jc w:val="center"/>
        <w:rPr>
          <w:rFonts w:ascii="Times New Roman" w:eastAsia="Times New Roman" w:hAnsi="Times New Roman" w:cs="Times New Roman"/>
        </w:rPr>
      </w:pPr>
      <w:r>
        <w:rPr>
          <w:rFonts w:ascii="Times New Roman" w:eastAsia="Times New Roman" w:hAnsi="Times New Roman" w:cs="Times New Roman"/>
        </w:rPr>
        <w:t>Jonny Matsner C. Yap</w:t>
      </w:r>
    </w:p>
    <w:p w14:paraId="62EAF218" w14:textId="08D4136D" w:rsidR="00F269B0" w:rsidRPr="00D94BDA" w:rsidRDefault="00A35D62">
      <w:pPr>
        <w:spacing w:line="480" w:lineRule="auto"/>
        <w:jc w:val="center"/>
        <w:rPr>
          <w:rFonts w:ascii="Times New Roman" w:eastAsia="Times New Roman" w:hAnsi="Times New Roman" w:cs="Times New Roman"/>
        </w:rPr>
      </w:pPr>
      <w:r w:rsidRPr="00D94BDA">
        <w:rPr>
          <w:rFonts w:ascii="Times New Roman" w:eastAsia="Times New Roman" w:hAnsi="Times New Roman" w:cs="Times New Roman"/>
        </w:rPr>
        <w:t>Lakeview College of Nursing</w:t>
      </w:r>
    </w:p>
    <w:p w14:paraId="6A566C11" w14:textId="537F9101" w:rsidR="00F269B0" w:rsidRPr="00D94BDA" w:rsidRDefault="00996C39">
      <w:pPr>
        <w:spacing w:line="480" w:lineRule="auto"/>
        <w:jc w:val="center"/>
        <w:rPr>
          <w:rFonts w:ascii="Times New Roman" w:eastAsia="Times New Roman" w:hAnsi="Times New Roman" w:cs="Times New Roman"/>
        </w:rPr>
      </w:pPr>
      <w:r>
        <w:rPr>
          <w:rFonts w:ascii="Times New Roman" w:eastAsia="Times New Roman" w:hAnsi="Times New Roman" w:cs="Times New Roman"/>
        </w:rPr>
        <w:t>N431: Adult Health II</w:t>
      </w:r>
    </w:p>
    <w:p w14:paraId="5B7EA2D2" w14:textId="03F06205" w:rsidR="00D12C0D" w:rsidRPr="00D94BDA" w:rsidRDefault="00D12C0D">
      <w:pPr>
        <w:spacing w:line="480" w:lineRule="auto"/>
        <w:jc w:val="center"/>
        <w:rPr>
          <w:rFonts w:ascii="Times New Roman" w:eastAsia="Times New Roman" w:hAnsi="Times New Roman" w:cs="Times New Roman"/>
        </w:rPr>
      </w:pPr>
      <w:r w:rsidRPr="00D94BDA">
        <w:rPr>
          <w:rFonts w:ascii="Times New Roman" w:eastAsia="Times New Roman" w:hAnsi="Times New Roman" w:cs="Times New Roman"/>
        </w:rPr>
        <w:t xml:space="preserve">Prof. </w:t>
      </w:r>
      <w:r w:rsidR="00996C39">
        <w:rPr>
          <w:rFonts w:ascii="Times New Roman" w:eastAsia="Times New Roman" w:hAnsi="Times New Roman" w:cs="Times New Roman"/>
        </w:rPr>
        <w:t>Tasha Unrein, MSN, RN, CV-BC</w:t>
      </w:r>
    </w:p>
    <w:p w14:paraId="70A9F0FB" w14:textId="17219C87" w:rsidR="00D12C0D" w:rsidRPr="00D94BDA" w:rsidRDefault="00996C39">
      <w:pPr>
        <w:spacing w:line="480" w:lineRule="auto"/>
        <w:jc w:val="center"/>
        <w:rPr>
          <w:rFonts w:ascii="Times New Roman" w:eastAsia="Times New Roman" w:hAnsi="Times New Roman" w:cs="Times New Roman"/>
        </w:rPr>
      </w:pPr>
      <w:r>
        <w:rPr>
          <w:rFonts w:ascii="Times New Roman" w:eastAsia="Times New Roman" w:hAnsi="Times New Roman" w:cs="Times New Roman"/>
        </w:rPr>
        <w:t>September 29</w:t>
      </w:r>
      <w:r w:rsidR="008F6B5A">
        <w:rPr>
          <w:rFonts w:ascii="Times New Roman" w:eastAsia="Times New Roman" w:hAnsi="Times New Roman" w:cs="Times New Roman"/>
        </w:rPr>
        <w:t>, 2023</w:t>
      </w:r>
    </w:p>
    <w:p w14:paraId="1A996B85" w14:textId="77777777" w:rsidR="00F269B0" w:rsidRPr="00D94BDA" w:rsidRDefault="00F269B0">
      <w:pPr>
        <w:spacing w:line="480" w:lineRule="auto"/>
        <w:jc w:val="center"/>
        <w:rPr>
          <w:rFonts w:ascii="Times New Roman" w:eastAsia="Times New Roman" w:hAnsi="Times New Roman" w:cs="Times New Roman"/>
        </w:rPr>
      </w:pPr>
    </w:p>
    <w:p w14:paraId="0ABE9C5F" w14:textId="77777777" w:rsidR="00F269B0" w:rsidRPr="00D94BDA" w:rsidRDefault="00F269B0">
      <w:pPr>
        <w:spacing w:line="480" w:lineRule="auto"/>
        <w:jc w:val="center"/>
        <w:rPr>
          <w:rFonts w:ascii="Times New Roman" w:eastAsia="Times New Roman" w:hAnsi="Times New Roman" w:cs="Times New Roman"/>
        </w:rPr>
        <w:sectPr w:rsidR="00F269B0" w:rsidRPr="00D94BDA">
          <w:headerReference w:type="even" r:id="rId9"/>
          <w:headerReference w:type="default" r:id="rId10"/>
          <w:headerReference w:type="first" r:id="rId11"/>
          <w:footerReference w:type="first" r:id="rId12"/>
          <w:pgSz w:w="12240" w:h="15840"/>
          <w:pgMar w:top="1440" w:right="1440" w:bottom="1440" w:left="1440" w:header="720" w:footer="720" w:gutter="0"/>
          <w:pgNumType w:start="1"/>
          <w:cols w:space="720"/>
          <w:titlePg/>
        </w:sectPr>
      </w:pPr>
    </w:p>
    <w:p w14:paraId="4D818DD3" w14:textId="77777777" w:rsidR="00F269B0" w:rsidRPr="00D94BDA" w:rsidRDefault="00A35D62">
      <w:pPr>
        <w:spacing w:line="480" w:lineRule="auto"/>
        <w:jc w:val="center"/>
        <w:rPr>
          <w:rFonts w:ascii="Times New Roman" w:eastAsia="Times New Roman" w:hAnsi="Times New Roman" w:cs="Times New Roman"/>
          <w:b/>
        </w:rPr>
      </w:pPr>
      <w:r w:rsidRPr="00D94BDA">
        <w:rPr>
          <w:rFonts w:ascii="Times New Roman" w:eastAsia="Times New Roman" w:hAnsi="Times New Roman" w:cs="Times New Roman"/>
          <w:b/>
        </w:rPr>
        <w:lastRenderedPageBreak/>
        <w:t xml:space="preserve">Demographics (3 points) </w:t>
      </w:r>
    </w:p>
    <w:tbl>
      <w:tblPr>
        <w:tblStyle w:val="ad"/>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2250"/>
        <w:gridCol w:w="2340"/>
        <w:gridCol w:w="3185"/>
      </w:tblGrid>
      <w:tr w:rsidR="00F269B0" w:rsidRPr="00D94BDA" w14:paraId="085EC15D" w14:textId="77777777" w:rsidTr="000A4108">
        <w:trPr>
          <w:trHeight w:val="620"/>
        </w:trPr>
        <w:tc>
          <w:tcPr>
            <w:tcW w:w="2425" w:type="dxa"/>
            <w:vAlign w:val="center"/>
          </w:tcPr>
          <w:p w14:paraId="7E2AC305" w14:textId="77777777" w:rsidR="00F269B0" w:rsidRPr="00D94BDA" w:rsidRDefault="00A35D62">
            <w:pPr>
              <w:jc w:val="center"/>
              <w:rPr>
                <w:rFonts w:ascii="Times New Roman" w:eastAsia="Times New Roman" w:hAnsi="Times New Roman" w:cs="Times New Roman"/>
                <w:b/>
              </w:rPr>
            </w:pPr>
            <w:r w:rsidRPr="00D94BDA">
              <w:rPr>
                <w:rFonts w:ascii="Times New Roman" w:eastAsia="Times New Roman" w:hAnsi="Times New Roman" w:cs="Times New Roman"/>
                <w:b/>
              </w:rPr>
              <w:t>Date of Admission</w:t>
            </w:r>
          </w:p>
          <w:p w14:paraId="4988A22F" w14:textId="63928264" w:rsidR="00F269B0" w:rsidRPr="00D94BDA" w:rsidRDefault="008F6B5A">
            <w:pPr>
              <w:jc w:val="center"/>
              <w:rPr>
                <w:rFonts w:ascii="Times New Roman" w:eastAsia="Times New Roman" w:hAnsi="Times New Roman" w:cs="Times New Roman"/>
              </w:rPr>
            </w:pPr>
            <w:r>
              <w:rPr>
                <w:rFonts w:ascii="Times New Roman" w:eastAsia="Times New Roman" w:hAnsi="Times New Roman" w:cs="Times New Roman"/>
              </w:rPr>
              <w:t>0</w:t>
            </w:r>
            <w:r w:rsidR="00861955">
              <w:rPr>
                <w:rFonts w:ascii="Times New Roman" w:eastAsia="Times New Roman" w:hAnsi="Times New Roman" w:cs="Times New Roman"/>
              </w:rPr>
              <w:t>9</w:t>
            </w:r>
            <w:r>
              <w:rPr>
                <w:rFonts w:ascii="Times New Roman" w:eastAsia="Times New Roman" w:hAnsi="Times New Roman" w:cs="Times New Roman"/>
              </w:rPr>
              <w:t>/</w:t>
            </w:r>
            <w:r w:rsidR="00861955">
              <w:rPr>
                <w:rFonts w:ascii="Times New Roman" w:eastAsia="Times New Roman" w:hAnsi="Times New Roman" w:cs="Times New Roman"/>
              </w:rPr>
              <w:t>23</w:t>
            </w:r>
            <w:r>
              <w:rPr>
                <w:rFonts w:ascii="Times New Roman" w:eastAsia="Times New Roman" w:hAnsi="Times New Roman" w:cs="Times New Roman"/>
              </w:rPr>
              <w:t>/2023</w:t>
            </w:r>
          </w:p>
        </w:tc>
        <w:tc>
          <w:tcPr>
            <w:tcW w:w="2250" w:type="dxa"/>
            <w:vAlign w:val="center"/>
          </w:tcPr>
          <w:p w14:paraId="19C2B939" w14:textId="77777777" w:rsidR="00F269B0" w:rsidRPr="00D94BDA" w:rsidRDefault="00A35D62">
            <w:pPr>
              <w:jc w:val="center"/>
              <w:rPr>
                <w:rFonts w:ascii="Times New Roman" w:eastAsia="Times New Roman" w:hAnsi="Times New Roman" w:cs="Times New Roman"/>
                <w:b/>
              </w:rPr>
            </w:pPr>
            <w:r w:rsidRPr="00D94BDA">
              <w:rPr>
                <w:rFonts w:ascii="Times New Roman" w:eastAsia="Times New Roman" w:hAnsi="Times New Roman" w:cs="Times New Roman"/>
                <w:b/>
              </w:rPr>
              <w:t>Client Initials</w:t>
            </w:r>
          </w:p>
          <w:p w14:paraId="5E487282" w14:textId="71F0B342" w:rsidR="00F269B0" w:rsidRPr="00D94BDA" w:rsidRDefault="00861955">
            <w:pPr>
              <w:jc w:val="center"/>
              <w:rPr>
                <w:rFonts w:ascii="Times New Roman" w:eastAsia="Times New Roman" w:hAnsi="Times New Roman" w:cs="Times New Roman"/>
              </w:rPr>
            </w:pPr>
            <w:r>
              <w:rPr>
                <w:rFonts w:ascii="Times New Roman" w:eastAsia="Times New Roman" w:hAnsi="Times New Roman" w:cs="Times New Roman"/>
              </w:rPr>
              <w:t>SH</w:t>
            </w:r>
          </w:p>
        </w:tc>
        <w:tc>
          <w:tcPr>
            <w:tcW w:w="2340" w:type="dxa"/>
            <w:vAlign w:val="center"/>
          </w:tcPr>
          <w:p w14:paraId="1C5DC4EA" w14:textId="77777777" w:rsidR="00F269B0" w:rsidRPr="00D94BDA" w:rsidRDefault="00A35D62">
            <w:pPr>
              <w:jc w:val="center"/>
              <w:rPr>
                <w:rFonts w:ascii="Times New Roman" w:eastAsia="Times New Roman" w:hAnsi="Times New Roman" w:cs="Times New Roman"/>
                <w:b/>
              </w:rPr>
            </w:pPr>
            <w:r w:rsidRPr="00D94BDA">
              <w:rPr>
                <w:rFonts w:ascii="Times New Roman" w:eastAsia="Times New Roman" w:hAnsi="Times New Roman" w:cs="Times New Roman"/>
                <w:b/>
              </w:rPr>
              <w:t>Age</w:t>
            </w:r>
          </w:p>
          <w:p w14:paraId="5457F6C2" w14:textId="403F5BF8" w:rsidR="00F269B0" w:rsidRPr="00D94BDA" w:rsidRDefault="008F6B5A">
            <w:pPr>
              <w:jc w:val="center"/>
              <w:rPr>
                <w:rFonts w:ascii="Times New Roman" w:eastAsia="Times New Roman" w:hAnsi="Times New Roman" w:cs="Times New Roman"/>
              </w:rPr>
            </w:pPr>
            <w:r>
              <w:rPr>
                <w:rFonts w:ascii="Times New Roman" w:eastAsia="Times New Roman" w:hAnsi="Times New Roman" w:cs="Times New Roman"/>
              </w:rPr>
              <w:t>5</w:t>
            </w:r>
            <w:r w:rsidR="00861955">
              <w:rPr>
                <w:rFonts w:ascii="Times New Roman" w:eastAsia="Times New Roman" w:hAnsi="Times New Roman" w:cs="Times New Roman"/>
              </w:rPr>
              <w:t>4</w:t>
            </w:r>
            <w:r>
              <w:rPr>
                <w:rFonts w:ascii="Times New Roman" w:eastAsia="Times New Roman" w:hAnsi="Times New Roman" w:cs="Times New Roman"/>
              </w:rPr>
              <w:t xml:space="preserve"> </w:t>
            </w:r>
            <w:r w:rsidR="00A35D62" w:rsidRPr="00D94BDA">
              <w:rPr>
                <w:rFonts w:ascii="Times New Roman" w:eastAsia="Times New Roman" w:hAnsi="Times New Roman" w:cs="Times New Roman"/>
              </w:rPr>
              <w:t>years old</w:t>
            </w:r>
          </w:p>
        </w:tc>
        <w:tc>
          <w:tcPr>
            <w:tcW w:w="3185" w:type="dxa"/>
            <w:vAlign w:val="center"/>
          </w:tcPr>
          <w:p w14:paraId="4DA261B1" w14:textId="77777777" w:rsidR="00F269B0" w:rsidRPr="00D94BDA" w:rsidRDefault="00A35D62">
            <w:pPr>
              <w:jc w:val="center"/>
              <w:rPr>
                <w:rFonts w:ascii="Times New Roman" w:eastAsia="Times New Roman" w:hAnsi="Times New Roman" w:cs="Times New Roman"/>
                <w:b/>
              </w:rPr>
            </w:pPr>
            <w:r w:rsidRPr="00D94BDA">
              <w:rPr>
                <w:rFonts w:ascii="Times New Roman" w:eastAsia="Times New Roman" w:hAnsi="Times New Roman" w:cs="Times New Roman"/>
                <w:b/>
              </w:rPr>
              <w:t>Gender</w:t>
            </w:r>
          </w:p>
          <w:p w14:paraId="698AAEBF" w14:textId="7CC4875A" w:rsidR="00F269B0" w:rsidRPr="00D94BDA" w:rsidRDefault="00861955">
            <w:pPr>
              <w:jc w:val="center"/>
              <w:rPr>
                <w:rFonts w:ascii="Times New Roman" w:eastAsia="Times New Roman" w:hAnsi="Times New Roman" w:cs="Times New Roman"/>
              </w:rPr>
            </w:pPr>
            <w:r>
              <w:rPr>
                <w:rFonts w:ascii="Times New Roman" w:eastAsia="Times New Roman" w:hAnsi="Times New Roman" w:cs="Times New Roman"/>
              </w:rPr>
              <w:t>Male</w:t>
            </w:r>
          </w:p>
        </w:tc>
      </w:tr>
      <w:tr w:rsidR="000A4108" w:rsidRPr="00D94BDA" w14:paraId="4FF624DC" w14:textId="77777777" w:rsidTr="000A4108">
        <w:trPr>
          <w:trHeight w:val="500"/>
        </w:trPr>
        <w:tc>
          <w:tcPr>
            <w:tcW w:w="2425" w:type="dxa"/>
            <w:vAlign w:val="center"/>
          </w:tcPr>
          <w:p w14:paraId="362CB672" w14:textId="77777777" w:rsidR="000A4108" w:rsidRPr="00D94BDA" w:rsidRDefault="000A4108">
            <w:pPr>
              <w:jc w:val="center"/>
              <w:rPr>
                <w:rFonts w:ascii="Times New Roman" w:eastAsia="Times New Roman" w:hAnsi="Times New Roman" w:cs="Times New Roman"/>
                <w:b/>
              </w:rPr>
            </w:pPr>
            <w:r w:rsidRPr="00D94BDA">
              <w:rPr>
                <w:rFonts w:ascii="Times New Roman" w:eastAsia="Times New Roman" w:hAnsi="Times New Roman" w:cs="Times New Roman"/>
                <w:b/>
              </w:rPr>
              <w:t>Race/Ethnicity</w:t>
            </w:r>
          </w:p>
          <w:p w14:paraId="6C600CF3" w14:textId="226F7E0C" w:rsidR="000A4108" w:rsidRPr="00D94BDA" w:rsidRDefault="000A4108">
            <w:pPr>
              <w:jc w:val="center"/>
              <w:rPr>
                <w:rFonts w:ascii="Times New Roman" w:eastAsia="Times New Roman" w:hAnsi="Times New Roman" w:cs="Times New Roman"/>
              </w:rPr>
            </w:pPr>
            <w:r>
              <w:rPr>
                <w:rFonts w:ascii="Times New Roman" w:eastAsia="Times New Roman" w:hAnsi="Times New Roman" w:cs="Times New Roman"/>
              </w:rPr>
              <w:t>Non-Hispanic White</w:t>
            </w:r>
          </w:p>
        </w:tc>
        <w:tc>
          <w:tcPr>
            <w:tcW w:w="2250" w:type="dxa"/>
            <w:vAlign w:val="center"/>
          </w:tcPr>
          <w:p w14:paraId="3BDDC8CE" w14:textId="77777777" w:rsidR="000A4108" w:rsidRPr="00D94BDA" w:rsidRDefault="000A4108">
            <w:pPr>
              <w:jc w:val="center"/>
              <w:rPr>
                <w:rFonts w:ascii="Times New Roman" w:eastAsia="Times New Roman" w:hAnsi="Times New Roman" w:cs="Times New Roman"/>
                <w:b/>
              </w:rPr>
            </w:pPr>
            <w:r w:rsidRPr="00D94BDA">
              <w:rPr>
                <w:rFonts w:ascii="Times New Roman" w:eastAsia="Times New Roman" w:hAnsi="Times New Roman" w:cs="Times New Roman"/>
                <w:b/>
              </w:rPr>
              <w:t>Occupation</w:t>
            </w:r>
          </w:p>
          <w:p w14:paraId="466D4A7F" w14:textId="7CC62348" w:rsidR="000A4108" w:rsidRPr="00D94BDA" w:rsidRDefault="00861955">
            <w:pPr>
              <w:jc w:val="center"/>
              <w:rPr>
                <w:rFonts w:ascii="Times New Roman" w:eastAsia="Times New Roman" w:hAnsi="Times New Roman" w:cs="Times New Roman"/>
              </w:rPr>
            </w:pPr>
            <w:r>
              <w:rPr>
                <w:rFonts w:ascii="Times New Roman" w:eastAsia="Times New Roman" w:hAnsi="Times New Roman" w:cs="Times New Roman"/>
              </w:rPr>
              <w:t>Facilities Manager – Champaign Park District</w:t>
            </w:r>
          </w:p>
        </w:tc>
        <w:tc>
          <w:tcPr>
            <w:tcW w:w="2340" w:type="dxa"/>
            <w:vAlign w:val="center"/>
          </w:tcPr>
          <w:p w14:paraId="69CFC4CC" w14:textId="77777777" w:rsidR="000A4108" w:rsidRPr="00D94BDA" w:rsidRDefault="000A4108">
            <w:pPr>
              <w:jc w:val="center"/>
              <w:rPr>
                <w:rFonts w:ascii="Times New Roman" w:eastAsia="Times New Roman" w:hAnsi="Times New Roman" w:cs="Times New Roman"/>
                <w:b/>
              </w:rPr>
            </w:pPr>
            <w:r w:rsidRPr="00D94BDA">
              <w:rPr>
                <w:rFonts w:ascii="Times New Roman" w:eastAsia="Times New Roman" w:hAnsi="Times New Roman" w:cs="Times New Roman"/>
                <w:b/>
              </w:rPr>
              <w:t>Marital Status</w:t>
            </w:r>
          </w:p>
          <w:p w14:paraId="62BDBE11" w14:textId="31637258" w:rsidR="000A4108" w:rsidRPr="00D94BDA" w:rsidRDefault="00861955">
            <w:pPr>
              <w:jc w:val="center"/>
              <w:rPr>
                <w:rFonts w:ascii="Times New Roman" w:eastAsia="Times New Roman" w:hAnsi="Times New Roman" w:cs="Times New Roman"/>
              </w:rPr>
            </w:pPr>
            <w:r>
              <w:rPr>
                <w:rFonts w:ascii="Times New Roman" w:eastAsia="Times New Roman" w:hAnsi="Times New Roman" w:cs="Times New Roman"/>
              </w:rPr>
              <w:t>Married</w:t>
            </w:r>
          </w:p>
        </w:tc>
        <w:tc>
          <w:tcPr>
            <w:tcW w:w="3185" w:type="dxa"/>
            <w:vMerge w:val="restart"/>
            <w:vAlign w:val="center"/>
          </w:tcPr>
          <w:p w14:paraId="24318AF6" w14:textId="0D399BEB" w:rsidR="000A4108" w:rsidRPr="00861955" w:rsidRDefault="000A4108">
            <w:pPr>
              <w:jc w:val="center"/>
              <w:rPr>
                <w:rFonts w:ascii="Times New Roman" w:eastAsia="Times New Roman" w:hAnsi="Times New Roman" w:cs="Times New Roman"/>
                <w:b/>
              </w:rPr>
            </w:pPr>
            <w:r w:rsidRPr="00861955">
              <w:rPr>
                <w:rFonts w:ascii="Times New Roman" w:eastAsia="Times New Roman" w:hAnsi="Times New Roman" w:cs="Times New Roman"/>
                <w:b/>
              </w:rPr>
              <w:t>Allergies</w:t>
            </w:r>
          </w:p>
          <w:p w14:paraId="1BACD1B7" w14:textId="6A1D8144" w:rsidR="000A4108" w:rsidRPr="00861955" w:rsidRDefault="00861955">
            <w:pPr>
              <w:jc w:val="center"/>
              <w:rPr>
                <w:rFonts w:ascii="Times New Roman" w:eastAsia="Times New Roman" w:hAnsi="Times New Roman" w:cs="Times New Roman"/>
              </w:rPr>
            </w:pPr>
            <w:r w:rsidRPr="00861955">
              <w:rPr>
                <w:rFonts w:ascii="Times New Roman" w:eastAsia="Times New Roman" w:hAnsi="Times New Roman" w:cs="Times New Roman"/>
              </w:rPr>
              <w:t>Pollens</w:t>
            </w:r>
          </w:p>
        </w:tc>
      </w:tr>
      <w:tr w:rsidR="000A4108" w:rsidRPr="00D94BDA" w14:paraId="7A9BA811" w14:textId="77777777" w:rsidTr="000A4108">
        <w:trPr>
          <w:trHeight w:val="500"/>
        </w:trPr>
        <w:tc>
          <w:tcPr>
            <w:tcW w:w="2425" w:type="dxa"/>
            <w:vAlign w:val="center"/>
          </w:tcPr>
          <w:p w14:paraId="12B6A255" w14:textId="77777777" w:rsidR="000A4108" w:rsidRPr="00D94BDA" w:rsidRDefault="000A4108" w:rsidP="000A4108">
            <w:pPr>
              <w:jc w:val="center"/>
              <w:rPr>
                <w:rFonts w:ascii="Times New Roman" w:eastAsia="Times New Roman" w:hAnsi="Times New Roman" w:cs="Times New Roman"/>
                <w:b/>
              </w:rPr>
            </w:pPr>
            <w:r w:rsidRPr="00D94BDA">
              <w:rPr>
                <w:rFonts w:ascii="Times New Roman" w:eastAsia="Times New Roman" w:hAnsi="Times New Roman" w:cs="Times New Roman"/>
                <w:b/>
              </w:rPr>
              <w:t>Code Status</w:t>
            </w:r>
          </w:p>
          <w:p w14:paraId="5E98D3A5" w14:textId="037E48A3" w:rsidR="000A4108" w:rsidRPr="00D94BDA" w:rsidRDefault="000A4108" w:rsidP="000A4108">
            <w:pPr>
              <w:jc w:val="center"/>
              <w:rPr>
                <w:rFonts w:ascii="Times New Roman" w:eastAsia="Times New Roman" w:hAnsi="Times New Roman" w:cs="Times New Roman"/>
                <w:b/>
              </w:rPr>
            </w:pPr>
            <w:r>
              <w:rPr>
                <w:rFonts w:ascii="Times New Roman" w:eastAsia="Times New Roman" w:hAnsi="Times New Roman" w:cs="Times New Roman"/>
              </w:rPr>
              <w:t>Full Code</w:t>
            </w:r>
          </w:p>
        </w:tc>
        <w:tc>
          <w:tcPr>
            <w:tcW w:w="2250" w:type="dxa"/>
            <w:vAlign w:val="center"/>
          </w:tcPr>
          <w:p w14:paraId="32C64681" w14:textId="77777777" w:rsidR="000A4108" w:rsidRPr="00D94BDA" w:rsidRDefault="000A4108" w:rsidP="000A4108">
            <w:pPr>
              <w:jc w:val="center"/>
              <w:rPr>
                <w:rFonts w:ascii="Times New Roman" w:eastAsia="Times New Roman" w:hAnsi="Times New Roman" w:cs="Times New Roman"/>
                <w:b/>
              </w:rPr>
            </w:pPr>
            <w:r w:rsidRPr="00D94BDA">
              <w:rPr>
                <w:rFonts w:ascii="Times New Roman" w:eastAsia="Times New Roman" w:hAnsi="Times New Roman" w:cs="Times New Roman"/>
                <w:b/>
              </w:rPr>
              <w:t>Height</w:t>
            </w:r>
          </w:p>
          <w:p w14:paraId="27FC54DB" w14:textId="7A042131" w:rsidR="000A4108" w:rsidRPr="00D94BDA" w:rsidRDefault="000A4108" w:rsidP="000A4108">
            <w:pPr>
              <w:jc w:val="center"/>
              <w:rPr>
                <w:rFonts w:ascii="Times New Roman" w:eastAsia="Times New Roman" w:hAnsi="Times New Roman" w:cs="Times New Roman"/>
                <w:b/>
              </w:rPr>
            </w:pPr>
            <w:r>
              <w:rPr>
                <w:rFonts w:ascii="Times New Roman" w:eastAsia="Times New Roman" w:hAnsi="Times New Roman" w:cs="Times New Roman"/>
              </w:rPr>
              <w:t xml:space="preserve">5’ </w:t>
            </w:r>
            <w:r w:rsidR="00861955">
              <w:rPr>
                <w:rFonts w:ascii="Times New Roman" w:eastAsia="Times New Roman" w:hAnsi="Times New Roman" w:cs="Times New Roman"/>
              </w:rPr>
              <w:t>11</w:t>
            </w:r>
            <w:r>
              <w:rPr>
                <w:rFonts w:ascii="Times New Roman" w:eastAsia="Times New Roman" w:hAnsi="Times New Roman" w:cs="Times New Roman"/>
              </w:rPr>
              <w:t>”</w:t>
            </w:r>
            <w:r w:rsidR="00861955">
              <w:rPr>
                <w:rFonts w:ascii="Times New Roman" w:eastAsia="Times New Roman" w:hAnsi="Times New Roman" w:cs="Times New Roman"/>
              </w:rPr>
              <w:t xml:space="preserve"> (180.34 cm)</w:t>
            </w:r>
          </w:p>
        </w:tc>
        <w:tc>
          <w:tcPr>
            <w:tcW w:w="2340" w:type="dxa"/>
            <w:vAlign w:val="center"/>
          </w:tcPr>
          <w:p w14:paraId="3BE51FF5" w14:textId="77777777" w:rsidR="000A4108" w:rsidRPr="00D94BDA" w:rsidRDefault="000A4108" w:rsidP="000A4108">
            <w:pPr>
              <w:jc w:val="center"/>
              <w:rPr>
                <w:rFonts w:ascii="Times New Roman" w:eastAsia="Times New Roman" w:hAnsi="Times New Roman" w:cs="Times New Roman"/>
                <w:b/>
              </w:rPr>
            </w:pPr>
            <w:r w:rsidRPr="00D94BDA">
              <w:rPr>
                <w:rFonts w:ascii="Times New Roman" w:eastAsia="Times New Roman" w:hAnsi="Times New Roman" w:cs="Times New Roman"/>
                <w:b/>
              </w:rPr>
              <w:t>Weight</w:t>
            </w:r>
          </w:p>
          <w:p w14:paraId="16502F53" w14:textId="0B7A3C5B" w:rsidR="000A4108" w:rsidRPr="00D94BDA" w:rsidRDefault="00861955" w:rsidP="000A4108">
            <w:pPr>
              <w:jc w:val="center"/>
              <w:rPr>
                <w:rFonts w:ascii="Times New Roman" w:eastAsia="Times New Roman" w:hAnsi="Times New Roman" w:cs="Times New Roman"/>
                <w:b/>
              </w:rPr>
            </w:pPr>
            <w:r>
              <w:rPr>
                <w:rFonts w:ascii="Times New Roman" w:eastAsia="Times New Roman" w:hAnsi="Times New Roman" w:cs="Times New Roman"/>
              </w:rPr>
              <w:t>270</w:t>
            </w:r>
            <w:r w:rsidR="000A4108" w:rsidRPr="00D94BDA">
              <w:rPr>
                <w:rFonts w:ascii="Times New Roman" w:eastAsia="Times New Roman" w:hAnsi="Times New Roman" w:cs="Times New Roman"/>
              </w:rPr>
              <w:t>lbs</w:t>
            </w:r>
            <w:r>
              <w:rPr>
                <w:rFonts w:ascii="Times New Roman" w:eastAsia="Times New Roman" w:hAnsi="Times New Roman" w:cs="Times New Roman"/>
              </w:rPr>
              <w:t xml:space="preserve"> (122.7 kgs)</w:t>
            </w:r>
          </w:p>
        </w:tc>
        <w:tc>
          <w:tcPr>
            <w:tcW w:w="3185" w:type="dxa"/>
            <w:vMerge/>
            <w:vAlign w:val="center"/>
          </w:tcPr>
          <w:p w14:paraId="1D344DDC" w14:textId="77777777" w:rsidR="000A4108" w:rsidRPr="00D94BDA" w:rsidRDefault="000A4108">
            <w:pPr>
              <w:jc w:val="center"/>
              <w:rPr>
                <w:rFonts w:ascii="Times New Roman" w:eastAsia="Times New Roman" w:hAnsi="Times New Roman" w:cs="Times New Roman"/>
                <w:b/>
              </w:rPr>
            </w:pPr>
          </w:p>
        </w:tc>
      </w:tr>
    </w:tbl>
    <w:p w14:paraId="2AE62D0D" w14:textId="77777777" w:rsidR="000A4108" w:rsidRDefault="000A4108" w:rsidP="000A4108">
      <w:pPr>
        <w:spacing w:line="480" w:lineRule="auto"/>
        <w:contextualSpacing/>
        <w:jc w:val="center"/>
        <w:rPr>
          <w:rFonts w:ascii="Times New Roman" w:eastAsia="Times New Roman" w:hAnsi="Times New Roman" w:cs="Times New Roman"/>
          <w:b/>
        </w:rPr>
      </w:pPr>
    </w:p>
    <w:p w14:paraId="531EEBF6" w14:textId="1C600680" w:rsidR="00F269B0" w:rsidRPr="00D94BDA" w:rsidRDefault="00A35D62">
      <w:pPr>
        <w:spacing w:line="480" w:lineRule="auto"/>
        <w:jc w:val="center"/>
        <w:rPr>
          <w:rFonts w:ascii="Times New Roman" w:eastAsia="Times New Roman" w:hAnsi="Times New Roman" w:cs="Times New Roman"/>
          <w:b/>
        </w:rPr>
      </w:pPr>
      <w:r w:rsidRPr="00D94BDA">
        <w:rPr>
          <w:rFonts w:ascii="Times New Roman" w:eastAsia="Times New Roman" w:hAnsi="Times New Roman" w:cs="Times New Roman"/>
          <w:b/>
        </w:rPr>
        <w:t>Medical History (5 Points)</w:t>
      </w:r>
    </w:p>
    <w:p w14:paraId="4AFF6EC6" w14:textId="77777777" w:rsidR="005A341D" w:rsidRDefault="00A35D62" w:rsidP="00B03FB3">
      <w:pPr>
        <w:spacing w:line="480" w:lineRule="auto"/>
        <w:ind w:left="720" w:hanging="720"/>
        <w:rPr>
          <w:rFonts w:ascii="Times New Roman" w:eastAsia="Times New Roman" w:hAnsi="Times New Roman" w:cs="Times New Roman"/>
          <w:b/>
        </w:rPr>
      </w:pPr>
      <w:r w:rsidRPr="00D94BDA">
        <w:rPr>
          <w:rFonts w:ascii="Times New Roman" w:eastAsia="Times New Roman" w:hAnsi="Times New Roman" w:cs="Times New Roman"/>
          <w:b/>
        </w:rPr>
        <w:t>Past Medical History:</w:t>
      </w:r>
    </w:p>
    <w:p w14:paraId="644F1348" w14:textId="687FEE77" w:rsidR="00F269B0" w:rsidRPr="00B03FB3" w:rsidRDefault="00E91161" w:rsidP="005A341D">
      <w:pPr>
        <w:spacing w:line="480" w:lineRule="auto"/>
        <w:ind w:firstLine="720"/>
        <w:rPr>
          <w:rFonts w:ascii="Times New Roman" w:eastAsia="Times New Roman" w:hAnsi="Times New Roman" w:cs="Times New Roman"/>
          <w:bCs/>
        </w:rPr>
      </w:pPr>
      <w:r>
        <w:rPr>
          <w:rFonts w:ascii="Times New Roman" w:eastAsia="Times New Roman" w:hAnsi="Times New Roman" w:cs="Times New Roman"/>
          <w:bCs/>
        </w:rPr>
        <w:t>The client’s past medical history includes hypertension (HTN), obstructive sleep apnea (OSA), depressive disorder, gastroesophageal regurgitation disease (GERD), hyperlipidemia, impaired glucose tolerance, Type 2 Diabetes Mellitus, morbid obesity, and venous stasis.</w:t>
      </w:r>
    </w:p>
    <w:p w14:paraId="2F14D461" w14:textId="77777777" w:rsidR="005A341D" w:rsidRDefault="00A35D62" w:rsidP="00B03FB3">
      <w:pPr>
        <w:spacing w:line="480" w:lineRule="auto"/>
        <w:ind w:left="720" w:hanging="720"/>
        <w:rPr>
          <w:rFonts w:ascii="Times New Roman" w:eastAsia="Times New Roman" w:hAnsi="Times New Roman" w:cs="Times New Roman"/>
          <w:b/>
        </w:rPr>
      </w:pPr>
      <w:r w:rsidRPr="00D94BDA">
        <w:rPr>
          <w:rFonts w:ascii="Times New Roman" w:eastAsia="Times New Roman" w:hAnsi="Times New Roman" w:cs="Times New Roman"/>
          <w:b/>
        </w:rPr>
        <w:t>Past Surgical History:</w:t>
      </w:r>
    </w:p>
    <w:p w14:paraId="48A3A5F8" w14:textId="084ED2BB" w:rsidR="00F269B0" w:rsidRPr="00B03FB3" w:rsidRDefault="00E91161" w:rsidP="005A341D">
      <w:pPr>
        <w:spacing w:line="480" w:lineRule="auto"/>
        <w:ind w:firstLine="720"/>
        <w:rPr>
          <w:rFonts w:ascii="Times New Roman" w:eastAsia="Times New Roman" w:hAnsi="Times New Roman" w:cs="Times New Roman"/>
          <w:bCs/>
        </w:rPr>
      </w:pPr>
      <w:r>
        <w:rPr>
          <w:rFonts w:ascii="Times New Roman" w:eastAsia="Times New Roman" w:hAnsi="Times New Roman" w:cs="Times New Roman"/>
          <w:bCs/>
        </w:rPr>
        <w:t xml:space="preserve">The client had an ankle arthroscopy done in November 2018, a colonoscopy in December 2019, and an unspecified </w:t>
      </w:r>
      <w:r w:rsidR="00D25724">
        <w:rPr>
          <w:rFonts w:ascii="Times New Roman" w:eastAsia="Times New Roman" w:hAnsi="Times New Roman" w:cs="Times New Roman"/>
          <w:bCs/>
        </w:rPr>
        <w:t xml:space="preserve">date </w:t>
      </w:r>
      <w:r>
        <w:rPr>
          <w:rFonts w:ascii="Times New Roman" w:eastAsia="Times New Roman" w:hAnsi="Times New Roman" w:cs="Times New Roman"/>
          <w:bCs/>
        </w:rPr>
        <w:t>tonsillectomy.</w:t>
      </w:r>
    </w:p>
    <w:p w14:paraId="4922FBC0" w14:textId="7D64D288" w:rsidR="00F269B0" w:rsidRDefault="00A35D62" w:rsidP="000A4108">
      <w:pPr>
        <w:spacing w:line="480" w:lineRule="auto"/>
        <w:rPr>
          <w:rFonts w:ascii="Times New Roman" w:eastAsia="Times New Roman" w:hAnsi="Times New Roman" w:cs="Times New Roman"/>
          <w:b/>
        </w:rPr>
      </w:pPr>
      <w:r w:rsidRPr="00D94BDA">
        <w:rPr>
          <w:rFonts w:ascii="Times New Roman" w:eastAsia="Times New Roman" w:hAnsi="Times New Roman" w:cs="Times New Roman"/>
          <w:b/>
        </w:rPr>
        <w:t>Family History:</w:t>
      </w:r>
    </w:p>
    <w:p w14:paraId="60C74F2A" w14:textId="12504213" w:rsidR="00E91161" w:rsidRPr="00E91161" w:rsidRDefault="00E91161" w:rsidP="000A4108">
      <w:pPr>
        <w:spacing w:line="480" w:lineRule="auto"/>
        <w:rPr>
          <w:rFonts w:ascii="Times New Roman" w:eastAsia="Times New Roman" w:hAnsi="Times New Roman" w:cs="Times New Roman"/>
          <w:bCs/>
        </w:rPr>
      </w:pPr>
      <w:r>
        <w:rPr>
          <w:rFonts w:ascii="Times New Roman" w:eastAsia="Times New Roman" w:hAnsi="Times New Roman" w:cs="Times New Roman"/>
          <w:b/>
        </w:rPr>
        <w:tab/>
      </w:r>
      <w:r>
        <w:rPr>
          <w:rFonts w:ascii="Times New Roman" w:eastAsia="Times New Roman" w:hAnsi="Times New Roman" w:cs="Times New Roman"/>
          <w:bCs/>
        </w:rPr>
        <w:t>The client’s</w:t>
      </w:r>
      <w:r w:rsidR="000F5998">
        <w:rPr>
          <w:rFonts w:ascii="Times New Roman" w:eastAsia="Times New Roman" w:hAnsi="Times New Roman" w:cs="Times New Roman"/>
          <w:bCs/>
        </w:rPr>
        <w:t xml:space="preserve"> father has Diabetes Milletus and pancreatitis</w:t>
      </w:r>
      <w:r w:rsidR="00C23119">
        <w:rPr>
          <w:rFonts w:ascii="Times New Roman" w:eastAsia="Times New Roman" w:hAnsi="Times New Roman" w:cs="Times New Roman"/>
          <w:bCs/>
        </w:rPr>
        <w:t xml:space="preserve">, and his </w:t>
      </w:r>
      <w:r w:rsidR="000F5998">
        <w:rPr>
          <w:rFonts w:ascii="Times New Roman" w:eastAsia="Times New Roman" w:hAnsi="Times New Roman" w:cs="Times New Roman"/>
          <w:bCs/>
        </w:rPr>
        <w:t>mother has sarcoma.</w:t>
      </w:r>
      <w:r w:rsidR="00C23119">
        <w:rPr>
          <w:rFonts w:ascii="Times New Roman" w:eastAsia="Times New Roman" w:hAnsi="Times New Roman" w:cs="Times New Roman"/>
          <w:bCs/>
        </w:rPr>
        <w:t xml:space="preserve"> Both of his parents are still alive.</w:t>
      </w:r>
    </w:p>
    <w:p w14:paraId="70FF6852" w14:textId="77777777" w:rsidR="005A341D" w:rsidRDefault="00A35D62" w:rsidP="00781E24">
      <w:pPr>
        <w:spacing w:line="480" w:lineRule="auto"/>
        <w:ind w:left="720" w:hanging="720"/>
        <w:rPr>
          <w:rFonts w:ascii="Times New Roman" w:eastAsia="Times New Roman" w:hAnsi="Times New Roman" w:cs="Times New Roman"/>
          <w:b/>
        </w:rPr>
      </w:pPr>
      <w:r w:rsidRPr="00D94BDA">
        <w:rPr>
          <w:rFonts w:ascii="Times New Roman" w:eastAsia="Times New Roman" w:hAnsi="Times New Roman" w:cs="Times New Roman"/>
          <w:b/>
        </w:rPr>
        <w:t>Social History (tobacco/alcohol/drugs including frequency, quantity</w:t>
      </w:r>
      <w:r w:rsidR="006346A3" w:rsidRPr="00D94BDA">
        <w:rPr>
          <w:rFonts w:ascii="Times New Roman" w:eastAsia="Times New Roman" w:hAnsi="Times New Roman" w:cs="Times New Roman"/>
          <w:b/>
        </w:rPr>
        <w:t>,</w:t>
      </w:r>
      <w:r w:rsidRPr="00D94BDA">
        <w:rPr>
          <w:rFonts w:ascii="Times New Roman" w:eastAsia="Times New Roman" w:hAnsi="Times New Roman" w:cs="Times New Roman"/>
          <w:b/>
        </w:rPr>
        <w:t xml:space="preserve"> and duration of use):</w:t>
      </w:r>
      <w:r w:rsidR="00B03FB3">
        <w:rPr>
          <w:rFonts w:ascii="Times New Roman" w:eastAsia="Times New Roman" w:hAnsi="Times New Roman" w:cs="Times New Roman"/>
          <w:b/>
        </w:rPr>
        <w:t xml:space="preserve"> </w:t>
      </w:r>
    </w:p>
    <w:p w14:paraId="36A3E644" w14:textId="5A7ACC03" w:rsidR="00E91161" w:rsidRPr="00B03FB3" w:rsidRDefault="00E91161" w:rsidP="00E91161">
      <w:pPr>
        <w:spacing w:line="480" w:lineRule="auto"/>
        <w:rPr>
          <w:rFonts w:ascii="Times New Roman" w:eastAsia="Times New Roman" w:hAnsi="Times New Roman" w:cs="Times New Roman"/>
          <w:bCs/>
        </w:rPr>
      </w:pPr>
      <w:r>
        <w:rPr>
          <w:rFonts w:ascii="Times New Roman" w:eastAsia="Times New Roman" w:hAnsi="Times New Roman" w:cs="Times New Roman"/>
          <w:bCs/>
        </w:rPr>
        <w:tab/>
        <w:t xml:space="preserve">The client denies ever trying smoking and admits to drinking alcohol occasionally but denies abusing </w:t>
      </w:r>
      <w:r w:rsidR="00D25724">
        <w:rPr>
          <w:rFonts w:ascii="Times New Roman" w:eastAsia="Times New Roman" w:hAnsi="Times New Roman" w:cs="Times New Roman"/>
          <w:bCs/>
        </w:rPr>
        <w:t>any drugs</w:t>
      </w:r>
      <w:r>
        <w:rPr>
          <w:rFonts w:ascii="Times New Roman" w:eastAsia="Times New Roman" w:hAnsi="Times New Roman" w:cs="Times New Roman"/>
          <w:bCs/>
        </w:rPr>
        <w:t>.</w:t>
      </w:r>
    </w:p>
    <w:p w14:paraId="54543EB8" w14:textId="300F8689" w:rsidR="00F269B0" w:rsidRPr="000F5998" w:rsidRDefault="00A35D62" w:rsidP="000A4108">
      <w:pPr>
        <w:spacing w:line="480" w:lineRule="auto"/>
        <w:rPr>
          <w:rFonts w:ascii="Times New Roman" w:eastAsia="Times New Roman" w:hAnsi="Times New Roman" w:cs="Times New Roman"/>
          <w:bCs/>
        </w:rPr>
      </w:pPr>
      <w:r w:rsidRPr="00D94BDA">
        <w:rPr>
          <w:rFonts w:ascii="Times New Roman" w:eastAsia="Times New Roman" w:hAnsi="Times New Roman" w:cs="Times New Roman"/>
          <w:b/>
        </w:rPr>
        <w:t>Assistive Devices:</w:t>
      </w:r>
      <w:r w:rsidR="000F5998">
        <w:rPr>
          <w:rFonts w:ascii="Times New Roman" w:eastAsia="Times New Roman" w:hAnsi="Times New Roman" w:cs="Times New Roman"/>
          <w:b/>
        </w:rPr>
        <w:t xml:space="preserve"> </w:t>
      </w:r>
      <w:r w:rsidR="000F5998">
        <w:rPr>
          <w:rFonts w:ascii="Times New Roman" w:eastAsia="Times New Roman" w:hAnsi="Times New Roman" w:cs="Times New Roman"/>
          <w:bCs/>
        </w:rPr>
        <w:t>The client uses continuous positive airway pressure (CPAP) for his OSA.</w:t>
      </w:r>
    </w:p>
    <w:p w14:paraId="3EF6FD66" w14:textId="676DD644" w:rsidR="00F269B0" w:rsidRPr="000F5998" w:rsidRDefault="00A35D62" w:rsidP="000A4108">
      <w:pPr>
        <w:spacing w:line="480" w:lineRule="auto"/>
        <w:rPr>
          <w:rFonts w:ascii="Times New Roman" w:eastAsia="Times New Roman" w:hAnsi="Times New Roman" w:cs="Times New Roman"/>
          <w:bCs/>
        </w:rPr>
      </w:pPr>
      <w:r w:rsidRPr="00D94BDA">
        <w:rPr>
          <w:rFonts w:ascii="Times New Roman" w:eastAsia="Times New Roman" w:hAnsi="Times New Roman" w:cs="Times New Roman"/>
          <w:b/>
        </w:rPr>
        <w:t>Living Situation:</w:t>
      </w:r>
      <w:r w:rsidR="000F5998">
        <w:rPr>
          <w:rFonts w:ascii="Times New Roman" w:eastAsia="Times New Roman" w:hAnsi="Times New Roman" w:cs="Times New Roman"/>
          <w:b/>
        </w:rPr>
        <w:t xml:space="preserve"> </w:t>
      </w:r>
      <w:r w:rsidR="000F5998">
        <w:rPr>
          <w:rFonts w:ascii="Times New Roman" w:eastAsia="Times New Roman" w:hAnsi="Times New Roman" w:cs="Times New Roman"/>
          <w:bCs/>
        </w:rPr>
        <w:t>The client lives with his wife and cat.</w:t>
      </w:r>
    </w:p>
    <w:p w14:paraId="39BAFC61" w14:textId="1BE69625" w:rsidR="00474629" w:rsidRPr="00D94BDA" w:rsidRDefault="00A35D62" w:rsidP="000A4108">
      <w:pPr>
        <w:spacing w:line="480" w:lineRule="auto"/>
        <w:rPr>
          <w:rFonts w:ascii="Times New Roman" w:eastAsia="Times New Roman" w:hAnsi="Times New Roman" w:cs="Times New Roman"/>
          <w:b/>
        </w:rPr>
      </w:pPr>
      <w:r w:rsidRPr="00D94BDA">
        <w:rPr>
          <w:rFonts w:ascii="Times New Roman" w:eastAsia="Times New Roman" w:hAnsi="Times New Roman" w:cs="Times New Roman"/>
          <w:b/>
        </w:rPr>
        <w:t>Education Level:</w:t>
      </w:r>
      <w:r w:rsidR="00861955" w:rsidRPr="00D94BDA">
        <w:rPr>
          <w:rFonts w:ascii="Times New Roman" w:eastAsia="Times New Roman" w:hAnsi="Times New Roman" w:cs="Times New Roman"/>
          <w:b/>
        </w:rPr>
        <w:t xml:space="preserve"> </w:t>
      </w:r>
      <w:r w:rsidR="000F5998">
        <w:rPr>
          <w:rFonts w:ascii="Times New Roman" w:eastAsia="Times New Roman" w:hAnsi="Times New Roman" w:cs="Times New Roman"/>
          <w:bCs/>
        </w:rPr>
        <w:t xml:space="preserve">The client has a </w:t>
      </w:r>
      <w:r w:rsidR="00C23119">
        <w:rPr>
          <w:rFonts w:ascii="Times New Roman" w:eastAsia="Times New Roman" w:hAnsi="Times New Roman" w:cs="Times New Roman"/>
          <w:bCs/>
        </w:rPr>
        <w:t>Bachelor of Science in Recreation Administration degree</w:t>
      </w:r>
      <w:r w:rsidR="000F5998">
        <w:rPr>
          <w:rFonts w:ascii="Times New Roman" w:eastAsia="Times New Roman" w:hAnsi="Times New Roman" w:cs="Times New Roman"/>
          <w:bCs/>
        </w:rPr>
        <w:t>.</w:t>
      </w:r>
      <w:r w:rsidR="00474629" w:rsidRPr="00D94BDA">
        <w:rPr>
          <w:rFonts w:ascii="Times New Roman" w:eastAsia="Times New Roman" w:hAnsi="Times New Roman" w:cs="Times New Roman"/>
          <w:b/>
        </w:rPr>
        <w:br w:type="page"/>
      </w:r>
    </w:p>
    <w:p w14:paraId="2BCA71A4" w14:textId="6D037C0D" w:rsidR="00F269B0" w:rsidRPr="00D94BDA" w:rsidRDefault="00A35D62">
      <w:pPr>
        <w:spacing w:line="480" w:lineRule="auto"/>
        <w:jc w:val="center"/>
        <w:rPr>
          <w:rFonts w:ascii="Times New Roman" w:eastAsia="Times New Roman" w:hAnsi="Times New Roman" w:cs="Times New Roman"/>
          <w:b/>
        </w:rPr>
      </w:pPr>
      <w:r w:rsidRPr="00D94BDA">
        <w:rPr>
          <w:rFonts w:ascii="Times New Roman" w:eastAsia="Times New Roman" w:hAnsi="Times New Roman" w:cs="Times New Roman"/>
          <w:b/>
        </w:rPr>
        <w:lastRenderedPageBreak/>
        <w:t xml:space="preserve">Admission Assessment </w:t>
      </w:r>
    </w:p>
    <w:p w14:paraId="10767E04" w14:textId="781AB8CB" w:rsidR="00F269B0" w:rsidRPr="00781E24" w:rsidRDefault="00A35D62">
      <w:pPr>
        <w:spacing w:line="480" w:lineRule="auto"/>
        <w:rPr>
          <w:rFonts w:ascii="Times New Roman" w:eastAsia="Times New Roman" w:hAnsi="Times New Roman" w:cs="Times New Roman"/>
          <w:bCs/>
        </w:rPr>
      </w:pPr>
      <w:r w:rsidRPr="00D94BDA">
        <w:rPr>
          <w:rFonts w:ascii="Times New Roman" w:eastAsia="Times New Roman" w:hAnsi="Times New Roman" w:cs="Times New Roman"/>
          <w:b/>
        </w:rPr>
        <w:t>Chief Complaint (2 points):</w:t>
      </w:r>
      <w:r w:rsidR="00781E24">
        <w:rPr>
          <w:rFonts w:ascii="Times New Roman" w:eastAsia="Times New Roman" w:hAnsi="Times New Roman" w:cs="Times New Roman"/>
          <w:b/>
        </w:rPr>
        <w:t xml:space="preserve"> </w:t>
      </w:r>
      <w:r w:rsidR="00781E24">
        <w:rPr>
          <w:rFonts w:ascii="Times New Roman" w:eastAsia="Times New Roman" w:hAnsi="Times New Roman" w:cs="Times New Roman"/>
          <w:bCs/>
        </w:rPr>
        <w:t>Ab</w:t>
      </w:r>
      <w:r w:rsidR="00861955">
        <w:rPr>
          <w:rFonts w:ascii="Times New Roman" w:eastAsia="Times New Roman" w:hAnsi="Times New Roman" w:cs="Times New Roman"/>
          <w:bCs/>
        </w:rPr>
        <w:t>normal Stress Test – Ventricular Tachycardia</w:t>
      </w:r>
    </w:p>
    <w:p w14:paraId="1139728C" w14:textId="77777777" w:rsidR="005A341D" w:rsidRDefault="00A35D62">
      <w:pPr>
        <w:spacing w:line="480" w:lineRule="auto"/>
        <w:rPr>
          <w:rFonts w:ascii="Times New Roman" w:eastAsia="Times New Roman" w:hAnsi="Times New Roman" w:cs="Times New Roman"/>
          <w:b/>
        </w:rPr>
      </w:pPr>
      <w:r w:rsidRPr="00D94BDA">
        <w:rPr>
          <w:rFonts w:ascii="Times New Roman" w:eastAsia="Times New Roman" w:hAnsi="Times New Roman" w:cs="Times New Roman"/>
          <w:b/>
        </w:rPr>
        <w:t>History of Present Illness – OLD CARTS (10 points):</w:t>
      </w:r>
    </w:p>
    <w:p w14:paraId="2CCD2656" w14:textId="361F265D" w:rsidR="00F269B0" w:rsidRPr="00781E24" w:rsidRDefault="00BA7E5B" w:rsidP="005A341D">
      <w:pPr>
        <w:spacing w:line="480" w:lineRule="auto"/>
        <w:ind w:firstLine="720"/>
        <w:rPr>
          <w:rFonts w:ascii="Times New Roman" w:eastAsia="Times New Roman" w:hAnsi="Times New Roman" w:cs="Times New Roman"/>
          <w:bCs/>
        </w:rPr>
      </w:pPr>
      <w:r>
        <w:rPr>
          <w:rFonts w:ascii="Times New Roman" w:eastAsia="Times New Roman" w:hAnsi="Times New Roman" w:cs="Times New Roman"/>
          <w:bCs/>
        </w:rPr>
        <w:t xml:space="preserve">The client went to Christie Clinic on Friday, September 22, 2023, for a scheduled stress test.  While doing stage 2 of the stress test, the client’s EKG reading ran Ventricular Tachycardia and experienced posterior neck pain. The client described the pain as hard pressure and tightening. The technicians stopped the test and let the client rest. The client said that the pain went away </w:t>
      </w:r>
      <w:r w:rsidR="00D25724">
        <w:rPr>
          <w:rFonts w:ascii="Times New Roman" w:eastAsia="Times New Roman" w:hAnsi="Times New Roman" w:cs="Times New Roman"/>
          <w:bCs/>
        </w:rPr>
        <w:t>while he was resting</w:t>
      </w:r>
      <w:r>
        <w:rPr>
          <w:rFonts w:ascii="Times New Roman" w:eastAsia="Times New Roman" w:hAnsi="Times New Roman" w:cs="Times New Roman"/>
          <w:bCs/>
        </w:rPr>
        <w:t>. The client’s provider was informed, and the provider decided for the client to go to the emergency department to be che</w:t>
      </w:r>
      <w:r w:rsidR="00D25724">
        <w:rPr>
          <w:rFonts w:ascii="Times New Roman" w:eastAsia="Times New Roman" w:hAnsi="Times New Roman" w:cs="Times New Roman"/>
          <w:bCs/>
        </w:rPr>
        <w:t>cked out and have a cardiac workup</w:t>
      </w:r>
      <w:r>
        <w:rPr>
          <w:rFonts w:ascii="Times New Roman" w:eastAsia="Times New Roman" w:hAnsi="Times New Roman" w:cs="Times New Roman"/>
          <w:bCs/>
        </w:rPr>
        <w:t>.</w:t>
      </w:r>
    </w:p>
    <w:p w14:paraId="40A1416C" w14:textId="77777777" w:rsidR="00F269B0" w:rsidRPr="00D94BDA" w:rsidRDefault="00A35D62">
      <w:pPr>
        <w:spacing w:line="480" w:lineRule="auto"/>
        <w:jc w:val="center"/>
        <w:rPr>
          <w:rFonts w:ascii="Times New Roman" w:eastAsia="Times New Roman" w:hAnsi="Times New Roman" w:cs="Times New Roman"/>
          <w:b/>
        </w:rPr>
      </w:pPr>
      <w:r w:rsidRPr="00D94BDA">
        <w:rPr>
          <w:rFonts w:ascii="Times New Roman" w:eastAsia="Times New Roman" w:hAnsi="Times New Roman" w:cs="Times New Roman"/>
          <w:b/>
        </w:rPr>
        <w:t>Primary Diagnosis</w:t>
      </w:r>
    </w:p>
    <w:p w14:paraId="0557AEC5" w14:textId="5987AE05" w:rsidR="00F269B0" w:rsidRPr="00504140" w:rsidRDefault="00A35D62">
      <w:pPr>
        <w:spacing w:line="480" w:lineRule="auto"/>
        <w:rPr>
          <w:rFonts w:ascii="Times New Roman" w:eastAsia="Times New Roman" w:hAnsi="Times New Roman" w:cs="Times New Roman"/>
          <w:bCs/>
        </w:rPr>
      </w:pPr>
      <w:r w:rsidRPr="00D94BDA">
        <w:rPr>
          <w:rFonts w:ascii="Times New Roman" w:eastAsia="Times New Roman" w:hAnsi="Times New Roman" w:cs="Times New Roman"/>
          <w:b/>
        </w:rPr>
        <w:t>Primary Diagnosis on Admission (2 points):</w:t>
      </w:r>
      <w:r w:rsidR="00C23119">
        <w:rPr>
          <w:rFonts w:ascii="Times New Roman" w:eastAsia="Times New Roman" w:hAnsi="Times New Roman" w:cs="Times New Roman"/>
          <w:b/>
        </w:rPr>
        <w:t xml:space="preserve"> </w:t>
      </w:r>
      <w:r w:rsidR="00C23119">
        <w:rPr>
          <w:rFonts w:ascii="Times New Roman" w:eastAsia="Times New Roman" w:hAnsi="Times New Roman" w:cs="Times New Roman"/>
          <w:bCs/>
        </w:rPr>
        <w:t>N</w:t>
      </w:r>
      <w:r w:rsidR="00C23119" w:rsidRPr="00C23119">
        <w:rPr>
          <w:rFonts w:ascii="Times New Roman" w:eastAsia="Times New Roman" w:hAnsi="Times New Roman" w:cs="Times New Roman"/>
          <w:bCs/>
        </w:rPr>
        <w:t>onsustained ventricular</w:t>
      </w:r>
      <w:r w:rsidR="00861955">
        <w:rPr>
          <w:rFonts w:ascii="Times New Roman" w:eastAsia="Times New Roman" w:hAnsi="Times New Roman" w:cs="Times New Roman"/>
          <w:bCs/>
        </w:rPr>
        <w:t xml:space="preserve"> Tachycardia</w:t>
      </w:r>
      <w:r w:rsidR="00DA4928">
        <w:rPr>
          <w:rFonts w:ascii="Times New Roman" w:eastAsia="Times New Roman" w:hAnsi="Times New Roman" w:cs="Times New Roman"/>
          <w:bCs/>
        </w:rPr>
        <w:t xml:space="preserve"> </w:t>
      </w:r>
      <w:r w:rsidR="00D25724">
        <w:rPr>
          <w:rFonts w:ascii="Times New Roman" w:eastAsia="Times New Roman" w:hAnsi="Times New Roman" w:cs="Times New Roman"/>
          <w:bCs/>
        </w:rPr>
        <w:t xml:space="preserve">(NSVT) </w:t>
      </w:r>
      <w:r w:rsidR="00DA4928">
        <w:rPr>
          <w:rFonts w:ascii="Times New Roman" w:eastAsia="Times New Roman" w:hAnsi="Times New Roman" w:cs="Times New Roman"/>
          <w:bCs/>
        </w:rPr>
        <w:t>secondary to Abnormal EKG while in Stress Test</w:t>
      </w:r>
    </w:p>
    <w:p w14:paraId="0FD86993" w14:textId="50DF8C42" w:rsidR="00F269B0" w:rsidRPr="00DA4928" w:rsidRDefault="00A35D62">
      <w:pPr>
        <w:spacing w:line="480" w:lineRule="auto"/>
        <w:rPr>
          <w:rFonts w:ascii="Times New Roman" w:eastAsia="Times New Roman" w:hAnsi="Times New Roman" w:cs="Times New Roman"/>
          <w:bCs/>
        </w:rPr>
      </w:pPr>
      <w:r w:rsidRPr="00D94BDA">
        <w:rPr>
          <w:rFonts w:ascii="Times New Roman" w:eastAsia="Times New Roman" w:hAnsi="Times New Roman" w:cs="Times New Roman"/>
          <w:b/>
        </w:rPr>
        <w:t>Secondary Diagnosis (if applicable):</w:t>
      </w:r>
      <w:r w:rsidR="00DA4928">
        <w:rPr>
          <w:rFonts w:ascii="Times New Roman" w:eastAsia="Times New Roman" w:hAnsi="Times New Roman" w:cs="Times New Roman"/>
          <w:b/>
        </w:rPr>
        <w:t xml:space="preserve"> </w:t>
      </w:r>
      <w:r w:rsidR="00DA4928">
        <w:rPr>
          <w:rFonts w:ascii="Times New Roman" w:eastAsia="Times New Roman" w:hAnsi="Times New Roman" w:cs="Times New Roman"/>
          <w:bCs/>
        </w:rPr>
        <w:t>The client has no secondary medical diagnosis</w:t>
      </w:r>
      <w:r w:rsidR="00D25724">
        <w:rPr>
          <w:rFonts w:ascii="Times New Roman" w:eastAsia="Times New Roman" w:hAnsi="Times New Roman" w:cs="Times New Roman"/>
          <w:bCs/>
        </w:rPr>
        <w:t xml:space="preserve"> as of </w:t>
      </w:r>
      <w:r w:rsidR="00F772D3">
        <w:rPr>
          <w:rFonts w:ascii="Times New Roman" w:eastAsia="Times New Roman" w:hAnsi="Times New Roman" w:cs="Times New Roman"/>
          <w:bCs/>
        </w:rPr>
        <w:t xml:space="preserve">the </w:t>
      </w:r>
      <w:r w:rsidR="00D25724">
        <w:rPr>
          <w:rFonts w:ascii="Times New Roman" w:eastAsia="Times New Roman" w:hAnsi="Times New Roman" w:cs="Times New Roman"/>
          <w:bCs/>
        </w:rPr>
        <w:t>encounter</w:t>
      </w:r>
      <w:r w:rsidR="00DA4928">
        <w:rPr>
          <w:rFonts w:ascii="Times New Roman" w:eastAsia="Times New Roman" w:hAnsi="Times New Roman" w:cs="Times New Roman"/>
          <w:bCs/>
        </w:rPr>
        <w:t>.</w:t>
      </w:r>
    </w:p>
    <w:p w14:paraId="1BF20804" w14:textId="77777777" w:rsidR="00C253FD" w:rsidRDefault="00A35D62">
      <w:pPr>
        <w:spacing w:line="480" w:lineRule="auto"/>
        <w:rPr>
          <w:rFonts w:ascii="Times New Roman" w:eastAsia="Times New Roman" w:hAnsi="Times New Roman" w:cs="Times New Roman"/>
          <w:b/>
        </w:rPr>
      </w:pPr>
      <w:r w:rsidRPr="00D94BDA">
        <w:rPr>
          <w:rFonts w:ascii="Times New Roman" w:eastAsia="Times New Roman" w:hAnsi="Times New Roman" w:cs="Times New Roman"/>
          <w:b/>
        </w:rPr>
        <w:t>Pathophysiology of the Disease, APA format (20 points):</w:t>
      </w:r>
    </w:p>
    <w:p w14:paraId="59FA235E" w14:textId="6C3F19CC" w:rsidR="00D976C4" w:rsidRDefault="00D976C4" w:rsidP="00C253FD">
      <w:pPr>
        <w:spacing w:line="480" w:lineRule="auto"/>
        <w:ind w:firstLine="720"/>
        <w:rPr>
          <w:rFonts w:ascii="Times New Roman" w:eastAsia="Times New Roman" w:hAnsi="Times New Roman" w:cs="Times New Roman"/>
          <w:bCs/>
        </w:rPr>
      </w:pPr>
      <w:r>
        <w:rPr>
          <w:rFonts w:ascii="Times New Roman" w:eastAsia="Times New Roman" w:hAnsi="Times New Roman" w:cs="Times New Roman"/>
          <w:bCs/>
        </w:rPr>
        <w:t xml:space="preserve">Nonsustained ventricular tachycardia (NSVT) is an ectopic ventricular rhythm with </w:t>
      </w:r>
      <w:r w:rsidR="00F772D3">
        <w:rPr>
          <w:rFonts w:ascii="Times New Roman" w:eastAsia="Times New Roman" w:hAnsi="Times New Roman" w:cs="Times New Roman"/>
          <w:bCs/>
        </w:rPr>
        <w:t xml:space="preserve">a </w:t>
      </w:r>
      <w:r>
        <w:rPr>
          <w:rFonts w:ascii="Times New Roman" w:eastAsia="Times New Roman" w:hAnsi="Times New Roman" w:cs="Times New Roman"/>
          <w:bCs/>
        </w:rPr>
        <w:t xml:space="preserve">wide QRS complex (&gt;=120 milliseconds), rate faster than 100 beats per minute (bpm), lasting for at least </w:t>
      </w:r>
      <w:r w:rsidR="00F772D3">
        <w:rPr>
          <w:rFonts w:ascii="Times New Roman" w:eastAsia="Times New Roman" w:hAnsi="Times New Roman" w:cs="Times New Roman"/>
          <w:bCs/>
        </w:rPr>
        <w:t>three</w:t>
      </w:r>
      <w:r>
        <w:rPr>
          <w:rFonts w:ascii="Times New Roman" w:eastAsia="Times New Roman" w:hAnsi="Times New Roman" w:cs="Times New Roman"/>
          <w:bCs/>
        </w:rPr>
        <w:t xml:space="preserve"> beats that spontaneously resolves in less than 30 seconds </w:t>
      </w:r>
      <w:r>
        <w:rPr>
          <w:rFonts w:ascii="Times New Roman" w:eastAsia="Times New Roman" w:hAnsi="Times New Roman" w:cs="Times New Roman"/>
          <w:bCs/>
        </w:rPr>
        <w:t>(</w:t>
      </w:r>
      <w:r w:rsidR="001909E8">
        <w:rPr>
          <w:rFonts w:ascii="Times New Roman" w:eastAsia="Times New Roman" w:hAnsi="Times New Roman" w:cs="Times New Roman"/>
          <w:bCs/>
        </w:rPr>
        <w:t>Kusumoto</w:t>
      </w:r>
      <w:r>
        <w:rPr>
          <w:rFonts w:ascii="Times New Roman" w:eastAsia="Times New Roman" w:hAnsi="Times New Roman" w:cs="Times New Roman"/>
          <w:bCs/>
        </w:rPr>
        <w:t>, 2023)</w:t>
      </w:r>
      <w:r>
        <w:rPr>
          <w:rFonts w:ascii="Times New Roman" w:eastAsia="Times New Roman" w:hAnsi="Times New Roman" w:cs="Times New Roman"/>
          <w:bCs/>
        </w:rPr>
        <w:t xml:space="preserve">. According to </w:t>
      </w:r>
      <w:r w:rsidR="001909E8">
        <w:rPr>
          <w:rFonts w:ascii="Times New Roman" w:eastAsia="Times New Roman" w:hAnsi="Times New Roman" w:cs="Times New Roman"/>
          <w:bCs/>
        </w:rPr>
        <w:t>Kusumoto</w:t>
      </w:r>
      <w:r>
        <w:rPr>
          <w:rFonts w:ascii="Times New Roman" w:eastAsia="Times New Roman" w:hAnsi="Times New Roman" w:cs="Times New Roman"/>
          <w:bCs/>
        </w:rPr>
        <w:t xml:space="preserve"> (2023)</w:t>
      </w:r>
      <w:r w:rsidR="00F772D3">
        <w:rPr>
          <w:rFonts w:ascii="Times New Roman" w:eastAsia="Times New Roman" w:hAnsi="Times New Roman" w:cs="Times New Roman"/>
          <w:bCs/>
        </w:rPr>
        <w:t>,</w:t>
      </w:r>
      <w:r>
        <w:rPr>
          <w:rFonts w:ascii="Times New Roman" w:eastAsia="Times New Roman" w:hAnsi="Times New Roman" w:cs="Times New Roman"/>
          <w:bCs/>
        </w:rPr>
        <w:t xml:space="preserve"> it may occur </w:t>
      </w:r>
      <w:r w:rsidR="00F772D3">
        <w:rPr>
          <w:rFonts w:ascii="Times New Roman" w:eastAsia="Times New Roman" w:hAnsi="Times New Roman" w:cs="Times New Roman"/>
          <w:bCs/>
        </w:rPr>
        <w:t>without</w:t>
      </w:r>
      <w:r>
        <w:rPr>
          <w:rFonts w:ascii="Times New Roman" w:eastAsia="Times New Roman" w:hAnsi="Times New Roman" w:cs="Times New Roman"/>
          <w:bCs/>
        </w:rPr>
        <w:t xml:space="preserve"> underlying heart disease</w:t>
      </w:r>
      <w:r w:rsidR="00F772D3">
        <w:rPr>
          <w:rFonts w:ascii="Times New Roman" w:eastAsia="Times New Roman" w:hAnsi="Times New Roman" w:cs="Times New Roman"/>
          <w:bCs/>
        </w:rPr>
        <w:t>. However</w:t>
      </w:r>
      <w:r>
        <w:rPr>
          <w:rFonts w:ascii="Times New Roman" w:eastAsia="Times New Roman" w:hAnsi="Times New Roman" w:cs="Times New Roman"/>
          <w:bCs/>
        </w:rPr>
        <w:t>, it is more commonly associated with ischemic and nonischemic heart disease; known genetic disorders (long QT syndrome, Brugada syndrome, arrhythmogenic right ventricular cardiomyopathy); congenital heart disease; metabolic problems including drug toxicity; or electrolyte imbalance.</w:t>
      </w:r>
    </w:p>
    <w:p w14:paraId="1F4E3AC3" w14:textId="0702889A" w:rsidR="00FA2F7A" w:rsidRDefault="00D25724" w:rsidP="00C253FD">
      <w:pPr>
        <w:spacing w:line="480" w:lineRule="auto"/>
        <w:ind w:firstLine="720"/>
        <w:rPr>
          <w:rFonts w:ascii="Times New Roman" w:eastAsia="Times New Roman" w:hAnsi="Times New Roman" w:cs="Times New Roman"/>
          <w:bCs/>
        </w:rPr>
      </w:pPr>
      <w:r>
        <w:rPr>
          <w:rFonts w:ascii="Times New Roman" w:eastAsia="Times New Roman" w:hAnsi="Times New Roman" w:cs="Times New Roman"/>
          <w:bCs/>
        </w:rPr>
        <w:lastRenderedPageBreak/>
        <w:t>NSVT is a common but poorly understood arrhythmia (</w:t>
      </w:r>
      <w:r w:rsidR="001909E8">
        <w:rPr>
          <w:rFonts w:ascii="Times New Roman" w:eastAsia="Times New Roman" w:hAnsi="Times New Roman" w:cs="Times New Roman"/>
          <w:bCs/>
        </w:rPr>
        <w:t xml:space="preserve">Zimetbaum &amp; Wylie, </w:t>
      </w:r>
      <w:r>
        <w:rPr>
          <w:rFonts w:ascii="Times New Roman" w:eastAsia="Times New Roman" w:hAnsi="Times New Roman" w:cs="Times New Roman"/>
          <w:bCs/>
        </w:rPr>
        <w:t xml:space="preserve">2022). It is usually asymptomatic and most often diagnosed during cardiac monitoring like continuous ambulatory electrocardiography, inpatient telemetry, or an exercise test performed for other reasons, </w:t>
      </w:r>
      <w:r>
        <w:rPr>
          <w:rFonts w:ascii="Times New Roman" w:eastAsia="Times New Roman" w:hAnsi="Times New Roman" w:cs="Times New Roman"/>
          <w:bCs/>
        </w:rPr>
        <w:t>to which the client was undergoing as it manifested</w:t>
      </w:r>
      <w:r>
        <w:rPr>
          <w:rFonts w:ascii="Times New Roman" w:eastAsia="Times New Roman" w:hAnsi="Times New Roman" w:cs="Times New Roman"/>
          <w:bCs/>
        </w:rPr>
        <w:t xml:space="preserve">. </w:t>
      </w:r>
      <w:r w:rsidR="00D976C4">
        <w:rPr>
          <w:rFonts w:ascii="Times New Roman" w:eastAsia="Times New Roman" w:hAnsi="Times New Roman" w:cs="Times New Roman"/>
          <w:bCs/>
        </w:rPr>
        <w:t>NSVT is defined as a self-terminating event (</w:t>
      </w:r>
      <w:r w:rsidR="001909E8">
        <w:rPr>
          <w:rFonts w:ascii="Times New Roman" w:eastAsia="Times New Roman" w:hAnsi="Times New Roman" w:cs="Times New Roman"/>
          <w:bCs/>
        </w:rPr>
        <w:t>Kusumoto</w:t>
      </w:r>
      <w:r w:rsidR="00D976C4">
        <w:rPr>
          <w:rFonts w:ascii="Times New Roman" w:eastAsia="Times New Roman" w:hAnsi="Times New Roman" w:cs="Times New Roman"/>
          <w:bCs/>
        </w:rPr>
        <w:t xml:space="preserve">, 2023). No specific treatment </w:t>
      </w:r>
      <w:r w:rsidR="00555D59">
        <w:rPr>
          <w:rFonts w:ascii="Times New Roman" w:eastAsia="Times New Roman" w:hAnsi="Times New Roman" w:cs="Times New Roman"/>
          <w:bCs/>
        </w:rPr>
        <w:t xml:space="preserve">was </w:t>
      </w:r>
      <w:r w:rsidR="00D976C4">
        <w:rPr>
          <w:rFonts w:ascii="Times New Roman" w:eastAsia="Times New Roman" w:hAnsi="Times New Roman" w:cs="Times New Roman"/>
          <w:bCs/>
        </w:rPr>
        <w:t xml:space="preserve">indicated </w:t>
      </w:r>
      <w:r w:rsidR="00D976C4">
        <w:rPr>
          <w:rFonts w:ascii="Times New Roman" w:eastAsia="Times New Roman" w:hAnsi="Times New Roman" w:cs="Times New Roman"/>
          <w:bCs/>
        </w:rPr>
        <w:t>(</w:t>
      </w:r>
      <w:r w:rsidR="001909E8">
        <w:rPr>
          <w:rFonts w:ascii="Times New Roman" w:eastAsia="Times New Roman" w:hAnsi="Times New Roman" w:cs="Times New Roman"/>
          <w:bCs/>
        </w:rPr>
        <w:t>Kusumoto</w:t>
      </w:r>
      <w:r w:rsidR="00D976C4">
        <w:rPr>
          <w:rFonts w:ascii="Times New Roman" w:eastAsia="Times New Roman" w:hAnsi="Times New Roman" w:cs="Times New Roman"/>
          <w:bCs/>
        </w:rPr>
        <w:t>, 2023)</w:t>
      </w:r>
      <w:r w:rsidR="00D976C4">
        <w:rPr>
          <w:rFonts w:ascii="Times New Roman" w:eastAsia="Times New Roman" w:hAnsi="Times New Roman" w:cs="Times New Roman"/>
          <w:bCs/>
        </w:rPr>
        <w:t xml:space="preserve">. </w:t>
      </w:r>
      <w:r w:rsidR="00555D59">
        <w:rPr>
          <w:rFonts w:ascii="Times New Roman" w:eastAsia="Times New Roman" w:hAnsi="Times New Roman" w:cs="Times New Roman"/>
          <w:bCs/>
        </w:rPr>
        <w:t xml:space="preserve">NSVT can be completely harmless in some people, but it is still important to find out why a client has NSVT (Fogoros, 2023). </w:t>
      </w:r>
      <w:r w:rsidR="00D976C4">
        <w:rPr>
          <w:rFonts w:ascii="Times New Roman" w:eastAsia="Times New Roman" w:hAnsi="Times New Roman" w:cs="Times New Roman"/>
          <w:bCs/>
        </w:rPr>
        <w:t xml:space="preserve">Management is directed at any underlying heart condition </w:t>
      </w:r>
      <w:r w:rsidR="00D976C4">
        <w:rPr>
          <w:rFonts w:ascii="Times New Roman" w:eastAsia="Times New Roman" w:hAnsi="Times New Roman" w:cs="Times New Roman"/>
          <w:bCs/>
        </w:rPr>
        <w:t>(</w:t>
      </w:r>
      <w:r w:rsidR="001909E8">
        <w:rPr>
          <w:rFonts w:ascii="Times New Roman" w:eastAsia="Times New Roman" w:hAnsi="Times New Roman" w:cs="Times New Roman"/>
          <w:bCs/>
        </w:rPr>
        <w:t>Kusumoto</w:t>
      </w:r>
      <w:r w:rsidR="00D976C4">
        <w:rPr>
          <w:rFonts w:ascii="Times New Roman" w:eastAsia="Times New Roman" w:hAnsi="Times New Roman" w:cs="Times New Roman"/>
          <w:bCs/>
        </w:rPr>
        <w:t>, 2023)</w:t>
      </w:r>
      <w:r w:rsidR="00D976C4">
        <w:rPr>
          <w:rFonts w:ascii="Times New Roman" w:eastAsia="Times New Roman" w:hAnsi="Times New Roman" w:cs="Times New Roman"/>
          <w:bCs/>
        </w:rPr>
        <w:t>.</w:t>
      </w:r>
    </w:p>
    <w:p w14:paraId="1E8C6E17" w14:textId="329FE3C3" w:rsidR="00555D59" w:rsidRPr="00555D59" w:rsidRDefault="00555D59" w:rsidP="00555D59">
      <w:pPr>
        <w:spacing w:line="480" w:lineRule="auto"/>
        <w:rPr>
          <w:rFonts w:ascii="Times New Roman" w:eastAsia="Times New Roman" w:hAnsi="Times New Roman" w:cs="Times New Roman"/>
          <w:b/>
        </w:rPr>
      </w:pPr>
      <w:r w:rsidRPr="00555D59">
        <w:rPr>
          <w:rFonts w:ascii="Times New Roman" w:eastAsia="Times New Roman" w:hAnsi="Times New Roman" w:cs="Times New Roman"/>
          <w:b/>
        </w:rPr>
        <w:t>Manifestations</w:t>
      </w:r>
    </w:p>
    <w:p w14:paraId="5BF44FA5" w14:textId="773EE804" w:rsidR="00555D59" w:rsidRDefault="00555D59" w:rsidP="00555D59">
      <w:pPr>
        <w:spacing w:line="480" w:lineRule="auto"/>
        <w:ind w:firstLine="720"/>
        <w:rPr>
          <w:rFonts w:ascii="Times New Roman" w:eastAsia="Times New Roman" w:hAnsi="Times New Roman" w:cs="Times New Roman"/>
          <w:bCs/>
        </w:rPr>
      </w:pPr>
      <w:r>
        <w:rPr>
          <w:rFonts w:ascii="Times New Roman" w:eastAsia="Times New Roman" w:hAnsi="Times New Roman" w:cs="Times New Roman"/>
          <w:bCs/>
        </w:rPr>
        <w:t>NSVT can cause lightheadedness and dizziness (Fogoros, 2023). Rarely, loss of consciousness, fainting, or syncope may happen (Fogoros, 2023) According to Fogoros (2023), seek immediate medical help if you have trouble breathing, chest pain lasting more than a few minutes, chest pain with other symptoms, like nausea, lightheadedness, or cold sweats.</w:t>
      </w:r>
    </w:p>
    <w:p w14:paraId="0537C808" w14:textId="2F68CEEC" w:rsidR="006F4180" w:rsidRDefault="006F4180" w:rsidP="006F4180">
      <w:pPr>
        <w:spacing w:line="480" w:lineRule="auto"/>
        <w:rPr>
          <w:rFonts w:ascii="Times New Roman" w:eastAsia="Times New Roman" w:hAnsi="Times New Roman" w:cs="Times New Roman"/>
          <w:b/>
        </w:rPr>
      </w:pPr>
      <w:r>
        <w:rPr>
          <w:rFonts w:ascii="Times New Roman" w:eastAsia="Times New Roman" w:hAnsi="Times New Roman" w:cs="Times New Roman"/>
          <w:b/>
        </w:rPr>
        <w:t>Risk Factors</w:t>
      </w:r>
    </w:p>
    <w:p w14:paraId="6D2B295A" w14:textId="58873BAE" w:rsidR="006F4180" w:rsidRDefault="006F4180" w:rsidP="006F4180">
      <w:pPr>
        <w:spacing w:line="480" w:lineRule="auto"/>
        <w:ind w:firstLine="720"/>
        <w:rPr>
          <w:rFonts w:ascii="Times New Roman" w:eastAsia="Times New Roman" w:hAnsi="Times New Roman" w:cs="Times New Roman"/>
          <w:bCs/>
        </w:rPr>
      </w:pPr>
      <w:r>
        <w:rPr>
          <w:rFonts w:ascii="Times New Roman" w:eastAsia="Times New Roman" w:hAnsi="Times New Roman" w:cs="Times New Roman"/>
          <w:bCs/>
        </w:rPr>
        <w:t>NSVT can be related to a problem with the structure or function of the heart, which a client may not realize they have (</w:t>
      </w:r>
      <w:r>
        <w:rPr>
          <w:rFonts w:ascii="Times New Roman" w:eastAsia="Times New Roman" w:hAnsi="Times New Roman" w:cs="Times New Roman"/>
          <w:bCs/>
        </w:rPr>
        <w:t>(Fogoros, 2023)</w:t>
      </w:r>
      <w:r>
        <w:rPr>
          <w:rFonts w:ascii="Times New Roman" w:eastAsia="Times New Roman" w:hAnsi="Times New Roman" w:cs="Times New Roman"/>
          <w:bCs/>
        </w:rPr>
        <w:t xml:space="preserve">. NSVT can lead to more dangerous ventricular fibrillation </w:t>
      </w:r>
      <w:r>
        <w:rPr>
          <w:rFonts w:ascii="Times New Roman" w:eastAsia="Times New Roman" w:hAnsi="Times New Roman" w:cs="Times New Roman"/>
          <w:bCs/>
        </w:rPr>
        <w:t>(Fogoros, 2023)</w:t>
      </w:r>
      <w:r>
        <w:rPr>
          <w:rFonts w:ascii="Times New Roman" w:eastAsia="Times New Roman" w:hAnsi="Times New Roman" w:cs="Times New Roman"/>
          <w:bCs/>
        </w:rPr>
        <w:t xml:space="preserve">. A condition where the heart stops beating as it should and starts to quiver instead could cause cardiac arrest </w:t>
      </w:r>
      <w:r>
        <w:rPr>
          <w:rFonts w:ascii="Times New Roman" w:eastAsia="Times New Roman" w:hAnsi="Times New Roman" w:cs="Times New Roman"/>
          <w:bCs/>
        </w:rPr>
        <w:t>(Fogoros, 2023)</w:t>
      </w:r>
      <w:r>
        <w:rPr>
          <w:rFonts w:ascii="Times New Roman" w:eastAsia="Times New Roman" w:hAnsi="Times New Roman" w:cs="Times New Roman"/>
          <w:bCs/>
        </w:rPr>
        <w:t xml:space="preserve">. Structural heart diseases such as coronary arterial disease (CAD), dilated cardiomyopathy HF, hypertrophic cardiomyopathy, or heart valve diseases could cause NSVT </w:t>
      </w:r>
      <w:r>
        <w:rPr>
          <w:rFonts w:ascii="Times New Roman" w:eastAsia="Times New Roman" w:hAnsi="Times New Roman" w:cs="Times New Roman"/>
          <w:bCs/>
        </w:rPr>
        <w:t>(Fogoros, 2023)</w:t>
      </w:r>
      <w:r>
        <w:rPr>
          <w:rFonts w:ascii="Times New Roman" w:eastAsia="Times New Roman" w:hAnsi="Times New Roman" w:cs="Times New Roman"/>
          <w:bCs/>
        </w:rPr>
        <w:t xml:space="preserve">. Cardiac electrical instability is also a risk factor for NSVT. The most common is repetitive monomorphic ventricular tachycardia (RMVT) </w:t>
      </w:r>
      <w:r>
        <w:rPr>
          <w:rFonts w:ascii="Times New Roman" w:eastAsia="Times New Roman" w:hAnsi="Times New Roman" w:cs="Times New Roman"/>
          <w:bCs/>
        </w:rPr>
        <w:t>(Fogoros, 2023)</w:t>
      </w:r>
      <w:r>
        <w:rPr>
          <w:rFonts w:ascii="Times New Roman" w:eastAsia="Times New Roman" w:hAnsi="Times New Roman" w:cs="Times New Roman"/>
          <w:bCs/>
        </w:rPr>
        <w:t>. According to Fogoros (2023), RMVT is triggered by emotional stress or exercise.</w:t>
      </w:r>
    </w:p>
    <w:p w14:paraId="74EC763B" w14:textId="7CA4BEC4" w:rsidR="006F4180" w:rsidRDefault="006F4180" w:rsidP="006F4180">
      <w:pPr>
        <w:spacing w:line="480" w:lineRule="auto"/>
        <w:rPr>
          <w:rFonts w:ascii="Times New Roman" w:eastAsia="Times New Roman" w:hAnsi="Times New Roman" w:cs="Times New Roman"/>
          <w:b/>
        </w:rPr>
      </w:pPr>
      <w:r>
        <w:rPr>
          <w:rFonts w:ascii="Times New Roman" w:eastAsia="Times New Roman" w:hAnsi="Times New Roman" w:cs="Times New Roman"/>
          <w:b/>
        </w:rPr>
        <w:lastRenderedPageBreak/>
        <w:t>Diagnosis</w:t>
      </w:r>
    </w:p>
    <w:p w14:paraId="031A79E1" w14:textId="1EFFEE1F" w:rsidR="006F4180" w:rsidRDefault="006F4180" w:rsidP="006F4180">
      <w:pPr>
        <w:spacing w:line="480" w:lineRule="auto"/>
        <w:ind w:firstLine="720"/>
        <w:rPr>
          <w:rFonts w:ascii="Times New Roman" w:eastAsia="Times New Roman" w:hAnsi="Times New Roman" w:cs="Times New Roman"/>
          <w:bCs/>
        </w:rPr>
      </w:pPr>
      <w:r>
        <w:rPr>
          <w:rFonts w:ascii="Times New Roman" w:eastAsia="Times New Roman" w:hAnsi="Times New Roman" w:cs="Times New Roman"/>
          <w:bCs/>
        </w:rPr>
        <w:t>NSVT is diagnosed with an electrocardiogram (ECG or EKG)</w:t>
      </w:r>
      <w:r w:rsidRPr="006F4180">
        <w:rPr>
          <w:rFonts w:ascii="Times New Roman" w:eastAsia="Times New Roman" w:hAnsi="Times New Roman" w:cs="Times New Roman"/>
          <w:bCs/>
        </w:rPr>
        <w:t xml:space="preserve"> </w:t>
      </w:r>
      <w:r>
        <w:rPr>
          <w:rFonts w:ascii="Times New Roman" w:eastAsia="Times New Roman" w:hAnsi="Times New Roman" w:cs="Times New Roman"/>
          <w:bCs/>
        </w:rPr>
        <w:t>(Fogoros, 2023)</w:t>
      </w:r>
      <w:r>
        <w:rPr>
          <w:rFonts w:ascii="Times New Roman" w:eastAsia="Times New Roman" w:hAnsi="Times New Roman" w:cs="Times New Roman"/>
          <w:bCs/>
        </w:rPr>
        <w:t xml:space="preserve">, to which the client was hooked up during his stress test procedure. An Ambulatory ECG system could also be ordered to record the </w:t>
      </w:r>
      <w:r w:rsidR="00AA3164">
        <w:rPr>
          <w:rFonts w:ascii="Times New Roman" w:eastAsia="Times New Roman" w:hAnsi="Times New Roman" w:cs="Times New Roman"/>
          <w:bCs/>
        </w:rPr>
        <w:t>heart's electrical activity over</w:t>
      </w:r>
      <w:r>
        <w:rPr>
          <w:rFonts w:ascii="Times New Roman" w:eastAsia="Times New Roman" w:hAnsi="Times New Roman" w:cs="Times New Roman"/>
          <w:bCs/>
        </w:rPr>
        <w:t xml:space="preserve"> days, weeks, or even years </w:t>
      </w:r>
      <w:r>
        <w:rPr>
          <w:rFonts w:ascii="Times New Roman" w:eastAsia="Times New Roman" w:hAnsi="Times New Roman" w:cs="Times New Roman"/>
          <w:bCs/>
        </w:rPr>
        <w:t>(Fogoros, 2023)</w:t>
      </w:r>
      <w:r>
        <w:rPr>
          <w:rFonts w:ascii="Times New Roman" w:eastAsia="Times New Roman" w:hAnsi="Times New Roman" w:cs="Times New Roman"/>
          <w:bCs/>
        </w:rPr>
        <w:t xml:space="preserve">. </w:t>
      </w:r>
      <w:r w:rsidR="00AA3164">
        <w:rPr>
          <w:rFonts w:ascii="Times New Roman" w:eastAsia="Times New Roman" w:hAnsi="Times New Roman" w:cs="Times New Roman"/>
          <w:bCs/>
        </w:rPr>
        <w:t xml:space="preserve">A Holter monitor, an ambulatory ECG system, is a lightweight and portable monitor connected by wires to small electrodes attached to the client’s chest </w:t>
      </w:r>
      <w:r w:rsidR="00AA3164">
        <w:rPr>
          <w:rFonts w:ascii="Times New Roman" w:eastAsia="Times New Roman" w:hAnsi="Times New Roman" w:cs="Times New Roman"/>
          <w:bCs/>
        </w:rPr>
        <w:t>(Fogoros, 2023)</w:t>
      </w:r>
      <w:r w:rsidR="00AA3164">
        <w:rPr>
          <w:rFonts w:ascii="Times New Roman" w:eastAsia="Times New Roman" w:hAnsi="Times New Roman" w:cs="Times New Roman"/>
          <w:bCs/>
        </w:rPr>
        <w:t>. It is usually worn for 24-48 hours or longer, depending on the provider’s preference. The provider may also require additional testing. In the case of the client, the provider ordered the client to go to the emergency department for these additional tests. The additional tests are the echocardiography and the coronary angiography.</w:t>
      </w:r>
    </w:p>
    <w:p w14:paraId="60F9E5A3" w14:textId="1CB36E8B" w:rsidR="00AA3164" w:rsidRDefault="00AA3164" w:rsidP="00AA3164">
      <w:pPr>
        <w:tabs>
          <w:tab w:val="center" w:pos="4680"/>
        </w:tabs>
        <w:spacing w:line="480" w:lineRule="auto"/>
        <w:rPr>
          <w:rFonts w:ascii="Times New Roman" w:eastAsia="Times New Roman" w:hAnsi="Times New Roman" w:cs="Times New Roman"/>
          <w:b/>
        </w:rPr>
      </w:pPr>
      <w:r>
        <w:rPr>
          <w:rFonts w:ascii="Times New Roman" w:eastAsia="Times New Roman" w:hAnsi="Times New Roman" w:cs="Times New Roman"/>
          <w:b/>
        </w:rPr>
        <w:t>Treatment</w:t>
      </w:r>
    </w:p>
    <w:p w14:paraId="0541F6F5" w14:textId="48E9A694" w:rsidR="00AA3164" w:rsidRDefault="000032F4" w:rsidP="000032F4">
      <w:pPr>
        <w:tabs>
          <w:tab w:val="left" w:pos="720"/>
          <w:tab w:val="center" w:pos="4680"/>
        </w:tabs>
        <w:spacing w:line="480" w:lineRule="auto"/>
        <w:rPr>
          <w:rFonts w:ascii="Times New Roman" w:eastAsia="Times New Roman" w:hAnsi="Times New Roman" w:cs="Times New Roman"/>
          <w:bCs/>
        </w:rPr>
      </w:pPr>
      <w:r>
        <w:rPr>
          <w:rFonts w:ascii="Times New Roman" w:eastAsia="Times New Roman" w:hAnsi="Times New Roman" w:cs="Times New Roman"/>
          <w:bCs/>
        </w:rPr>
        <w:tab/>
      </w:r>
      <w:r w:rsidR="00AA3164">
        <w:rPr>
          <w:rFonts w:ascii="Times New Roman" w:eastAsia="Times New Roman" w:hAnsi="Times New Roman" w:cs="Times New Roman"/>
          <w:bCs/>
        </w:rPr>
        <w:t xml:space="preserve">NSVT does not always need to be treated </w:t>
      </w:r>
      <w:r w:rsidR="00AA3164">
        <w:rPr>
          <w:rFonts w:ascii="Times New Roman" w:eastAsia="Times New Roman" w:hAnsi="Times New Roman" w:cs="Times New Roman"/>
          <w:bCs/>
        </w:rPr>
        <w:t>(Fogoros, 2023)</w:t>
      </w:r>
      <w:r w:rsidR="00AA3164">
        <w:rPr>
          <w:rFonts w:ascii="Times New Roman" w:eastAsia="Times New Roman" w:hAnsi="Times New Roman" w:cs="Times New Roman"/>
          <w:bCs/>
        </w:rPr>
        <w:t xml:space="preserve">. Managing NSVT will depend on the cause of the arrhythmia </w:t>
      </w:r>
      <w:r w:rsidR="00AA3164">
        <w:rPr>
          <w:rFonts w:ascii="Times New Roman" w:eastAsia="Times New Roman" w:hAnsi="Times New Roman" w:cs="Times New Roman"/>
          <w:bCs/>
        </w:rPr>
        <w:t>(Fogoros, 2023)</w:t>
      </w:r>
      <w:r w:rsidR="00AA3164">
        <w:rPr>
          <w:rFonts w:ascii="Times New Roman" w:eastAsia="Times New Roman" w:hAnsi="Times New Roman" w:cs="Times New Roman"/>
          <w:bCs/>
        </w:rPr>
        <w:t xml:space="preserve">. If the client has no heart disease or manifestations, no treatment is needed other than follow-up appointments with the provider routinely </w:t>
      </w:r>
      <w:r w:rsidR="00AA3164">
        <w:rPr>
          <w:rFonts w:ascii="Times New Roman" w:eastAsia="Times New Roman" w:hAnsi="Times New Roman" w:cs="Times New Roman"/>
          <w:bCs/>
        </w:rPr>
        <w:t>(Fogoros, 2023)</w:t>
      </w:r>
      <w:r w:rsidR="00AA3164">
        <w:rPr>
          <w:rFonts w:ascii="Times New Roman" w:eastAsia="Times New Roman" w:hAnsi="Times New Roman" w:cs="Times New Roman"/>
          <w:bCs/>
        </w:rPr>
        <w:t xml:space="preserve">. If the client manifests symptoms, medications might be able to help, like beta-blockers, calcium channel blockers, or antiarrhythmic drugs </w:t>
      </w:r>
      <w:r w:rsidR="00AA3164">
        <w:rPr>
          <w:rFonts w:ascii="Times New Roman" w:eastAsia="Times New Roman" w:hAnsi="Times New Roman" w:cs="Times New Roman"/>
          <w:bCs/>
        </w:rPr>
        <w:t>(Fogoros, 2023)</w:t>
      </w:r>
      <w:r w:rsidR="00AA3164">
        <w:rPr>
          <w:rFonts w:ascii="Times New Roman" w:eastAsia="Times New Roman" w:hAnsi="Times New Roman" w:cs="Times New Roman"/>
          <w:bCs/>
        </w:rPr>
        <w:t>.</w:t>
      </w:r>
    </w:p>
    <w:p w14:paraId="28930FBE" w14:textId="5E366737" w:rsidR="000032F4" w:rsidRDefault="000032F4" w:rsidP="00AA3164">
      <w:pPr>
        <w:tabs>
          <w:tab w:val="center" w:pos="4680"/>
        </w:tabs>
        <w:spacing w:line="480" w:lineRule="auto"/>
        <w:rPr>
          <w:rFonts w:ascii="Times New Roman" w:eastAsia="Times New Roman" w:hAnsi="Times New Roman" w:cs="Times New Roman"/>
          <w:b/>
        </w:rPr>
      </w:pPr>
      <w:r>
        <w:rPr>
          <w:rFonts w:ascii="Times New Roman" w:eastAsia="Times New Roman" w:hAnsi="Times New Roman" w:cs="Times New Roman"/>
          <w:b/>
        </w:rPr>
        <w:t>Preventions and Client Education</w:t>
      </w:r>
    </w:p>
    <w:p w14:paraId="1037F5FF" w14:textId="27AF1FD9" w:rsidR="000032F4" w:rsidRPr="000032F4" w:rsidRDefault="000032F4" w:rsidP="000032F4">
      <w:pPr>
        <w:tabs>
          <w:tab w:val="left" w:pos="720"/>
          <w:tab w:val="center" w:pos="4680"/>
        </w:tabs>
        <w:spacing w:line="480" w:lineRule="auto"/>
        <w:rPr>
          <w:rFonts w:ascii="Times New Roman" w:eastAsia="Times New Roman" w:hAnsi="Times New Roman" w:cs="Times New Roman"/>
          <w:bCs/>
        </w:rPr>
      </w:pPr>
      <w:r>
        <w:rPr>
          <w:rFonts w:ascii="Times New Roman" w:eastAsia="Times New Roman" w:hAnsi="Times New Roman" w:cs="Times New Roman"/>
          <w:bCs/>
        </w:rPr>
        <w:tab/>
        <w:t xml:space="preserve">NSVT cannot be prevented, but underlying heart conditions that could cause NSVT can be </w:t>
      </w:r>
      <w:r>
        <w:rPr>
          <w:rFonts w:ascii="Times New Roman" w:eastAsia="Times New Roman" w:hAnsi="Times New Roman" w:cs="Times New Roman"/>
          <w:bCs/>
        </w:rPr>
        <w:t>(Fogoros, 2023)</w:t>
      </w:r>
      <w:r>
        <w:rPr>
          <w:rFonts w:ascii="Times New Roman" w:eastAsia="Times New Roman" w:hAnsi="Times New Roman" w:cs="Times New Roman"/>
          <w:bCs/>
        </w:rPr>
        <w:t xml:space="preserve">. To lower the risk for NSVT, modifiable changes are recommended. Get at least 150 minutes per week (20 minutes per day) of moderate physical activity or 75 minutes per week (10 minutes per day) of vigorous physical activity </w:t>
      </w:r>
      <w:r>
        <w:rPr>
          <w:rFonts w:ascii="Times New Roman" w:eastAsia="Times New Roman" w:hAnsi="Times New Roman" w:cs="Times New Roman"/>
          <w:bCs/>
        </w:rPr>
        <w:t>(Fogoros, 2023)</w:t>
      </w:r>
      <w:r>
        <w:rPr>
          <w:rFonts w:ascii="Times New Roman" w:eastAsia="Times New Roman" w:hAnsi="Times New Roman" w:cs="Times New Roman"/>
          <w:bCs/>
        </w:rPr>
        <w:t xml:space="preserve">. Eat nutritious meals daily, which include fruits, vegetables, healthy nuts, whole grains, lean proteins, and fish </w:t>
      </w:r>
      <w:r>
        <w:rPr>
          <w:rFonts w:ascii="Times New Roman" w:eastAsia="Times New Roman" w:hAnsi="Times New Roman" w:cs="Times New Roman"/>
          <w:bCs/>
        </w:rPr>
        <w:t>(Fogoros, 2023)</w:t>
      </w:r>
      <w:r>
        <w:rPr>
          <w:rFonts w:ascii="Times New Roman" w:eastAsia="Times New Roman" w:hAnsi="Times New Roman" w:cs="Times New Roman"/>
          <w:bCs/>
        </w:rPr>
        <w:t xml:space="preserve">. </w:t>
      </w:r>
      <w:r w:rsidR="00D1795F">
        <w:rPr>
          <w:rFonts w:ascii="Times New Roman" w:eastAsia="Times New Roman" w:hAnsi="Times New Roman" w:cs="Times New Roman"/>
          <w:bCs/>
        </w:rPr>
        <w:t xml:space="preserve">Avoid trans fats, processed meats, refined carbohydrates, and sugary drinks </w:t>
      </w:r>
      <w:r w:rsidR="00D1795F">
        <w:rPr>
          <w:rFonts w:ascii="Times New Roman" w:eastAsia="Times New Roman" w:hAnsi="Times New Roman" w:cs="Times New Roman"/>
          <w:bCs/>
        </w:rPr>
        <w:lastRenderedPageBreak/>
        <w:t>(Fogoros, 2023)</w:t>
      </w:r>
      <w:r w:rsidR="00D1795F">
        <w:rPr>
          <w:rFonts w:ascii="Times New Roman" w:eastAsia="Times New Roman" w:hAnsi="Times New Roman" w:cs="Times New Roman"/>
          <w:bCs/>
        </w:rPr>
        <w:t xml:space="preserve">. Smoking cessation and avoiding exposure to secondhand smoke </w:t>
      </w:r>
      <w:r w:rsidR="00D1795F">
        <w:rPr>
          <w:rFonts w:ascii="Times New Roman" w:eastAsia="Times New Roman" w:hAnsi="Times New Roman" w:cs="Times New Roman"/>
          <w:bCs/>
        </w:rPr>
        <w:t>(Fogoros, 2023)</w:t>
      </w:r>
      <w:r w:rsidR="00D1795F">
        <w:rPr>
          <w:rFonts w:ascii="Times New Roman" w:eastAsia="Times New Roman" w:hAnsi="Times New Roman" w:cs="Times New Roman"/>
          <w:bCs/>
        </w:rPr>
        <w:t xml:space="preserve">. Maintain regular check-up appointments with your provider, especially if you have risk factors like hypertension, hyperlipidemia, and hyperglycemia </w:t>
      </w:r>
      <w:r w:rsidR="00D1795F">
        <w:rPr>
          <w:rFonts w:ascii="Times New Roman" w:eastAsia="Times New Roman" w:hAnsi="Times New Roman" w:cs="Times New Roman"/>
          <w:bCs/>
        </w:rPr>
        <w:t>(Fogoros, 2023)</w:t>
      </w:r>
      <w:r w:rsidR="00D1795F">
        <w:rPr>
          <w:rFonts w:ascii="Times New Roman" w:eastAsia="Times New Roman" w:hAnsi="Times New Roman" w:cs="Times New Roman"/>
          <w:bCs/>
        </w:rPr>
        <w:t>. The previously mentioned risk factors are all present in the client.</w:t>
      </w:r>
    </w:p>
    <w:p w14:paraId="2FB6F9BE" w14:textId="14B6538C" w:rsidR="00F269B0" w:rsidRPr="00D94BDA" w:rsidRDefault="00A35D62">
      <w:pPr>
        <w:spacing w:line="480" w:lineRule="auto"/>
        <w:rPr>
          <w:rFonts w:ascii="Times New Roman" w:eastAsia="Times New Roman" w:hAnsi="Times New Roman" w:cs="Times New Roman"/>
          <w:b/>
        </w:rPr>
      </w:pPr>
      <w:r w:rsidRPr="00D94BDA">
        <w:rPr>
          <w:rFonts w:ascii="Times New Roman" w:eastAsia="Times New Roman" w:hAnsi="Times New Roman" w:cs="Times New Roman"/>
          <w:b/>
        </w:rPr>
        <w:t>Pathophysiology References (2) (APA):</w:t>
      </w:r>
    </w:p>
    <w:p w14:paraId="7DF1E2D8" w14:textId="77777777" w:rsidR="00555D59" w:rsidRPr="00F772D3" w:rsidRDefault="00555D59" w:rsidP="00555D59">
      <w:pPr>
        <w:pStyle w:val="NormalWeb"/>
        <w:spacing w:before="0" w:beforeAutospacing="0" w:after="0" w:afterAutospacing="0" w:line="480" w:lineRule="auto"/>
        <w:ind w:left="720" w:hanging="720"/>
        <w:rPr>
          <w:color w:val="000000"/>
        </w:rPr>
      </w:pPr>
      <w:r w:rsidRPr="00F772D3">
        <w:rPr>
          <w:color w:val="000000"/>
        </w:rPr>
        <w:t xml:space="preserve">Fogoros, R. N. (2023, April 22). </w:t>
      </w:r>
      <w:r w:rsidRPr="00F772D3">
        <w:rPr>
          <w:i/>
          <w:iCs/>
          <w:color w:val="000000"/>
        </w:rPr>
        <w:t xml:space="preserve">NSVT: Symptoms, ECG </w:t>
      </w:r>
      <w:r>
        <w:rPr>
          <w:i/>
          <w:iCs/>
          <w:color w:val="000000"/>
        </w:rPr>
        <w:t>d</w:t>
      </w:r>
      <w:r w:rsidRPr="00F772D3">
        <w:rPr>
          <w:i/>
          <w:iCs/>
          <w:color w:val="000000"/>
        </w:rPr>
        <w:t xml:space="preserve">iagnosis, and </w:t>
      </w:r>
      <w:r>
        <w:rPr>
          <w:i/>
          <w:iCs/>
          <w:color w:val="000000"/>
        </w:rPr>
        <w:t>m</w:t>
      </w:r>
      <w:r w:rsidRPr="00F772D3">
        <w:rPr>
          <w:i/>
          <w:iCs/>
          <w:color w:val="000000"/>
        </w:rPr>
        <w:t>anagement</w:t>
      </w:r>
      <w:r w:rsidRPr="00F772D3">
        <w:rPr>
          <w:color w:val="000000"/>
        </w:rPr>
        <w:t xml:space="preserve">. </w:t>
      </w:r>
      <w:proofErr w:type="spellStart"/>
      <w:r w:rsidRPr="00F772D3">
        <w:rPr>
          <w:color w:val="000000"/>
        </w:rPr>
        <w:t>Verywell</w:t>
      </w:r>
      <w:proofErr w:type="spellEnd"/>
      <w:r w:rsidRPr="00F772D3">
        <w:rPr>
          <w:color w:val="000000"/>
        </w:rPr>
        <w:t xml:space="preserve"> Health. Retrieved September 29, 2023, from </w:t>
      </w:r>
      <w:proofErr w:type="gramStart"/>
      <w:r w:rsidRPr="00F772D3">
        <w:rPr>
          <w:color w:val="000000"/>
        </w:rPr>
        <w:t>https://www.verywellhealth.com/non-sustained-ventricular-tachycardia-nsvt-1746247</w:t>
      </w:r>
      <w:proofErr w:type="gramEnd"/>
    </w:p>
    <w:p w14:paraId="5EED639C" w14:textId="77777777" w:rsidR="00555D59" w:rsidRPr="001909E8" w:rsidRDefault="00555D59" w:rsidP="00555D59">
      <w:pPr>
        <w:spacing w:line="480" w:lineRule="auto"/>
        <w:ind w:left="720" w:hanging="720"/>
        <w:rPr>
          <w:rFonts w:ascii="Times New Roman" w:hAnsi="Times New Roman" w:cs="Times New Roman"/>
          <w:color w:val="000000"/>
        </w:rPr>
      </w:pPr>
      <w:r w:rsidRPr="001909E8">
        <w:rPr>
          <w:rFonts w:ascii="Times New Roman" w:hAnsi="Times New Roman" w:cs="Times New Roman"/>
          <w:color w:val="000000"/>
        </w:rPr>
        <w:t xml:space="preserve">Kusumoto, F. (2023, August 29). </w:t>
      </w:r>
      <w:r w:rsidRPr="001909E8">
        <w:rPr>
          <w:rFonts w:ascii="Times New Roman" w:hAnsi="Times New Roman" w:cs="Times New Roman"/>
          <w:i/>
          <w:iCs/>
          <w:color w:val="000000"/>
        </w:rPr>
        <w:t>Nonsustained ventricular tachycardias</w:t>
      </w:r>
      <w:r w:rsidRPr="001909E8">
        <w:rPr>
          <w:rFonts w:ascii="Times New Roman" w:hAnsi="Times New Roman" w:cs="Times New Roman"/>
          <w:color w:val="000000"/>
        </w:rPr>
        <w:t xml:space="preserve">. BMJ Best Practice. Retrieved September 29, 2023, from </w:t>
      </w:r>
      <w:proofErr w:type="gramStart"/>
      <w:r w:rsidRPr="001909E8">
        <w:rPr>
          <w:rFonts w:ascii="Times New Roman" w:hAnsi="Times New Roman" w:cs="Times New Roman"/>
          <w:color w:val="000000"/>
        </w:rPr>
        <w:t>https://bestpractice.bmj.com/topics/en-us/831</w:t>
      </w:r>
      <w:proofErr w:type="gramEnd"/>
    </w:p>
    <w:p w14:paraId="4269AFAE" w14:textId="77777777" w:rsidR="00555D59" w:rsidRPr="001909E8" w:rsidRDefault="00555D59" w:rsidP="00555D59">
      <w:pPr>
        <w:pStyle w:val="NormalWeb"/>
        <w:spacing w:before="0" w:beforeAutospacing="0" w:after="0" w:afterAutospacing="0" w:line="480" w:lineRule="auto"/>
        <w:ind w:left="720" w:hanging="720"/>
      </w:pPr>
      <w:r w:rsidRPr="001909E8">
        <w:rPr>
          <w:color w:val="000000"/>
        </w:rPr>
        <w:t xml:space="preserve">Zimetbaum, P. J., &amp; Wylie, J. V. (2022, April 26). </w:t>
      </w:r>
      <w:r w:rsidRPr="001909E8">
        <w:rPr>
          <w:i/>
          <w:iCs/>
          <w:color w:val="000000"/>
        </w:rPr>
        <w:t>Nonsustained ventricular tachycardia: Clinical manifestations, evaluation, and management</w:t>
      </w:r>
      <w:r w:rsidRPr="001909E8">
        <w:rPr>
          <w:color w:val="000000"/>
        </w:rPr>
        <w:t xml:space="preserve">. </w:t>
      </w:r>
      <w:r>
        <w:rPr>
          <w:color w:val="000000"/>
        </w:rPr>
        <w:t xml:space="preserve">UpToDate. </w:t>
      </w:r>
      <w:r w:rsidRPr="001909E8">
        <w:rPr>
          <w:color w:val="000000"/>
        </w:rPr>
        <w:t xml:space="preserve">Retrieved September 29, 2023, from </w:t>
      </w:r>
      <w:proofErr w:type="gramStart"/>
      <w:r w:rsidRPr="001909E8">
        <w:rPr>
          <w:color w:val="000000"/>
        </w:rPr>
        <w:t>https://www.uptodate.com/contents/nonsustained-ventricular-tachycardia-clinical-manifestations-evaluation-and-management#H16</w:t>
      </w:r>
      <w:proofErr w:type="gramEnd"/>
    </w:p>
    <w:p w14:paraId="3096D535" w14:textId="4FFDE421" w:rsidR="00D62356" w:rsidRPr="00C253FD" w:rsidRDefault="00D62356" w:rsidP="00C253FD">
      <w:pPr>
        <w:spacing w:line="480" w:lineRule="auto"/>
        <w:ind w:left="720" w:hanging="720"/>
        <w:contextualSpacing/>
        <w:rPr>
          <w:rFonts w:ascii="Times New Roman" w:eastAsia="Times New Roman" w:hAnsi="Times New Roman" w:cs="Times New Roman"/>
          <w:b/>
        </w:rPr>
      </w:pPr>
      <w:r w:rsidRPr="00C253FD">
        <w:rPr>
          <w:rFonts w:ascii="Times New Roman" w:eastAsia="Times New Roman" w:hAnsi="Times New Roman" w:cs="Times New Roman"/>
          <w:b/>
        </w:rPr>
        <w:br w:type="page"/>
      </w:r>
    </w:p>
    <w:p w14:paraId="51FD5EEC" w14:textId="7578A675" w:rsidR="00F269B0" w:rsidRPr="00D94BDA" w:rsidRDefault="00A35D62">
      <w:pPr>
        <w:spacing w:line="480" w:lineRule="auto"/>
        <w:jc w:val="center"/>
        <w:rPr>
          <w:rFonts w:ascii="Times New Roman" w:eastAsia="Times New Roman" w:hAnsi="Times New Roman" w:cs="Times New Roman"/>
          <w:b/>
        </w:rPr>
      </w:pPr>
      <w:r w:rsidRPr="00D94BDA">
        <w:rPr>
          <w:rFonts w:ascii="Times New Roman" w:eastAsia="Times New Roman" w:hAnsi="Times New Roman" w:cs="Times New Roman"/>
          <w:b/>
        </w:rPr>
        <w:lastRenderedPageBreak/>
        <w:t>Laboratory Data (15 points)</w:t>
      </w:r>
    </w:p>
    <w:p w14:paraId="56E856E5" w14:textId="1AAB9355" w:rsidR="0099147E" w:rsidRPr="00D94BDA" w:rsidRDefault="00A35D62">
      <w:pPr>
        <w:keepNext/>
        <w:pBdr>
          <w:top w:val="nil"/>
          <w:left w:val="nil"/>
          <w:bottom w:val="nil"/>
          <w:right w:val="nil"/>
          <w:between w:val="nil"/>
        </w:pBdr>
        <w:spacing w:after="200"/>
        <w:rPr>
          <w:rFonts w:ascii="Times New Roman" w:eastAsia="Times New Roman" w:hAnsi="Times New Roman" w:cs="Times New Roman"/>
          <w:b/>
          <w:color w:val="000000"/>
        </w:rPr>
      </w:pPr>
      <w:bookmarkStart w:id="1" w:name="_heading=h.30j0zll" w:colFirst="0" w:colLast="0"/>
      <w:bookmarkEnd w:id="1"/>
      <w:r w:rsidRPr="00D94BDA">
        <w:rPr>
          <w:rFonts w:ascii="Times New Roman" w:eastAsia="Times New Roman" w:hAnsi="Times New Roman" w:cs="Times New Roman"/>
          <w:b/>
          <w:color w:val="000000"/>
        </w:rPr>
        <w:t xml:space="preserve">CBC </w:t>
      </w:r>
      <w:r w:rsidRPr="00D94BDA">
        <w:rPr>
          <w:rFonts w:ascii="Times New Roman" w:eastAsia="Times New Roman" w:hAnsi="Times New Roman" w:cs="Times New Roman"/>
          <w:b/>
          <w:color w:val="000000"/>
          <w:highlight w:val="yellow"/>
        </w:rPr>
        <w:t>Highlight All Abnormal Labs</w:t>
      </w:r>
      <w:r w:rsidRPr="00D94BDA">
        <w:rPr>
          <w:rFonts w:ascii="Times New Roman" w:eastAsia="Times New Roman" w:hAnsi="Times New Roman" w:cs="Times New Roman"/>
          <w:b/>
          <w:color w:val="000000"/>
        </w:rPr>
        <w:t>—Explanations must be in complete sentences and contain in-text citations in APA format.</w:t>
      </w:r>
    </w:p>
    <w:tbl>
      <w:tblPr>
        <w:tblStyle w:val="ae"/>
        <w:tblW w:w="9845"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1820"/>
        <w:gridCol w:w="1420"/>
        <w:gridCol w:w="1440"/>
        <w:gridCol w:w="3464"/>
      </w:tblGrid>
      <w:tr w:rsidR="00F269B0" w:rsidRPr="00D94BDA" w14:paraId="04809D77" w14:textId="77777777" w:rsidTr="004E0476">
        <w:trPr>
          <w:trHeight w:val="421"/>
        </w:trPr>
        <w:tc>
          <w:tcPr>
            <w:tcW w:w="1701" w:type="dxa"/>
            <w:shd w:val="clear" w:color="auto" w:fill="auto"/>
            <w:vAlign w:val="center"/>
          </w:tcPr>
          <w:p w14:paraId="33C9A637" w14:textId="77777777" w:rsidR="00F269B0" w:rsidRPr="00D94BDA" w:rsidRDefault="00A35D62" w:rsidP="0099147E">
            <w:pPr>
              <w:jc w:val="center"/>
              <w:rPr>
                <w:rFonts w:ascii="Times New Roman" w:eastAsia="Times New Roman" w:hAnsi="Times New Roman" w:cs="Times New Roman"/>
                <w:b/>
              </w:rPr>
            </w:pPr>
            <w:r w:rsidRPr="00D94BDA">
              <w:rPr>
                <w:rFonts w:ascii="Times New Roman" w:eastAsia="Times New Roman" w:hAnsi="Times New Roman" w:cs="Times New Roman"/>
                <w:b/>
              </w:rPr>
              <w:t>Lab</w:t>
            </w:r>
          </w:p>
        </w:tc>
        <w:tc>
          <w:tcPr>
            <w:tcW w:w="1820" w:type="dxa"/>
            <w:shd w:val="clear" w:color="auto" w:fill="auto"/>
            <w:vAlign w:val="center"/>
          </w:tcPr>
          <w:p w14:paraId="59FA4FCA" w14:textId="77777777" w:rsidR="00F269B0" w:rsidRPr="00D94BDA" w:rsidRDefault="00A35D62" w:rsidP="0099147E">
            <w:pPr>
              <w:jc w:val="center"/>
              <w:rPr>
                <w:rFonts w:ascii="Times New Roman" w:eastAsia="Times New Roman" w:hAnsi="Times New Roman" w:cs="Times New Roman"/>
                <w:b/>
              </w:rPr>
            </w:pPr>
            <w:r w:rsidRPr="00D94BDA">
              <w:rPr>
                <w:rFonts w:ascii="Times New Roman" w:eastAsia="Times New Roman" w:hAnsi="Times New Roman" w:cs="Times New Roman"/>
                <w:b/>
              </w:rPr>
              <w:t>Normal Range</w:t>
            </w:r>
          </w:p>
        </w:tc>
        <w:tc>
          <w:tcPr>
            <w:tcW w:w="1420" w:type="dxa"/>
            <w:shd w:val="clear" w:color="auto" w:fill="auto"/>
            <w:vAlign w:val="center"/>
          </w:tcPr>
          <w:p w14:paraId="426C8C6D" w14:textId="77777777" w:rsidR="00F269B0" w:rsidRDefault="00A35D62" w:rsidP="0099147E">
            <w:pPr>
              <w:jc w:val="center"/>
              <w:rPr>
                <w:rFonts w:ascii="Times New Roman" w:eastAsia="Times New Roman" w:hAnsi="Times New Roman" w:cs="Times New Roman"/>
                <w:b/>
              </w:rPr>
            </w:pPr>
            <w:r w:rsidRPr="00D94BDA">
              <w:rPr>
                <w:rFonts w:ascii="Times New Roman" w:eastAsia="Times New Roman" w:hAnsi="Times New Roman" w:cs="Times New Roman"/>
                <w:b/>
              </w:rPr>
              <w:t>Admission Value</w:t>
            </w:r>
          </w:p>
          <w:p w14:paraId="72D3EF5E" w14:textId="10AF6F91" w:rsidR="00023F3F" w:rsidRPr="00D94BDA" w:rsidRDefault="00023F3F" w:rsidP="0099147E">
            <w:pPr>
              <w:jc w:val="center"/>
              <w:rPr>
                <w:rFonts w:ascii="Times New Roman" w:eastAsia="Times New Roman" w:hAnsi="Times New Roman" w:cs="Times New Roman"/>
                <w:b/>
              </w:rPr>
            </w:pPr>
            <w:r>
              <w:rPr>
                <w:rFonts w:ascii="Times New Roman" w:eastAsia="Times New Roman" w:hAnsi="Times New Roman" w:cs="Times New Roman"/>
                <w:b/>
              </w:rPr>
              <w:t>(</w:t>
            </w:r>
            <w:r w:rsidR="000B70C6">
              <w:rPr>
                <w:rFonts w:ascii="Times New Roman" w:eastAsia="Times New Roman" w:hAnsi="Times New Roman" w:cs="Times New Roman"/>
                <w:b/>
              </w:rPr>
              <w:t>09</w:t>
            </w:r>
            <w:r>
              <w:rPr>
                <w:rFonts w:ascii="Times New Roman" w:eastAsia="Times New Roman" w:hAnsi="Times New Roman" w:cs="Times New Roman"/>
                <w:b/>
              </w:rPr>
              <w:t>/2</w:t>
            </w:r>
            <w:r w:rsidR="000B70C6">
              <w:rPr>
                <w:rFonts w:ascii="Times New Roman" w:eastAsia="Times New Roman" w:hAnsi="Times New Roman" w:cs="Times New Roman"/>
                <w:b/>
              </w:rPr>
              <w:t>2</w:t>
            </w:r>
            <w:r>
              <w:rPr>
                <w:rFonts w:ascii="Times New Roman" w:eastAsia="Times New Roman" w:hAnsi="Times New Roman" w:cs="Times New Roman"/>
                <w:b/>
              </w:rPr>
              <w:t>)</w:t>
            </w:r>
          </w:p>
        </w:tc>
        <w:tc>
          <w:tcPr>
            <w:tcW w:w="1440" w:type="dxa"/>
            <w:shd w:val="clear" w:color="auto" w:fill="auto"/>
            <w:vAlign w:val="center"/>
          </w:tcPr>
          <w:p w14:paraId="3E336326" w14:textId="77777777" w:rsidR="00F269B0" w:rsidRDefault="00A35D62" w:rsidP="0099147E">
            <w:pPr>
              <w:jc w:val="center"/>
              <w:rPr>
                <w:rFonts w:ascii="Times New Roman" w:eastAsia="Times New Roman" w:hAnsi="Times New Roman" w:cs="Times New Roman"/>
                <w:b/>
              </w:rPr>
            </w:pPr>
            <w:r w:rsidRPr="00D94BDA">
              <w:rPr>
                <w:rFonts w:ascii="Times New Roman" w:eastAsia="Times New Roman" w:hAnsi="Times New Roman" w:cs="Times New Roman"/>
                <w:b/>
              </w:rPr>
              <w:t>Today's Value</w:t>
            </w:r>
          </w:p>
          <w:p w14:paraId="4792D412" w14:textId="50DE1CCB" w:rsidR="00023F3F" w:rsidRPr="00D94BDA" w:rsidRDefault="00023F3F" w:rsidP="0099147E">
            <w:pPr>
              <w:jc w:val="center"/>
              <w:rPr>
                <w:rFonts w:ascii="Times New Roman" w:eastAsia="Times New Roman" w:hAnsi="Times New Roman" w:cs="Times New Roman"/>
                <w:b/>
              </w:rPr>
            </w:pPr>
            <w:r>
              <w:rPr>
                <w:rFonts w:ascii="Times New Roman" w:eastAsia="Times New Roman" w:hAnsi="Times New Roman" w:cs="Times New Roman"/>
                <w:b/>
              </w:rPr>
              <w:t>(</w:t>
            </w:r>
            <w:r w:rsidR="000B70C6">
              <w:rPr>
                <w:rFonts w:ascii="Times New Roman" w:eastAsia="Times New Roman" w:hAnsi="Times New Roman" w:cs="Times New Roman"/>
                <w:b/>
              </w:rPr>
              <w:t>09</w:t>
            </w:r>
            <w:r>
              <w:rPr>
                <w:rFonts w:ascii="Times New Roman" w:eastAsia="Times New Roman" w:hAnsi="Times New Roman" w:cs="Times New Roman"/>
                <w:b/>
              </w:rPr>
              <w:t>/2</w:t>
            </w:r>
            <w:r w:rsidR="000B70C6">
              <w:rPr>
                <w:rFonts w:ascii="Times New Roman" w:eastAsia="Times New Roman" w:hAnsi="Times New Roman" w:cs="Times New Roman"/>
                <w:b/>
              </w:rPr>
              <w:t>5</w:t>
            </w:r>
            <w:r>
              <w:rPr>
                <w:rFonts w:ascii="Times New Roman" w:eastAsia="Times New Roman" w:hAnsi="Times New Roman" w:cs="Times New Roman"/>
                <w:b/>
              </w:rPr>
              <w:t>)</w:t>
            </w:r>
          </w:p>
        </w:tc>
        <w:tc>
          <w:tcPr>
            <w:tcW w:w="3464" w:type="dxa"/>
            <w:shd w:val="clear" w:color="auto" w:fill="auto"/>
            <w:vAlign w:val="center"/>
          </w:tcPr>
          <w:p w14:paraId="66DE982B" w14:textId="77777777" w:rsidR="00F269B0" w:rsidRPr="00D94BDA" w:rsidRDefault="00A35D62" w:rsidP="0099147E">
            <w:pPr>
              <w:jc w:val="center"/>
              <w:rPr>
                <w:rFonts w:ascii="Times New Roman" w:eastAsia="Times New Roman" w:hAnsi="Times New Roman" w:cs="Times New Roman"/>
                <w:b/>
              </w:rPr>
            </w:pPr>
            <w:r w:rsidRPr="00D94BDA">
              <w:rPr>
                <w:rFonts w:ascii="Times New Roman" w:eastAsia="Times New Roman" w:hAnsi="Times New Roman" w:cs="Times New Roman"/>
                <w:b/>
              </w:rPr>
              <w:t>Reason for Abnormal Value</w:t>
            </w:r>
          </w:p>
        </w:tc>
      </w:tr>
      <w:tr w:rsidR="007059FD" w:rsidRPr="00D94BDA" w14:paraId="309E345E" w14:textId="77777777" w:rsidTr="00DA4928">
        <w:trPr>
          <w:trHeight w:val="421"/>
        </w:trPr>
        <w:tc>
          <w:tcPr>
            <w:tcW w:w="1701" w:type="dxa"/>
            <w:shd w:val="clear" w:color="auto" w:fill="auto"/>
            <w:vAlign w:val="center"/>
          </w:tcPr>
          <w:p w14:paraId="55258AA9" w14:textId="77777777" w:rsidR="007059FD" w:rsidRPr="00D94BDA" w:rsidRDefault="007059FD" w:rsidP="007059FD">
            <w:pPr>
              <w:rPr>
                <w:rFonts w:ascii="Times New Roman" w:eastAsia="Times New Roman" w:hAnsi="Times New Roman" w:cs="Times New Roman"/>
                <w:b/>
              </w:rPr>
            </w:pPr>
            <w:r w:rsidRPr="00D94BDA">
              <w:rPr>
                <w:rFonts w:ascii="Times New Roman" w:eastAsia="Times New Roman" w:hAnsi="Times New Roman" w:cs="Times New Roman"/>
                <w:b/>
              </w:rPr>
              <w:t>RBC</w:t>
            </w:r>
          </w:p>
        </w:tc>
        <w:tc>
          <w:tcPr>
            <w:tcW w:w="1820" w:type="dxa"/>
            <w:shd w:val="clear" w:color="auto" w:fill="auto"/>
            <w:vAlign w:val="center"/>
          </w:tcPr>
          <w:p w14:paraId="4B8052F0" w14:textId="297BB2D4" w:rsidR="007059FD" w:rsidRPr="00D94BDA" w:rsidRDefault="00DA4928" w:rsidP="007059FD">
            <w:pPr>
              <w:jc w:val="center"/>
              <w:rPr>
                <w:rFonts w:ascii="Times New Roman" w:eastAsia="Times New Roman" w:hAnsi="Times New Roman" w:cs="Times New Roman"/>
              </w:rPr>
            </w:pPr>
            <w:r>
              <w:rPr>
                <w:rFonts w:ascii="Times New Roman" w:eastAsia="Times New Roman" w:hAnsi="Times New Roman" w:cs="Times New Roman"/>
              </w:rPr>
              <w:t>4</w:t>
            </w:r>
            <w:r w:rsidR="007059FD" w:rsidRPr="00D94BDA">
              <w:rPr>
                <w:rFonts w:ascii="Times New Roman" w:eastAsia="Times New Roman" w:hAnsi="Times New Roman" w:cs="Times New Roman"/>
              </w:rPr>
              <w:t>.</w:t>
            </w:r>
            <w:r>
              <w:rPr>
                <w:rFonts w:ascii="Times New Roman" w:eastAsia="Times New Roman" w:hAnsi="Times New Roman" w:cs="Times New Roman"/>
              </w:rPr>
              <w:t>1</w:t>
            </w:r>
            <w:r w:rsidR="007059FD" w:rsidRPr="00D94BDA">
              <w:rPr>
                <w:rFonts w:ascii="Times New Roman" w:eastAsia="Times New Roman" w:hAnsi="Times New Roman" w:cs="Times New Roman"/>
              </w:rPr>
              <w:t xml:space="preserve"> – 5.</w:t>
            </w:r>
            <w:r>
              <w:rPr>
                <w:rFonts w:ascii="Times New Roman" w:eastAsia="Times New Roman" w:hAnsi="Times New Roman" w:cs="Times New Roman"/>
              </w:rPr>
              <w:t>7</w:t>
            </w:r>
          </w:p>
          <w:p w14:paraId="1C456A96" w14:textId="20A808A4" w:rsidR="007059FD" w:rsidRPr="00D94BDA" w:rsidRDefault="007059FD" w:rsidP="007059FD">
            <w:pPr>
              <w:jc w:val="center"/>
              <w:rPr>
                <w:rFonts w:ascii="Times New Roman" w:eastAsia="Times New Roman" w:hAnsi="Times New Roman" w:cs="Times New Roman"/>
              </w:rPr>
            </w:pPr>
            <w:r w:rsidRPr="00D94BDA">
              <w:rPr>
                <w:rFonts w:ascii="Times New Roman" w:eastAsia="Times New Roman" w:hAnsi="Times New Roman" w:cs="Times New Roman"/>
              </w:rPr>
              <w:t>10</w:t>
            </w:r>
            <w:r w:rsidRPr="00D94BDA">
              <w:rPr>
                <w:rFonts w:ascii="Times New Roman" w:eastAsia="Times New Roman" w:hAnsi="Times New Roman" w:cs="Times New Roman"/>
                <w:vertAlign w:val="superscript"/>
              </w:rPr>
              <w:t xml:space="preserve">6 </w:t>
            </w:r>
            <w:r w:rsidRPr="00D94BDA">
              <w:rPr>
                <w:rFonts w:ascii="Times New Roman" w:eastAsia="Times New Roman" w:hAnsi="Times New Roman" w:cs="Times New Roman"/>
              </w:rPr>
              <w:t>cells/µL</w:t>
            </w:r>
          </w:p>
        </w:tc>
        <w:tc>
          <w:tcPr>
            <w:tcW w:w="1420" w:type="dxa"/>
            <w:shd w:val="clear" w:color="auto" w:fill="auto"/>
            <w:vAlign w:val="center"/>
          </w:tcPr>
          <w:p w14:paraId="4D587EA4" w14:textId="4F25A7B2" w:rsidR="007059FD" w:rsidRPr="00DA4928" w:rsidRDefault="00DA4928" w:rsidP="007059FD">
            <w:pPr>
              <w:jc w:val="center"/>
              <w:rPr>
                <w:rFonts w:ascii="Times New Roman" w:eastAsia="Times New Roman" w:hAnsi="Times New Roman" w:cs="Times New Roman"/>
                <w:b/>
                <w:bCs/>
              </w:rPr>
            </w:pPr>
            <w:r>
              <w:rPr>
                <w:rFonts w:ascii="Times New Roman" w:eastAsia="Times New Roman" w:hAnsi="Times New Roman" w:cs="Times New Roman"/>
                <w:b/>
                <w:bCs/>
              </w:rPr>
              <w:t>5</w:t>
            </w:r>
            <w:r w:rsidR="00504140" w:rsidRPr="00DA4928">
              <w:rPr>
                <w:rFonts w:ascii="Times New Roman" w:eastAsia="Times New Roman" w:hAnsi="Times New Roman" w:cs="Times New Roman"/>
                <w:b/>
                <w:bCs/>
              </w:rPr>
              <w:t>.</w:t>
            </w:r>
            <w:r>
              <w:rPr>
                <w:rFonts w:ascii="Times New Roman" w:eastAsia="Times New Roman" w:hAnsi="Times New Roman" w:cs="Times New Roman"/>
                <w:b/>
                <w:bCs/>
              </w:rPr>
              <w:t>45</w:t>
            </w:r>
          </w:p>
          <w:p w14:paraId="2E16B344" w14:textId="56FF4373" w:rsidR="007059FD" w:rsidRPr="00DA4928" w:rsidRDefault="007059FD" w:rsidP="007059FD">
            <w:pPr>
              <w:jc w:val="center"/>
              <w:rPr>
                <w:rFonts w:ascii="Times New Roman" w:eastAsia="Times New Roman" w:hAnsi="Times New Roman" w:cs="Times New Roman"/>
                <w:b/>
                <w:bCs/>
              </w:rPr>
            </w:pPr>
            <w:r w:rsidRPr="00DA4928">
              <w:rPr>
                <w:rFonts w:ascii="Times New Roman" w:eastAsia="Times New Roman" w:hAnsi="Times New Roman" w:cs="Times New Roman"/>
                <w:b/>
                <w:bCs/>
              </w:rPr>
              <w:t>10</w:t>
            </w:r>
            <w:r w:rsidRPr="00DA4928">
              <w:rPr>
                <w:rFonts w:ascii="Times New Roman" w:eastAsia="Times New Roman" w:hAnsi="Times New Roman" w:cs="Times New Roman"/>
                <w:b/>
                <w:bCs/>
                <w:vertAlign w:val="superscript"/>
              </w:rPr>
              <w:t xml:space="preserve">6 </w:t>
            </w:r>
            <w:r w:rsidRPr="00DA4928">
              <w:rPr>
                <w:rFonts w:ascii="Times New Roman" w:eastAsia="Times New Roman" w:hAnsi="Times New Roman" w:cs="Times New Roman"/>
                <w:b/>
                <w:bCs/>
              </w:rPr>
              <w:t>cells/µL</w:t>
            </w:r>
          </w:p>
        </w:tc>
        <w:tc>
          <w:tcPr>
            <w:tcW w:w="1440" w:type="dxa"/>
            <w:shd w:val="clear" w:color="auto" w:fill="auto"/>
            <w:vAlign w:val="center"/>
          </w:tcPr>
          <w:p w14:paraId="15DEAA3E" w14:textId="7556D215" w:rsidR="007059FD" w:rsidRPr="00DA4928" w:rsidRDefault="00DA4928" w:rsidP="007059FD">
            <w:pPr>
              <w:jc w:val="center"/>
              <w:rPr>
                <w:rFonts w:ascii="Times New Roman" w:eastAsia="Times New Roman" w:hAnsi="Times New Roman" w:cs="Times New Roman"/>
                <w:b/>
              </w:rPr>
            </w:pPr>
            <w:r>
              <w:rPr>
                <w:rFonts w:ascii="Times New Roman" w:eastAsia="Times New Roman" w:hAnsi="Times New Roman" w:cs="Times New Roman"/>
                <w:b/>
              </w:rPr>
              <w:t>4</w:t>
            </w:r>
            <w:r w:rsidR="00504140" w:rsidRPr="00DA4928">
              <w:rPr>
                <w:rFonts w:ascii="Times New Roman" w:eastAsia="Times New Roman" w:hAnsi="Times New Roman" w:cs="Times New Roman"/>
                <w:b/>
              </w:rPr>
              <w:t>.</w:t>
            </w:r>
            <w:r>
              <w:rPr>
                <w:rFonts w:ascii="Times New Roman" w:eastAsia="Times New Roman" w:hAnsi="Times New Roman" w:cs="Times New Roman"/>
                <w:b/>
              </w:rPr>
              <w:t>46</w:t>
            </w:r>
          </w:p>
          <w:p w14:paraId="37E80913" w14:textId="1A35D415" w:rsidR="007059FD" w:rsidRPr="00DA4928" w:rsidRDefault="007059FD" w:rsidP="007059FD">
            <w:pPr>
              <w:jc w:val="center"/>
              <w:rPr>
                <w:rFonts w:ascii="Times New Roman" w:eastAsia="Times New Roman" w:hAnsi="Times New Roman" w:cs="Times New Roman"/>
                <w:b/>
              </w:rPr>
            </w:pPr>
            <w:r w:rsidRPr="00DA4928">
              <w:rPr>
                <w:rFonts w:ascii="Times New Roman" w:eastAsia="Times New Roman" w:hAnsi="Times New Roman" w:cs="Times New Roman"/>
                <w:b/>
              </w:rPr>
              <w:t>10</w:t>
            </w:r>
            <w:r w:rsidRPr="00DA4928">
              <w:rPr>
                <w:rFonts w:ascii="Times New Roman" w:eastAsia="Times New Roman" w:hAnsi="Times New Roman" w:cs="Times New Roman"/>
                <w:b/>
                <w:vertAlign w:val="superscript"/>
              </w:rPr>
              <w:t xml:space="preserve">6 </w:t>
            </w:r>
            <w:r w:rsidRPr="00DA4928">
              <w:rPr>
                <w:rFonts w:ascii="Times New Roman" w:eastAsia="Times New Roman" w:hAnsi="Times New Roman" w:cs="Times New Roman"/>
                <w:b/>
              </w:rPr>
              <w:t>cells/µL</w:t>
            </w:r>
          </w:p>
        </w:tc>
        <w:tc>
          <w:tcPr>
            <w:tcW w:w="3464" w:type="dxa"/>
            <w:shd w:val="clear" w:color="auto" w:fill="auto"/>
            <w:vAlign w:val="center"/>
          </w:tcPr>
          <w:p w14:paraId="5BB101C8" w14:textId="1A840C3B" w:rsidR="007059FD" w:rsidRPr="00DA4928" w:rsidRDefault="00DA4928" w:rsidP="007059FD">
            <w:pPr>
              <w:rPr>
                <w:rFonts w:ascii="Times New Roman" w:eastAsia="Times New Roman" w:hAnsi="Times New Roman" w:cs="Times New Roman"/>
              </w:rPr>
            </w:pPr>
            <w:r w:rsidRPr="00DA4928">
              <w:rPr>
                <w:rFonts w:ascii="Times New Roman" w:eastAsia="Times New Roman" w:hAnsi="Times New Roman" w:cs="Times New Roman"/>
                <w:b/>
              </w:rPr>
              <w:t>The client’s lab result is within normal range.</w:t>
            </w:r>
          </w:p>
        </w:tc>
      </w:tr>
      <w:tr w:rsidR="007059FD" w:rsidRPr="00D94BDA" w14:paraId="131CA5B1" w14:textId="77777777" w:rsidTr="00DA4928">
        <w:trPr>
          <w:trHeight w:val="403"/>
        </w:trPr>
        <w:tc>
          <w:tcPr>
            <w:tcW w:w="1701" w:type="dxa"/>
            <w:shd w:val="clear" w:color="auto" w:fill="auto"/>
            <w:vAlign w:val="center"/>
          </w:tcPr>
          <w:p w14:paraId="404BC467" w14:textId="77777777" w:rsidR="007059FD" w:rsidRPr="00D94BDA" w:rsidRDefault="007059FD" w:rsidP="007059FD">
            <w:pPr>
              <w:rPr>
                <w:rFonts w:ascii="Times New Roman" w:eastAsia="Times New Roman" w:hAnsi="Times New Roman" w:cs="Times New Roman"/>
                <w:b/>
              </w:rPr>
            </w:pPr>
            <w:r w:rsidRPr="00D94BDA">
              <w:rPr>
                <w:rFonts w:ascii="Times New Roman" w:eastAsia="Times New Roman" w:hAnsi="Times New Roman" w:cs="Times New Roman"/>
                <w:b/>
              </w:rPr>
              <w:t>Hgb</w:t>
            </w:r>
          </w:p>
        </w:tc>
        <w:tc>
          <w:tcPr>
            <w:tcW w:w="1820" w:type="dxa"/>
            <w:shd w:val="clear" w:color="auto" w:fill="auto"/>
            <w:vAlign w:val="center"/>
          </w:tcPr>
          <w:p w14:paraId="7500F662" w14:textId="45664E59" w:rsidR="007059FD" w:rsidRPr="00D94BDA" w:rsidRDefault="007059FD" w:rsidP="007059FD">
            <w:pPr>
              <w:jc w:val="center"/>
              <w:rPr>
                <w:rFonts w:ascii="Times New Roman" w:eastAsia="Times New Roman" w:hAnsi="Times New Roman" w:cs="Times New Roman"/>
              </w:rPr>
            </w:pPr>
            <w:r w:rsidRPr="00D94BDA">
              <w:rPr>
                <w:rFonts w:ascii="Times New Roman" w:eastAsia="Times New Roman" w:hAnsi="Times New Roman" w:cs="Times New Roman"/>
              </w:rPr>
              <w:t>1</w:t>
            </w:r>
            <w:r w:rsidR="00821C7E">
              <w:rPr>
                <w:rFonts w:ascii="Times New Roman" w:eastAsia="Times New Roman" w:hAnsi="Times New Roman" w:cs="Times New Roman"/>
              </w:rPr>
              <w:t>2</w:t>
            </w:r>
            <w:r w:rsidRPr="00D94BDA">
              <w:rPr>
                <w:rFonts w:ascii="Times New Roman" w:eastAsia="Times New Roman" w:hAnsi="Times New Roman" w:cs="Times New Roman"/>
              </w:rPr>
              <w:t>.0 - 1</w:t>
            </w:r>
            <w:r w:rsidR="00DA4928">
              <w:rPr>
                <w:rFonts w:ascii="Times New Roman" w:eastAsia="Times New Roman" w:hAnsi="Times New Roman" w:cs="Times New Roman"/>
              </w:rPr>
              <w:t>8</w:t>
            </w:r>
            <w:r w:rsidRPr="00D94BDA">
              <w:rPr>
                <w:rFonts w:ascii="Times New Roman" w:eastAsia="Times New Roman" w:hAnsi="Times New Roman" w:cs="Times New Roman"/>
              </w:rPr>
              <w:t>.</w:t>
            </w:r>
            <w:r w:rsidR="00821C7E">
              <w:rPr>
                <w:rFonts w:ascii="Times New Roman" w:eastAsia="Times New Roman" w:hAnsi="Times New Roman" w:cs="Times New Roman"/>
              </w:rPr>
              <w:t>0</w:t>
            </w:r>
          </w:p>
          <w:p w14:paraId="35BA7D7C" w14:textId="1E7ADD7F" w:rsidR="007059FD" w:rsidRPr="00D94BDA" w:rsidRDefault="007059FD" w:rsidP="007059FD">
            <w:pPr>
              <w:jc w:val="center"/>
              <w:rPr>
                <w:rFonts w:ascii="Times New Roman" w:eastAsia="Times New Roman" w:hAnsi="Times New Roman" w:cs="Times New Roman"/>
              </w:rPr>
            </w:pPr>
            <w:r w:rsidRPr="00D94BDA">
              <w:rPr>
                <w:rFonts w:ascii="Times New Roman" w:eastAsia="Times New Roman" w:hAnsi="Times New Roman" w:cs="Times New Roman"/>
              </w:rPr>
              <w:t>g/dL</w:t>
            </w:r>
          </w:p>
        </w:tc>
        <w:tc>
          <w:tcPr>
            <w:tcW w:w="1420" w:type="dxa"/>
            <w:shd w:val="clear" w:color="auto" w:fill="auto"/>
            <w:vAlign w:val="center"/>
          </w:tcPr>
          <w:p w14:paraId="419BA206" w14:textId="24DBCB41" w:rsidR="007059FD" w:rsidRPr="00DA4928" w:rsidRDefault="00DA4928" w:rsidP="007059FD">
            <w:pPr>
              <w:jc w:val="center"/>
              <w:rPr>
                <w:rFonts w:ascii="Times New Roman" w:eastAsia="Times New Roman" w:hAnsi="Times New Roman" w:cs="Times New Roman"/>
                <w:b/>
              </w:rPr>
            </w:pPr>
            <w:r>
              <w:rPr>
                <w:rFonts w:ascii="Times New Roman" w:eastAsia="Times New Roman" w:hAnsi="Times New Roman" w:cs="Times New Roman"/>
                <w:b/>
              </w:rPr>
              <w:t>14</w:t>
            </w:r>
            <w:r w:rsidR="00504140" w:rsidRPr="00DA4928">
              <w:rPr>
                <w:rFonts w:ascii="Times New Roman" w:eastAsia="Times New Roman" w:hAnsi="Times New Roman" w:cs="Times New Roman"/>
                <w:b/>
              </w:rPr>
              <w:t>.</w:t>
            </w:r>
            <w:r>
              <w:rPr>
                <w:rFonts w:ascii="Times New Roman" w:eastAsia="Times New Roman" w:hAnsi="Times New Roman" w:cs="Times New Roman"/>
                <w:b/>
              </w:rPr>
              <w:t>6</w:t>
            </w:r>
          </w:p>
          <w:p w14:paraId="4E6CBE43" w14:textId="2CADEF73" w:rsidR="007059FD" w:rsidRPr="00DA4928" w:rsidRDefault="007059FD" w:rsidP="007059FD">
            <w:pPr>
              <w:jc w:val="center"/>
              <w:rPr>
                <w:rFonts w:ascii="Times New Roman" w:eastAsia="Times New Roman" w:hAnsi="Times New Roman" w:cs="Times New Roman"/>
                <w:b/>
              </w:rPr>
            </w:pPr>
            <w:r w:rsidRPr="00DA4928">
              <w:rPr>
                <w:rFonts w:ascii="Times New Roman" w:eastAsia="Times New Roman" w:hAnsi="Times New Roman" w:cs="Times New Roman"/>
                <w:b/>
              </w:rPr>
              <w:t>g/dL</w:t>
            </w:r>
          </w:p>
        </w:tc>
        <w:tc>
          <w:tcPr>
            <w:tcW w:w="1440" w:type="dxa"/>
            <w:shd w:val="clear" w:color="auto" w:fill="auto"/>
            <w:vAlign w:val="center"/>
          </w:tcPr>
          <w:p w14:paraId="3B0E68C1" w14:textId="45E36E6F" w:rsidR="007059FD" w:rsidRPr="00DA4928" w:rsidRDefault="00DA4928" w:rsidP="007059FD">
            <w:pPr>
              <w:jc w:val="center"/>
              <w:rPr>
                <w:rFonts w:ascii="Times New Roman" w:eastAsia="Times New Roman" w:hAnsi="Times New Roman" w:cs="Times New Roman"/>
                <w:b/>
              </w:rPr>
            </w:pPr>
            <w:r>
              <w:rPr>
                <w:rFonts w:ascii="Times New Roman" w:eastAsia="Times New Roman" w:hAnsi="Times New Roman" w:cs="Times New Roman"/>
                <w:b/>
              </w:rPr>
              <w:t>12</w:t>
            </w:r>
            <w:r w:rsidR="00504140" w:rsidRPr="00DA4928">
              <w:rPr>
                <w:rFonts w:ascii="Times New Roman" w:eastAsia="Times New Roman" w:hAnsi="Times New Roman" w:cs="Times New Roman"/>
                <w:b/>
              </w:rPr>
              <w:t>.</w:t>
            </w:r>
            <w:r>
              <w:rPr>
                <w:rFonts w:ascii="Times New Roman" w:eastAsia="Times New Roman" w:hAnsi="Times New Roman" w:cs="Times New Roman"/>
                <w:b/>
              </w:rPr>
              <w:t>2</w:t>
            </w:r>
          </w:p>
          <w:p w14:paraId="3CCBDD5E" w14:textId="1F4E42E5" w:rsidR="007059FD" w:rsidRPr="00DA4928" w:rsidRDefault="007059FD" w:rsidP="007059FD">
            <w:pPr>
              <w:jc w:val="center"/>
              <w:rPr>
                <w:rFonts w:ascii="Times New Roman" w:eastAsia="Times New Roman" w:hAnsi="Times New Roman" w:cs="Times New Roman"/>
                <w:b/>
              </w:rPr>
            </w:pPr>
            <w:r w:rsidRPr="00DA4928">
              <w:rPr>
                <w:rFonts w:ascii="Times New Roman" w:eastAsia="Times New Roman" w:hAnsi="Times New Roman" w:cs="Times New Roman"/>
                <w:b/>
              </w:rPr>
              <w:t>g/dL</w:t>
            </w:r>
          </w:p>
        </w:tc>
        <w:tc>
          <w:tcPr>
            <w:tcW w:w="3464" w:type="dxa"/>
            <w:shd w:val="clear" w:color="auto" w:fill="auto"/>
            <w:vAlign w:val="center"/>
          </w:tcPr>
          <w:p w14:paraId="73F82E7F" w14:textId="1D15071F" w:rsidR="007059FD" w:rsidRPr="00DA4928" w:rsidRDefault="00DA4928" w:rsidP="007059FD">
            <w:pPr>
              <w:rPr>
                <w:rFonts w:ascii="Times New Roman" w:eastAsia="Times New Roman" w:hAnsi="Times New Roman" w:cs="Times New Roman"/>
                <w:b/>
                <w:bCs/>
              </w:rPr>
            </w:pPr>
            <w:r w:rsidRPr="00DA4928">
              <w:rPr>
                <w:rFonts w:ascii="Times New Roman" w:eastAsia="Times New Roman" w:hAnsi="Times New Roman" w:cs="Times New Roman"/>
                <w:b/>
              </w:rPr>
              <w:t>The client’s lab result is within normal range.</w:t>
            </w:r>
          </w:p>
        </w:tc>
      </w:tr>
      <w:tr w:rsidR="007059FD" w:rsidRPr="00D94BDA" w14:paraId="7E9CE1CF" w14:textId="77777777" w:rsidTr="00DA4928">
        <w:trPr>
          <w:trHeight w:val="421"/>
        </w:trPr>
        <w:tc>
          <w:tcPr>
            <w:tcW w:w="1701" w:type="dxa"/>
            <w:shd w:val="clear" w:color="auto" w:fill="auto"/>
            <w:vAlign w:val="center"/>
          </w:tcPr>
          <w:p w14:paraId="4D0D2BFA" w14:textId="77777777" w:rsidR="007059FD" w:rsidRPr="00D94BDA" w:rsidRDefault="007059FD" w:rsidP="007059FD">
            <w:pPr>
              <w:rPr>
                <w:rFonts w:ascii="Times New Roman" w:eastAsia="Times New Roman" w:hAnsi="Times New Roman" w:cs="Times New Roman"/>
                <w:b/>
              </w:rPr>
            </w:pPr>
            <w:r w:rsidRPr="00D94BDA">
              <w:rPr>
                <w:rFonts w:ascii="Times New Roman" w:eastAsia="Times New Roman" w:hAnsi="Times New Roman" w:cs="Times New Roman"/>
                <w:b/>
              </w:rPr>
              <w:t>Hct</w:t>
            </w:r>
          </w:p>
        </w:tc>
        <w:tc>
          <w:tcPr>
            <w:tcW w:w="1820" w:type="dxa"/>
            <w:shd w:val="clear" w:color="auto" w:fill="auto"/>
            <w:vAlign w:val="center"/>
          </w:tcPr>
          <w:p w14:paraId="0D5CE3E6" w14:textId="382610ED" w:rsidR="007059FD" w:rsidRPr="00D94BDA" w:rsidRDefault="007059FD" w:rsidP="007059FD">
            <w:pPr>
              <w:jc w:val="center"/>
              <w:rPr>
                <w:rFonts w:ascii="Times New Roman" w:eastAsia="Times New Roman" w:hAnsi="Times New Roman" w:cs="Times New Roman"/>
              </w:rPr>
            </w:pPr>
            <w:r w:rsidRPr="00D94BDA">
              <w:rPr>
                <w:rFonts w:ascii="Times New Roman" w:eastAsia="Times New Roman" w:hAnsi="Times New Roman" w:cs="Times New Roman"/>
              </w:rPr>
              <w:t>3</w:t>
            </w:r>
            <w:r w:rsidR="00821C7E">
              <w:rPr>
                <w:rFonts w:ascii="Times New Roman" w:eastAsia="Times New Roman" w:hAnsi="Times New Roman" w:cs="Times New Roman"/>
              </w:rPr>
              <w:t>7</w:t>
            </w:r>
            <w:r w:rsidRPr="00D94BDA">
              <w:rPr>
                <w:rFonts w:ascii="Times New Roman" w:eastAsia="Times New Roman" w:hAnsi="Times New Roman" w:cs="Times New Roman"/>
              </w:rPr>
              <w:t xml:space="preserve">.0% - </w:t>
            </w:r>
            <w:r w:rsidR="00DA4928">
              <w:rPr>
                <w:rFonts w:ascii="Times New Roman" w:eastAsia="Times New Roman" w:hAnsi="Times New Roman" w:cs="Times New Roman"/>
              </w:rPr>
              <w:t>51</w:t>
            </w:r>
            <w:r w:rsidRPr="00D94BDA">
              <w:rPr>
                <w:rFonts w:ascii="Times New Roman" w:eastAsia="Times New Roman" w:hAnsi="Times New Roman" w:cs="Times New Roman"/>
              </w:rPr>
              <w:t>.0%</w:t>
            </w:r>
          </w:p>
        </w:tc>
        <w:tc>
          <w:tcPr>
            <w:tcW w:w="1420" w:type="dxa"/>
            <w:shd w:val="clear" w:color="auto" w:fill="auto"/>
            <w:vAlign w:val="center"/>
          </w:tcPr>
          <w:p w14:paraId="3F9FAC5F" w14:textId="4E17AFF0" w:rsidR="007059FD" w:rsidRPr="00DA4928" w:rsidRDefault="00DA4928" w:rsidP="007059FD">
            <w:pPr>
              <w:jc w:val="center"/>
              <w:rPr>
                <w:rFonts w:ascii="Times New Roman" w:eastAsia="Times New Roman" w:hAnsi="Times New Roman" w:cs="Times New Roman"/>
                <w:b/>
              </w:rPr>
            </w:pPr>
            <w:r>
              <w:rPr>
                <w:rFonts w:ascii="Times New Roman" w:eastAsia="Times New Roman" w:hAnsi="Times New Roman" w:cs="Times New Roman"/>
                <w:b/>
              </w:rPr>
              <w:t>42.9</w:t>
            </w:r>
            <w:r w:rsidR="007059FD" w:rsidRPr="00DA4928">
              <w:rPr>
                <w:rFonts w:ascii="Times New Roman" w:eastAsia="Times New Roman" w:hAnsi="Times New Roman" w:cs="Times New Roman"/>
                <w:b/>
              </w:rPr>
              <w:t>%</w:t>
            </w:r>
          </w:p>
        </w:tc>
        <w:tc>
          <w:tcPr>
            <w:tcW w:w="1440" w:type="dxa"/>
            <w:shd w:val="clear" w:color="auto" w:fill="auto"/>
            <w:vAlign w:val="center"/>
          </w:tcPr>
          <w:p w14:paraId="6BA48CBB" w14:textId="19F5693E" w:rsidR="007059FD" w:rsidRPr="00DA4928" w:rsidRDefault="00DA4928" w:rsidP="007059FD">
            <w:pPr>
              <w:jc w:val="center"/>
              <w:rPr>
                <w:rFonts w:ascii="Times New Roman" w:eastAsia="Times New Roman" w:hAnsi="Times New Roman" w:cs="Times New Roman"/>
                <w:b/>
              </w:rPr>
            </w:pPr>
            <w:r>
              <w:rPr>
                <w:rFonts w:ascii="Times New Roman" w:eastAsia="Times New Roman" w:hAnsi="Times New Roman" w:cs="Times New Roman"/>
                <w:b/>
              </w:rPr>
              <w:t>37</w:t>
            </w:r>
            <w:r w:rsidR="00504140" w:rsidRPr="00DA4928">
              <w:rPr>
                <w:rFonts w:ascii="Times New Roman" w:eastAsia="Times New Roman" w:hAnsi="Times New Roman" w:cs="Times New Roman"/>
                <w:b/>
              </w:rPr>
              <w:t>.</w:t>
            </w:r>
            <w:r>
              <w:rPr>
                <w:rFonts w:ascii="Times New Roman" w:eastAsia="Times New Roman" w:hAnsi="Times New Roman" w:cs="Times New Roman"/>
                <w:b/>
              </w:rPr>
              <w:t>3</w:t>
            </w:r>
            <w:r w:rsidR="007059FD" w:rsidRPr="00DA4928">
              <w:rPr>
                <w:rFonts w:ascii="Times New Roman" w:eastAsia="Times New Roman" w:hAnsi="Times New Roman" w:cs="Times New Roman"/>
                <w:b/>
              </w:rPr>
              <w:t>%</w:t>
            </w:r>
          </w:p>
        </w:tc>
        <w:tc>
          <w:tcPr>
            <w:tcW w:w="3464" w:type="dxa"/>
            <w:shd w:val="clear" w:color="auto" w:fill="auto"/>
            <w:vAlign w:val="center"/>
          </w:tcPr>
          <w:p w14:paraId="22B7C212" w14:textId="1C3E6CC7" w:rsidR="007059FD" w:rsidRPr="00DA4928" w:rsidRDefault="00DA4928" w:rsidP="007059FD">
            <w:pPr>
              <w:rPr>
                <w:rFonts w:ascii="Times New Roman" w:eastAsia="Times New Roman" w:hAnsi="Times New Roman" w:cs="Times New Roman"/>
                <w:b/>
                <w:bCs/>
              </w:rPr>
            </w:pPr>
            <w:r w:rsidRPr="00DA4928">
              <w:rPr>
                <w:rFonts w:ascii="Times New Roman" w:eastAsia="Times New Roman" w:hAnsi="Times New Roman" w:cs="Times New Roman"/>
                <w:b/>
              </w:rPr>
              <w:t>The client’s lab result is within normal range.</w:t>
            </w:r>
          </w:p>
        </w:tc>
      </w:tr>
      <w:tr w:rsidR="004C10CC" w:rsidRPr="00D94BDA" w14:paraId="286FE69F" w14:textId="77777777" w:rsidTr="004E0476">
        <w:trPr>
          <w:trHeight w:val="421"/>
        </w:trPr>
        <w:tc>
          <w:tcPr>
            <w:tcW w:w="1701" w:type="dxa"/>
            <w:shd w:val="clear" w:color="auto" w:fill="auto"/>
            <w:vAlign w:val="center"/>
          </w:tcPr>
          <w:p w14:paraId="638FC805" w14:textId="77777777" w:rsidR="004C10CC" w:rsidRPr="00D94BDA" w:rsidRDefault="004C10CC" w:rsidP="004C10CC">
            <w:pPr>
              <w:rPr>
                <w:rFonts w:ascii="Times New Roman" w:eastAsia="Times New Roman" w:hAnsi="Times New Roman" w:cs="Times New Roman"/>
                <w:b/>
              </w:rPr>
            </w:pPr>
            <w:r w:rsidRPr="00D94BDA">
              <w:rPr>
                <w:rFonts w:ascii="Times New Roman" w:eastAsia="Times New Roman" w:hAnsi="Times New Roman" w:cs="Times New Roman"/>
                <w:b/>
              </w:rPr>
              <w:t>Platelets</w:t>
            </w:r>
          </w:p>
        </w:tc>
        <w:tc>
          <w:tcPr>
            <w:tcW w:w="1820" w:type="dxa"/>
            <w:shd w:val="clear" w:color="auto" w:fill="auto"/>
            <w:vAlign w:val="center"/>
          </w:tcPr>
          <w:p w14:paraId="4FC5307D" w14:textId="0A77FF64" w:rsidR="004C10CC" w:rsidRPr="00D94BDA" w:rsidRDefault="004C10CC" w:rsidP="004C10CC">
            <w:pPr>
              <w:jc w:val="center"/>
              <w:rPr>
                <w:rFonts w:ascii="Times New Roman" w:eastAsia="Times New Roman" w:hAnsi="Times New Roman" w:cs="Times New Roman"/>
              </w:rPr>
            </w:pPr>
            <w:r w:rsidRPr="00D94BDA">
              <w:rPr>
                <w:rFonts w:ascii="Times New Roman" w:eastAsia="Times New Roman" w:hAnsi="Times New Roman" w:cs="Times New Roman"/>
              </w:rPr>
              <w:t>140 – 4</w:t>
            </w:r>
            <w:r w:rsidR="00DA4928">
              <w:rPr>
                <w:rFonts w:ascii="Times New Roman" w:eastAsia="Times New Roman" w:hAnsi="Times New Roman" w:cs="Times New Roman"/>
              </w:rPr>
              <w:t>0</w:t>
            </w:r>
            <w:r w:rsidRPr="00D94BDA">
              <w:rPr>
                <w:rFonts w:ascii="Times New Roman" w:eastAsia="Times New Roman" w:hAnsi="Times New Roman" w:cs="Times New Roman"/>
              </w:rPr>
              <w:t>0 x</w:t>
            </w:r>
          </w:p>
          <w:p w14:paraId="1DF9518B" w14:textId="09CE07C2" w:rsidR="004C10CC" w:rsidRPr="00D94BDA" w:rsidRDefault="004C10CC" w:rsidP="004C10CC">
            <w:pPr>
              <w:jc w:val="center"/>
              <w:rPr>
                <w:rFonts w:ascii="Times New Roman" w:eastAsia="Times New Roman" w:hAnsi="Times New Roman" w:cs="Times New Roman"/>
              </w:rPr>
            </w:pPr>
            <w:r w:rsidRPr="00D94BDA">
              <w:rPr>
                <w:rFonts w:ascii="Times New Roman" w:eastAsia="Times New Roman" w:hAnsi="Times New Roman" w:cs="Times New Roman"/>
              </w:rPr>
              <w:t>10</w:t>
            </w:r>
            <w:r w:rsidRPr="00D94BDA">
              <w:rPr>
                <w:rFonts w:ascii="Times New Roman" w:eastAsia="Times New Roman" w:hAnsi="Times New Roman" w:cs="Times New Roman"/>
                <w:vertAlign w:val="superscript"/>
              </w:rPr>
              <w:t>9</w:t>
            </w:r>
            <w:r w:rsidRPr="00D94BDA">
              <w:rPr>
                <w:rFonts w:ascii="Times New Roman" w:eastAsia="Times New Roman" w:hAnsi="Times New Roman" w:cs="Times New Roman"/>
              </w:rPr>
              <w:t>/L</w:t>
            </w:r>
          </w:p>
        </w:tc>
        <w:tc>
          <w:tcPr>
            <w:tcW w:w="1420" w:type="dxa"/>
            <w:shd w:val="clear" w:color="auto" w:fill="auto"/>
            <w:vAlign w:val="center"/>
          </w:tcPr>
          <w:p w14:paraId="486EA795" w14:textId="3193C648" w:rsidR="004C10CC" w:rsidRPr="00DA4928" w:rsidRDefault="00DA4928" w:rsidP="004C10CC">
            <w:pPr>
              <w:jc w:val="center"/>
              <w:rPr>
                <w:rFonts w:ascii="Times New Roman" w:eastAsia="Times New Roman" w:hAnsi="Times New Roman" w:cs="Times New Roman"/>
                <w:b/>
              </w:rPr>
            </w:pPr>
            <w:r>
              <w:rPr>
                <w:rFonts w:ascii="Times New Roman" w:eastAsia="Times New Roman" w:hAnsi="Times New Roman" w:cs="Times New Roman"/>
                <w:b/>
              </w:rPr>
              <w:t>207</w:t>
            </w:r>
            <w:r w:rsidR="004C10CC" w:rsidRPr="00DA4928">
              <w:rPr>
                <w:rFonts w:ascii="Times New Roman" w:eastAsia="Times New Roman" w:hAnsi="Times New Roman" w:cs="Times New Roman"/>
                <w:b/>
              </w:rPr>
              <w:t>x</w:t>
            </w:r>
          </w:p>
          <w:p w14:paraId="00BA004A" w14:textId="75F58688" w:rsidR="004C10CC" w:rsidRPr="00DA4928" w:rsidRDefault="004C10CC" w:rsidP="004C10CC">
            <w:pPr>
              <w:jc w:val="center"/>
              <w:rPr>
                <w:rFonts w:ascii="Times New Roman" w:eastAsia="Times New Roman" w:hAnsi="Times New Roman" w:cs="Times New Roman"/>
                <w:b/>
                <w:bCs/>
              </w:rPr>
            </w:pPr>
            <w:r w:rsidRPr="00DA4928">
              <w:rPr>
                <w:rFonts w:ascii="Times New Roman" w:eastAsia="Times New Roman" w:hAnsi="Times New Roman" w:cs="Times New Roman"/>
                <w:b/>
                <w:bCs/>
              </w:rPr>
              <w:t>10</w:t>
            </w:r>
            <w:r w:rsidRPr="00DA4928">
              <w:rPr>
                <w:rFonts w:ascii="Times New Roman" w:eastAsia="Times New Roman" w:hAnsi="Times New Roman" w:cs="Times New Roman"/>
                <w:b/>
                <w:bCs/>
                <w:vertAlign w:val="superscript"/>
              </w:rPr>
              <w:t>9</w:t>
            </w:r>
            <w:r w:rsidRPr="00DA4928">
              <w:rPr>
                <w:rFonts w:ascii="Times New Roman" w:eastAsia="Times New Roman" w:hAnsi="Times New Roman" w:cs="Times New Roman"/>
                <w:b/>
                <w:bCs/>
              </w:rPr>
              <w:t>/L</w:t>
            </w:r>
          </w:p>
        </w:tc>
        <w:tc>
          <w:tcPr>
            <w:tcW w:w="1440" w:type="dxa"/>
            <w:shd w:val="clear" w:color="auto" w:fill="auto"/>
            <w:vAlign w:val="center"/>
          </w:tcPr>
          <w:p w14:paraId="00B5D090" w14:textId="19152EA8" w:rsidR="004C10CC" w:rsidRPr="00DA4928" w:rsidRDefault="00DA4928" w:rsidP="004C10CC">
            <w:pPr>
              <w:jc w:val="center"/>
              <w:rPr>
                <w:rFonts w:ascii="Times New Roman" w:eastAsia="Times New Roman" w:hAnsi="Times New Roman" w:cs="Times New Roman"/>
                <w:b/>
              </w:rPr>
            </w:pPr>
            <w:r>
              <w:rPr>
                <w:rFonts w:ascii="Times New Roman" w:eastAsia="Times New Roman" w:hAnsi="Times New Roman" w:cs="Times New Roman"/>
                <w:b/>
              </w:rPr>
              <w:t>156</w:t>
            </w:r>
            <w:r w:rsidR="004C10CC" w:rsidRPr="00DA4928">
              <w:rPr>
                <w:rFonts w:ascii="Times New Roman" w:eastAsia="Times New Roman" w:hAnsi="Times New Roman" w:cs="Times New Roman"/>
                <w:b/>
              </w:rPr>
              <w:t>x</w:t>
            </w:r>
          </w:p>
          <w:p w14:paraId="7AA9D299" w14:textId="5A0EE1C1" w:rsidR="004C10CC" w:rsidRPr="00DA4928" w:rsidRDefault="004C10CC" w:rsidP="004C10CC">
            <w:pPr>
              <w:jc w:val="center"/>
              <w:rPr>
                <w:rFonts w:ascii="Times New Roman" w:eastAsia="Times New Roman" w:hAnsi="Times New Roman" w:cs="Times New Roman"/>
                <w:b/>
                <w:bCs/>
              </w:rPr>
            </w:pPr>
            <w:r w:rsidRPr="00DA4928">
              <w:rPr>
                <w:rFonts w:ascii="Times New Roman" w:eastAsia="Times New Roman" w:hAnsi="Times New Roman" w:cs="Times New Roman"/>
                <w:b/>
                <w:bCs/>
              </w:rPr>
              <w:t>10</w:t>
            </w:r>
            <w:r w:rsidRPr="00DA4928">
              <w:rPr>
                <w:rFonts w:ascii="Times New Roman" w:eastAsia="Times New Roman" w:hAnsi="Times New Roman" w:cs="Times New Roman"/>
                <w:b/>
                <w:bCs/>
                <w:vertAlign w:val="superscript"/>
              </w:rPr>
              <w:t>9</w:t>
            </w:r>
            <w:r w:rsidRPr="00DA4928">
              <w:rPr>
                <w:rFonts w:ascii="Times New Roman" w:eastAsia="Times New Roman" w:hAnsi="Times New Roman" w:cs="Times New Roman"/>
                <w:b/>
                <w:bCs/>
              </w:rPr>
              <w:t>/L</w:t>
            </w:r>
          </w:p>
        </w:tc>
        <w:tc>
          <w:tcPr>
            <w:tcW w:w="3464" w:type="dxa"/>
            <w:shd w:val="clear" w:color="auto" w:fill="auto"/>
            <w:vAlign w:val="center"/>
          </w:tcPr>
          <w:p w14:paraId="60012EDE" w14:textId="1FF2BADA" w:rsidR="004C10CC" w:rsidRPr="00DA4928" w:rsidRDefault="004C10CC" w:rsidP="004C10CC">
            <w:pPr>
              <w:rPr>
                <w:rFonts w:ascii="Times New Roman" w:eastAsia="Times New Roman" w:hAnsi="Times New Roman" w:cs="Times New Roman"/>
              </w:rPr>
            </w:pPr>
            <w:r w:rsidRPr="00DA4928">
              <w:rPr>
                <w:rFonts w:ascii="Times New Roman" w:eastAsia="Times New Roman" w:hAnsi="Times New Roman" w:cs="Times New Roman"/>
                <w:b/>
              </w:rPr>
              <w:t>The client’s lab result is within normal range.</w:t>
            </w:r>
          </w:p>
        </w:tc>
      </w:tr>
      <w:tr w:rsidR="00266F84" w:rsidRPr="00D94BDA" w14:paraId="641DF0B7" w14:textId="77777777" w:rsidTr="004E0476">
        <w:trPr>
          <w:trHeight w:val="421"/>
        </w:trPr>
        <w:tc>
          <w:tcPr>
            <w:tcW w:w="1701" w:type="dxa"/>
            <w:shd w:val="clear" w:color="auto" w:fill="auto"/>
            <w:vAlign w:val="center"/>
          </w:tcPr>
          <w:p w14:paraId="50B77691" w14:textId="28A95037" w:rsidR="00266F84" w:rsidRPr="00D94BDA" w:rsidRDefault="00266F84" w:rsidP="00266F84">
            <w:pPr>
              <w:rPr>
                <w:rFonts w:ascii="Times New Roman" w:eastAsia="Times New Roman" w:hAnsi="Times New Roman" w:cs="Times New Roman"/>
                <w:b/>
              </w:rPr>
            </w:pPr>
            <w:r w:rsidRPr="00D94BDA">
              <w:rPr>
                <w:rFonts w:ascii="Times New Roman" w:eastAsia="Times New Roman" w:hAnsi="Times New Roman" w:cs="Times New Roman"/>
                <w:b/>
              </w:rPr>
              <w:t>WBC</w:t>
            </w:r>
          </w:p>
        </w:tc>
        <w:tc>
          <w:tcPr>
            <w:tcW w:w="1820" w:type="dxa"/>
            <w:shd w:val="clear" w:color="auto" w:fill="auto"/>
            <w:vAlign w:val="center"/>
          </w:tcPr>
          <w:p w14:paraId="294C6DB9" w14:textId="02772739" w:rsidR="00266F84" w:rsidRPr="00D94BDA" w:rsidRDefault="00266F84" w:rsidP="00266F84">
            <w:pPr>
              <w:jc w:val="center"/>
              <w:rPr>
                <w:rFonts w:ascii="Times New Roman" w:eastAsia="Times New Roman" w:hAnsi="Times New Roman" w:cs="Times New Roman"/>
              </w:rPr>
            </w:pPr>
            <w:r w:rsidRPr="00D94BDA">
              <w:rPr>
                <w:rFonts w:ascii="Times New Roman" w:eastAsia="Times New Roman" w:hAnsi="Times New Roman" w:cs="Times New Roman"/>
              </w:rPr>
              <w:t>4.00 - 1</w:t>
            </w:r>
            <w:r>
              <w:rPr>
                <w:rFonts w:ascii="Times New Roman" w:eastAsia="Times New Roman" w:hAnsi="Times New Roman" w:cs="Times New Roman"/>
              </w:rPr>
              <w:t>1</w:t>
            </w:r>
            <w:r w:rsidRPr="00D94BDA">
              <w:rPr>
                <w:rFonts w:ascii="Times New Roman" w:eastAsia="Times New Roman" w:hAnsi="Times New Roman" w:cs="Times New Roman"/>
              </w:rPr>
              <w:t>.00 x 10</w:t>
            </w:r>
            <w:r w:rsidRPr="00D94BDA">
              <w:rPr>
                <w:rFonts w:ascii="Times New Roman" w:eastAsia="Times New Roman" w:hAnsi="Times New Roman" w:cs="Times New Roman"/>
                <w:vertAlign w:val="superscript"/>
              </w:rPr>
              <w:t>3</w:t>
            </w:r>
            <w:r w:rsidRPr="00D94BDA">
              <w:rPr>
                <w:rFonts w:ascii="Times New Roman" w:eastAsia="Times New Roman" w:hAnsi="Times New Roman" w:cs="Times New Roman"/>
              </w:rPr>
              <w:t>/ µL</w:t>
            </w:r>
          </w:p>
        </w:tc>
        <w:tc>
          <w:tcPr>
            <w:tcW w:w="1420" w:type="dxa"/>
            <w:shd w:val="clear" w:color="auto" w:fill="auto"/>
            <w:vAlign w:val="center"/>
          </w:tcPr>
          <w:p w14:paraId="302875FF" w14:textId="2356C10C" w:rsidR="00266F84" w:rsidRPr="00DA4928" w:rsidRDefault="00266F84" w:rsidP="00266F84">
            <w:pPr>
              <w:jc w:val="center"/>
              <w:rPr>
                <w:rFonts w:ascii="Times New Roman" w:eastAsia="Times New Roman" w:hAnsi="Times New Roman" w:cs="Times New Roman"/>
                <w:b/>
              </w:rPr>
            </w:pPr>
            <w:r>
              <w:rPr>
                <w:rFonts w:ascii="Times New Roman" w:eastAsia="Times New Roman" w:hAnsi="Times New Roman" w:cs="Times New Roman"/>
                <w:b/>
              </w:rPr>
              <w:t>6</w:t>
            </w:r>
            <w:r w:rsidRPr="00DA4928">
              <w:rPr>
                <w:rFonts w:ascii="Times New Roman" w:eastAsia="Times New Roman" w:hAnsi="Times New Roman" w:cs="Times New Roman"/>
                <w:b/>
              </w:rPr>
              <w:t>.</w:t>
            </w:r>
            <w:r>
              <w:rPr>
                <w:rFonts w:ascii="Times New Roman" w:eastAsia="Times New Roman" w:hAnsi="Times New Roman" w:cs="Times New Roman"/>
                <w:b/>
              </w:rPr>
              <w:t>5</w:t>
            </w:r>
            <w:r w:rsidRPr="00DA4928">
              <w:rPr>
                <w:rFonts w:ascii="Times New Roman" w:eastAsia="Times New Roman" w:hAnsi="Times New Roman" w:cs="Times New Roman"/>
                <w:b/>
              </w:rPr>
              <w:t xml:space="preserve"> x</w:t>
            </w:r>
          </w:p>
          <w:p w14:paraId="741A0BE6" w14:textId="1B438BA3" w:rsidR="00266F84" w:rsidRDefault="00266F84" w:rsidP="00266F84">
            <w:pPr>
              <w:jc w:val="center"/>
              <w:rPr>
                <w:rFonts w:ascii="Times New Roman" w:eastAsia="Times New Roman" w:hAnsi="Times New Roman" w:cs="Times New Roman"/>
                <w:b/>
              </w:rPr>
            </w:pPr>
            <w:r w:rsidRPr="00DA4928">
              <w:rPr>
                <w:rFonts w:ascii="Times New Roman" w:eastAsia="Times New Roman" w:hAnsi="Times New Roman" w:cs="Times New Roman"/>
                <w:b/>
                <w:bCs/>
              </w:rPr>
              <w:t>10</w:t>
            </w:r>
            <w:r w:rsidRPr="00DA4928">
              <w:rPr>
                <w:rFonts w:ascii="Times New Roman" w:eastAsia="Times New Roman" w:hAnsi="Times New Roman" w:cs="Times New Roman"/>
                <w:b/>
                <w:bCs/>
                <w:vertAlign w:val="superscript"/>
              </w:rPr>
              <w:t>3</w:t>
            </w:r>
            <w:r w:rsidRPr="00DA4928">
              <w:rPr>
                <w:rFonts w:ascii="Times New Roman" w:eastAsia="Times New Roman" w:hAnsi="Times New Roman" w:cs="Times New Roman"/>
                <w:b/>
                <w:bCs/>
              </w:rPr>
              <w:t>/ µL</w:t>
            </w:r>
          </w:p>
        </w:tc>
        <w:tc>
          <w:tcPr>
            <w:tcW w:w="1440" w:type="dxa"/>
            <w:shd w:val="clear" w:color="auto" w:fill="auto"/>
            <w:vAlign w:val="center"/>
          </w:tcPr>
          <w:p w14:paraId="04E4EF9B" w14:textId="11AB2C46" w:rsidR="00266F84" w:rsidRPr="00DA4928" w:rsidRDefault="008603E7" w:rsidP="00266F84">
            <w:pPr>
              <w:jc w:val="center"/>
              <w:rPr>
                <w:rFonts w:ascii="Times New Roman" w:eastAsia="Times New Roman" w:hAnsi="Times New Roman" w:cs="Times New Roman"/>
                <w:b/>
              </w:rPr>
            </w:pPr>
            <w:r>
              <w:rPr>
                <w:rFonts w:ascii="Times New Roman" w:eastAsia="Times New Roman" w:hAnsi="Times New Roman" w:cs="Times New Roman"/>
                <w:b/>
              </w:rPr>
              <w:t>4</w:t>
            </w:r>
            <w:r w:rsidR="00266F84" w:rsidRPr="00DA4928">
              <w:rPr>
                <w:rFonts w:ascii="Times New Roman" w:eastAsia="Times New Roman" w:hAnsi="Times New Roman" w:cs="Times New Roman"/>
                <w:b/>
              </w:rPr>
              <w:t>.</w:t>
            </w:r>
            <w:r>
              <w:rPr>
                <w:rFonts w:ascii="Times New Roman" w:eastAsia="Times New Roman" w:hAnsi="Times New Roman" w:cs="Times New Roman"/>
                <w:b/>
              </w:rPr>
              <w:t>67</w:t>
            </w:r>
            <w:r w:rsidR="00266F84" w:rsidRPr="00DA4928">
              <w:rPr>
                <w:rFonts w:ascii="Times New Roman" w:eastAsia="Times New Roman" w:hAnsi="Times New Roman" w:cs="Times New Roman"/>
                <w:b/>
              </w:rPr>
              <w:t xml:space="preserve"> x</w:t>
            </w:r>
          </w:p>
          <w:p w14:paraId="26477184" w14:textId="5DC8B8D7" w:rsidR="00266F84" w:rsidRDefault="00266F84" w:rsidP="00266F84">
            <w:pPr>
              <w:jc w:val="center"/>
              <w:rPr>
                <w:rFonts w:ascii="Times New Roman" w:eastAsia="Times New Roman" w:hAnsi="Times New Roman" w:cs="Times New Roman"/>
                <w:b/>
              </w:rPr>
            </w:pPr>
            <w:r w:rsidRPr="00DA4928">
              <w:rPr>
                <w:rFonts w:ascii="Times New Roman" w:eastAsia="Times New Roman" w:hAnsi="Times New Roman" w:cs="Times New Roman"/>
                <w:b/>
                <w:bCs/>
              </w:rPr>
              <w:t>10</w:t>
            </w:r>
            <w:r w:rsidRPr="00DA4928">
              <w:rPr>
                <w:rFonts w:ascii="Times New Roman" w:eastAsia="Times New Roman" w:hAnsi="Times New Roman" w:cs="Times New Roman"/>
                <w:b/>
                <w:bCs/>
                <w:vertAlign w:val="superscript"/>
              </w:rPr>
              <w:t>3</w:t>
            </w:r>
            <w:r w:rsidRPr="00DA4928">
              <w:rPr>
                <w:rFonts w:ascii="Times New Roman" w:eastAsia="Times New Roman" w:hAnsi="Times New Roman" w:cs="Times New Roman"/>
                <w:b/>
                <w:bCs/>
              </w:rPr>
              <w:t>/ µL</w:t>
            </w:r>
          </w:p>
        </w:tc>
        <w:tc>
          <w:tcPr>
            <w:tcW w:w="3464" w:type="dxa"/>
            <w:shd w:val="clear" w:color="auto" w:fill="auto"/>
            <w:vAlign w:val="center"/>
          </w:tcPr>
          <w:p w14:paraId="1DDA8B47" w14:textId="6A89034F" w:rsidR="00266F84" w:rsidRPr="00DA4928" w:rsidRDefault="008603E7" w:rsidP="00266F84">
            <w:pPr>
              <w:rPr>
                <w:rFonts w:ascii="Times New Roman" w:eastAsia="Times New Roman" w:hAnsi="Times New Roman" w:cs="Times New Roman"/>
                <w:b/>
              </w:rPr>
            </w:pPr>
            <w:r w:rsidRPr="00DA4928">
              <w:rPr>
                <w:rFonts w:ascii="Times New Roman" w:eastAsia="Times New Roman" w:hAnsi="Times New Roman" w:cs="Times New Roman"/>
                <w:b/>
              </w:rPr>
              <w:t>The client’s lab result is within normal range.</w:t>
            </w:r>
          </w:p>
        </w:tc>
      </w:tr>
      <w:tr w:rsidR="00266F84" w:rsidRPr="00D94BDA" w14:paraId="1A73E20D" w14:textId="77777777" w:rsidTr="00DA4928">
        <w:trPr>
          <w:trHeight w:val="403"/>
        </w:trPr>
        <w:tc>
          <w:tcPr>
            <w:tcW w:w="1701" w:type="dxa"/>
            <w:shd w:val="clear" w:color="auto" w:fill="auto"/>
            <w:vAlign w:val="center"/>
          </w:tcPr>
          <w:p w14:paraId="6600A60C" w14:textId="77777777" w:rsidR="00266F84" w:rsidRPr="00D94BDA" w:rsidRDefault="00266F84" w:rsidP="00266F84">
            <w:pPr>
              <w:rPr>
                <w:rFonts w:ascii="Times New Roman" w:eastAsia="Times New Roman" w:hAnsi="Times New Roman" w:cs="Times New Roman"/>
                <w:b/>
              </w:rPr>
            </w:pPr>
            <w:r w:rsidRPr="00D94BDA">
              <w:rPr>
                <w:rFonts w:ascii="Times New Roman" w:eastAsia="Times New Roman" w:hAnsi="Times New Roman" w:cs="Times New Roman"/>
                <w:b/>
              </w:rPr>
              <w:t>Neutrophils</w:t>
            </w:r>
          </w:p>
        </w:tc>
        <w:tc>
          <w:tcPr>
            <w:tcW w:w="1820" w:type="dxa"/>
            <w:shd w:val="clear" w:color="auto" w:fill="auto"/>
            <w:vAlign w:val="center"/>
          </w:tcPr>
          <w:p w14:paraId="41EF1A1D" w14:textId="0259BC10" w:rsidR="00266F84" w:rsidRPr="00D94BDA" w:rsidRDefault="00266F84" w:rsidP="00266F84">
            <w:pPr>
              <w:jc w:val="center"/>
              <w:rPr>
                <w:rFonts w:ascii="Times New Roman" w:eastAsia="Times New Roman" w:hAnsi="Times New Roman" w:cs="Times New Roman"/>
              </w:rPr>
            </w:pPr>
            <w:r w:rsidRPr="00D94BDA">
              <w:rPr>
                <w:rFonts w:ascii="Times New Roman" w:eastAsia="Times New Roman" w:hAnsi="Times New Roman" w:cs="Times New Roman"/>
              </w:rPr>
              <w:t>47% - 73%</w:t>
            </w:r>
          </w:p>
        </w:tc>
        <w:tc>
          <w:tcPr>
            <w:tcW w:w="1420" w:type="dxa"/>
            <w:shd w:val="clear" w:color="auto" w:fill="auto"/>
            <w:vAlign w:val="center"/>
          </w:tcPr>
          <w:p w14:paraId="0CC998C4" w14:textId="365F1C46" w:rsidR="00266F84" w:rsidRPr="00DA4928" w:rsidRDefault="008603E7" w:rsidP="00266F84">
            <w:pPr>
              <w:jc w:val="center"/>
              <w:rPr>
                <w:rFonts w:ascii="Times New Roman" w:eastAsia="Times New Roman" w:hAnsi="Times New Roman" w:cs="Times New Roman"/>
                <w:b/>
              </w:rPr>
            </w:pPr>
            <w:r>
              <w:rPr>
                <w:rFonts w:ascii="Times New Roman" w:eastAsia="Times New Roman" w:hAnsi="Times New Roman" w:cs="Times New Roman"/>
                <w:b/>
              </w:rPr>
              <w:t>57.1</w:t>
            </w:r>
            <w:r w:rsidR="00266F84" w:rsidRPr="00DA4928">
              <w:rPr>
                <w:rFonts w:ascii="Times New Roman" w:eastAsia="Times New Roman" w:hAnsi="Times New Roman" w:cs="Times New Roman"/>
                <w:b/>
              </w:rPr>
              <w:t>%</w:t>
            </w:r>
          </w:p>
        </w:tc>
        <w:tc>
          <w:tcPr>
            <w:tcW w:w="1440" w:type="dxa"/>
            <w:shd w:val="clear" w:color="auto" w:fill="auto"/>
            <w:vAlign w:val="center"/>
          </w:tcPr>
          <w:p w14:paraId="2CF63C98" w14:textId="3F84FB97" w:rsidR="00266F84" w:rsidRPr="00DA4928" w:rsidRDefault="003A460D" w:rsidP="00266F84">
            <w:pPr>
              <w:jc w:val="center"/>
              <w:rPr>
                <w:rFonts w:ascii="Times New Roman" w:eastAsia="Times New Roman" w:hAnsi="Times New Roman" w:cs="Times New Roman"/>
                <w:b/>
              </w:rPr>
            </w:pPr>
            <w:r>
              <w:rPr>
                <w:rFonts w:ascii="Times New Roman" w:eastAsia="Times New Roman" w:hAnsi="Times New Roman" w:cs="Times New Roman"/>
                <w:b/>
              </w:rPr>
              <w:t>48</w:t>
            </w:r>
            <w:r w:rsidR="00266F84" w:rsidRPr="00DA4928">
              <w:rPr>
                <w:rFonts w:ascii="Times New Roman" w:eastAsia="Times New Roman" w:hAnsi="Times New Roman" w:cs="Times New Roman"/>
                <w:b/>
              </w:rPr>
              <w:t>.3%</w:t>
            </w:r>
          </w:p>
        </w:tc>
        <w:tc>
          <w:tcPr>
            <w:tcW w:w="3464" w:type="dxa"/>
            <w:shd w:val="clear" w:color="auto" w:fill="auto"/>
            <w:vAlign w:val="center"/>
          </w:tcPr>
          <w:p w14:paraId="7D7F5F31" w14:textId="16F758AE" w:rsidR="00266F84" w:rsidRPr="00DA4928" w:rsidRDefault="008603E7" w:rsidP="00266F84">
            <w:pPr>
              <w:rPr>
                <w:rFonts w:ascii="Times New Roman" w:eastAsia="Times New Roman" w:hAnsi="Times New Roman" w:cs="Times New Roman"/>
              </w:rPr>
            </w:pPr>
            <w:r w:rsidRPr="00DA4928">
              <w:rPr>
                <w:rFonts w:ascii="Times New Roman" w:eastAsia="Times New Roman" w:hAnsi="Times New Roman" w:cs="Times New Roman"/>
                <w:b/>
              </w:rPr>
              <w:t>The client’s lab result is within normal range.</w:t>
            </w:r>
          </w:p>
        </w:tc>
      </w:tr>
      <w:tr w:rsidR="00266F84" w:rsidRPr="00D94BDA" w14:paraId="709E0CC4" w14:textId="77777777" w:rsidTr="00DA4928">
        <w:trPr>
          <w:trHeight w:val="421"/>
        </w:trPr>
        <w:tc>
          <w:tcPr>
            <w:tcW w:w="1701" w:type="dxa"/>
            <w:shd w:val="clear" w:color="auto" w:fill="auto"/>
            <w:vAlign w:val="center"/>
          </w:tcPr>
          <w:p w14:paraId="6AB3BAF3" w14:textId="77777777" w:rsidR="00266F84" w:rsidRPr="00D94BDA" w:rsidRDefault="00266F84" w:rsidP="00266F84">
            <w:pPr>
              <w:rPr>
                <w:rFonts w:ascii="Times New Roman" w:eastAsia="Times New Roman" w:hAnsi="Times New Roman" w:cs="Times New Roman"/>
                <w:b/>
              </w:rPr>
            </w:pPr>
            <w:r w:rsidRPr="00D94BDA">
              <w:rPr>
                <w:rFonts w:ascii="Times New Roman" w:eastAsia="Times New Roman" w:hAnsi="Times New Roman" w:cs="Times New Roman"/>
                <w:b/>
              </w:rPr>
              <w:t>Lymphocytes</w:t>
            </w:r>
          </w:p>
        </w:tc>
        <w:tc>
          <w:tcPr>
            <w:tcW w:w="1820" w:type="dxa"/>
            <w:shd w:val="clear" w:color="auto" w:fill="auto"/>
            <w:vAlign w:val="center"/>
          </w:tcPr>
          <w:p w14:paraId="0C17FF41" w14:textId="69998096" w:rsidR="00266F84" w:rsidRPr="00D94BDA" w:rsidRDefault="00266F84" w:rsidP="00266F84">
            <w:pPr>
              <w:jc w:val="center"/>
              <w:rPr>
                <w:rFonts w:ascii="Times New Roman" w:eastAsia="Times New Roman" w:hAnsi="Times New Roman" w:cs="Times New Roman"/>
              </w:rPr>
            </w:pPr>
            <w:r w:rsidRPr="00D94BDA">
              <w:rPr>
                <w:rFonts w:ascii="Times New Roman" w:eastAsia="Times New Roman" w:hAnsi="Times New Roman" w:cs="Times New Roman"/>
              </w:rPr>
              <w:t>19% - 49%</w:t>
            </w:r>
          </w:p>
        </w:tc>
        <w:tc>
          <w:tcPr>
            <w:tcW w:w="1420" w:type="dxa"/>
            <w:shd w:val="clear" w:color="auto" w:fill="auto"/>
            <w:vAlign w:val="center"/>
          </w:tcPr>
          <w:p w14:paraId="0FA82793" w14:textId="48769CFE" w:rsidR="00266F84" w:rsidRPr="00DA4928" w:rsidRDefault="003A460D" w:rsidP="00266F84">
            <w:pPr>
              <w:jc w:val="center"/>
              <w:rPr>
                <w:rFonts w:ascii="Times New Roman" w:eastAsia="Times New Roman" w:hAnsi="Times New Roman" w:cs="Times New Roman"/>
                <w:b/>
              </w:rPr>
            </w:pPr>
            <w:r>
              <w:rPr>
                <w:rFonts w:ascii="Times New Roman" w:eastAsia="Times New Roman" w:hAnsi="Times New Roman" w:cs="Times New Roman"/>
                <w:b/>
              </w:rPr>
              <w:t>32.6</w:t>
            </w:r>
            <w:r w:rsidR="00266F84" w:rsidRPr="00DA4928">
              <w:rPr>
                <w:rFonts w:ascii="Times New Roman" w:eastAsia="Times New Roman" w:hAnsi="Times New Roman" w:cs="Times New Roman"/>
                <w:b/>
              </w:rPr>
              <w:t>%</w:t>
            </w:r>
          </w:p>
        </w:tc>
        <w:tc>
          <w:tcPr>
            <w:tcW w:w="1440" w:type="dxa"/>
            <w:shd w:val="clear" w:color="auto" w:fill="auto"/>
            <w:vAlign w:val="center"/>
          </w:tcPr>
          <w:p w14:paraId="4102E667" w14:textId="2B63236C" w:rsidR="00266F84" w:rsidRPr="00DA4928" w:rsidRDefault="003A460D" w:rsidP="00266F84">
            <w:pPr>
              <w:jc w:val="center"/>
              <w:rPr>
                <w:rFonts w:ascii="Times New Roman" w:eastAsia="Times New Roman" w:hAnsi="Times New Roman" w:cs="Times New Roman"/>
                <w:b/>
              </w:rPr>
            </w:pPr>
            <w:r>
              <w:rPr>
                <w:rFonts w:ascii="Times New Roman" w:eastAsia="Times New Roman" w:hAnsi="Times New Roman" w:cs="Times New Roman"/>
                <w:b/>
              </w:rPr>
              <w:t>42.8</w:t>
            </w:r>
            <w:r w:rsidR="00266F84" w:rsidRPr="00DA4928">
              <w:rPr>
                <w:rFonts w:ascii="Times New Roman" w:eastAsia="Times New Roman" w:hAnsi="Times New Roman" w:cs="Times New Roman"/>
                <w:b/>
              </w:rPr>
              <w:t>%</w:t>
            </w:r>
          </w:p>
        </w:tc>
        <w:tc>
          <w:tcPr>
            <w:tcW w:w="3464" w:type="dxa"/>
            <w:shd w:val="clear" w:color="auto" w:fill="auto"/>
            <w:vAlign w:val="center"/>
          </w:tcPr>
          <w:p w14:paraId="274DD982" w14:textId="2A11C43C" w:rsidR="00266F84" w:rsidRPr="00DA4928" w:rsidRDefault="008603E7" w:rsidP="00266F84">
            <w:pPr>
              <w:rPr>
                <w:rFonts w:ascii="Times New Roman" w:eastAsia="Times New Roman" w:hAnsi="Times New Roman" w:cs="Times New Roman"/>
              </w:rPr>
            </w:pPr>
            <w:r w:rsidRPr="00DA4928">
              <w:rPr>
                <w:rFonts w:ascii="Times New Roman" w:eastAsia="Times New Roman" w:hAnsi="Times New Roman" w:cs="Times New Roman"/>
                <w:b/>
              </w:rPr>
              <w:t>The client’s lab result is within normal range.</w:t>
            </w:r>
          </w:p>
        </w:tc>
      </w:tr>
      <w:tr w:rsidR="00266F84" w:rsidRPr="00D94BDA" w14:paraId="21839F16" w14:textId="77777777" w:rsidTr="00DA4928">
        <w:trPr>
          <w:trHeight w:val="421"/>
        </w:trPr>
        <w:tc>
          <w:tcPr>
            <w:tcW w:w="1701" w:type="dxa"/>
            <w:shd w:val="clear" w:color="auto" w:fill="auto"/>
            <w:vAlign w:val="center"/>
          </w:tcPr>
          <w:p w14:paraId="7A5CB269" w14:textId="77777777" w:rsidR="00266F84" w:rsidRPr="00D94BDA" w:rsidRDefault="00266F84" w:rsidP="00266F84">
            <w:pPr>
              <w:rPr>
                <w:rFonts w:ascii="Times New Roman" w:eastAsia="Times New Roman" w:hAnsi="Times New Roman" w:cs="Times New Roman"/>
                <w:b/>
              </w:rPr>
            </w:pPr>
            <w:r w:rsidRPr="00D94BDA">
              <w:rPr>
                <w:rFonts w:ascii="Times New Roman" w:eastAsia="Times New Roman" w:hAnsi="Times New Roman" w:cs="Times New Roman"/>
                <w:b/>
              </w:rPr>
              <w:t>Monocytes</w:t>
            </w:r>
          </w:p>
        </w:tc>
        <w:tc>
          <w:tcPr>
            <w:tcW w:w="1820" w:type="dxa"/>
            <w:shd w:val="clear" w:color="auto" w:fill="auto"/>
            <w:vAlign w:val="center"/>
          </w:tcPr>
          <w:p w14:paraId="5135660C" w14:textId="63B301EF" w:rsidR="00266F84" w:rsidRPr="00D94BDA" w:rsidRDefault="00266F84" w:rsidP="00266F84">
            <w:pPr>
              <w:jc w:val="center"/>
              <w:rPr>
                <w:rFonts w:ascii="Times New Roman" w:eastAsia="Times New Roman" w:hAnsi="Times New Roman" w:cs="Times New Roman"/>
              </w:rPr>
            </w:pPr>
            <w:r w:rsidRPr="00D94BDA">
              <w:rPr>
                <w:rFonts w:ascii="Times New Roman" w:eastAsia="Times New Roman" w:hAnsi="Times New Roman" w:cs="Times New Roman"/>
              </w:rPr>
              <w:t>3% - 13%</w:t>
            </w:r>
          </w:p>
        </w:tc>
        <w:tc>
          <w:tcPr>
            <w:tcW w:w="1420" w:type="dxa"/>
            <w:shd w:val="clear" w:color="auto" w:fill="auto"/>
            <w:vAlign w:val="center"/>
          </w:tcPr>
          <w:p w14:paraId="0898B69A" w14:textId="37053A66" w:rsidR="00266F84" w:rsidRPr="00DA4928" w:rsidRDefault="00046807" w:rsidP="00266F84">
            <w:pPr>
              <w:jc w:val="center"/>
              <w:rPr>
                <w:rFonts w:ascii="Times New Roman" w:eastAsia="Times New Roman" w:hAnsi="Times New Roman" w:cs="Times New Roman"/>
                <w:b/>
              </w:rPr>
            </w:pPr>
            <w:r>
              <w:rPr>
                <w:rFonts w:ascii="Times New Roman" w:eastAsia="Times New Roman" w:hAnsi="Times New Roman" w:cs="Times New Roman"/>
                <w:b/>
              </w:rPr>
              <w:t>5.8</w:t>
            </w:r>
            <w:r w:rsidR="00266F84" w:rsidRPr="00DA4928">
              <w:rPr>
                <w:rFonts w:ascii="Times New Roman" w:eastAsia="Times New Roman" w:hAnsi="Times New Roman" w:cs="Times New Roman"/>
                <w:b/>
              </w:rPr>
              <w:t>%</w:t>
            </w:r>
          </w:p>
        </w:tc>
        <w:tc>
          <w:tcPr>
            <w:tcW w:w="1440" w:type="dxa"/>
            <w:shd w:val="clear" w:color="auto" w:fill="auto"/>
            <w:vAlign w:val="center"/>
          </w:tcPr>
          <w:p w14:paraId="65A1D60F" w14:textId="385FDFE8" w:rsidR="00266F84" w:rsidRPr="00DA4928" w:rsidRDefault="00046807" w:rsidP="00266F84">
            <w:pPr>
              <w:jc w:val="center"/>
              <w:rPr>
                <w:rFonts w:ascii="Times New Roman" w:eastAsia="Times New Roman" w:hAnsi="Times New Roman" w:cs="Times New Roman"/>
                <w:b/>
              </w:rPr>
            </w:pPr>
            <w:r>
              <w:rPr>
                <w:rFonts w:ascii="Times New Roman" w:eastAsia="Times New Roman" w:hAnsi="Times New Roman" w:cs="Times New Roman"/>
                <w:b/>
              </w:rPr>
              <w:t>6.4</w:t>
            </w:r>
            <w:r w:rsidR="00266F84" w:rsidRPr="00DA4928">
              <w:rPr>
                <w:rFonts w:ascii="Times New Roman" w:eastAsia="Times New Roman" w:hAnsi="Times New Roman" w:cs="Times New Roman"/>
                <w:b/>
              </w:rPr>
              <w:t>%</w:t>
            </w:r>
          </w:p>
        </w:tc>
        <w:tc>
          <w:tcPr>
            <w:tcW w:w="3464" w:type="dxa"/>
            <w:shd w:val="clear" w:color="auto" w:fill="auto"/>
            <w:vAlign w:val="center"/>
          </w:tcPr>
          <w:p w14:paraId="0C9DEC6C" w14:textId="06A1EE0B" w:rsidR="00266F84" w:rsidRPr="00DA4928" w:rsidRDefault="008603E7" w:rsidP="00266F84">
            <w:pPr>
              <w:rPr>
                <w:rFonts w:ascii="Times New Roman" w:eastAsia="Times New Roman" w:hAnsi="Times New Roman" w:cs="Times New Roman"/>
                <w:b/>
              </w:rPr>
            </w:pPr>
            <w:r w:rsidRPr="00DA4928">
              <w:rPr>
                <w:rFonts w:ascii="Times New Roman" w:eastAsia="Times New Roman" w:hAnsi="Times New Roman" w:cs="Times New Roman"/>
                <w:b/>
              </w:rPr>
              <w:t>The client’s lab result is within normal range.</w:t>
            </w:r>
          </w:p>
        </w:tc>
      </w:tr>
      <w:tr w:rsidR="00266F84" w:rsidRPr="00D94BDA" w14:paraId="34DD92AF" w14:textId="77777777" w:rsidTr="004E0476">
        <w:trPr>
          <w:trHeight w:val="421"/>
        </w:trPr>
        <w:tc>
          <w:tcPr>
            <w:tcW w:w="1701" w:type="dxa"/>
            <w:shd w:val="clear" w:color="auto" w:fill="auto"/>
            <w:vAlign w:val="center"/>
          </w:tcPr>
          <w:p w14:paraId="517ADD24" w14:textId="77777777" w:rsidR="00266F84" w:rsidRPr="00D94BDA" w:rsidRDefault="00266F84" w:rsidP="00266F84">
            <w:pPr>
              <w:rPr>
                <w:rFonts w:ascii="Times New Roman" w:eastAsia="Times New Roman" w:hAnsi="Times New Roman" w:cs="Times New Roman"/>
                <w:b/>
              </w:rPr>
            </w:pPr>
            <w:r w:rsidRPr="00D94BDA">
              <w:rPr>
                <w:rFonts w:ascii="Times New Roman" w:eastAsia="Times New Roman" w:hAnsi="Times New Roman" w:cs="Times New Roman"/>
                <w:b/>
              </w:rPr>
              <w:t>Eosinophils</w:t>
            </w:r>
          </w:p>
        </w:tc>
        <w:tc>
          <w:tcPr>
            <w:tcW w:w="1820" w:type="dxa"/>
            <w:shd w:val="clear" w:color="auto" w:fill="auto"/>
            <w:vAlign w:val="center"/>
          </w:tcPr>
          <w:p w14:paraId="71829939" w14:textId="4DF6CA1F" w:rsidR="00266F84" w:rsidRPr="00D94BDA" w:rsidRDefault="00266F84" w:rsidP="00266F84">
            <w:pPr>
              <w:jc w:val="center"/>
              <w:rPr>
                <w:rFonts w:ascii="Times New Roman" w:eastAsia="Times New Roman" w:hAnsi="Times New Roman" w:cs="Times New Roman"/>
              </w:rPr>
            </w:pPr>
            <w:r w:rsidRPr="00D94BDA">
              <w:rPr>
                <w:rFonts w:ascii="Times New Roman" w:eastAsia="Times New Roman" w:hAnsi="Times New Roman" w:cs="Times New Roman"/>
              </w:rPr>
              <w:t>0% - 8%</w:t>
            </w:r>
          </w:p>
        </w:tc>
        <w:tc>
          <w:tcPr>
            <w:tcW w:w="1420" w:type="dxa"/>
            <w:shd w:val="clear" w:color="auto" w:fill="auto"/>
            <w:vAlign w:val="center"/>
          </w:tcPr>
          <w:p w14:paraId="3A3D162B" w14:textId="40403766" w:rsidR="00266F84" w:rsidRPr="00DA4928" w:rsidRDefault="00046807" w:rsidP="00266F84">
            <w:pPr>
              <w:jc w:val="center"/>
              <w:rPr>
                <w:rFonts w:ascii="Times New Roman" w:eastAsia="Times New Roman" w:hAnsi="Times New Roman" w:cs="Times New Roman"/>
                <w:b/>
              </w:rPr>
            </w:pPr>
            <w:r>
              <w:rPr>
                <w:rFonts w:ascii="Times New Roman" w:eastAsia="Times New Roman" w:hAnsi="Times New Roman" w:cs="Times New Roman"/>
                <w:b/>
              </w:rPr>
              <w:t>3.5</w:t>
            </w:r>
            <w:r w:rsidR="00266F84" w:rsidRPr="00DA4928">
              <w:rPr>
                <w:rFonts w:ascii="Times New Roman" w:eastAsia="Times New Roman" w:hAnsi="Times New Roman" w:cs="Times New Roman"/>
                <w:b/>
              </w:rPr>
              <w:t>%</w:t>
            </w:r>
          </w:p>
        </w:tc>
        <w:tc>
          <w:tcPr>
            <w:tcW w:w="1440" w:type="dxa"/>
            <w:shd w:val="clear" w:color="auto" w:fill="auto"/>
            <w:vAlign w:val="center"/>
          </w:tcPr>
          <w:p w14:paraId="54885034" w14:textId="1E50D561" w:rsidR="00266F84" w:rsidRPr="00DA4928" w:rsidRDefault="00046807" w:rsidP="00266F84">
            <w:pPr>
              <w:jc w:val="center"/>
              <w:rPr>
                <w:rFonts w:ascii="Times New Roman" w:eastAsia="Times New Roman" w:hAnsi="Times New Roman" w:cs="Times New Roman"/>
                <w:b/>
              </w:rPr>
            </w:pPr>
            <w:r>
              <w:rPr>
                <w:rFonts w:ascii="Times New Roman" w:eastAsia="Times New Roman" w:hAnsi="Times New Roman" w:cs="Times New Roman"/>
                <w:b/>
              </w:rPr>
              <w:t>4.3</w:t>
            </w:r>
            <w:r w:rsidR="00266F84" w:rsidRPr="00DA4928">
              <w:rPr>
                <w:rFonts w:ascii="Times New Roman" w:eastAsia="Times New Roman" w:hAnsi="Times New Roman" w:cs="Times New Roman"/>
                <w:b/>
              </w:rPr>
              <w:t>%</w:t>
            </w:r>
          </w:p>
        </w:tc>
        <w:tc>
          <w:tcPr>
            <w:tcW w:w="3464" w:type="dxa"/>
            <w:shd w:val="clear" w:color="auto" w:fill="auto"/>
            <w:vAlign w:val="center"/>
          </w:tcPr>
          <w:p w14:paraId="0C79B9E7" w14:textId="0D35D0F9" w:rsidR="00266F84" w:rsidRPr="00DA4928" w:rsidRDefault="008603E7" w:rsidP="00266F84">
            <w:pPr>
              <w:rPr>
                <w:rFonts w:ascii="Times New Roman" w:eastAsia="Times New Roman" w:hAnsi="Times New Roman" w:cs="Times New Roman"/>
                <w:b/>
              </w:rPr>
            </w:pPr>
            <w:r w:rsidRPr="00DA4928">
              <w:rPr>
                <w:rFonts w:ascii="Times New Roman" w:eastAsia="Times New Roman" w:hAnsi="Times New Roman" w:cs="Times New Roman"/>
                <w:b/>
              </w:rPr>
              <w:t>The client’s lab result is within normal range.</w:t>
            </w:r>
          </w:p>
        </w:tc>
      </w:tr>
      <w:tr w:rsidR="00266F84" w:rsidRPr="00D94BDA" w14:paraId="7A6B5170" w14:textId="77777777" w:rsidTr="004E0476">
        <w:trPr>
          <w:trHeight w:val="421"/>
        </w:trPr>
        <w:tc>
          <w:tcPr>
            <w:tcW w:w="1701" w:type="dxa"/>
            <w:shd w:val="clear" w:color="auto" w:fill="auto"/>
            <w:vAlign w:val="center"/>
          </w:tcPr>
          <w:p w14:paraId="33510D28" w14:textId="77777777" w:rsidR="00266F84" w:rsidRPr="00D94BDA" w:rsidRDefault="00266F84" w:rsidP="00266F84">
            <w:pPr>
              <w:rPr>
                <w:rFonts w:ascii="Times New Roman" w:eastAsia="Times New Roman" w:hAnsi="Times New Roman" w:cs="Times New Roman"/>
                <w:b/>
              </w:rPr>
            </w:pPr>
            <w:r w:rsidRPr="00D94BDA">
              <w:rPr>
                <w:rFonts w:ascii="Times New Roman" w:eastAsia="Times New Roman" w:hAnsi="Times New Roman" w:cs="Times New Roman"/>
                <w:b/>
              </w:rPr>
              <w:t>Bands</w:t>
            </w:r>
          </w:p>
        </w:tc>
        <w:tc>
          <w:tcPr>
            <w:tcW w:w="1820" w:type="dxa"/>
            <w:shd w:val="clear" w:color="auto" w:fill="auto"/>
            <w:vAlign w:val="center"/>
          </w:tcPr>
          <w:p w14:paraId="4772793E" w14:textId="2E5A17AF" w:rsidR="00266F84" w:rsidRPr="00D94BDA" w:rsidRDefault="00266F84" w:rsidP="00266F84">
            <w:pPr>
              <w:jc w:val="center"/>
              <w:rPr>
                <w:rFonts w:ascii="Times New Roman" w:eastAsia="Times New Roman" w:hAnsi="Times New Roman" w:cs="Times New Roman"/>
              </w:rPr>
            </w:pPr>
            <w:r w:rsidRPr="00D94BDA">
              <w:rPr>
                <w:rFonts w:ascii="Times New Roman" w:eastAsia="Times New Roman" w:hAnsi="Times New Roman" w:cs="Times New Roman"/>
              </w:rPr>
              <w:t>0% - 3%</w:t>
            </w:r>
          </w:p>
        </w:tc>
        <w:tc>
          <w:tcPr>
            <w:tcW w:w="1420" w:type="dxa"/>
            <w:shd w:val="clear" w:color="auto" w:fill="auto"/>
            <w:vAlign w:val="center"/>
          </w:tcPr>
          <w:p w14:paraId="0DA224D4" w14:textId="2E83BF98" w:rsidR="00266F84" w:rsidRPr="00DA4928" w:rsidRDefault="00266F84" w:rsidP="00266F84">
            <w:pPr>
              <w:jc w:val="center"/>
              <w:rPr>
                <w:rFonts w:ascii="Times New Roman" w:eastAsia="Times New Roman" w:hAnsi="Times New Roman" w:cs="Times New Roman"/>
                <w:b/>
              </w:rPr>
            </w:pPr>
            <w:r w:rsidRPr="00DA4928">
              <w:rPr>
                <w:rFonts w:ascii="Times New Roman" w:eastAsia="Times New Roman" w:hAnsi="Times New Roman" w:cs="Times New Roman"/>
                <w:b/>
              </w:rPr>
              <w:t>-</w:t>
            </w:r>
          </w:p>
        </w:tc>
        <w:tc>
          <w:tcPr>
            <w:tcW w:w="1440" w:type="dxa"/>
            <w:shd w:val="clear" w:color="auto" w:fill="auto"/>
            <w:vAlign w:val="center"/>
          </w:tcPr>
          <w:p w14:paraId="206BA2AC" w14:textId="0F59EEC8" w:rsidR="00266F84" w:rsidRPr="00DA4928" w:rsidRDefault="00266F84" w:rsidP="00266F84">
            <w:pPr>
              <w:jc w:val="center"/>
              <w:rPr>
                <w:rFonts w:ascii="Times New Roman" w:eastAsia="Times New Roman" w:hAnsi="Times New Roman" w:cs="Times New Roman"/>
                <w:b/>
              </w:rPr>
            </w:pPr>
            <w:r w:rsidRPr="00DA4928">
              <w:rPr>
                <w:rFonts w:ascii="Times New Roman" w:eastAsia="Times New Roman" w:hAnsi="Times New Roman" w:cs="Times New Roman"/>
                <w:b/>
              </w:rPr>
              <w:t>-</w:t>
            </w:r>
          </w:p>
        </w:tc>
        <w:tc>
          <w:tcPr>
            <w:tcW w:w="3464" w:type="dxa"/>
            <w:shd w:val="clear" w:color="auto" w:fill="auto"/>
            <w:vAlign w:val="center"/>
          </w:tcPr>
          <w:p w14:paraId="5C4C692A" w14:textId="47F951E8" w:rsidR="00266F84" w:rsidRPr="00DA4928" w:rsidRDefault="00046807" w:rsidP="00266F84">
            <w:pPr>
              <w:rPr>
                <w:rFonts w:ascii="Times New Roman" w:eastAsia="Times New Roman" w:hAnsi="Times New Roman" w:cs="Times New Roman"/>
                <w:b/>
              </w:rPr>
            </w:pPr>
            <w:r>
              <w:rPr>
                <w:rFonts w:ascii="Times New Roman" w:eastAsia="Times New Roman" w:hAnsi="Times New Roman" w:cs="Times New Roman"/>
                <w:b/>
              </w:rPr>
              <w:t>The provider did not order the test for the client.</w:t>
            </w:r>
          </w:p>
        </w:tc>
      </w:tr>
    </w:tbl>
    <w:p w14:paraId="02202616" w14:textId="77777777" w:rsidR="00F269B0" w:rsidRPr="00D94BDA" w:rsidRDefault="00F269B0">
      <w:pPr>
        <w:spacing w:line="480" w:lineRule="auto"/>
        <w:rPr>
          <w:rFonts w:ascii="Times New Roman" w:eastAsia="Times New Roman" w:hAnsi="Times New Roman" w:cs="Times New Roman"/>
          <w:b/>
        </w:rPr>
      </w:pPr>
    </w:p>
    <w:p w14:paraId="2661B8CA" w14:textId="77777777" w:rsidR="00F269B0" w:rsidRPr="00D94BDA" w:rsidRDefault="00A35D62">
      <w:pPr>
        <w:keepNext/>
        <w:pBdr>
          <w:top w:val="nil"/>
          <w:left w:val="nil"/>
          <w:bottom w:val="nil"/>
          <w:right w:val="nil"/>
          <w:between w:val="nil"/>
        </w:pBdr>
        <w:spacing w:after="200"/>
        <w:rPr>
          <w:rFonts w:ascii="Times New Roman" w:eastAsia="Times New Roman" w:hAnsi="Times New Roman" w:cs="Times New Roman"/>
          <w:b/>
          <w:color w:val="000000"/>
        </w:rPr>
      </w:pPr>
      <w:r w:rsidRPr="00D94BDA">
        <w:rPr>
          <w:rFonts w:ascii="Times New Roman" w:eastAsia="Times New Roman" w:hAnsi="Times New Roman" w:cs="Times New Roman"/>
          <w:b/>
          <w:color w:val="000000"/>
        </w:rPr>
        <w:t xml:space="preserve">Chemistry </w:t>
      </w:r>
      <w:r w:rsidRPr="00D94BDA">
        <w:rPr>
          <w:rFonts w:ascii="Times New Roman" w:eastAsia="Times New Roman" w:hAnsi="Times New Roman" w:cs="Times New Roman"/>
          <w:b/>
          <w:color w:val="000000"/>
          <w:highlight w:val="yellow"/>
        </w:rPr>
        <w:t>Highlight All Abnormal Labs</w:t>
      </w:r>
      <w:r w:rsidRPr="00D94BDA">
        <w:rPr>
          <w:rFonts w:ascii="Times New Roman" w:eastAsia="Times New Roman" w:hAnsi="Times New Roman" w:cs="Times New Roman"/>
          <w:b/>
          <w:color w:val="000000"/>
        </w:rPr>
        <w:t>—Explanations must be in complete sentences and contain in-text citations in APA format.</w:t>
      </w:r>
    </w:p>
    <w:tbl>
      <w:tblPr>
        <w:tblStyle w:val="af"/>
        <w:tblW w:w="9747"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1"/>
        <w:gridCol w:w="1453"/>
        <w:gridCol w:w="1351"/>
        <w:gridCol w:w="1043"/>
        <w:gridCol w:w="3759"/>
      </w:tblGrid>
      <w:tr w:rsidR="00F269B0" w:rsidRPr="00D94BDA" w14:paraId="7075FE60" w14:textId="77777777" w:rsidTr="004E0476">
        <w:trPr>
          <w:trHeight w:val="624"/>
        </w:trPr>
        <w:tc>
          <w:tcPr>
            <w:tcW w:w="2141" w:type="dxa"/>
            <w:shd w:val="clear" w:color="auto" w:fill="auto"/>
            <w:vAlign w:val="center"/>
          </w:tcPr>
          <w:p w14:paraId="0DFAE9F7" w14:textId="77777777" w:rsidR="00F269B0" w:rsidRPr="00D94BDA" w:rsidRDefault="00A35D62" w:rsidP="00E80B9B">
            <w:pPr>
              <w:jc w:val="center"/>
              <w:rPr>
                <w:rFonts w:ascii="Times New Roman" w:eastAsia="Times New Roman" w:hAnsi="Times New Roman" w:cs="Times New Roman"/>
                <w:b/>
              </w:rPr>
            </w:pPr>
            <w:r w:rsidRPr="00D94BDA">
              <w:rPr>
                <w:rFonts w:ascii="Times New Roman" w:eastAsia="Times New Roman" w:hAnsi="Times New Roman" w:cs="Times New Roman"/>
                <w:b/>
              </w:rPr>
              <w:t>Lab</w:t>
            </w:r>
          </w:p>
        </w:tc>
        <w:tc>
          <w:tcPr>
            <w:tcW w:w="1453" w:type="dxa"/>
            <w:shd w:val="clear" w:color="auto" w:fill="auto"/>
            <w:vAlign w:val="center"/>
          </w:tcPr>
          <w:p w14:paraId="6DEE6545" w14:textId="77777777" w:rsidR="00F269B0" w:rsidRPr="00D94BDA" w:rsidRDefault="00A35D62" w:rsidP="00E80B9B">
            <w:pPr>
              <w:jc w:val="center"/>
              <w:rPr>
                <w:rFonts w:ascii="Times New Roman" w:eastAsia="Times New Roman" w:hAnsi="Times New Roman" w:cs="Times New Roman"/>
                <w:b/>
              </w:rPr>
            </w:pPr>
            <w:r w:rsidRPr="00D94BDA">
              <w:rPr>
                <w:rFonts w:ascii="Times New Roman" w:eastAsia="Times New Roman" w:hAnsi="Times New Roman" w:cs="Times New Roman"/>
                <w:b/>
              </w:rPr>
              <w:t>Normal Range</w:t>
            </w:r>
          </w:p>
        </w:tc>
        <w:tc>
          <w:tcPr>
            <w:tcW w:w="1351" w:type="dxa"/>
            <w:shd w:val="clear" w:color="auto" w:fill="auto"/>
            <w:vAlign w:val="center"/>
          </w:tcPr>
          <w:p w14:paraId="4CA3D4BA" w14:textId="77777777" w:rsidR="00F269B0" w:rsidRDefault="00A35D62" w:rsidP="00E80B9B">
            <w:pPr>
              <w:jc w:val="center"/>
              <w:rPr>
                <w:rFonts w:ascii="Times New Roman" w:eastAsia="Times New Roman" w:hAnsi="Times New Roman" w:cs="Times New Roman"/>
                <w:b/>
              </w:rPr>
            </w:pPr>
            <w:r w:rsidRPr="00D94BDA">
              <w:rPr>
                <w:rFonts w:ascii="Times New Roman" w:eastAsia="Times New Roman" w:hAnsi="Times New Roman" w:cs="Times New Roman"/>
                <w:b/>
              </w:rPr>
              <w:t>Admission Value</w:t>
            </w:r>
          </w:p>
          <w:p w14:paraId="6DAFFF46" w14:textId="66D963BC" w:rsidR="00023F3F" w:rsidRPr="00D94BDA" w:rsidRDefault="00023F3F" w:rsidP="00E80B9B">
            <w:pPr>
              <w:jc w:val="center"/>
              <w:rPr>
                <w:rFonts w:ascii="Times New Roman" w:eastAsia="Times New Roman" w:hAnsi="Times New Roman" w:cs="Times New Roman"/>
                <w:b/>
              </w:rPr>
            </w:pPr>
            <w:r>
              <w:rPr>
                <w:rFonts w:ascii="Times New Roman" w:eastAsia="Times New Roman" w:hAnsi="Times New Roman" w:cs="Times New Roman"/>
                <w:b/>
              </w:rPr>
              <w:t>(</w:t>
            </w:r>
            <w:r w:rsidR="000B70C6">
              <w:rPr>
                <w:rFonts w:ascii="Times New Roman" w:eastAsia="Times New Roman" w:hAnsi="Times New Roman" w:cs="Times New Roman"/>
                <w:b/>
              </w:rPr>
              <w:t>09</w:t>
            </w:r>
            <w:r>
              <w:rPr>
                <w:rFonts w:ascii="Times New Roman" w:eastAsia="Times New Roman" w:hAnsi="Times New Roman" w:cs="Times New Roman"/>
                <w:b/>
              </w:rPr>
              <w:t>/2</w:t>
            </w:r>
            <w:r w:rsidR="000B70C6">
              <w:rPr>
                <w:rFonts w:ascii="Times New Roman" w:eastAsia="Times New Roman" w:hAnsi="Times New Roman" w:cs="Times New Roman"/>
                <w:b/>
              </w:rPr>
              <w:t>2</w:t>
            </w:r>
            <w:r>
              <w:rPr>
                <w:rFonts w:ascii="Times New Roman" w:eastAsia="Times New Roman" w:hAnsi="Times New Roman" w:cs="Times New Roman"/>
                <w:b/>
              </w:rPr>
              <w:t>)</w:t>
            </w:r>
          </w:p>
        </w:tc>
        <w:tc>
          <w:tcPr>
            <w:tcW w:w="1043" w:type="dxa"/>
            <w:shd w:val="clear" w:color="auto" w:fill="auto"/>
            <w:vAlign w:val="center"/>
          </w:tcPr>
          <w:p w14:paraId="019DBF7E" w14:textId="77777777" w:rsidR="00F269B0" w:rsidRDefault="00A35D62" w:rsidP="00E80B9B">
            <w:pPr>
              <w:keepNext/>
              <w:jc w:val="center"/>
              <w:rPr>
                <w:rFonts w:ascii="Times New Roman" w:eastAsia="Times New Roman" w:hAnsi="Times New Roman" w:cs="Times New Roman"/>
                <w:b/>
              </w:rPr>
            </w:pPr>
            <w:r w:rsidRPr="00D94BDA">
              <w:rPr>
                <w:rFonts w:ascii="Times New Roman" w:eastAsia="Times New Roman" w:hAnsi="Times New Roman" w:cs="Times New Roman"/>
                <w:b/>
              </w:rPr>
              <w:t>Today’s Value</w:t>
            </w:r>
          </w:p>
          <w:p w14:paraId="13E12056" w14:textId="7D74AD0D" w:rsidR="00023F3F" w:rsidRPr="00D94BDA" w:rsidRDefault="00023F3F" w:rsidP="00E80B9B">
            <w:pPr>
              <w:keepNext/>
              <w:jc w:val="center"/>
              <w:rPr>
                <w:rFonts w:ascii="Times New Roman" w:eastAsia="Times New Roman" w:hAnsi="Times New Roman" w:cs="Times New Roman"/>
                <w:b/>
              </w:rPr>
            </w:pPr>
            <w:r>
              <w:rPr>
                <w:rFonts w:ascii="Times New Roman" w:eastAsia="Times New Roman" w:hAnsi="Times New Roman" w:cs="Times New Roman"/>
                <w:b/>
              </w:rPr>
              <w:t>(</w:t>
            </w:r>
            <w:r w:rsidR="000B70C6">
              <w:rPr>
                <w:rFonts w:ascii="Times New Roman" w:eastAsia="Times New Roman" w:hAnsi="Times New Roman" w:cs="Times New Roman"/>
                <w:b/>
              </w:rPr>
              <w:t>09</w:t>
            </w:r>
            <w:r>
              <w:rPr>
                <w:rFonts w:ascii="Times New Roman" w:eastAsia="Times New Roman" w:hAnsi="Times New Roman" w:cs="Times New Roman"/>
                <w:b/>
              </w:rPr>
              <w:t>/2</w:t>
            </w:r>
            <w:r w:rsidR="000B70C6">
              <w:rPr>
                <w:rFonts w:ascii="Times New Roman" w:eastAsia="Times New Roman" w:hAnsi="Times New Roman" w:cs="Times New Roman"/>
                <w:b/>
              </w:rPr>
              <w:t>5</w:t>
            </w:r>
            <w:r>
              <w:rPr>
                <w:rFonts w:ascii="Times New Roman" w:eastAsia="Times New Roman" w:hAnsi="Times New Roman" w:cs="Times New Roman"/>
                <w:b/>
              </w:rPr>
              <w:t>)</w:t>
            </w:r>
          </w:p>
        </w:tc>
        <w:tc>
          <w:tcPr>
            <w:tcW w:w="3759" w:type="dxa"/>
            <w:shd w:val="clear" w:color="auto" w:fill="auto"/>
            <w:vAlign w:val="center"/>
          </w:tcPr>
          <w:p w14:paraId="3EA2391E" w14:textId="77777777" w:rsidR="00F269B0" w:rsidRPr="00D94BDA" w:rsidRDefault="00A35D62" w:rsidP="00E80B9B">
            <w:pPr>
              <w:keepNext/>
              <w:jc w:val="center"/>
              <w:rPr>
                <w:rFonts w:ascii="Times New Roman" w:eastAsia="Times New Roman" w:hAnsi="Times New Roman" w:cs="Times New Roman"/>
                <w:b/>
              </w:rPr>
            </w:pPr>
            <w:r w:rsidRPr="00D94BDA">
              <w:rPr>
                <w:rFonts w:ascii="Times New Roman" w:eastAsia="Times New Roman" w:hAnsi="Times New Roman" w:cs="Times New Roman"/>
                <w:b/>
              </w:rPr>
              <w:t>Reason For Abnormal</w:t>
            </w:r>
          </w:p>
        </w:tc>
      </w:tr>
      <w:tr w:rsidR="007059FD" w:rsidRPr="00D94BDA" w14:paraId="3A4AA181" w14:textId="77777777" w:rsidTr="004E0476">
        <w:trPr>
          <w:trHeight w:val="624"/>
        </w:trPr>
        <w:tc>
          <w:tcPr>
            <w:tcW w:w="2141" w:type="dxa"/>
            <w:shd w:val="clear" w:color="auto" w:fill="auto"/>
            <w:vAlign w:val="center"/>
          </w:tcPr>
          <w:p w14:paraId="79AC97D7" w14:textId="77777777" w:rsidR="007059FD" w:rsidRPr="00D94BDA" w:rsidRDefault="007059FD" w:rsidP="007059FD">
            <w:pPr>
              <w:rPr>
                <w:rFonts w:ascii="Times New Roman" w:eastAsia="Times New Roman" w:hAnsi="Times New Roman" w:cs="Times New Roman"/>
                <w:b/>
              </w:rPr>
            </w:pPr>
            <w:r w:rsidRPr="00D94BDA">
              <w:rPr>
                <w:rFonts w:ascii="Times New Roman" w:eastAsia="Times New Roman" w:hAnsi="Times New Roman" w:cs="Times New Roman"/>
                <w:b/>
              </w:rPr>
              <w:t>Na-</w:t>
            </w:r>
          </w:p>
        </w:tc>
        <w:tc>
          <w:tcPr>
            <w:tcW w:w="1453" w:type="dxa"/>
            <w:shd w:val="clear" w:color="auto" w:fill="auto"/>
            <w:vAlign w:val="center"/>
          </w:tcPr>
          <w:p w14:paraId="04CCC589" w14:textId="5427C747" w:rsidR="007059FD" w:rsidRPr="00D94BDA" w:rsidRDefault="007059FD" w:rsidP="007059FD">
            <w:pPr>
              <w:jc w:val="center"/>
              <w:rPr>
                <w:rFonts w:ascii="Times New Roman" w:eastAsia="Times New Roman" w:hAnsi="Times New Roman" w:cs="Times New Roman"/>
              </w:rPr>
            </w:pPr>
            <w:r w:rsidRPr="00D94BDA">
              <w:rPr>
                <w:rFonts w:ascii="Times New Roman" w:eastAsia="Times New Roman" w:hAnsi="Times New Roman" w:cs="Times New Roman"/>
              </w:rPr>
              <w:t>135 – 145</w:t>
            </w:r>
          </w:p>
          <w:p w14:paraId="6D4A13C1" w14:textId="11AEFBF8" w:rsidR="007059FD" w:rsidRPr="00D94BDA" w:rsidRDefault="007059FD" w:rsidP="007059FD">
            <w:pPr>
              <w:jc w:val="center"/>
              <w:rPr>
                <w:rFonts w:ascii="Times New Roman" w:eastAsia="Times New Roman" w:hAnsi="Times New Roman" w:cs="Times New Roman"/>
              </w:rPr>
            </w:pPr>
            <w:r w:rsidRPr="00D94BDA">
              <w:rPr>
                <w:rFonts w:ascii="Times New Roman" w:eastAsia="Times New Roman" w:hAnsi="Times New Roman" w:cs="Times New Roman"/>
              </w:rPr>
              <w:t>mmol/L</w:t>
            </w:r>
          </w:p>
        </w:tc>
        <w:tc>
          <w:tcPr>
            <w:tcW w:w="1351" w:type="dxa"/>
            <w:shd w:val="clear" w:color="auto" w:fill="auto"/>
            <w:vAlign w:val="center"/>
          </w:tcPr>
          <w:p w14:paraId="38C5264F" w14:textId="10ACE6EF" w:rsidR="007059FD" w:rsidRPr="00D94BDA" w:rsidRDefault="00504140" w:rsidP="007059FD">
            <w:pPr>
              <w:jc w:val="center"/>
              <w:rPr>
                <w:rFonts w:ascii="Times New Roman" w:eastAsia="Times New Roman" w:hAnsi="Times New Roman" w:cs="Times New Roman"/>
                <w:b/>
              </w:rPr>
            </w:pPr>
            <w:r>
              <w:rPr>
                <w:rFonts w:ascii="Times New Roman" w:eastAsia="Times New Roman" w:hAnsi="Times New Roman" w:cs="Times New Roman"/>
                <w:b/>
              </w:rPr>
              <w:t>13</w:t>
            </w:r>
            <w:r w:rsidR="00046807">
              <w:rPr>
                <w:rFonts w:ascii="Times New Roman" w:eastAsia="Times New Roman" w:hAnsi="Times New Roman" w:cs="Times New Roman"/>
                <w:b/>
              </w:rPr>
              <w:t>7</w:t>
            </w:r>
          </w:p>
          <w:p w14:paraId="4DE4CEAB" w14:textId="7E5B67C2" w:rsidR="007059FD" w:rsidRPr="00D94BDA" w:rsidRDefault="007059FD" w:rsidP="007059FD">
            <w:pPr>
              <w:jc w:val="center"/>
              <w:rPr>
                <w:rFonts w:ascii="Times New Roman" w:eastAsia="Times New Roman" w:hAnsi="Times New Roman" w:cs="Times New Roman"/>
                <w:b/>
              </w:rPr>
            </w:pPr>
            <w:r w:rsidRPr="00D94BDA">
              <w:rPr>
                <w:rFonts w:ascii="Times New Roman" w:eastAsia="Times New Roman" w:hAnsi="Times New Roman" w:cs="Times New Roman"/>
                <w:b/>
              </w:rPr>
              <w:t>mmol/L</w:t>
            </w:r>
          </w:p>
        </w:tc>
        <w:tc>
          <w:tcPr>
            <w:tcW w:w="1043" w:type="dxa"/>
            <w:shd w:val="clear" w:color="auto" w:fill="auto"/>
            <w:vAlign w:val="center"/>
          </w:tcPr>
          <w:p w14:paraId="5356A186" w14:textId="09E702BB" w:rsidR="007059FD" w:rsidRPr="00D94BDA" w:rsidRDefault="00504140" w:rsidP="007059FD">
            <w:pPr>
              <w:keepNext/>
              <w:jc w:val="center"/>
              <w:rPr>
                <w:rFonts w:ascii="Times New Roman" w:eastAsia="Times New Roman" w:hAnsi="Times New Roman" w:cs="Times New Roman"/>
                <w:b/>
              </w:rPr>
            </w:pPr>
            <w:r>
              <w:rPr>
                <w:rFonts w:ascii="Times New Roman" w:eastAsia="Times New Roman" w:hAnsi="Times New Roman" w:cs="Times New Roman"/>
                <w:b/>
              </w:rPr>
              <w:t>13</w:t>
            </w:r>
            <w:r w:rsidR="00046807">
              <w:rPr>
                <w:rFonts w:ascii="Times New Roman" w:eastAsia="Times New Roman" w:hAnsi="Times New Roman" w:cs="Times New Roman"/>
                <w:b/>
              </w:rPr>
              <w:t>9</w:t>
            </w:r>
          </w:p>
          <w:p w14:paraId="5DD96430" w14:textId="3D7F83A6" w:rsidR="007059FD" w:rsidRPr="00D94BDA" w:rsidRDefault="007059FD" w:rsidP="007059FD">
            <w:pPr>
              <w:keepNext/>
              <w:jc w:val="center"/>
              <w:rPr>
                <w:rFonts w:ascii="Times New Roman" w:eastAsia="Times New Roman" w:hAnsi="Times New Roman" w:cs="Times New Roman"/>
                <w:b/>
              </w:rPr>
            </w:pPr>
            <w:r w:rsidRPr="00D94BDA">
              <w:rPr>
                <w:rFonts w:ascii="Times New Roman" w:eastAsia="Times New Roman" w:hAnsi="Times New Roman" w:cs="Times New Roman"/>
                <w:b/>
              </w:rPr>
              <w:t>mmol/L</w:t>
            </w:r>
          </w:p>
        </w:tc>
        <w:tc>
          <w:tcPr>
            <w:tcW w:w="3759" w:type="dxa"/>
            <w:shd w:val="clear" w:color="auto" w:fill="auto"/>
            <w:vAlign w:val="center"/>
          </w:tcPr>
          <w:p w14:paraId="77E57F1E" w14:textId="585696B1" w:rsidR="007059FD" w:rsidRPr="00D94BDA" w:rsidRDefault="00E77441" w:rsidP="007059FD">
            <w:pPr>
              <w:keepNext/>
              <w:rPr>
                <w:rFonts w:ascii="Times New Roman" w:eastAsia="Times New Roman" w:hAnsi="Times New Roman" w:cs="Times New Roman"/>
              </w:rPr>
            </w:pPr>
            <w:r>
              <w:rPr>
                <w:rFonts w:ascii="Times New Roman" w:eastAsia="Times New Roman" w:hAnsi="Times New Roman" w:cs="Times New Roman"/>
                <w:b/>
              </w:rPr>
              <w:t>The client’s lab result is within normal range.</w:t>
            </w:r>
          </w:p>
        </w:tc>
      </w:tr>
      <w:tr w:rsidR="007059FD" w:rsidRPr="00D94BDA" w14:paraId="60143E74" w14:textId="77777777" w:rsidTr="00046807">
        <w:trPr>
          <w:trHeight w:val="624"/>
        </w:trPr>
        <w:tc>
          <w:tcPr>
            <w:tcW w:w="2141" w:type="dxa"/>
            <w:shd w:val="clear" w:color="auto" w:fill="auto"/>
            <w:vAlign w:val="center"/>
          </w:tcPr>
          <w:p w14:paraId="5C22923A" w14:textId="77777777" w:rsidR="007059FD" w:rsidRPr="00D94BDA" w:rsidRDefault="007059FD" w:rsidP="007059FD">
            <w:pPr>
              <w:rPr>
                <w:rFonts w:ascii="Times New Roman" w:eastAsia="Times New Roman" w:hAnsi="Times New Roman" w:cs="Times New Roman"/>
                <w:b/>
              </w:rPr>
            </w:pPr>
            <w:r w:rsidRPr="00D94BDA">
              <w:rPr>
                <w:rFonts w:ascii="Times New Roman" w:eastAsia="Times New Roman" w:hAnsi="Times New Roman" w:cs="Times New Roman"/>
                <w:b/>
              </w:rPr>
              <w:t>K+</w:t>
            </w:r>
          </w:p>
        </w:tc>
        <w:tc>
          <w:tcPr>
            <w:tcW w:w="1453" w:type="dxa"/>
            <w:shd w:val="clear" w:color="auto" w:fill="auto"/>
            <w:vAlign w:val="center"/>
          </w:tcPr>
          <w:p w14:paraId="7CA05E7E" w14:textId="77777777" w:rsidR="007059FD" w:rsidRPr="00D94BDA" w:rsidRDefault="007059FD" w:rsidP="007059FD">
            <w:pPr>
              <w:jc w:val="center"/>
              <w:rPr>
                <w:rFonts w:ascii="Times New Roman" w:eastAsia="Times New Roman" w:hAnsi="Times New Roman" w:cs="Times New Roman"/>
              </w:rPr>
            </w:pPr>
            <w:r w:rsidRPr="00D94BDA">
              <w:rPr>
                <w:rFonts w:ascii="Times New Roman" w:eastAsia="Times New Roman" w:hAnsi="Times New Roman" w:cs="Times New Roman"/>
              </w:rPr>
              <w:t>3.5 - 5.1</w:t>
            </w:r>
          </w:p>
          <w:p w14:paraId="35509609" w14:textId="2F55FE16" w:rsidR="007059FD" w:rsidRPr="00D94BDA" w:rsidRDefault="007059FD" w:rsidP="007059FD">
            <w:pPr>
              <w:jc w:val="center"/>
              <w:rPr>
                <w:rFonts w:ascii="Times New Roman" w:eastAsia="Times New Roman" w:hAnsi="Times New Roman" w:cs="Times New Roman"/>
              </w:rPr>
            </w:pPr>
            <w:r w:rsidRPr="00D94BDA">
              <w:rPr>
                <w:rFonts w:ascii="Times New Roman" w:eastAsia="Times New Roman" w:hAnsi="Times New Roman" w:cs="Times New Roman"/>
              </w:rPr>
              <w:t>mmol/L</w:t>
            </w:r>
          </w:p>
        </w:tc>
        <w:tc>
          <w:tcPr>
            <w:tcW w:w="1351" w:type="dxa"/>
            <w:shd w:val="clear" w:color="auto" w:fill="auto"/>
            <w:vAlign w:val="center"/>
          </w:tcPr>
          <w:p w14:paraId="3F6F0A9D" w14:textId="0F32321C" w:rsidR="007059FD" w:rsidRPr="00D94BDA" w:rsidRDefault="00046807" w:rsidP="007059FD">
            <w:pPr>
              <w:jc w:val="center"/>
              <w:rPr>
                <w:rFonts w:ascii="Times New Roman" w:eastAsia="Times New Roman" w:hAnsi="Times New Roman" w:cs="Times New Roman"/>
                <w:b/>
              </w:rPr>
            </w:pPr>
            <w:r>
              <w:rPr>
                <w:rFonts w:ascii="Times New Roman" w:eastAsia="Times New Roman" w:hAnsi="Times New Roman" w:cs="Times New Roman"/>
                <w:b/>
              </w:rPr>
              <w:t>4.1</w:t>
            </w:r>
          </w:p>
          <w:p w14:paraId="6F989E60" w14:textId="21F70666" w:rsidR="007059FD" w:rsidRPr="00D94BDA" w:rsidRDefault="007059FD" w:rsidP="007059FD">
            <w:pPr>
              <w:jc w:val="center"/>
              <w:rPr>
                <w:rFonts w:ascii="Times New Roman" w:eastAsia="Times New Roman" w:hAnsi="Times New Roman" w:cs="Times New Roman"/>
                <w:b/>
              </w:rPr>
            </w:pPr>
            <w:r w:rsidRPr="00D94BDA">
              <w:rPr>
                <w:rFonts w:ascii="Times New Roman" w:eastAsia="Times New Roman" w:hAnsi="Times New Roman" w:cs="Times New Roman"/>
                <w:b/>
              </w:rPr>
              <w:t>mmol/L</w:t>
            </w:r>
          </w:p>
        </w:tc>
        <w:tc>
          <w:tcPr>
            <w:tcW w:w="1043" w:type="dxa"/>
            <w:shd w:val="clear" w:color="auto" w:fill="auto"/>
            <w:vAlign w:val="center"/>
          </w:tcPr>
          <w:p w14:paraId="21F29F9D" w14:textId="3FDECADA" w:rsidR="007059FD" w:rsidRPr="00D94BDA" w:rsidRDefault="00504140" w:rsidP="007059FD">
            <w:pPr>
              <w:keepNext/>
              <w:jc w:val="center"/>
              <w:rPr>
                <w:rFonts w:ascii="Times New Roman" w:eastAsia="Times New Roman" w:hAnsi="Times New Roman" w:cs="Times New Roman"/>
                <w:b/>
              </w:rPr>
            </w:pPr>
            <w:r>
              <w:rPr>
                <w:rFonts w:ascii="Times New Roman" w:eastAsia="Times New Roman" w:hAnsi="Times New Roman" w:cs="Times New Roman"/>
                <w:b/>
              </w:rPr>
              <w:t>4.</w:t>
            </w:r>
            <w:r w:rsidR="00046807">
              <w:rPr>
                <w:rFonts w:ascii="Times New Roman" w:eastAsia="Times New Roman" w:hAnsi="Times New Roman" w:cs="Times New Roman"/>
                <w:b/>
              </w:rPr>
              <w:t>1</w:t>
            </w:r>
          </w:p>
          <w:p w14:paraId="4D00B12D" w14:textId="73E20381" w:rsidR="007059FD" w:rsidRPr="00D94BDA" w:rsidRDefault="007059FD" w:rsidP="007059FD">
            <w:pPr>
              <w:keepNext/>
              <w:jc w:val="center"/>
              <w:rPr>
                <w:rFonts w:ascii="Times New Roman" w:eastAsia="Times New Roman" w:hAnsi="Times New Roman" w:cs="Times New Roman"/>
                <w:b/>
              </w:rPr>
            </w:pPr>
            <w:r w:rsidRPr="00D94BDA">
              <w:rPr>
                <w:rFonts w:ascii="Times New Roman" w:eastAsia="Times New Roman" w:hAnsi="Times New Roman" w:cs="Times New Roman"/>
                <w:b/>
              </w:rPr>
              <w:t>mmol/L</w:t>
            </w:r>
          </w:p>
        </w:tc>
        <w:tc>
          <w:tcPr>
            <w:tcW w:w="3759" w:type="dxa"/>
            <w:shd w:val="clear" w:color="auto" w:fill="auto"/>
            <w:vAlign w:val="center"/>
          </w:tcPr>
          <w:p w14:paraId="2E99DF32" w14:textId="48A1AA89" w:rsidR="007059FD" w:rsidRPr="00D94BDA" w:rsidRDefault="00046807" w:rsidP="007059FD">
            <w:pPr>
              <w:keepNext/>
              <w:rPr>
                <w:rFonts w:ascii="Times New Roman" w:eastAsia="Times New Roman" w:hAnsi="Times New Roman" w:cs="Times New Roman"/>
                <w:b/>
              </w:rPr>
            </w:pPr>
            <w:r>
              <w:rPr>
                <w:rFonts w:ascii="Times New Roman" w:eastAsia="Times New Roman" w:hAnsi="Times New Roman" w:cs="Times New Roman"/>
                <w:b/>
              </w:rPr>
              <w:t>The client’s lab result is within normal range.</w:t>
            </w:r>
          </w:p>
        </w:tc>
      </w:tr>
      <w:tr w:rsidR="007059FD" w:rsidRPr="00D94BDA" w14:paraId="7D63C07E" w14:textId="77777777" w:rsidTr="00046807">
        <w:trPr>
          <w:trHeight w:val="624"/>
        </w:trPr>
        <w:tc>
          <w:tcPr>
            <w:tcW w:w="2141" w:type="dxa"/>
            <w:shd w:val="clear" w:color="auto" w:fill="auto"/>
            <w:vAlign w:val="center"/>
          </w:tcPr>
          <w:p w14:paraId="03ACD850" w14:textId="77777777" w:rsidR="007059FD" w:rsidRPr="00D94BDA" w:rsidRDefault="007059FD" w:rsidP="007059FD">
            <w:pPr>
              <w:rPr>
                <w:rFonts w:ascii="Times New Roman" w:eastAsia="Times New Roman" w:hAnsi="Times New Roman" w:cs="Times New Roman"/>
                <w:b/>
              </w:rPr>
            </w:pPr>
            <w:r w:rsidRPr="00D94BDA">
              <w:rPr>
                <w:rFonts w:ascii="Times New Roman" w:eastAsia="Times New Roman" w:hAnsi="Times New Roman" w:cs="Times New Roman"/>
                <w:b/>
              </w:rPr>
              <w:t>Cl-</w:t>
            </w:r>
          </w:p>
        </w:tc>
        <w:tc>
          <w:tcPr>
            <w:tcW w:w="1453" w:type="dxa"/>
            <w:shd w:val="clear" w:color="auto" w:fill="auto"/>
            <w:vAlign w:val="center"/>
          </w:tcPr>
          <w:p w14:paraId="6763AB5E" w14:textId="150D82CE" w:rsidR="007059FD" w:rsidRPr="00D94BDA" w:rsidRDefault="007059FD" w:rsidP="007059FD">
            <w:pPr>
              <w:jc w:val="center"/>
              <w:rPr>
                <w:rFonts w:ascii="Times New Roman" w:eastAsia="Times New Roman" w:hAnsi="Times New Roman" w:cs="Times New Roman"/>
              </w:rPr>
            </w:pPr>
            <w:r w:rsidRPr="00D94BDA">
              <w:rPr>
                <w:rFonts w:ascii="Times New Roman" w:eastAsia="Times New Roman" w:hAnsi="Times New Roman" w:cs="Times New Roman"/>
              </w:rPr>
              <w:t>98 – 10</w:t>
            </w:r>
            <w:r w:rsidR="00046807">
              <w:rPr>
                <w:rFonts w:ascii="Times New Roman" w:eastAsia="Times New Roman" w:hAnsi="Times New Roman" w:cs="Times New Roman"/>
              </w:rPr>
              <w:t>7</w:t>
            </w:r>
          </w:p>
          <w:p w14:paraId="18F32552" w14:textId="75B2271D" w:rsidR="007059FD" w:rsidRPr="00D94BDA" w:rsidRDefault="007059FD" w:rsidP="007059FD">
            <w:pPr>
              <w:jc w:val="center"/>
              <w:rPr>
                <w:rFonts w:ascii="Times New Roman" w:eastAsia="Times New Roman" w:hAnsi="Times New Roman" w:cs="Times New Roman"/>
              </w:rPr>
            </w:pPr>
            <w:r w:rsidRPr="00D94BDA">
              <w:rPr>
                <w:rFonts w:ascii="Times New Roman" w:eastAsia="Times New Roman" w:hAnsi="Times New Roman" w:cs="Times New Roman"/>
              </w:rPr>
              <w:t>mmol/L</w:t>
            </w:r>
          </w:p>
        </w:tc>
        <w:tc>
          <w:tcPr>
            <w:tcW w:w="1351" w:type="dxa"/>
            <w:shd w:val="clear" w:color="auto" w:fill="auto"/>
            <w:vAlign w:val="center"/>
          </w:tcPr>
          <w:p w14:paraId="54576434" w14:textId="70B224C8" w:rsidR="007059FD" w:rsidRPr="00D94BDA" w:rsidRDefault="00504140" w:rsidP="007059FD">
            <w:pPr>
              <w:jc w:val="center"/>
              <w:rPr>
                <w:rFonts w:ascii="Times New Roman" w:eastAsia="Times New Roman" w:hAnsi="Times New Roman" w:cs="Times New Roman"/>
                <w:b/>
              </w:rPr>
            </w:pPr>
            <w:r>
              <w:rPr>
                <w:rFonts w:ascii="Times New Roman" w:eastAsia="Times New Roman" w:hAnsi="Times New Roman" w:cs="Times New Roman"/>
                <w:b/>
              </w:rPr>
              <w:t>10</w:t>
            </w:r>
            <w:r w:rsidR="00046807">
              <w:rPr>
                <w:rFonts w:ascii="Times New Roman" w:eastAsia="Times New Roman" w:hAnsi="Times New Roman" w:cs="Times New Roman"/>
                <w:b/>
              </w:rPr>
              <w:t>5</w:t>
            </w:r>
          </w:p>
          <w:p w14:paraId="42EB6D5E" w14:textId="37ABF522" w:rsidR="007059FD" w:rsidRPr="00D94BDA" w:rsidRDefault="007059FD" w:rsidP="007059FD">
            <w:pPr>
              <w:jc w:val="center"/>
              <w:rPr>
                <w:rFonts w:ascii="Times New Roman" w:eastAsia="Times New Roman" w:hAnsi="Times New Roman" w:cs="Times New Roman"/>
                <w:b/>
              </w:rPr>
            </w:pPr>
            <w:r w:rsidRPr="00D94BDA">
              <w:rPr>
                <w:rFonts w:ascii="Times New Roman" w:eastAsia="Times New Roman" w:hAnsi="Times New Roman" w:cs="Times New Roman"/>
                <w:b/>
              </w:rPr>
              <w:t>mmol/L</w:t>
            </w:r>
          </w:p>
        </w:tc>
        <w:tc>
          <w:tcPr>
            <w:tcW w:w="1043" w:type="dxa"/>
            <w:shd w:val="clear" w:color="auto" w:fill="FFFF00"/>
            <w:vAlign w:val="center"/>
          </w:tcPr>
          <w:p w14:paraId="542C6722" w14:textId="49202A86" w:rsidR="007059FD" w:rsidRPr="00D94BDA" w:rsidRDefault="00504140" w:rsidP="007059FD">
            <w:pPr>
              <w:keepNext/>
              <w:jc w:val="center"/>
              <w:rPr>
                <w:rFonts w:ascii="Times New Roman" w:eastAsia="Times New Roman" w:hAnsi="Times New Roman" w:cs="Times New Roman"/>
                <w:b/>
              </w:rPr>
            </w:pPr>
            <w:r>
              <w:rPr>
                <w:rFonts w:ascii="Times New Roman" w:eastAsia="Times New Roman" w:hAnsi="Times New Roman" w:cs="Times New Roman"/>
                <w:b/>
              </w:rPr>
              <w:t>1</w:t>
            </w:r>
            <w:r w:rsidR="00046807">
              <w:rPr>
                <w:rFonts w:ascii="Times New Roman" w:eastAsia="Times New Roman" w:hAnsi="Times New Roman" w:cs="Times New Roman"/>
                <w:b/>
              </w:rPr>
              <w:t>11</w:t>
            </w:r>
          </w:p>
          <w:p w14:paraId="5CCF79ED" w14:textId="467D571F" w:rsidR="007059FD" w:rsidRPr="00D94BDA" w:rsidRDefault="007059FD" w:rsidP="007059FD">
            <w:pPr>
              <w:keepNext/>
              <w:jc w:val="center"/>
              <w:rPr>
                <w:rFonts w:ascii="Times New Roman" w:eastAsia="Times New Roman" w:hAnsi="Times New Roman" w:cs="Times New Roman"/>
                <w:b/>
              </w:rPr>
            </w:pPr>
            <w:r w:rsidRPr="00D94BDA">
              <w:rPr>
                <w:rFonts w:ascii="Times New Roman" w:eastAsia="Times New Roman" w:hAnsi="Times New Roman" w:cs="Times New Roman"/>
                <w:b/>
              </w:rPr>
              <w:t>mmol/L</w:t>
            </w:r>
          </w:p>
        </w:tc>
        <w:tc>
          <w:tcPr>
            <w:tcW w:w="3759" w:type="dxa"/>
            <w:shd w:val="clear" w:color="auto" w:fill="FFFF00"/>
            <w:vAlign w:val="center"/>
          </w:tcPr>
          <w:p w14:paraId="1E855D94" w14:textId="10A74373" w:rsidR="007059FD" w:rsidRPr="00175EA6" w:rsidRDefault="00175EA6" w:rsidP="007059FD">
            <w:pPr>
              <w:keepNext/>
              <w:rPr>
                <w:rFonts w:ascii="Times New Roman" w:eastAsia="Times New Roman" w:hAnsi="Times New Roman" w:cs="Times New Roman"/>
                <w:b/>
                <w:bCs/>
              </w:rPr>
            </w:pPr>
            <w:r>
              <w:rPr>
                <w:rFonts w:ascii="Times New Roman" w:eastAsia="Times New Roman" w:hAnsi="Times New Roman" w:cs="Times New Roman"/>
                <w:b/>
                <w:bCs/>
              </w:rPr>
              <w:t>The client might be dehydrated</w:t>
            </w:r>
            <w:r w:rsidR="00D1795F">
              <w:rPr>
                <w:rFonts w:ascii="Times New Roman" w:eastAsia="Times New Roman" w:hAnsi="Times New Roman" w:cs="Times New Roman"/>
                <w:b/>
                <w:bCs/>
              </w:rPr>
              <w:t>,</w:t>
            </w:r>
            <w:r>
              <w:rPr>
                <w:rFonts w:ascii="Times New Roman" w:eastAsia="Times New Roman" w:hAnsi="Times New Roman" w:cs="Times New Roman"/>
                <w:b/>
                <w:bCs/>
              </w:rPr>
              <w:t xml:space="preserve"> resulting </w:t>
            </w:r>
            <w:r w:rsidR="00D1795F">
              <w:rPr>
                <w:rFonts w:ascii="Times New Roman" w:eastAsia="Times New Roman" w:hAnsi="Times New Roman" w:cs="Times New Roman"/>
                <w:b/>
                <w:bCs/>
              </w:rPr>
              <w:t>in</w:t>
            </w:r>
            <w:r>
              <w:rPr>
                <w:rFonts w:ascii="Times New Roman" w:eastAsia="Times New Roman" w:hAnsi="Times New Roman" w:cs="Times New Roman"/>
                <w:b/>
                <w:bCs/>
              </w:rPr>
              <w:t xml:space="preserve"> hyperchloremia (Pagana et al., 2021, p. 151).</w:t>
            </w:r>
          </w:p>
        </w:tc>
      </w:tr>
      <w:tr w:rsidR="007059FD" w:rsidRPr="00D94BDA" w14:paraId="14171DD3" w14:textId="77777777" w:rsidTr="00046807">
        <w:trPr>
          <w:trHeight w:val="624"/>
        </w:trPr>
        <w:tc>
          <w:tcPr>
            <w:tcW w:w="2141" w:type="dxa"/>
            <w:shd w:val="clear" w:color="auto" w:fill="auto"/>
            <w:vAlign w:val="center"/>
          </w:tcPr>
          <w:p w14:paraId="76DC97C8" w14:textId="77777777" w:rsidR="007059FD" w:rsidRPr="00D94BDA" w:rsidRDefault="007059FD" w:rsidP="007059FD">
            <w:pPr>
              <w:rPr>
                <w:rFonts w:ascii="Times New Roman" w:eastAsia="Times New Roman" w:hAnsi="Times New Roman" w:cs="Times New Roman"/>
                <w:b/>
              </w:rPr>
            </w:pPr>
            <w:r w:rsidRPr="00D94BDA">
              <w:rPr>
                <w:rFonts w:ascii="Times New Roman" w:eastAsia="Times New Roman" w:hAnsi="Times New Roman" w:cs="Times New Roman"/>
                <w:b/>
              </w:rPr>
              <w:t>CO</w:t>
            </w:r>
            <w:r w:rsidRPr="00D94BDA">
              <w:rPr>
                <w:rFonts w:ascii="Times New Roman" w:eastAsia="Times New Roman" w:hAnsi="Times New Roman" w:cs="Times New Roman"/>
                <w:b/>
                <w:vertAlign w:val="subscript"/>
              </w:rPr>
              <w:t>2</w:t>
            </w:r>
          </w:p>
        </w:tc>
        <w:tc>
          <w:tcPr>
            <w:tcW w:w="1453" w:type="dxa"/>
            <w:shd w:val="clear" w:color="auto" w:fill="auto"/>
            <w:vAlign w:val="center"/>
          </w:tcPr>
          <w:p w14:paraId="2D79B471" w14:textId="77777777" w:rsidR="007059FD" w:rsidRPr="00D94BDA" w:rsidRDefault="007059FD" w:rsidP="007059FD">
            <w:pPr>
              <w:jc w:val="center"/>
              <w:rPr>
                <w:rFonts w:ascii="Times New Roman" w:eastAsia="Times New Roman" w:hAnsi="Times New Roman" w:cs="Times New Roman"/>
              </w:rPr>
            </w:pPr>
            <w:r w:rsidRPr="00D94BDA">
              <w:rPr>
                <w:rFonts w:ascii="Times New Roman" w:eastAsia="Times New Roman" w:hAnsi="Times New Roman" w:cs="Times New Roman"/>
              </w:rPr>
              <w:t>22 – 31</w:t>
            </w:r>
          </w:p>
          <w:p w14:paraId="07B7D729" w14:textId="310C0F4B" w:rsidR="007059FD" w:rsidRPr="00D94BDA" w:rsidRDefault="007059FD" w:rsidP="007059FD">
            <w:pPr>
              <w:jc w:val="center"/>
              <w:rPr>
                <w:rFonts w:ascii="Times New Roman" w:eastAsia="Times New Roman" w:hAnsi="Times New Roman" w:cs="Times New Roman"/>
              </w:rPr>
            </w:pPr>
            <w:r w:rsidRPr="00D94BDA">
              <w:rPr>
                <w:rFonts w:ascii="Times New Roman" w:eastAsia="Times New Roman" w:hAnsi="Times New Roman" w:cs="Times New Roman"/>
              </w:rPr>
              <w:t>mmol/L</w:t>
            </w:r>
          </w:p>
        </w:tc>
        <w:tc>
          <w:tcPr>
            <w:tcW w:w="1351" w:type="dxa"/>
            <w:shd w:val="clear" w:color="auto" w:fill="FFFF00"/>
            <w:vAlign w:val="center"/>
          </w:tcPr>
          <w:p w14:paraId="0FCE0BF3" w14:textId="3265368C" w:rsidR="007059FD" w:rsidRPr="00D94BDA" w:rsidRDefault="00504140" w:rsidP="007059FD">
            <w:pPr>
              <w:jc w:val="center"/>
              <w:rPr>
                <w:rFonts w:ascii="Times New Roman" w:eastAsia="Times New Roman" w:hAnsi="Times New Roman" w:cs="Times New Roman"/>
                <w:b/>
              </w:rPr>
            </w:pPr>
            <w:r>
              <w:rPr>
                <w:rFonts w:ascii="Times New Roman" w:eastAsia="Times New Roman" w:hAnsi="Times New Roman" w:cs="Times New Roman"/>
                <w:b/>
              </w:rPr>
              <w:t>2</w:t>
            </w:r>
            <w:r w:rsidR="00046807">
              <w:rPr>
                <w:rFonts w:ascii="Times New Roman" w:eastAsia="Times New Roman" w:hAnsi="Times New Roman" w:cs="Times New Roman"/>
                <w:b/>
              </w:rPr>
              <w:t>1</w:t>
            </w:r>
          </w:p>
          <w:p w14:paraId="32C5EAFB" w14:textId="6EAD2584" w:rsidR="007059FD" w:rsidRPr="00D94BDA" w:rsidRDefault="007059FD" w:rsidP="007059FD">
            <w:pPr>
              <w:jc w:val="center"/>
              <w:rPr>
                <w:rFonts w:ascii="Times New Roman" w:eastAsia="Times New Roman" w:hAnsi="Times New Roman" w:cs="Times New Roman"/>
                <w:b/>
              </w:rPr>
            </w:pPr>
            <w:r w:rsidRPr="00D94BDA">
              <w:rPr>
                <w:rFonts w:ascii="Times New Roman" w:eastAsia="Times New Roman" w:hAnsi="Times New Roman" w:cs="Times New Roman"/>
                <w:b/>
              </w:rPr>
              <w:t>mmol/L</w:t>
            </w:r>
          </w:p>
        </w:tc>
        <w:tc>
          <w:tcPr>
            <w:tcW w:w="1043" w:type="dxa"/>
            <w:shd w:val="clear" w:color="auto" w:fill="auto"/>
            <w:vAlign w:val="center"/>
          </w:tcPr>
          <w:p w14:paraId="292802B1" w14:textId="10EE66D0" w:rsidR="007059FD" w:rsidRPr="00D94BDA" w:rsidRDefault="00504140" w:rsidP="007059FD">
            <w:pPr>
              <w:keepNext/>
              <w:jc w:val="center"/>
              <w:rPr>
                <w:rFonts w:ascii="Times New Roman" w:eastAsia="Times New Roman" w:hAnsi="Times New Roman" w:cs="Times New Roman"/>
                <w:b/>
              </w:rPr>
            </w:pPr>
            <w:r>
              <w:rPr>
                <w:rFonts w:ascii="Times New Roman" w:eastAsia="Times New Roman" w:hAnsi="Times New Roman" w:cs="Times New Roman"/>
                <w:b/>
              </w:rPr>
              <w:t>2</w:t>
            </w:r>
            <w:r w:rsidR="00046807">
              <w:rPr>
                <w:rFonts w:ascii="Times New Roman" w:eastAsia="Times New Roman" w:hAnsi="Times New Roman" w:cs="Times New Roman"/>
                <w:b/>
              </w:rPr>
              <w:t>3</w:t>
            </w:r>
          </w:p>
          <w:p w14:paraId="6DD463AA" w14:textId="7EFC1AF6" w:rsidR="007059FD" w:rsidRPr="00D94BDA" w:rsidRDefault="007059FD" w:rsidP="007059FD">
            <w:pPr>
              <w:keepNext/>
              <w:jc w:val="center"/>
              <w:rPr>
                <w:rFonts w:ascii="Times New Roman" w:eastAsia="Times New Roman" w:hAnsi="Times New Roman" w:cs="Times New Roman"/>
                <w:b/>
              </w:rPr>
            </w:pPr>
            <w:r w:rsidRPr="00D94BDA">
              <w:rPr>
                <w:rFonts w:ascii="Times New Roman" w:eastAsia="Times New Roman" w:hAnsi="Times New Roman" w:cs="Times New Roman"/>
                <w:b/>
              </w:rPr>
              <w:t>mmol/L</w:t>
            </w:r>
          </w:p>
        </w:tc>
        <w:tc>
          <w:tcPr>
            <w:tcW w:w="3759" w:type="dxa"/>
            <w:shd w:val="clear" w:color="auto" w:fill="FFFF00"/>
            <w:vAlign w:val="center"/>
          </w:tcPr>
          <w:p w14:paraId="080071B7" w14:textId="2D864FEB" w:rsidR="007059FD" w:rsidRPr="00175EA6" w:rsidRDefault="00175EA6" w:rsidP="007059FD">
            <w:pPr>
              <w:keepNext/>
              <w:rPr>
                <w:rFonts w:ascii="Times New Roman" w:eastAsia="Times New Roman" w:hAnsi="Times New Roman" w:cs="Times New Roman"/>
                <w:b/>
                <w:bCs/>
              </w:rPr>
            </w:pPr>
            <w:r>
              <w:rPr>
                <w:rFonts w:ascii="Times New Roman" w:eastAsia="Times New Roman" w:hAnsi="Times New Roman" w:cs="Times New Roman"/>
                <w:b/>
                <w:bCs/>
              </w:rPr>
              <w:t>The client has Type 2 diabetes mellitus (Pagana et al., 2021, p. 139).</w:t>
            </w:r>
          </w:p>
        </w:tc>
      </w:tr>
      <w:tr w:rsidR="007059FD" w:rsidRPr="00D94BDA" w14:paraId="6F86DCF8" w14:textId="77777777" w:rsidTr="005960D2">
        <w:trPr>
          <w:trHeight w:val="624"/>
        </w:trPr>
        <w:tc>
          <w:tcPr>
            <w:tcW w:w="2141" w:type="dxa"/>
            <w:shd w:val="clear" w:color="auto" w:fill="auto"/>
            <w:vAlign w:val="center"/>
          </w:tcPr>
          <w:p w14:paraId="55DFDECC" w14:textId="77777777" w:rsidR="007059FD" w:rsidRPr="00D94BDA" w:rsidRDefault="007059FD" w:rsidP="007059FD">
            <w:pPr>
              <w:rPr>
                <w:rFonts w:ascii="Times New Roman" w:eastAsia="Times New Roman" w:hAnsi="Times New Roman" w:cs="Times New Roman"/>
                <w:b/>
              </w:rPr>
            </w:pPr>
            <w:r w:rsidRPr="00D94BDA">
              <w:rPr>
                <w:rFonts w:ascii="Times New Roman" w:eastAsia="Times New Roman" w:hAnsi="Times New Roman" w:cs="Times New Roman"/>
                <w:b/>
              </w:rPr>
              <w:lastRenderedPageBreak/>
              <w:t>Glucose</w:t>
            </w:r>
          </w:p>
        </w:tc>
        <w:tc>
          <w:tcPr>
            <w:tcW w:w="1453" w:type="dxa"/>
            <w:shd w:val="clear" w:color="auto" w:fill="auto"/>
            <w:vAlign w:val="center"/>
          </w:tcPr>
          <w:p w14:paraId="20FEBD14" w14:textId="2D130401" w:rsidR="007059FD" w:rsidRPr="00D94BDA" w:rsidRDefault="007059FD" w:rsidP="007059FD">
            <w:pPr>
              <w:jc w:val="center"/>
              <w:rPr>
                <w:rFonts w:ascii="Times New Roman" w:eastAsia="Times New Roman" w:hAnsi="Times New Roman" w:cs="Times New Roman"/>
              </w:rPr>
            </w:pPr>
            <w:r w:rsidRPr="00D94BDA">
              <w:rPr>
                <w:rFonts w:ascii="Times New Roman" w:eastAsia="Times New Roman" w:hAnsi="Times New Roman" w:cs="Times New Roman"/>
              </w:rPr>
              <w:t>7</w:t>
            </w:r>
            <w:r w:rsidR="00046807">
              <w:rPr>
                <w:rFonts w:ascii="Times New Roman" w:eastAsia="Times New Roman" w:hAnsi="Times New Roman" w:cs="Times New Roman"/>
              </w:rPr>
              <w:t>4</w:t>
            </w:r>
            <w:r w:rsidRPr="00D94BDA">
              <w:rPr>
                <w:rFonts w:ascii="Times New Roman" w:eastAsia="Times New Roman" w:hAnsi="Times New Roman" w:cs="Times New Roman"/>
              </w:rPr>
              <w:t xml:space="preserve"> – </w:t>
            </w:r>
            <w:r w:rsidR="00046807">
              <w:rPr>
                <w:rFonts w:ascii="Times New Roman" w:eastAsia="Times New Roman" w:hAnsi="Times New Roman" w:cs="Times New Roman"/>
              </w:rPr>
              <w:t>100</w:t>
            </w:r>
          </w:p>
          <w:p w14:paraId="08732C54" w14:textId="1B3C0952" w:rsidR="007059FD" w:rsidRPr="00D94BDA" w:rsidRDefault="007059FD" w:rsidP="007059FD">
            <w:pPr>
              <w:jc w:val="center"/>
              <w:rPr>
                <w:rFonts w:ascii="Times New Roman" w:eastAsia="Times New Roman" w:hAnsi="Times New Roman" w:cs="Times New Roman"/>
              </w:rPr>
            </w:pPr>
            <w:r w:rsidRPr="00D94BDA">
              <w:rPr>
                <w:rFonts w:ascii="Times New Roman" w:eastAsia="Times New Roman" w:hAnsi="Times New Roman" w:cs="Times New Roman"/>
              </w:rPr>
              <w:t>mg/dL</w:t>
            </w:r>
          </w:p>
        </w:tc>
        <w:tc>
          <w:tcPr>
            <w:tcW w:w="1351" w:type="dxa"/>
            <w:shd w:val="clear" w:color="auto" w:fill="FFFF00"/>
            <w:vAlign w:val="center"/>
          </w:tcPr>
          <w:p w14:paraId="491E06F0" w14:textId="7094D154" w:rsidR="007059FD" w:rsidRPr="00D94BDA" w:rsidRDefault="00046807" w:rsidP="007059FD">
            <w:pPr>
              <w:jc w:val="center"/>
              <w:rPr>
                <w:rFonts w:ascii="Times New Roman" w:eastAsia="Times New Roman" w:hAnsi="Times New Roman" w:cs="Times New Roman"/>
                <w:b/>
              </w:rPr>
            </w:pPr>
            <w:r>
              <w:rPr>
                <w:rFonts w:ascii="Times New Roman" w:eastAsia="Times New Roman" w:hAnsi="Times New Roman" w:cs="Times New Roman"/>
                <w:b/>
              </w:rPr>
              <w:t>268</w:t>
            </w:r>
          </w:p>
          <w:p w14:paraId="45783B6D" w14:textId="1FFD022D" w:rsidR="007059FD" w:rsidRPr="00D94BDA" w:rsidRDefault="007059FD" w:rsidP="007059FD">
            <w:pPr>
              <w:jc w:val="center"/>
              <w:rPr>
                <w:rFonts w:ascii="Times New Roman" w:eastAsia="Times New Roman" w:hAnsi="Times New Roman" w:cs="Times New Roman"/>
                <w:b/>
              </w:rPr>
            </w:pPr>
            <w:r w:rsidRPr="00D94BDA">
              <w:rPr>
                <w:rFonts w:ascii="Times New Roman" w:eastAsia="Times New Roman" w:hAnsi="Times New Roman" w:cs="Times New Roman"/>
                <w:b/>
              </w:rPr>
              <w:t>mg/dL</w:t>
            </w:r>
          </w:p>
        </w:tc>
        <w:tc>
          <w:tcPr>
            <w:tcW w:w="1043" w:type="dxa"/>
            <w:shd w:val="clear" w:color="auto" w:fill="FFFF00"/>
            <w:vAlign w:val="center"/>
          </w:tcPr>
          <w:p w14:paraId="3C8753C7" w14:textId="0BB026B1" w:rsidR="007059FD" w:rsidRPr="00D94BDA" w:rsidRDefault="00046807" w:rsidP="007059FD">
            <w:pPr>
              <w:keepNext/>
              <w:jc w:val="center"/>
              <w:rPr>
                <w:rFonts w:ascii="Times New Roman" w:eastAsia="Times New Roman" w:hAnsi="Times New Roman" w:cs="Times New Roman"/>
                <w:b/>
              </w:rPr>
            </w:pPr>
            <w:r>
              <w:rPr>
                <w:rFonts w:ascii="Times New Roman" w:eastAsia="Times New Roman" w:hAnsi="Times New Roman" w:cs="Times New Roman"/>
                <w:b/>
              </w:rPr>
              <w:t>228</w:t>
            </w:r>
          </w:p>
          <w:p w14:paraId="308CA52E" w14:textId="2EA5D741" w:rsidR="007059FD" w:rsidRPr="00D94BDA" w:rsidRDefault="007059FD" w:rsidP="007059FD">
            <w:pPr>
              <w:keepNext/>
              <w:jc w:val="center"/>
              <w:rPr>
                <w:rFonts w:ascii="Times New Roman" w:eastAsia="Times New Roman" w:hAnsi="Times New Roman" w:cs="Times New Roman"/>
                <w:b/>
              </w:rPr>
            </w:pPr>
            <w:r w:rsidRPr="00D94BDA">
              <w:rPr>
                <w:rFonts w:ascii="Times New Roman" w:eastAsia="Times New Roman" w:hAnsi="Times New Roman" w:cs="Times New Roman"/>
                <w:b/>
              </w:rPr>
              <w:t>mg/dL</w:t>
            </w:r>
          </w:p>
        </w:tc>
        <w:tc>
          <w:tcPr>
            <w:tcW w:w="3759" w:type="dxa"/>
            <w:shd w:val="clear" w:color="auto" w:fill="FFFF00"/>
            <w:vAlign w:val="center"/>
          </w:tcPr>
          <w:p w14:paraId="1EA9B4B9" w14:textId="39F2545D" w:rsidR="007059FD" w:rsidRPr="00F15729" w:rsidRDefault="00E77441" w:rsidP="007059FD">
            <w:pPr>
              <w:keepNext/>
              <w:rPr>
                <w:rFonts w:ascii="Times New Roman" w:eastAsia="Times New Roman" w:hAnsi="Times New Roman" w:cs="Times New Roman"/>
                <w:b/>
                <w:bCs/>
              </w:rPr>
            </w:pPr>
            <w:r>
              <w:rPr>
                <w:rFonts w:ascii="Times New Roman" w:eastAsia="Times New Roman" w:hAnsi="Times New Roman" w:cs="Times New Roman"/>
                <w:b/>
                <w:bCs/>
              </w:rPr>
              <w:t xml:space="preserve">The client is diagnosed with </w:t>
            </w:r>
            <w:r w:rsidR="00175EA6">
              <w:rPr>
                <w:rFonts w:ascii="Times New Roman" w:eastAsia="Times New Roman" w:hAnsi="Times New Roman" w:cs="Times New Roman"/>
                <w:b/>
                <w:bCs/>
              </w:rPr>
              <w:t>Type 2 D</w:t>
            </w:r>
            <w:r>
              <w:rPr>
                <w:rFonts w:ascii="Times New Roman" w:eastAsia="Times New Roman" w:hAnsi="Times New Roman" w:cs="Times New Roman"/>
                <w:b/>
                <w:bCs/>
              </w:rPr>
              <w:t xml:space="preserve">iabetes </w:t>
            </w:r>
            <w:r w:rsidR="00175EA6">
              <w:rPr>
                <w:rFonts w:ascii="Times New Roman" w:eastAsia="Times New Roman" w:hAnsi="Times New Roman" w:cs="Times New Roman"/>
                <w:b/>
                <w:bCs/>
              </w:rPr>
              <w:t>M</w:t>
            </w:r>
            <w:r>
              <w:rPr>
                <w:rFonts w:ascii="Times New Roman" w:eastAsia="Times New Roman" w:hAnsi="Times New Roman" w:cs="Times New Roman"/>
                <w:b/>
                <w:bCs/>
              </w:rPr>
              <w:t>ellitus (Pagana et al., 2021, p. 243)</w:t>
            </w:r>
          </w:p>
        </w:tc>
      </w:tr>
      <w:tr w:rsidR="007059FD" w:rsidRPr="00D94BDA" w14:paraId="5F036167" w14:textId="77777777" w:rsidTr="004E0476">
        <w:trPr>
          <w:trHeight w:val="624"/>
        </w:trPr>
        <w:tc>
          <w:tcPr>
            <w:tcW w:w="2141" w:type="dxa"/>
            <w:shd w:val="clear" w:color="auto" w:fill="auto"/>
            <w:vAlign w:val="center"/>
          </w:tcPr>
          <w:p w14:paraId="23D8060A" w14:textId="77777777" w:rsidR="007059FD" w:rsidRPr="00D94BDA" w:rsidRDefault="007059FD" w:rsidP="007059FD">
            <w:pPr>
              <w:rPr>
                <w:rFonts w:ascii="Times New Roman" w:eastAsia="Times New Roman" w:hAnsi="Times New Roman" w:cs="Times New Roman"/>
                <w:b/>
              </w:rPr>
            </w:pPr>
            <w:r w:rsidRPr="00D94BDA">
              <w:rPr>
                <w:rFonts w:ascii="Times New Roman" w:eastAsia="Times New Roman" w:hAnsi="Times New Roman" w:cs="Times New Roman"/>
                <w:b/>
              </w:rPr>
              <w:t>BUN</w:t>
            </w:r>
          </w:p>
        </w:tc>
        <w:tc>
          <w:tcPr>
            <w:tcW w:w="1453" w:type="dxa"/>
            <w:shd w:val="clear" w:color="auto" w:fill="auto"/>
            <w:vAlign w:val="center"/>
          </w:tcPr>
          <w:p w14:paraId="7E9668D9" w14:textId="7C60677F" w:rsidR="007059FD" w:rsidRPr="00D94BDA" w:rsidRDefault="00046807" w:rsidP="007059FD">
            <w:pPr>
              <w:jc w:val="center"/>
              <w:rPr>
                <w:rFonts w:ascii="Times New Roman" w:eastAsia="Times New Roman" w:hAnsi="Times New Roman" w:cs="Times New Roman"/>
              </w:rPr>
            </w:pPr>
            <w:r>
              <w:rPr>
                <w:rFonts w:ascii="Times New Roman" w:eastAsia="Times New Roman" w:hAnsi="Times New Roman" w:cs="Times New Roman"/>
              </w:rPr>
              <w:t>8</w:t>
            </w:r>
            <w:r w:rsidR="007059FD" w:rsidRPr="00D94BDA">
              <w:rPr>
                <w:rFonts w:ascii="Times New Roman" w:eastAsia="Times New Roman" w:hAnsi="Times New Roman" w:cs="Times New Roman"/>
              </w:rPr>
              <w:t xml:space="preserve"> – 2</w:t>
            </w:r>
            <w:r>
              <w:rPr>
                <w:rFonts w:ascii="Times New Roman" w:eastAsia="Times New Roman" w:hAnsi="Times New Roman" w:cs="Times New Roman"/>
              </w:rPr>
              <w:t>6</w:t>
            </w:r>
          </w:p>
          <w:p w14:paraId="316C6F7F" w14:textId="00B862EA" w:rsidR="007059FD" w:rsidRPr="00D94BDA" w:rsidRDefault="007059FD" w:rsidP="007059FD">
            <w:pPr>
              <w:jc w:val="center"/>
              <w:rPr>
                <w:rFonts w:ascii="Times New Roman" w:eastAsia="Times New Roman" w:hAnsi="Times New Roman" w:cs="Times New Roman"/>
              </w:rPr>
            </w:pPr>
            <w:r w:rsidRPr="00D94BDA">
              <w:rPr>
                <w:rFonts w:ascii="Times New Roman" w:eastAsia="Times New Roman" w:hAnsi="Times New Roman" w:cs="Times New Roman"/>
              </w:rPr>
              <w:t>mg/dL</w:t>
            </w:r>
          </w:p>
        </w:tc>
        <w:tc>
          <w:tcPr>
            <w:tcW w:w="1351" w:type="dxa"/>
            <w:shd w:val="clear" w:color="auto" w:fill="auto"/>
            <w:vAlign w:val="center"/>
          </w:tcPr>
          <w:p w14:paraId="44662C8E" w14:textId="651E518A" w:rsidR="007059FD" w:rsidRPr="00D94BDA" w:rsidRDefault="00504140" w:rsidP="007059FD">
            <w:pPr>
              <w:jc w:val="center"/>
              <w:rPr>
                <w:rFonts w:ascii="Times New Roman" w:eastAsia="Times New Roman" w:hAnsi="Times New Roman" w:cs="Times New Roman"/>
                <w:b/>
              </w:rPr>
            </w:pPr>
            <w:r>
              <w:rPr>
                <w:rFonts w:ascii="Times New Roman" w:eastAsia="Times New Roman" w:hAnsi="Times New Roman" w:cs="Times New Roman"/>
                <w:b/>
              </w:rPr>
              <w:t>2</w:t>
            </w:r>
            <w:r w:rsidR="00046807">
              <w:rPr>
                <w:rFonts w:ascii="Times New Roman" w:eastAsia="Times New Roman" w:hAnsi="Times New Roman" w:cs="Times New Roman"/>
                <w:b/>
              </w:rPr>
              <w:t>5</w:t>
            </w:r>
          </w:p>
          <w:p w14:paraId="27FE2804" w14:textId="1EC8266B" w:rsidR="007059FD" w:rsidRPr="00D94BDA" w:rsidRDefault="007059FD" w:rsidP="007059FD">
            <w:pPr>
              <w:jc w:val="center"/>
              <w:rPr>
                <w:rFonts w:ascii="Times New Roman" w:eastAsia="Times New Roman" w:hAnsi="Times New Roman" w:cs="Times New Roman"/>
                <w:b/>
              </w:rPr>
            </w:pPr>
            <w:r w:rsidRPr="00D94BDA">
              <w:rPr>
                <w:rFonts w:ascii="Times New Roman" w:eastAsia="Times New Roman" w:hAnsi="Times New Roman" w:cs="Times New Roman"/>
                <w:b/>
              </w:rPr>
              <w:t>mg/dL</w:t>
            </w:r>
          </w:p>
        </w:tc>
        <w:tc>
          <w:tcPr>
            <w:tcW w:w="1043" w:type="dxa"/>
            <w:shd w:val="clear" w:color="auto" w:fill="auto"/>
            <w:vAlign w:val="center"/>
          </w:tcPr>
          <w:p w14:paraId="0501C357" w14:textId="2732988D" w:rsidR="007059FD" w:rsidRPr="00D94BDA" w:rsidRDefault="00504140" w:rsidP="007059FD">
            <w:pPr>
              <w:keepNext/>
              <w:jc w:val="center"/>
              <w:rPr>
                <w:rFonts w:ascii="Times New Roman" w:eastAsia="Times New Roman" w:hAnsi="Times New Roman" w:cs="Times New Roman"/>
                <w:b/>
              </w:rPr>
            </w:pPr>
            <w:r>
              <w:rPr>
                <w:rFonts w:ascii="Times New Roman" w:eastAsia="Times New Roman" w:hAnsi="Times New Roman" w:cs="Times New Roman"/>
                <w:b/>
              </w:rPr>
              <w:t>1</w:t>
            </w:r>
            <w:r w:rsidR="00046807">
              <w:rPr>
                <w:rFonts w:ascii="Times New Roman" w:eastAsia="Times New Roman" w:hAnsi="Times New Roman" w:cs="Times New Roman"/>
                <w:b/>
              </w:rPr>
              <w:t>3</w:t>
            </w:r>
          </w:p>
          <w:p w14:paraId="5C51E2DD" w14:textId="2FAF8F23" w:rsidR="007059FD" w:rsidRPr="00D94BDA" w:rsidRDefault="007059FD" w:rsidP="007059FD">
            <w:pPr>
              <w:keepNext/>
              <w:jc w:val="center"/>
              <w:rPr>
                <w:rFonts w:ascii="Times New Roman" w:eastAsia="Times New Roman" w:hAnsi="Times New Roman" w:cs="Times New Roman"/>
                <w:b/>
              </w:rPr>
            </w:pPr>
            <w:r w:rsidRPr="00D94BDA">
              <w:rPr>
                <w:rFonts w:ascii="Times New Roman" w:eastAsia="Times New Roman" w:hAnsi="Times New Roman" w:cs="Times New Roman"/>
                <w:b/>
              </w:rPr>
              <w:t>mg/dL</w:t>
            </w:r>
          </w:p>
        </w:tc>
        <w:tc>
          <w:tcPr>
            <w:tcW w:w="3759" w:type="dxa"/>
            <w:shd w:val="clear" w:color="auto" w:fill="auto"/>
            <w:vAlign w:val="center"/>
          </w:tcPr>
          <w:p w14:paraId="4C792814" w14:textId="236487A1" w:rsidR="007059FD" w:rsidRPr="00D94BDA" w:rsidRDefault="00E77441" w:rsidP="007059FD">
            <w:pPr>
              <w:keepNext/>
              <w:rPr>
                <w:rFonts w:ascii="Times New Roman" w:eastAsia="Times New Roman" w:hAnsi="Times New Roman" w:cs="Times New Roman"/>
              </w:rPr>
            </w:pPr>
            <w:r>
              <w:rPr>
                <w:rFonts w:ascii="Times New Roman" w:eastAsia="Times New Roman" w:hAnsi="Times New Roman" w:cs="Times New Roman"/>
                <w:b/>
              </w:rPr>
              <w:t>The client’s lab result is within normal range.</w:t>
            </w:r>
          </w:p>
        </w:tc>
      </w:tr>
      <w:tr w:rsidR="007059FD" w:rsidRPr="00D94BDA" w14:paraId="15677481" w14:textId="77777777" w:rsidTr="00175EA6">
        <w:trPr>
          <w:trHeight w:val="624"/>
        </w:trPr>
        <w:tc>
          <w:tcPr>
            <w:tcW w:w="2141" w:type="dxa"/>
            <w:shd w:val="clear" w:color="auto" w:fill="auto"/>
            <w:vAlign w:val="center"/>
          </w:tcPr>
          <w:p w14:paraId="1FBC99F7" w14:textId="77777777" w:rsidR="007059FD" w:rsidRPr="00D94BDA" w:rsidRDefault="007059FD" w:rsidP="007059FD">
            <w:pPr>
              <w:rPr>
                <w:rFonts w:ascii="Times New Roman" w:eastAsia="Times New Roman" w:hAnsi="Times New Roman" w:cs="Times New Roman"/>
                <w:b/>
              </w:rPr>
            </w:pPr>
            <w:r w:rsidRPr="00D94BDA">
              <w:rPr>
                <w:rFonts w:ascii="Times New Roman" w:eastAsia="Times New Roman" w:hAnsi="Times New Roman" w:cs="Times New Roman"/>
                <w:b/>
              </w:rPr>
              <w:t>Creatinine</w:t>
            </w:r>
          </w:p>
        </w:tc>
        <w:tc>
          <w:tcPr>
            <w:tcW w:w="1453" w:type="dxa"/>
            <w:shd w:val="clear" w:color="auto" w:fill="auto"/>
            <w:vAlign w:val="center"/>
          </w:tcPr>
          <w:p w14:paraId="65CEA77F" w14:textId="08370CB4" w:rsidR="007059FD" w:rsidRPr="00D94BDA" w:rsidRDefault="007059FD" w:rsidP="007059FD">
            <w:pPr>
              <w:jc w:val="center"/>
              <w:rPr>
                <w:rFonts w:ascii="Times New Roman" w:eastAsia="Times New Roman" w:hAnsi="Times New Roman" w:cs="Times New Roman"/>
              </w:rPr>
            </w:pPr>
            <w:r w:rsidRPr="00D94BDA">
              <w:rPr>
                <w:rFonts w:ascii="Times New Roman" w:eastAsia="Times New Roman" w:hAnsi="Times New Roman" w:cs="Times New Roman"/>
              </w:rPr>
              <w:t>0.</w:t>
            </w:r>
            <w:r w:rsidR="00046807">
              <w:rPr>
                <w:rFonts w:ascii="Times New Roman" w:eastAsia="Times New Roman" w:hAnsi="Times New Roman" w:cs="Times New Roman"/>
              </w:rPr>
              <w:t>7</w:t>
            </w:r>
            <w:r w:rsidRPr="00D94BDA">
              <w:rPr>
                <w:rFonts w:ascii="Times New Roman" w:eastAsia="Times New Roman" w:hAnsi="Times New Roman" w:cs="Times New Roman"/>
              </w:rPr>
              <w:t xml:space="preserve"> - 1.</w:t>
            </w:r>
            <w:r w:rsidR="00046807">
              <w:rPr>
                <w:rFonts w:ascii="Times New Roman" w:eastAsia="Times New Roman" w:hAnsi="Times New Roman" w:cs="Times New Roman"/>
              </w:rPr>
              <w:t>3</w:t>
            </w:r>
          </w:p>
          <w:p w14:paraId="216B61A3" w14:textId="3CAB8BBA" w:rsidR="007059FD" w:rsidRPr="00D94BDA" w:rsidRDefault="007059FD" w:rsidP="007059FD">
            <w:pPr>
              <w:jc w:val="center"/>
              <w:rPr>
                <w:rFonts w:ascii="Times New Roman" w:eastAsia="Times New Roman" w:hAnsi="Times New Roman" w:cs="Times New Roman"/>
              </w:rPr>
            </w:pPr>
            <w:r w:rsidRPr="00D94BDA">
              <w:rPr>
                <w:rFonts w:ascii="Times New Roman" w:eastAsia="Times New Roman" w:hAnsi="Times New Roman" w:cs="Times New Roman"/>
              </w:rPr>
              <w:t>mg/dL</w:t>
            </w:r>
          </w:p>
        </w:tc>
        <w:tc>
          <w:tcPr>
            <w:tcW w:w="1351" w:type="dxa"/>
            <w:shd w:val="clear" w:color="auto" w:fill="auto"/>
            <w:vAlign w:val="center"/>
          </w:tcPr>
          <w:p w14:paraId="5D870594" w14:textId="2725A82E" w:rsidR="007059FD" w:rsidRPr="00D94BDA" w:rsidRDefault="00504140" w:rsidP="007059FD">
            <w:pPr>
              <w:jc w:val="center"/>
              <w:rPr>
                <w:rFonts w:ascii="Times New Roman" w:eastAsia="Times New Roman" w:hAnsi="Times New Roman" w:cs="Times New Roman"/>
                <w:b/>
              </w:rPr>
            </w:pPr>
            <w:r>
              <w:rPr>
                <w:rFonts w:ascii="Times New Roman" w:eastAsia="Times New Roman" w:hAnsi="Times New Roman" w:cs="Times New Roman"/>
                <w:b/>
              </w:rPr>
              <w:t>0.</w:t>
            </w:r>
            <w:r w:rsidR="00046807">
              <w:rPr>
                <w:rFonts w:ascii="Times New Roman" w:eastAsia="Times New Roman" w:hAnsi="Times New Roman" w:cs="Times New Roman"/>
                <w:b/>
              </w:rPr>
              <w:t>95</w:t>
            </w:r>
          </w:p>
          <w:p w14:paraId="2F8D79F1" w14:textId="1FEDDAB4" w:rsidR="007059FD" w:rsidRPr="00D94BDA" w:rsidRDefault="007059FD" w:rsidP="007059FD">
            <w:pPr>
              <w:jc w:val="center"/>
              <w:rPr>
                <w:rFonts w:ascii="Times New Roman" w:eastAsia="Times New Roman" w:hAnsi="Times New Roman" w:cs="Times New Roman"/>
                <w:b/>
              </w:rPr>
            </w:pPr>
            <w:r w:rsidRPr="00D94BDA">
              <w:rPr>
                <w:rFonts w:ascii="Times New Roman" w:eastAsia="Times New Roman" w:hAnsi="Times New Roman" w:cs="Times New Roman"/>
                <w:b/>
              </w:rPr>
              <w:t>mg/dL</w:t>
            </w:r>
          </w:p>
        </w:tc>
        <w:tc>
          <w:tcPr>
            <w:tcW w:w="1043" w:type="dxa"/>
            <w:shd w:val="clear" w:color="auto" w:fill="auto"/>
            <w:vAlign w:val="center"/>
          </w:tcPr>
          <w:p w14:paraId="32D6A283" w14:textId="05A778AB" w:rsidR="007059FD" w:rsidRPr="00D94BDA" w:rsidRDefault="00046807" w:rsidP="007059FD">
            <w:pPr>
              <w:keepNext/>
              <w:jc w:val="center"/>
              <w:rPr>
                <w:rFonts w:ascii="Times New Roman" w:eastAsia="Times New Roman" w:hAnsi="Times New Roman" w:cs="Times New Roman"/>
                <w:b/>
              </w:rPr>
            </w:pPr>
            <w:r>
              <w:rPr>
                <w:rFonts w:ascii="Times New Roman" w:eastAsia="Times New Roman" w:hAnsi="Times New Roman" w:cs="Times New Roman"/>
                <w:b/>
              </w:rPr>
              <w:t>1</w:t>
            </w:r>
            <w:r w:rsidR="00504140">
              <w:rPr>
                <w:rFonts w:ascii="Times New Roman" w:eastAsia="Times New Roman" w:hAnsi="Times New Roman" w:cs="Times New Roman"/>
                <w:b/>
              </w:rPr>
              <w:t>.</w:t>
            </w:r>
            <w:r>
              <w:rPr>
                <w:rFonts w:ascii="Times New Roman" w:eastAsia="Times New Roman" w:hAnsi="Times New Roman" w:cs="Times New Roman"/>
                <w:b/>
              </w:rPr>
              <w:t>04</w:t>
            </w:r>
          </w:p>
          <w:p w14:paraId="618BD037" w14:textId="6F25544E" w:rsidR="007059FD" w:rsidRPr="00D94BDA" w:rsidRDefault="007059FD" w:rsidP="007059FD">
            <w:pPr>
              <w:keepNext/>
              <w:jc w:val="center"/>
              <w:rPr>
                <w:rFonts w:ascii="Times New Roman" w:eastAsia="Times New Roman" w:hAnsi="Times New Roman" w:cs="Times New Roman"/>
                <w:b/>
              </w:rPr>
            </w:pPr>
            <w:r w:rsidRPr="00D94BDA">
              <w:rPr>
                <w:rFonts w:ascii="Times New Roman" w:eastAsia="Times New Roman" w:hAnsi="Times New Roman" w:cs="Times New Roman"/>
                <w:b/>
              </w:rPr>
              <w:t>mg/dL</w:t>
            </w:r>
          </w:p>
        </w:tc>
        <w:tc>
          <w:tcPr>
            <w:tcW w:w="3759" w:type="dxa"/>
            <w:shd w:val="clear" w:color="auto" w:fill="auto"/>
            <w:vAlign w:val="center"/>
          </w:tcPr>
          <w:p w14:paraId="4BBFBAA0" w14:textId="3CA2919D" w:rsidR="007059FD" w:rsidRPr="00D94BDA" w:rsidRDefault="00175EA6" w:rsidP="007059FD">
            <w:pPr>
              <w:rPr>
                <w:rFonts w:ascii="Times New Roman" w:eastAsia="Times New Roman" w:hAnsi="Times New Roman" w:cs="Times New Roman"/>
                <w:b/>
              </w:rPr>
            </w:pPr>
            <w:r>
              <w:rPr>
                <w:rFonts w:ascii="Times New Roman" w:eastAsia="Times New Roman" w:hAnsi="Times New Roman" w:cs="Times New Roman"/>
                <w:b/>
              </w:rPr>
              <w:t>The client’s lab result is within normal range.</w:t>
            </w:r>
          </w:p>
        </w:tc>
      </w:tr>
      <w:tr w:rsidR="00C115F3" w:rsidRPr="00D94BDA" w14:paraId="355E1F1D" w14:textId="77777777" w:rsidTr="00046807">
        <w:trPr>
          <w:trHeight w:val="624"/>
        </w:trPr>
        <w:tc>
          <w:tcPr>
            <w:tcW w:w="2141" w:type="dxa"/>
            <w:shd w:val="clear" w:color="auto" w:fill="auto"/>
            <w:vAlign w:val="center"/>
          </w:tcPr>
          <w:p w14:paraId="3CED2D50" w14:textId="77777777" w:rsidR="00C115F3" w:rsidRPr="00D94BDA" w:rsidRDefault="00C115F3" w:rsidP="00C115F3">
            <w:pPr>
              <w:rPr>
                <w:rFonts w:ascii="Times New Roman" w:eastAsia="Times New Roman" w:hAnsi="Times New Roman" w:cs="Times New Roman"/>
                <w:b/>
              </w:rPr>
            </w:pPr>
            <w:r w:rsidRPr="00D94BDA">
              <w:rPr>
                <w:rFonts w:ascii="Times New Roman" w:eastAsia="Times New Roman" w:hAnsi="Times New Roman" w:cs="Times New Roman"/>
                <w:b/>
              </w:rPr>
              <w:t>Albumin</w:t>
            </w:r>
          </w:p>
        </w:tc>
        <w:tc>
          <w:tcPr>
            <w:tcW w:w="1453" w:type="dxa"/>
            <w:shd w:val="clear" w:color="auto" w:fill="auto"/>
            <w:vAlign w:val="center"/>
          </w:tcPr>
          <w:p w14:paraId="08C43050" w14:textId="367E10C5" w:rsidR="00C115F3" w:rsidRPr="00D94BDA" w:rsidRDefault="00C115F3" w:rsidP="00C115F3">
            <w:pPr>
              <w:jc w:val="center"/>
              <w:rPr>
                <w:rFonts w:ascii="Times New Roman" w:eastAsia="Times New Roman" w:hAnsi="Times New Roman" w:cs="Times New Roman"/>
              </w:rPr>
            </w:pPr>
            <w:r w:rsidRPr="00D94BDA">
              <w:rPr>
                <w:rFonts w:ascii="Times New Roman" w:eastAsia="Times New Roman" w:hAnsi="Times New Roman" w:cs="Times New Roman"/>
              </w:rPr>
              <w:t>3.5 - 5.</w:t>
            </w:r>
            <w:r w:rsidR="00046807">
              <w:rPr>
                <w:rFonts w:ascii="Times New Roman" w:eastAsia="Times New Roman" w:hAnsi="Times New Roman" w:cs="Times New Roman"/>
              </w:rPr>
              <w:t>0</w:t>
            </w:r>
          </w:p>
          <w:p w14:paraId="71F03598" w14:textId="6FFE71D4" w:rsidR="00C115F3" w:rsidRPr="00D94BDA" w:rsidRDefault="00C115F3" w:rsidP="00C115F3">
            <w:pPr>
              <w:jc w:val="center"/>
              <w:rPr>
                <w:rFonts w:ascii="Times New Roman" w:eastAsia="Times New Roman" w:hAnsi="Times New Roman" w:cs="Times New Roman"/>
              </w:rPr>
            </w:pPr>
            <w:r w:rsidRPr="00D94BDA">
              <w:rPr>
                <w:rFonts w:ascii="Times New Roman" w:eastAsia="Times New Roman" w:hAnsi="Times New Roman" w:cs="Times New Roman"/>
              </w:rPr>
              <w:t>g/dL</w:t>
            </w:r>
          </w:p>
        </w:tc>
        <w:tc>
          <w:tcPr>
            <w:tcW w:w="1351" w:type="dxa"/>
            <w:shd w:val="clear" w:color="auto" w:fill="auto"/>
            <w:vAlign w:val="center"/>
          </w:tcPr>
          <w:p w14:paraId="2859CD0A" w14:textId="5D5E22FD" w:rsidR="00C115F3" w:rsidRPr="00D94BDA" w:rsidRDefault="00046807" w:rsidP="00C115F3">
            <w:pPr>
              <w:jc w:val="center"/>
              <w:rPr>
                <w:rFonts w:ascii="Times New Roman" w:eastAsia="Times New Roman" w:hAnsi="Times New Roman" w:cs="Times New Roman"/>
                <w:b/>
              </w:rPr>
            </w:pPr>
            <w:r>
              <w:rPr>
                <w:rFonts w:ascii="Times New Roman" w:eastAsia="Times New Roman" w:hAnsi="Times New Roman" w:cs="Times New Roman"/>
                <w:b/>
              </w:rPr>
              <w:t>3</w:t>
            </w:r>
            <w:r w:rsidR="00C115F3">
              <w:rPr>
                <w:rFonts w:ascii="Times New Roman" w:eastAsia="Times New Roman" w:hAnsi="Times New Roman" w:cs="Times New Roman"/>
                <w:b/>
              </w:rPr>
              <w:t>.</w:t>
            </w:r>
            <w:r>
              <w:rPr>
                <w:rFonts w:ascii="Times New Roman" w:eastAsia="Times New Roman" w:hAnsi="Times New Roman" w:cs="Times New Roman"/>
                <w:b/>
              </w:rPr>
              <w:t>8</w:t>
            </w:r>
          </w:p>
          <w:p w14:paraId="2744F8C3" w14:textId="181BC882" w:rsidR="00C115F3" w:rsidRPr="00D94BDA" w:rsidRDefault="00C115F3" w:rsidP="00C115F3">
            <w:pPr>
              <w:jc w:val="center"/>
              <w:rPr>
                <w:rFonts w:ascii="Times New Roman" w:eastAsia="Times New Roman" w:hAnsi="Times New Roman" w:cs="Times New Roman"/>
                <w:b/>
              </w:rPr>
            </w:pPr>
            <w:r w:rsidRPr="00D94BDA">
              <w:rPr>
                <w:rFonts w:ascii="Times New Roman" w:eastAsia="Times New Roman" w:hAnsi="Times New Roman" w:cs="Times New Roman"/>
                <w:b/>
              </w:rPr>
              <w:t>g/dL</w:t>
            </w:r>
          </w:p>
        </w:tc>
        <w:tc>
          <w:tcPr>
            <w:tcW w:w="1043" w:type="dxa"/>
            <w:shd w:val="clear" w:color="auto" w:fill="FFFF00"/>
            <w:vAlign w:val="center"/>
          </w:tcPr>
          <w:p w14:paraId="68C21F6B" w14:textId="35943220" w:rsidR="00C115F3" w:rsidRPr="00D94BDA" w:rsidRDefault="00C115F3" w:rsidP="00C115F3">
            <w:pPr>
              <w:keepNext/>
              <w:jc w:val="center"/>
              <w:rPr>
                <w:rFonts w:ascii="Times New Roman" w:eastAsia="Times New Roman" w:hAnsi="Times New Roman" w:cs="Times New Roman"/>
                <w:b/>
              </w:rPr>
            </w:pPr>
            <w:r>
              <w:rPr>
                <w:rFonts w:ascii="Times New Roman" w:eastAsia="Times New Roman" w:hAnsi="Times New Roman" w:cs="Times New Roman"/>
                <w:b/>
              </w:rPr>
              <w:t>2.</w:t>
            </w:r>
            <w:r w:rsidR="00046807">
              <w:rPr>
                <w:rFonts w:ascii="Times New Roman" w:eastAsia="Times New Roman" w:hAnsi="Times New Roman" w:cs="Times New Roman"/>
                <w:b/>
              </w:rPr>
              <w:t>9</w:t>
            </w:r>
          </w:p>
          <w:p w14:paraId="1C082416" w14:textId="7A3C34FE" w:rsidR="00C115F3" w:rsidRPr="00D94BDA" w:rsidRDefault="00C115F3" w:rsidP="00C115F3">
            <w:pPr>
              <w:keepNext/>
              <w:jc w:val="center"/>
              <w:rPr>
                <w:rFonts w:ascii="Times New Roman" w:eastAsia="Times New Roman" w:hAnsi="Times New Roman" w:cs="Times New Roman"/>
                <w:b/>
              </w:rPr>
            </w:pPr>
            <w:r w:rsidRPr="00D94BDA">
              <w:rPr>
                <w:rFonts w:ascii="Times New Roman" w:eastAsia="Times New Roman" w:hAnsi="Times New Roman" w:cs="Times New Roman"/>
                <w:b/>
              </w:rPr>
              <w:t>g/dL</w:t>
            </w:r>
          </w:p>
        </w:tc>
        <w:tc>
          <w:tcPr>
            <w:tcW w:w="3759" w:type="dxa"/>
            <w:shd w:val="clear" w:color="auto" w:fill="FFFF00"/>
            <w:vAlign w:val="center"/>
          </w:tcPr>
          <w:p w14:paraId="7F5D3243" w14:textId="596625EF" w:rsidR="00C115F3" w:rsidRPr="00DF0A6B" w:rsidRDefault="00C115F3" w:rsidP="00C115F3">
            <w:pPr>
              <w:keepNext/>
              <w:rPr>
                <w:rFonts w:ascii="Times New Roman" w:eastAsia="Times New Roman" w:hAnsi="Times New Roman" w:cs="Times New Roman"/>
                <w:b/>
                <w:bCs/>
              </w:rPr>
            </w:pPr>
            <w:r>
              <w:rPr>
                <w:rFonts w:ascii="Times New Roman" w:eastAsia="Times New Roman" w:hAnsi="Times New Roman" w:cs="Times New Roman"/>
                <w:b/>
                <w:bCs/>
              </w:rPr>
              <w:t xml:space="preserve">The client </w:t>
            </w:r>
            <w:r w:rsidR="00175EA6">
              <w:rPr>
                <w:rFonts w:ascii="Times New Roman" w:eastAsia="Times New Roman" w:hAnsi="Times New Roman" w:cs="Times New Roman"/>
                <w:b/>
                <w:bCs/>
              </w:rPr>
              <w:t>might be overhydrated</w:t>
            </w:r>
            <w:r>
              <w:rPr>
                <w:rFonts w:ascii="Times New Roman" w:eastAsia="Times New Roman" w:hAnsi="Times New Roman" w:cs="Times New Roman"/>
                <w:b/>
                <w:bCs/>
              </w:rPr>
              <w:t xml:space="preserve"> (Pagana et al., 2021, p. </w:t>
            </w:r>
            <w:r w:rsidR="00F32F87">
              <w:rPr>
                <w:rFonts w:ascii="Times New Roman" w:eastAsia="Times New Roman" w:hAnsi="Times New Roman" w:cs="Times New Roman"/>
                <w:b/>
                <w:bCs/>
              </w:rPr>
              <w:t>409</w:t>
            </w:r>
            <w:r>
              <w:rPr>
                <w:rFonts w:ascii="Times New Roman" w:eastAsia="Times New Roman" w:hAnsi="Times New Roman" w:cs="Times New Roman"/>
                <w:b/>
                <w:bCs/>
              </w:rPr>
              <w:t>)</w:t>
            </w:r>
          </w:p>
        </w:tc>
      </w:tr>
      <w:tr w:rsidR="00C115F3" w:rsidRPr="00D94BDA" w14:paraId="45DEECB3" w14:textId="77777777" w:rsidTr="00046807">
        <w:trPr>
          <w:trHeight w:val="624"/>
        </w:trPr>
        <w:tc>
          <w:tcPr>
            <w:tcW w:w="2141" w:type="dxa"/>
            <w:shd w:val="clear" w:color="auto" w:fill="auto"/>
            <w:vAlign w:val="center"/>
          </w:tcPr>
          <w:p w14:paraId="76DC6F3A" w14:textId="77777777" w:rsidR="00C115F3" w:rsidRPr="00D94BDA" w:rsidRDefault="00C115F3" w:rsidP="00C115F3">
            <w:pPr>
              <w:rPr>
                <w:rFonts w:ascii="Times New Roman" w:eastAsia="Times New Roman" w:hAnsi="Times New Roman" w:cs="Times New Roman"/>
                <w:b/>
              </w:rPr>
            </w:pPr>
            <w:r w:rsidRPr="00D94BDA">
              <w:rPr>
                <w:rFonts w:ascii="Times New Roman" w:eastAsia="Times New Roman" w:hAnsi="Times New Roman" w:cs="Times New Roman"/>
                <w:b/>
              </w:rPr>
              <w:t>Calcium</w:t>
            </w:r>
          </w:p>
        </w:tc>
        <w:tc>
          <w:tcPr>
            <w:tcW w:w="1453" w:type="dxa"/>
            <w:shd w:val="clear" w:color="auto" w:fill="auto"/>
            <w:vAlign w:val="center"/>
          </w:tcPr>
          <w:p w14:paraId="420315F6" w14:textId="20EAC5C0" w:rsidR="00C115F3" w:rsidRPr="00D94BDA" w:rsidRDefault="00C115F3" w:rsidP="00C115F3">
            <w:pPr>
              <w:jc w:val="center"/>
              <w:rPr>
                <w:rFonts w:ascii="Times New Roman" w:eastAsia="Times New Roman" w:hAnsi="Times New Roman" w:cs="Times New Roman"/>
              </w:rPr>
            </w:pPr>
            <w:r w:rsidRPr="00D94BDA">
              <w:rPr>
                <w:rFonts w:ascii="Times New Roman" w:eastAsia="Times New Roman" w:hAnsi="Times New Roman" w:cs="Times New Roman"/>
              </w:rPr>
              <w:t>8.</w:t>
            </w:r>
            <w:r w:rsidR="00046807">
              <w:rPr>
                <w:rFonts w:ascii="Times New Roman" w:eastAsia="Times New Roman" w:hAnsi="Times New Roman" w:cs="Times New Roman"/>
              </w:rPr>
              <w:t>9</w:t>
            </w:r>
            <w:r w:rsidRPr="00D94BDA">
              <w:rPr>
                <w:rFonts w:ascii="Times New Roman" w:eastAsia="Times New Roman" w:hAnsi="Times New Roman" w:cs="Times New Roman"/>
              </w:rPr>
              <w:t xml:space="preserve"> - 10.</w:t>
            </w:r>
            <w:r w:rsidR="00046807">
              <w:rPr>
                <w:rFonts w:ascii="Times New Roman" w:eastAsia="Times New Roman" w:hAnsi="Times New Roman" w:cs="Times New Roman"/>
              </w:rPr>
              <w:t>6</w:t>
            </w:r>
          </w:p>
          <w:p w14:paraId="01A40028" w14:textId="3AF43EF8" w:rsidR="00C115F3" w:rsidRPr="00D94BDA" w:rsidRDefault="00C115F3" w:rsidP="00C115F3">
            <w:pPr>
              <w:jc w:val="center"/>
              <w:rPr>
                <w:rFonts w:ascii="Times New Roman" w:eastAsia="Times New Roman" w:hAnsi="Times New Roman" w:cs="Times New Roman"/>
              </w:rPr>
            </w:pPr>
            <w:r w:rsidRPr="00D94BDA">
              <w:rPr>
                <w:rFonts w:ascii="Times New Roman" w:eastAsia="Times New Roman" w:hAnsi="Times New Roman" w:cs="Times New Roman"/>
              </w:rPr>
              <w:t>mg/dL</w:t>
            </w:r>
          </w:p>
        </w:tc>
        <w:tc>
          <w:tcPr>
            <w:tcW w:w="1351" w:type="dxa"/>
            <w:shd w:val="clear" w:color="auto" w:fill="FFFF00"/>
            <w:vAlign w:val="center"/>
          </w:tcPr>
          <w:p w14:paraId="1A9B1A55" w14:textId="79CFBE78" w:rsidR="00C115F3" w:rsidRPr="00D94BDA" w:rsidRDefault="00046807" w:rsidP="00C115F3">
            <w:pPr>
              <w:jc w:val="center"/>
              <w:rPr>
                <w:rFonts w:ascii="Times New Roman" w:eastAsia="Times New Roman" w:hAnsi="Times New Roman" w:cs="Times New Roman"/>
                <w:b/>
              </w:rPr>
            </w:pPr>
            <w:r>
              <w:rPr>
                <w:rFonts w:ascii="Times New Roman" w:eastAsia="Times New Roman" w:hAnsi="Times New Roman" w:cs="Times New Roman"/>
                <w:b/>
              </w:rPr>
              <w:t>10.</w:t>
            </w:r>
            <w:r w:rsidR="00C115F3">
              <w:rPr>
                <w:rFonts w:ascii="Times New Roman" w:eastAsia="Times New Roman" w:hAnsi="Times New Roman" w:cs="Times New Roman"/>
                <w:b/>
              </w:rPr>
              <w:t>8</w:t>
            </w:r>
          </w:p>
          <w:p w14:paraId="0BA6AA38" w14:textId="4B4DDFE2" w:rsidR="00C115F3" w:rsidRPr="00D94BDA" w:rsidRDefault="00C115F3" w:rsidP="00C115F3">
            <w:pPr>
              <w:jc w:val="center"/>
              <w:rPr>
                <w:rFonts w:ascii="Times New Roman" w:eastAsia="Times New Roman" w:hAnsi="Times New Roman" w:cs="Times New Roman"/>
                <w:b/>
              </w:rPr>
            </w:pPr>
            <w:r w:rsidRPr="00D94BDA">
              <w:rPr>
                <w:rFonts w:ascii="Times New Roman" w:eastAsia="Times New Roman" w:hAnsi="Times New Roman" w:cs="Times New Roman"/>
                <w:b/>
              </w:rPr>
              <w:t>mg/dL</w:t>
            </w:r>
          </w:p>
        </w:tc>
        <w:tc>
          <w:tcPr>
            <w:tcW w:w="1043" w:type="dxa"/>
            <w:shd w:val="clear" w:color="auto" w:fill="auto"/>
            <w:vAlign w:val="center"/>
          </w:tcPr>
          <w:p w14:paraId="67E9CEEE" w14:textId="36A0FC98" w:rsidR="00C115F3" w:rsidRPr="00D94BDA" w:rsidRDefault="00046807" w:rsidP="00C115F3">
            <w:pPr>
              <w:keepNext/>
              <w:jc w:val="center"/>
              <w:rPr>
                <w:rFonts w:ascii="Times New Roman" w:eastAsia="Times New Roman" w:hAnsi="Times New Roman" w:cs="Times New Roman"/>
                <w:b/>
              </w:rPr>
            </w:pPr>
            <w:r>
              <w:rPr>
                <w:rFonts w:ascii="Times New Roman" w:eastAsia="Times New Roman" w:hAnsi="Times New Roman" w:cs="Times New Roman"/>
                <w:b/>
              </w:rPr>
              <w:t>9</w:t>
            </w:r>
            <w:r w:rsidR="00C115F3">
              <w:rPr>
                <w:rFonts w:ascii="Times New Roman" w:eastAsia="Times New Roman" w:hAnsi="Times New Roman" w:cs="Times New Roman"/>
                <w:b/>
              </w:rPr>
              <w:t>.</w:t>
            </w:r>
            <w:r>
              <w:rPr>
                <w:rFonts w:ascii="Times New Roman" w:eastAsia="Times New Roman" w:hAnsi="Times New Roman" w:cs="Times New Roman"/>
                <w:b/>
              </w:rPr>
              <w:t>2</w:t>
            </w:r>
          </w:p>
          <w:p w14:paraId="13DCD5DA" w14:textId="0FB468B1" w:rsidR="00C115F3" w:rsidRPr="00D94BDA" w:rsidRDefault="00C115F3" w:rsidP="00C115F3">
            <w:pPr>
              <w:keepNext/>
              <w:jc w:val="center"/>
              <w:rPr>
                <w:rFonts w:ascii="Times New Roman" w:eastAsia="Times New Roman" w:hAnsi="Times New Roman" w:cs="Times New Roman"/>
                <w:b/>
              </w:rPr>
            </w:pPr>
            <w:r w:rsidRPr="00D94BDA">
              <w:rPr>
                <w:rFonts w:ascii="Times New Roman" w:eastAsia="Times New Roman" w:hAnsi="Times New Roman" w:cs="Times New Roman"/>
                <w:b/>
              </w:rPr>
              <w:t>mg/dL</w:t>
            </w:r>
          </w:p>
        </w:tc>
        <w:tc>
          <w:tcPr>
            <w:tcW w:w="3759" w:type="dxa"/>
            <w:shd w:val="clear" w:color="auto" w:fill="FFFF00"/>
            <w:vAlign w:val="center"/>
          </w:tcPr>
          <w:p w14:paraId="1A04D152" w14:textId="7186FEDE" w:rsidR="00C115F3" w:rsidRPr="00DF0A6B" w:rsidRDefault="00C115F3" w:rsidP="00C115F3">
            <w:pPr>
              <w:keepNext/>
              <w:rPr>
                <w:rFonts w:ascii="Times New Roman" w:eastAsia="Times New Roman" w:hAnsi="Times New Roman" w:cs="Times New Roman"/>
                <w:b/>
                <w:bCs/>
              </w:rPr>
            </w:pPr>
            <w:r>
              <w:rPr>
                <w:rFonts w:ascii="Times New Roman" w:eastAsia="Times New Roman" w:hAnsi="Times New Roman" w:cs="Times New Roman"/>
                <w:b/>
                <w:bCs/>
              </w:rPr>
              <w:t xml:space="preserve">The </w:t>
            </w:r>
            <w:r w:rsidR="00046807">
              <w:rPr>
                <w:rFonts w:ascii="Times New Roman" w:eastAsia="Times New Roman" w:hAnsi="Times New Roman" w:cs="Times New Roman"/>
                <w:b/>
                <w:bCs/>
              </w:rPr>
              <w:t>high</w:t>
            </w:r>
            <w:r>
              <w:rPr>
                <w:rFonts w:ascii="Times New Roman" w:eastAsia="Times New Roman" w:hAnsi="Times New Roman" w:cs="Times New Roman"/>
                <w:b/>
                <w:bCs/>
              </w:rPr>
              <w:t xml:space="preserve"> Calcium is caused by </w:t>
            </w:r>
            <w:r w:rsidR="00F32F87">
              <w:rPr>
                <w:rFonts w:ascii="Times New Roman" w:eastAsia="Times New Roman" w:hAnsi="Times New Roman" w:cs="Times New Roman"/>
                <w:b/>
                <w:bCs/>
              </w:rPr>
              <w:t xml:space="preserve">reduced serum Albumin </w:t>
            </w:r>
            <w:r>
              <w:rPr>
                <w:rFonts w:ascii="Times New Roman" w:eastAsia="Times New Roman" w:hAnsi="Times New Roman" w:cs="Times New Roman"/>
                <w:b/>
                <w:bCs/>
              </w:rPr>
              <w:t xml:space="preserve">(Pagana et al., 2021, p. </w:t>
            </w:r>
            <w:r w:rsidR="00F32F87">
              <w:rPr>
                <w:rFonts w:ascii="Times New Roman" w:eastAsia="Times New Roman" w:hAnsi="Times New Roman" w:cs="Times New Roman"/>
                <w:b/>
                <w:bCs/>
              </w:rPr>
              <w:t>133</w:t>
            </w:r>
            <w:r>
              <w:rPr>
                <w:rFonts w:ascii="Times New Roman" w:eastAsia="Times New Roman" w:hAnsi="Times New Roman" w:cs="Times New Roman"/>
                <w:b/>
                <w:bCs/>
              </w:rPr>
              <w:t>)</w:t>
            </w:r>
          </w:p>
        </w:tc>
      </w:tr>
      <w:tr w:rsidR="00C115F3" w:rsidRPr="00D94BDA" w14:paraId="25B5F998" w14:textId="77777777" w:rsidTr="004E0476">
        <w:trPr>
          <w:trHeight w:val="624"/>
        </w:trPr>
        <w:tc>
          <w:tcPr>
            <w:tcW w:w="2141" w:type="dxa"/>
            <w:shd w:val="clear" w:color="auto" w:fill="auto"/>
            <w:vAlign w:val="center"/>
          </w:tcPr>
          <w:p w14:paraId="142B702D" w14:textId="6B366386" w:rsidR="00C115F3" w:rsidRPr="00D94BDA" w:rsidRDefault="00C115F3" w:rsidP="00C115F3">
            <w:pPr>
              <w:rPr>
                <w:rFonts w:ascii="Times New Roman" w:eastAsia="Times New Roman" w:hAnsi="Times New Roman" w:cs="Times New Roman"/>
                <w:b/>
              </w:rPr>
            </w:pPr>
            <w:r w:rsidRPr="00D94BDA">
              <w:rPr>
                <w:rFonts w:ascii="Times New Roman" w:eastAsia="Times New Roman" w:hAnsi="Times New Roman" w:cs="Times New Roman"/>
                <w:b/>
              </w:rPr>
              <w:t>Magnesium</w:t>
            </w:r>
          </w:p>
        </w:tc>
        <w:tc>
          <w:tcPr>
            <w:tcW w:w="1453" w:type="dxa"/>
            <w:shd w:val="clear" w:color="auto" w:fill="auto"/>
            <w:vAlign w:val="center"/>
          </w:tcPr>
          <w:p w14:paraId="0C6F42E5" w14:textId="43F5BD81" w:rsidR="00C115F3" w:rsidRPr="00D94BDA" w:rsidRDefault="00C115F3" w:rsidP="00C115F3">
            <w:pPr>
              <w:jc w:val="center"/>
              <w:rPr>
                <w:rFonts w:ascii="Times New Roman" w:eastAsia="Times New Roman" w:hAnsi="Times New Roman" w:cs="Times New Roman"/>
              </w:rPr>
            </w:pPr>
            <w:r w:rsidRPr="00D94BDA">
              <w:rPr>
                <w:rFonts w:ascii="Times New Roman" w:eastAsia="Times New Roman" w:hAnsi="Times New Roman" w:cs="Times New Roman"/>
              </w:rPr>
              <w:t>1.</w:t>
            </w:r>
            <w:r w:rsidR="00046807">
              <w:rPr>
                <w:rFonts w:ascii="Times New Roman" w:eastAsia="Times New Roman" w:hAnsi="Times New Roman" w:cs="Times New Roman"/>
              </w:rPr>
              <w:t>6</w:t>
            </w:r>
            <w:r w:rsidRPr="00D94BDA">
              <w:rPr>
                <w:rFonts w:ascii="Times New Roman" w:eastAsia="Times New Roman" w:hAnsi="Times New Roman" w:cs="Times New Roman"/>
              </w:rPr>
              <w:t xml:space="preserve"> - 2.</w:t>
            </w:r>
            <w:r w:rsidR="00046807">
              <w:rPr>
                <w:rFonts w:ascii="Times New Roman" w:eastAsia="Times New Roman" w:hAnsi="Times New Roman" w:cs="Times New Roman"/>
              </w:rPr>
              <w:t>6</w:t>
            </w:r>
          </w:p>
          <w:p w14:paraId="617B21BF" w14:textId="23660962" w:rsidR="00C115F3" w:rsidRPr="00D94BDA" w:rsidRDefault="00C115F3" w:rsidP="00C115F3">
            <w:pPr>
              <w:jc w:val="center"/>
              <w:rPr>
                <w:rFonts w:ascii="Times New Roman" w:eastAsia="Times New Roman" w:hAnsi="Times New Roman" w:cs="Times New Roman"/>
              </w:rPr>
            </w:pPr>
            <w:r w:rsidRPr="00D94BDA">
              <w:rPr>
                <w:rFonts w:ascii="Times New Roman" w:eastAsia="Times New Roman" w:hAnsi="Times New Roman" w:cs="Times New Roman"/>
              </w:rPr>
              <w:t>mg/dL</w:t>
            </w:r>
          </w:p>
        </w:tc>
        <w:tc>
          <w:tcPr>
            <w:tcW w:w="1351" w:type="dxa"/>
            <w:shd w:val="clear" w:color="auto" w:fill="auto"/>
            <w:vAlign w:val="center"/>
          </w:tcPr>
          <w:p w14:paraId="537461FF" w14:textId="4C4A1C65" w:rsidR="00046807" w:rsidRDefault="00046807" w:rsidP="00046807">
            <w:pPr>
              <w:keepNext/>
              <w:jc w:val="center"/>
              <w:rPr>
                <w:rFonts w:ascii="Times New Roman" w:eastAsia="Times New Roman" w:hAnsi="Times New Roman" w:cs="Times New Roman"/>
                <w:b/>
              </w:rPr>
            </w:pPr>
            <w:r>
              <w:rPr>
                <w:rFonts w:ascii="Times New Roman" w:eastAsia="Times New Roman" w:hAnsi="Times New Roman" w:cs="Times New Roman"/>
                <w:b/>
              </w:rPr>
              <w:t>1.9</w:t>
            </w:r>
          </w:p>
          <w:p w14:paraId="4BCA8D74" w14:textId="32E04B9B" w:rsidR="00C115F3" w:rsidRPr="00D94BDA" w:rsidRDefault="00046807" w:rsidP="00046807">
            <w:pPr>
              <w:jc w:val="center"/>
              <w:rPr>
                <w:rFonts w:ascii="Times New Roman" w:eastAsia="Times New Roman" w:hAnsi="Times New Roman" w:cs="Times New Roman"/>
                <w:b/>
              </w:rPr>
            </w:pPr>
            <w:r w:rsidRPr="00D94BDA">
              <w:rPr>
                <w:rFonts w:ascii="Times New Roman" w:eastAsia="Times New Roman" w:hAnsi="Times New Roman" w:cs="Times New Roman"/>
                <w:b/>
              </w:rPr>
              <w:t>mg/dL</w:t>
            </w:r>
          </w:p>
        </w:tc>
        <w:tc>
          <w:tcPr>
            <w:tcW w:w="1043" w:type="dxa"/>
            <w:shd w:val="clear" w:color="auto" w:fill="auto"/>
            <w:vAlign w:val="center"/>
          </w:tcPr>
          <w:p w14:paraId="407710BC" w14:textId="1F2A9D14" w:rsidR="00C115F3" w:rsidRDefault="00C115F3" w:rsidP="00C115F3">
            <w:pPr>
              <w:keepNext/>
              <w:jc w:val="center"/>
              <w:rPr>
                <w:rFonts w:ascii="Times New Roman" w:eastAsia="Times New Roman" w:hAnsi="Times New Roman" w:cs="Times New Roman"/>
                <w:b/>
              </w:rPr>
            </w:pPr>
            <w:r>
              <w:rPr>
                <w:rFonts w:ascii="Times New Roman" w:eastAsia="Times New Roman" w:hAnsi="Times New Roman" w:cs="Times New Roman"/>
                <w:b/>
              </w:rPr>
              <w:t>1.</w:t>
            </w:r>
            <w:r w:rsidR="00046807">
              <w:rPr>
                <w:rFonts w:ascii="Times New Roman" w:eastAsia="Times New Roman" w:hAnsi="Times New Roman" w:cs="Times New Roman"/>
                <w:b/>
              </w:rPr>
              <w:t>9</w:t>
            </w:r>
          </w:p>
          <w:p w14:paraId="34A178A7" w14:textId="6375FCFB" w:rsidR="00C115F3" w:rsidRPr="00D94BDA" w:rsidRDefault="00C115F3" w:rsidP="00C115F3">
            <w:pPr>
              <w:keepNext/>
              <w:jc w:val="center"/>
              <w:rPr>
                <w:rFonts w:ascii="Times New Roman" w:eastAsia="Times New Roman" w:hAnsi="Times New Roman" w:cs="Times New Roman"/>
                <w:b/>
              </w:rPr>
            </w:pPr>
            <w:r w:rsidRPr="00D94BDA">
              <w:rPr>
                <w:rFonts w:ascii="Times New Roman" w:eastAsia="Times New Roman" w:hAnsi="Times New Roman" w:cs="Times New Roman"/>
                <w:b/>
              </w:rPr>
              <w:t>mg/dL</w:t>
            </w:r>
          </w:p>
        </w:tc>
        <w:tc>
          <w:tcPr>
            <w:tcW w:w="3759" w:type="dxa"/>
            <w:shd w:val="clear" w:color="auto" w:fill="auto"/>
            <w:vAlign w:val="center"/>
          </w:tcPr>
          <w:p w14:paraId="319E6C85" w14:textId="2CA25731" w:rsidR="00C115F3" w:rsidRPr="00DF0A6B" w:rsidRDefault="00C115F3" w:rsidP="00C115F3">
            <w:pPr>
              <w:keepNext/>
              <w:rPr>
                <w:rFonts w:ascii="Times New Roman" w:eastAsia="Times New Roman" w:hAnsi="Times New Roman" w:cs="Times New Roman"/>
                <w:b/>
              </w:rPr>
            </w:pPr>
            <w:r>
              <w:rPr>
                <w:rFonts w:ascii="Times New Roman" w:eastAsia="Times New Roman" w:hAnsi="Times New Roman" w:cs="Times New Roman"/>
                <w:b/>
              </w:rPr>
              <w:t>The client’s lab result is within normal range.</w:t>
            </w:r>
          </w:p>
        </w:tc>
      </w:tr>
      <w:tr w:rsidR="00C115F3" w:rsidRPr="00D94BDA" w14:paraId="6A9A8443" w14:textId="77777777" w:rsidTr="004E0476">
        <w:trPr>
          <w:trHeight w:val="624"/>
        </w:trPr>
        <w:tc>
          <w:tcPr>
            <w:tcW w:w="2141" w:type="dxa"/>
            <w:shd w:val="clear" w:color="auto" w:fill="auto"/>
            <w:vAlign w:val="center"/>
          </w:tcPr>
          <w:p w14:paraId="5134F670" w14:textId="77777777" w:rsidR="00C115F3" w:rsidRPr="00D94BDA" w:rsidRDefault="00C115F3" w:rsidP="00C115F3">
            <w:pPr>
              <w:rPr>
                <w:rFonts w:ascii="Times New Roman" w:eastAsia="Times New Roman" w:hAnsi="Times New Roman" w:cs="Times New Roman"/>
                <w:b/>
              </w:rPr>
            </w:pPr>
            <w:r w:rsidRPr="00D94BDA">
              <w:rPr>
                <w:rFonts w:ascii="Times New Roman" w:eastAsia="Times New Roman" w:hAnsi="Times New Roman" w:cs="Times New Roman"/>
                <w:b/>
              </w:rPr>
              <w:t>Phosphate</w:t>
            </w:r>
          </w:p>
        </w:tc>
        <w:tc>
          <w:tcPr>
            <w:tcW w:w="1453" w:type="dxa"/>
            <w:shd w:val="clear" w:color="auto" w:fill="auto"/>
            <w:vAlign w:val="center"/>
          </w:tcPr>
          <w:p w14:paraId="76C85311" w14:textId="77777777" w:rsidR="00C115F3" w:rsidRPr="00D94BDA" w:rsidRDefault="00C115F3" w:rsidP="00C115F3">
            <w:pPr>
              <w:jc w:val="center"/>
              <w:rPr>
                <w:rFonts w:ascii="Times New Roman" w:eastAsia="Times New Roman" w:hAnsi="Times New Roman" w:cs="Times New Roman"/>
              </w:rPr>
            </w:pPr>
            <w:r w:rsidRPr="00D94BDA">
              <w:rPr>
                <w:rFonts w:ascii="Times New Roman" w:eastAsia="Times New Roman" w:hAnsi="Times New Roman" w:cs="Times New Roman"/>
              </w:rPr>
              <w:t>2.8 - 4.5</w:t>
            </w:r>
          </w:p>
          <w:p w14:paraId="77DF05B2" w14:textId="7E27AD15" w:rsidR="00C115F3" w:rsidRPr="00D94BDA" w:rsidRDefault="00C115F3" w:rsidP="00C115F3">
            <w:pPr>
              <w:jc w:val="center"/>
              <w:rPr>
                <w:rFonts w:ascii="Times New Roman" w:eastAsia="Times New Roman" w:hAnsi="Times New Roman" w:cs="Times New Roman"/>
                <w:vertAlign w:val="subscript"/>
              </w:rPr>
            </w:pPr>
            <w:r w:rsidRPr="00D94BDA">
              <w:rPr>
                <w:rFonts w:ascii="Times New Roman" w:eastAsia="Times New Roman" w:hAnsi="Times New Roman" w:cs="Times New Roman"/>
              </w:rPr>
              <w:t>mg/dL</w:t>
            </w:r>
          </w:p>
        </w:tc>
        <w:tc>
          <w:tcPr>
            <w:tcW w:w="1351" w:type="dxa"/>
            <w:shd w:val="clear" w:color="auto" w:fill="auto"/>
            <w:vAlign w:val="center"/>
          </w:tcPr>
          <w:p w14:paraId="41EA63CB" w14:textId="546F251F" w:rsidR="00C115F3" w:rsidRPr="00D94BDA" w:rsidRDefault="00C115F3" w:rsidP="00C115F3">
            <w:pPr>
              <w:jc w:val="center"/>
              <w:rPr>
                <w:rFonts w:ascii="Times New Roman" w:eastAsia="Times New Roman" w:hAnsi="Times New Roman" w:cs="Times New Roman"/>
                <w:b/>
              </w:rPr>
            </w:pPr>
            <w:r>
              <w:rPr>
                <w:rFonts w:ascii="Times New Roman" w:eastAsia="Times New Roman" w:hAnsi="Times New Roman" w:cs="Times New Roman"/>
                <w:b/>
              </w:rPr>
              <w:t>-</w:t>
            </w:r>
          </w:p>
        </w:tc>
        <w:tc>
          <w:tcPr>
            <w:tcW w:w="1043" w:type="dxa"/>
            <w:shd w:val="clear" w:color="auto" w:fill="auto"/>
            <w:vAlign w:val="center"/>
          </w:tcPr>
          <w:p w14:paraId="58032C66" w14:textId="46EFFD70" w:rsidR="00C115F3" w:rsidRPr="00D94BDA" w:rsidRDefault="00C115F3" w:rsidP="00C115F3">
            <w:pPr>
              <w:jc w:val="center"/>
              <w:rPr>
                <w:rFonts w:ascii="Times New Roman" w:eastAsia="Times New Roman" w:hAnsi="Times New Roman" w:cs="Times New Roman"/>
                <w:b/>
              </w:rPr>
            </w:pPr>
            <w:r>
              <w:rPr>
                <w:rFonts w:ascii="Times New Roman" w:eastAsia="Times New Roman" w:hAnsi="Times New Roman" w:cs="Times New Roman"/>
                <w:b/>
              </w:rPr>
              <w:t>-</w:t>
            </w:r>
          </w:p>
        </w:tc>
        <w:tc>
          <w:tcPr>
            <w:tcW w:w="3759" w:type="dxa"/>
            <w:shd w:val="clear" w:color="auto" w:fill="auto"/>
            <w:vAlign w:val="center"/>
          </w:tcPr>
          <w:p w14:paraId="0CCB341A" w14:textId="263302B9" w:rsidR="00C115F3" w:rsidRPr="00D94BDA" w:rsidRDefault="00C115F3" w:rsidP="00C115F3">
            <w:pPr>
              <w:rPr>
                <w:rFonts w:ascii="Times New Roman" w:eastAsia="Times New Roman" w:hAnsi="Times New Roman" w:cs="Times New Roman"/>
                <w:b/>
              </w:rPr>
            </w:pPr>
            <w:r>
              <w:rPr>
                <w:rFonts w:ascii="Times New Roman" w:eastAsia="Times New Roman" w:hAnsi="Times New Roman" w:cs="Times New Roman"/>
                <w:b/>
              </w:rPr>
              <w:t>The provider did not order the test for the client.</w:t>
            </w:r>
          </w:p>
        </w:tc>
      </w:tr>
      <w:tr w:rsidR="00046807" w:rsidRPr="00D94BDA" w14:paraId="13FBFC3D" w14:textId="77777777" w:rsidTr="004E0476">
        <w:trPr>
          <w:trHeight w:val="624"/>
        </w:trPr>
        <w:tc>
          <w:tcPr>
            <w:tcW w:w="2141" w:type="dxa"/>
            <w:shd w:val="clear" w:color="auto" w:fill="auto"/>
            <w:vAlign w:val="center"/>
          </w:tcPr>
          <w:p w14:paraId="47F7397C" w14:textId="73769863" w:rsidR="00046807" w:rsidRPr="00D94BDA" w:rsidRDefault="00046807" w:rsidP="00046807">
            <w:pPr>
              <w:rPr>
                <w:rFonts w:ascii="Times New Roman" w:eastAsia="Times New Roman" w:hAnsi="Times New Roman" w:cs="Times New Roman"/>
                <w:b/>
              </w:rPr>
            </w:pPr>
            <w:r w:rsidRPr="00D94BDA">
              <w:rPr>
                <w:rFonts w:ascii="Times New Roman" w:eastAsia="Times New Roman" w:hAnsi="Times New Roman" w:cs="Times New Roman"/>
                <w:b/>
              </w:rPr>
              <w:t>Bilirubin</w:t>
            </w:r>
          </w:p>
        </w:tc>
        <w:tc>
          <w:tcPr>
            <w:tcW w:w="1453" w:type="dxa"/>
            <w:shd w:val="clear" w:color="auto" w:fill="auto"/>
            <w:vAlign w:val="center"/>
          </w:tcPr>
          <w:p w14:paraId="27C10FAB" w14:textId="77777777" w:rsidR="00046807" w:rsidRPr="00D94BDA" w:rsidRDefault="00046807" w:rsidP="00046807">
            <w:pPr>
              <w:jc w:val="center"/>
              <w:rPr>
                <w:rFonts w:ascii="Times New Roman" w:eastAsia="Times New Roman" w:hAnsi="Times New Roman" w:cs="Times New Roman"/>
              </w:rPr>
            </w:pPr>
            <w:r w:rsidRPr="00D94BDA">
              <w:rPr>
                <w:rFonts w:ascii="Times New Roman" w:eastAsia="Times New Roman" w:hAnsi="Times New Roman" w:cs="Times New Roman"/>
              </w:rPr>
              <w:t xml:space="preserve">0.2 – </w:t>
            </w:r>
            <w:r>
              <w:rPr>
                <w:rFonts w:ascii="Times New Roman" w:eastAsia="Times New Roman" w:hAnsi="Times New Roman" w:cs="Times New Roman"/>
              </w:rPr>
              <w:t>1.2</w:t>
            </w:r>
          </w:p>
          <w:p w14:paraId="72652455" w14:textId="3482D6C8" w:rsidR="00046807" w:rsidRPr="00D94BDA" w:rsidRDefault="00046807" w:rsidP="00046807">
            <w:pPr>
              <w:jc w:val="center"/>
              <w:rPr>
                <w:rFonts w:ascii="Times New Roman" w:eastAsia="Times New Roman" w:hAnsi="Times New Roman" w:cs="Times New Roman"/>
              </w:rPr>
            </w:pPr>
            <w:r w:rsidRPr="00D94BDA">
              <w:rPr>
                <w:rFonts w:ascii="Times New Roman" w:eastAsia="Times New Roman" w:hAnsi="Times New Roman" w:cs="Times New Roman"/>
              </w:rPr>
              <w:t>mg/dL</w:t>
            </w:r>
          </w:p>
        </w:tc>
        <w:tc>
          <w:tcPr>
            <w:tcW w:w="1351" w:type="dxa"/>
            <w:shd w:val="clear" w:color="auto" w:fill="auto"/>
            <w:vAlign w:val="center"/>
          </w:tcPr>
          <w:p w14:paraId="1A769152" w14:textId="77777777" w:rsidR="00046807" w:rsidRPr="00D94BDA" w:rsidRDefault="00046807" w:rsidP="00046807">
            <w:pPr>
              <w:jc w:val="center"/>
              <w:rPr>
                <w:rFonts w:ascii="Times New Roman" w:eastAsia="Times New Roman" w:hAnsi="Times New Roman" w:cs="Times New Roman"/>
                <w:b/>
              </w:rPr>
            </w:pPr>
            <w:r>
              <w:rPr>
                <w:rFonts w:ascii="Times New Roman" w:eastAsia="Times New Roman" w:hAnsi="Times New Roman" w:cs="Times New Roman"/>
                <w:b/>
              </w:rPr>
              <w:t>0.8</w:t>
            </w:r>
          </w:p>
          <w:p w14:paraId="2D2FCC5D" w14:textId="51B1C863" w:rsidR="00046807" w:rsidRDefault="00046807" w:rsidP="00046807">
            <w:pPr>
              <w:jc w:val="center"/>
              <w:rPr>
                <w:rFonts w:ascii="Times New Roman" w:eastAsia="Times New Roman" w:hAnsi="Times New Roman" w:cs="Times New Roman"/>
                <w:b/>
              </w:rPr>
            </w:pPr>
            <w:r w:rsidRPr="00D94BDA">
              <w:rPr>
                <w:rFonts w:ascii="Times New Roman" w:eastAsia="Times New Roman" w:hAnsi="Times New Roman" w:cs="Times New Roman"/>
                <w:b/>
              </w:rPr>
              <w:t>mg/dL</w:t>
            </w:r>
          </w:p>
        </w:tc>
        <w:tc>
          <w:tcPr>
            <w:tcW w:w="1043" w:type="dxa"/>
            <w:shd w:val="clear" w:color="auto" w:fill="auto"/>
            <w:vAlign w:val="center"/>
          </w:tcPr>
          <w:p w14:paraId="6F8CA070" w14:textId="6C7086D9" w:rsidR="00046807" w:rsidRPr="00D94BDA" w:rsidRDefault="00046807" w:rsidP="00046807">
            <w:pPr>
              <w:jc w:val="center"/>
              <w:rPr>
                <w:rFonts w:ascii="Times New Roman" w:eastAsia="Times New Roman" w:hAnsi="Times New Roman" w:cs="Times New Roman"/>
                <w:b/>
              </w:rPr>
            </w:pPr>
            <w:r>
              <w:rPr>
                <w:rFonts w:ascii="Times New Roman" w:eastAsia="Times New Roman" w:hAnsi="Times New Roman" w:cs="Times New Roman"/>
                <w:b/>
              </w:rPr>
              <w:t>0.5</w:t>
            </w:r>
          </w:p>
          <w:p w14:paraId="1DBFCC73" w14:textId="00F3DE8E" w:rsidR="00046807" w:rsidRDefault="00046807" w:rsidP="00046807">
            <w:pPr>
              <w:jc w:val="center"/>
              <w:rPr>
                <w:rFonts w:ascii="Times New Roman" w:eastAsia="Times New Roman" w:hAnsi="Times New Roman" w:cs="Times New Roman"/>
                <w:b/>
              </w:rPr>
            </w:pPr>
            <w:r w:rsidRPr="00D94BDA">
              <w:rPr>
                <w:rFonts w:ascii="Times New Roman" w:eastAsia="Times New Roman" w:hAnsi="Times New Roman" w:cs="Times New Roman"/>
                <w:b/>
              </w:rPr>
              <w:t>mg/dL</w:t>
            </w:r>
          </w:p>
        </w:tc>
        <w:tc>
          <w:tcPr>
            <w:tcW w:w="3759" w:type="dxa"/>
            <w:shd w:val="clear" w:color="auto" w:fill="auto"/>
            <w:vAlign w:val="center"/>
          </w:tcPr>
          <w:p w14:paraId="62132840" w14:textId="2EB80923" w:rsidR="00046807" w:rsidRDefault="00046807" w:rsidP="00046807">
            <w:pPr>
              <w:rPr>
                <w:rFonts w:ascii="Times New Roman" w:eastAsia="Times New Roman" w:hAnsi="Times New Roman" w:cs="Times New Roman"/>
                <w:b/>
              </w:rPr>
            </w:pPr>
            <w:r>
              <w:rPr>
                <w:rFonts w:ascii="Times New Roman" w:eastAsia="Times New Roman" w:hAnsi="Times New Roman" w:cs="Times New Roman"/>
                <w:b/>
              </w:rPr>
              <w:t>The client’s lab result is within normal range.</w:t>
            </w:r>
          </w:p>
        </w:tc>
      </w:tr>
      <w:tr w:rsidR="00046807" w:rsidRPr="00D94BDA" w14:paraId="38B2787F" w14:textId="77777777" w:rsidTr="004E0476">
        <w:trPr>
          <w:trHeight w:val="624"/>
        </w:trPr>
        <w:tc>
          <w:tcPr>
            <w:tcW w:w="2141" w:type="dxa"/>
            <w:shd w:val="clear" w:color="auto" w:fill="auto"/>
            <w:vAlign w:val="center"/>
          </w:tcPr>
          <w:p w14:paraId="4329733B" w14:textId="77777777" w:rsidR="00046807" w:rsidRPr="00D94BDA" w:rsidRDefault="00046807" w:rsidP="00046807">
            <w:pPr>
              <w:rPr>
                <w:rFonts w:ascii="Times New Roman" w:eastAsia="Times New Roman" w:hAnsi="Times New Roman" w:cs="Times New Roman"/>
                <w:b/>
              </w:rPr>
            </w:pPr>
            <w:r w:rsidRPr="00D94BDA">
              <w:rPr>
                <w:rFonts w:ascii="Times New Roman" w:eastAsia="Times New Roman" w:hAnsi="Times New Roman" w:cs="Times New Roman"/>
                <w:b/>
              </w:rPr>
              <w:t>Alk Phos</w:t>
            </w:r>
          </w:p>
        </w:tc>
        <w:tc>
          <w:tcPr>
            <w:tcW w:w="1453" w:type="dxa"/>
            <w:shd w:val="clear" w:color="auto" w:fill="auto"/>
            <w:vAlign w:val="center"/>
          </w:tcPr>
          <w:p w14:paraId="03840996" w14:textId="08B30C5B" w:rsidR="00046807" w:rsidRPr="00D94BDA" w:rsidRDefault="00046807" w:rsidP="00046807">
            <w:pPr>
              <w:jc w:val="center"/>
              <w:rPr>
                <w:rFonts w:ascii="Times New Roman" w:eastAsia="Times New Roman" w:hAnsi="Times New Roman" w:cs="Times New Roman"/>
              </w:rPr>
            </w:pPr>
            <w:r w:rsidRPr="00D94BDA">
              <w:rPr>
                <w:rFonts w:ascii="Times New Roman" w:eastAsia="Times New Roman" w:hAnsi="Times New Roman" w:cs="Times New Roman"/>
              </w:rPr>
              <w:t>4</w:t>
            </w:r>
            <w:r>
              <w:rPr>
                <w:rFonts w:ascii="Times New Roman" w:eastAsia="Times New Roman" w:hAnsi="Times New Roman" w:cs="Times New Roman"/>
              </w:rPr>
              <w:t>0</w:t>
            </w:r>
            <w:r w:rsidRPr="00D94BDA">
              <w:rPr>
                <w:rFonts w:ascii="Times New Roman" w:eastAsia="Times New Roman" w:hAnsi="Times New Roman" w:cs="Times New Roman"/>
              </w:rPr>
              <w:t xml:space="preserve"> – 15</w:t>
            </w:r>
            <w:r>
              <w:rPr>
                <w:rFonts w:ascii="Times New Roman" w:eastAsia="Times New Roman" w:hAnsi="Times New Roman" w:cs="Times New Roman"/>
              </w:rPr>
              <w:t>0</w:t>
            </w:r>
          </w:p>
          <w:p w14:paraId="28366D09" w14:textId="78A91F4B" w:rsidR="00046807" w:rsidRPr="00D94BDA" w:rsidRDefault="00046807" w:rsidP="00046807">
            <w:pPr>
              <w:jc w:val="center"/>
              <w:rPr>
                <w:rFonts w:ascii="Times New Roman" w:eastAsia="Times New Roman" w:hAnsi="Times New Roman" w:cs="Times New Roman"/>
              </w:rPr>
            </w:pPr>
            <w:r w:rsidRPr="00D94BDA">
              <w:rPr>
                <w:rFonts w:ascii="Times New Roman" w:eastAsia="Times New Roman" w:hAnsi="Times New Roman" w:cs="Times New Roman"/>
              </w:rPr>
              <w:t>U/L</w:t>
            </w:r>
          </w:p>
        </w:tc>
        <w:tc>
          <w:tcPr>
            <w:tcW w:w="1351" w:type="dxa"/>
            <w:shd w:val="clear" w:color="auto" w:fill="auto"/>
            <w:vAlign w:val="center"/>
          </w:tcPr>
          <w:p w14:paraId="47CBE89E" w14:textId="3238B479" w:rsidR="00046807" w:rsidRPr="00D94BDA" w:rsidRDefault="00046807" w:rsidP="00046807">
            <w:pPr>
              <w:jc w:val="center"/>
              <w:rPr>
                <w:rFonts w:ascii="Times New Roman" w:eastAsia="Times New Roman" w:hAnsi="Times New Roman" w:cs="Times New Roman"/>
                <w:b/>
              </w:rPr>
            </w:pPr>
            <w:r>
              <w:rPr>
                <w:rFonts w:ascii="Times New Roman" w:eastAsia="Times New Roman" w:hAnsi="Times New Roman" w:cs="Times New Roman"/>
                <w:b/>
              </w:rPr>
              <w:t>82</w:t>
            </w:r>
          </w:p>
          <w:p w14:paraId="4B01BA80" w14:textId="35FA6C9D" w:rsidR="00046807" w:rsidRPr="00D94BDA" w:rsidRDefault="00046807" w:rsidP="00046807">
            <w:pPr>
              <w:jc w:val="center"/>
              <w:rPr>
                <w:rFonts w:ascii="Times New Roman" w:eastAsia="Times New Roman" w:hAnsi="Times New Roman" w:cs="Times New Roman"/>
                <w:b/>
              </w:rPr>
            </w:pPr>
            <w:r w:rsidRPr="00D94BDA">
              <w:rPr>
                <w:rFonts w:ascii="Times New Roman" w:eastAsia="Times New Roman" w:hAnsi="Times New Roman" w:cs="Times New Roman"/>
                <w:b/>
              </w:rPr>
              <w:t>U/L</w:t>
            </w:r>
          </w:p>
        </w:tc>
        <w:tc>
          <w:tcPr>
            <w:tcW w:w="1043" w:type="dxa"/>
            <w:shd w:val="clear" w:color="auto" w:fill="auto"/>
            <w:vAlign w:val="center"/>
          </w:tcPr>
          <w:p w14:paraId="202C62BA" w14:textId="01127345" w:rsidR="00046807" w:rsidRPr="00D94BDA" w:rsidRDefault="00046807" w:rsidP="00046807">
            <w:pPr>
              <w:keepNext/>
              <w:jc w:val="center"/>
              <w:rPr>
                <w:rFonts w:ascii="Times New Roman" w:eastAsia="Times New Roman" w:hAnsi="Times New Roman" w:cs="Times New Roman"/>
                <w:b/>
              </w:rPr>
            </w:pPr>
            <w:r>
              <w:rPr>
                <w:rFonts w:ascii="Times New Roman" w:eastAsia="Times New Roman" w:hAnsi="Times New Roman" w:cs="Times New Roman"/>
                <w:b/>
              </w:rPr>
              <w:t>52</w:t>
            </w:r>
          </w:p>
          <w:p w14:paraId="1C5C9E3D" w14:textId="5BBB6EDB" w:rsidR="00046807" w:rsidRPr="00D94BDA" w:rsidRDefault="00046807" w:rsidP="00046807">
            <w:pPr>
              <w:keepNext/>
              <w:jc w:val="center"/>
              <w:rPr>
                <w:rFonts w:ascii="Times New Roman" w:eastAsia="Times New Roman" w:hAnsi="Times New Roman" w:cs="Times New Roman"/>
                <w:b/>
              </w:rPr>
            </w:pPr>
            <w:r w:rsidRPr="00D94BDA">
              <w:rPr>
                <w:rFonts w:ascii="Times New Roman" w:eastAsia="Times New Roman" w:hAnsi="Times New Roman" w:cs="Times New Roman"/>
                <w:b/>
              </w:rPr>
              <w:t>U/L</w:t>
            </w:r>
          </w:p>
        </w:tc>
        <w:tc>
          <w:tcPr>
            <w:tcW w:w="3759" w:type="dxa"/>
            <w:shd w:val="clear" w:color="auto" w:fill="auto"/>
            <w:vAlign w:val="center"/>
          </w:tcPr>
          <w:p w14:paraId="282F468E" w14:textId="1824D324" w:rsidR="00046807" w:rsidRPr="00D94BDA" w:rsidRDefault="00046807" w:rsidP="00046807">
            <w:pPr>
              <w:rPr>
                <w:rFonts w:ascii="Times New Roman" w:eastAsia="Times New Roman" w:hAnsi="Times New Roman" w:cs="Times New Roman"/>
                <w:b/>
              </w:rPr>
            </w:pPr>
            <w:r>
              <w:rPr>
                <w:rFonts w:ascii="Times New Roman" w:eastAsia="Times New Roman" w:hAnsi="Times New Roman" w:cs="Times New Roman"/>
                <w:b/>
              </w:rPr>
              <w:t>The client’s lab result is within normal range.</w:t>
            </w:r>
          </w:p>
        </w:tc>
      </w:tr>
      <w:tr w:rsidR="00046807" w:rsidRPr="00D94BDA" w14:paraId="0C56B6D8" w14:textId="77777777" w:rsidTr="004E0476">
        <w:trPr>
          <w:trHeight w:val="624"/>
        </w:trPr>
        <w:tc>
          <w:tcPr>
            <w:tcW w:w="2141" w:type="dxa"/>
            <w:shd w:val="clear" w:color="auto" w:fill="auto"/>
            <w:vAlign w:val="center"/>
          </w:tcPr>
          <w:p w14:paraId="31C581D8" w14:textId="77777777" w:rsidR="00046807" w:rsidRPr="00D94BDA" w:rsidRDefault="00046807" w:rsidP="00046807">
            <w:pPr>
              <w:rPr>
                <w:rFonts w:ascii="Times New Roman" w:eastAsia="Times New Roman" w:hAnsi="Times New Roman" w:cs="Times New Roman"/>
                <w:b/>
              </w:rPr>
            </w:pPr>
            <w:r w:rsidRPr="00D94BDA">
              <w:rPr>
                <w:rFonts w:ascii="Times New Roman" w:eastAsia="Times New Roman" w:hAnsi="Times New Roman" w:cs="Times New Roman"/>
                <w:b/>
              </w:rPr>
              <w:t>AST</w:t>
            </w:r>
          </w:p>
        </w:tc>
        <w:tc>
          <w:tcPr>
            <w:tcW w:w="1453" w:type="dxa"/>
            <w:shd w:val="clear" w:color="auto" w:fill="auto"/>
            <w:vAlign w:val="center"/>
          </w:tcPr>
          <w:p w14:paraId="577CA17B" w14:textId="03B16B67" w:rsidR="00046807" w:rsidRPr="00D94BDA" w:rsidRDefault="00046807" w:rsidP="00046807">
            <w:pPr>
              <w:jc w:val="center"/>
              <w:rPr>
                <w:rFonts w:ascii="Times New Roman" w:eastAsia="Times New Roman" w:hAnsi="Times New Roman" w:cs="Times New Roman"/>
              </w:rPr>
            </w:pPr>
            <w:r>
              <w:rPr>
                <w:rFonts w:ascii="Times New Roman" w:eastAsia="Times New Roman" w:hAnsi="Times New Roman" w:cs="Times New Roman"/>
              </w:rPr>
              <w:t>5</w:t>
            </w:r>
            <w:r w:rsidRPr="00D94BDA">
              <w:rPr>
                <w:rFonts w:ascii="Times New Roman" w:eastAsia="Times New Roman" w:hAnsi="Times New Roman" w:cs="Times New Roman"/>
              </w:rPr>
              <w:t xml:space="preserve"> – 3</w:t>
            </w:r>
            <w:r>
              <w:rPr>
                <w:rFonts w:ascii="Times New Roman" w:eastAsia="Times New Roman" w:hAnsi="Times New Roman" w:cs="Times New Roman"/>
              </w:rPr>
              <w:t>4</w:t>
            </w:r>
          </w:p>
          <w:p w14:paraId="01130FEB" w14:textId="2A0FA4D4" w:rsidR="00046807" w:rsidRPr="00D94BDA" w:rsidRDefault="00046807" w:rsidP="00046807">
            <w:pPr>
              <w:jc w:val="center"/>
              <w:rPr>
                <w:rFonts w:ascii="Times New Roman" w:eastAsia="Times New Roman" w:hAnsi="Times New Roman" w:cs="Times New Roman"/>
              </w:rPr>
            </w:pPr>
            <w:r w:rsidRPr="00D94BDA">
              <w:rPr>
                <w:rFonts w:ascii="Times New Roman" w:eastAsia="Times New Roman" w:hAnsi="Times New Roman" w:cs="Times New Roman"/>
              </w:rPr>
              <w:t>U/L</w:t>
            </w:r>
          </w:p>
        </w:tc>
        <w:tc>
          <w:tcPr>
            <w:tcW w:w="1351" w:type="dxa"/>
            <w:shd w:val="clear" w:color="auto" w:fill="auto"/>
            <w:vAlign w:val="center"/>
          </w:tcPr>
          <w:p w14:paraId="68C95BC6" w14:textId="715571F4" w:rsidR="00046807" w:rsidRPr="00D94BDA" w:rsidRDefault="00046807" w:rsidP="00046807">
            <w:pPr>
              <w:jc w:val="center"/>
              <w:rPr>
                <w:rFonts w:ascii="Times New Roman" w:eastAsia="Times New Roman" w:hAnsi="Times New Roman" w:cs="Times New Roman"/>
                <w:b/>
              </w:rPr>
            </w:pPr>
            <w:r>
              <w:rPr>
                <w:rFonts w:ascii="Times New Roman" w:eastAsia="Times New Roman" w:hAnsi="Times New Roman" w:cs="Times New Roman"/>
                <w:b/>
              </w:rPr>
              <w:t>17</w:t>
            </w:r>
          </w:p>
          <w:p w14:paraId="535652AF" w14:textId="0FD29F56" w:rsidR="00046807" w:rsidRPr="00D94BDA" w:rsidRDefault="00046807" w:rsidP="00046807">
            <w:pPr>
              <w:jc w:val="center"/>
              <w:rPr>
                <w:rFonts w:ascii="Times New Roman" w:eastAsia="Times New Roman" w:hAnsi="Times New Roman" w:cs="Times New Roman"/>
                <w:b/>
              </w:rPr>
            </w:pPr>
            <w:r w:rsidRPr="00D94BDA">
              <w:rPr>
                <w:rFonts w:ascii="Times New Roman" w:eastAsia="Times New Roman" w:hAnsi="Times New Roman" w:cs="Times New Roman"/>
                <w:b/>
              </w:rPr>
              <w:t>U/L</w:t>
            </w:r>
          </w:p>
        </w:tc>
        <w:tc>
          <w:tcPr>
            <w:tcW w:w="1043" w:type="dxa"/>
            <w:shd w:val="clear" w:color="auto" w:fill="auto"/>
            <w:vAlign w:val="center"/>
          </w:tcPr>
          <w:p w14:paraId="02791168" w14:textId="3816CD86" w:rsidR="00046807" w:rsidRPr="00D94BDA" w:rsidRDefault="00046807" w:rsidP="00046807">
            <w:pPr>
              <w:keepNext/>
              <w:jc w:val="center"/>
              <w:rPr>
                <w:rFonts w:ascii="Times New Roman" w:eastAsia="Times New Roman" w:hAnsi="Times New Roman" w:cs="Times New Roman"/>
                <w:b/>
              </w:rPr>
            </w:pPr>
            <w:r>
              <w:rPr>
                <w:rFonts w:ascii="Times New Roman" w:eastAsia="Times New Roman" w:hAnsi="Times New Roman" w:cs="Times New Roman"/>
                <w:b/>
              </w:rPr>
              <w:t>17</w:t>
            </w:r>
          </w:p>
          <w:p w14:paraId="31AED2C7" w14:textId="799D74D5" w:rsidR="00046807" w:rsidRPr="00D94BDA" w:rsidRDefault="00046807" w:rsidP="00046807">
            <w:pPr>
              <w:keepNext/>
              <w:jc w:val="center"/>
              <w:rPr>
                <w:rFonts w:ascii="Times New Roman" w:eastAsia="Times New Roman" w:hAnsi="Times New Roman" w:cs="Times New Roman"/>
                <w:b/>
              </w:rPr>
            </w:pPr>
            <w:r w:rsidRPr="00D94BDA">
              <w:rPr>
                <w:rFonts w:ascii="Times New Roman" w:eastAsia="Times New Roman" w:hAnsi="Times New Roman" w:cs="Times New Roman"/>
                <w:b/>
              </w:rPr>
              <w:t>U/L</w:t>
            </w:r>
          </w:p>
        </w:tc>
        <w:tc>
          <w:tcPr>
            <w:tcW w:w="3759" w:type="dxa"/>
            <w:shd w:val="clear" w:color="auto" w:fill="auto"/>
            <w:vAlign w:val="center"/>
          </w:tcPr>
          <w:p w14:paraId="1AD8DB03" w14:textId="57C4BD28" w:rsidR="00046807" w:rsidRPr="00D94BDA" w:rsidRDefault="00046807" w:rsidP="00046807">
            <w:pPr>
              <w:keepNext/>
              <w:rPr>
                <w:rFonts w:ascii="Times New Roman" w:eastAsia="Times New Roman" w:hAnsi="Times New Roman" w:cs="Times New Roman"/>
              </w:rPr>
            </w:pPr>
            <w:r>
              <w:rPr>
                <w:rFonts w:ascii="Times New Roman" w:eastAsia="Times New Roman" w:hAnsi="Times New Roman" w:cs="Times New Roman"/>
                <w:b/>
              </w:rPr>
              <w:t>The client’s lab result is within normal range.</w:t>
            </w:r>
          </w:p>
        </w:tc>
      </w:tr>
      <w:tr w:rsidR="00046807" w:rsidRPr="00D94BDA" w14:paraId="6724B62D" w14:textId="77777777" w:rsidTr="004E0476">
        <w:trPr>
          <w:trHeight w:val="624"/>
        </w:trPr>
        <w:tc>
          <w:tcPr>
            <w:tcW w:w="2141" w:type="dxa"/>
            <w:shd w:val="clear" w:color="auto" w:fill="auto"/>
            <w:vAlign w:val="center"/>
          </w:tcPr>
          <w:p w14:paraId="75B12B25" w14:textId="77777777" w:rsidR="00046807" w:rsidRPr="00D94BDA" w:rsidRDefault="00046807" w:rsidP="00046807">
            <w:pPr>
              <w:rPr>
                <w:rFonts w:ascii="Times New Roman" w:eastAsia="Times New Roman" w:hAnsi="Times New Roman" w:cs="Times New Roman"/>
                <w:b/>
              </w:rPr>
            </w:pPr>
            <w:r w:rsidRPr="00D94BDA">
              <w:rPr>
                <w:rFonts w:ascii="Times New Roman" w:eastAsia="Times New Roman" w:hAnsi="Times New Roman" w:cs="Times New Roman"/>
                <w:b/>
              </w:rPr>
              <w:t>ALT</w:t>
            </w:r>
          </w:p>
        </w:tc>
        <w:tc>
          <w:tcPr>
            <w:tcW w:w="1453" w:type="dxa"/>
            <w:shd w:val="clear" w:color="auto" w:fill="auto"/>
            <w:vAlign w:val="center"/>
          </w:tcPr>
          <w:p w14:paraId="739241FA" w14:textId="3A7D7D67" w:rsidR="00046807" w:rsidRPr="00D94BDA" w:rsidRDefault="00046807" w:rsidP="00046807">
            <w:pPr>
              <w:jc w:val="center"/>
              <w:rPr>
                <w:rFonts w:ascii="Times New Roman" w:eastAsia="Times New Roman" w:hAnsi="Times New Roman" w:cs="Times New Roman"/>
              </w:rPr>
            </w:pPr>
            <w:r>
              <w:rPr>
                <w:rFonts w:ascii="Times New Roman" w:eastAsia="Times New Roman" w:hAnsi="Times New Roman" w:cs="Times New Roman"/>
              </w:rPr>
              <w:t>0</w:t>
            </w:r>
            <w:r w:rsidRPr="00D94BDA">
              <w:rPr>
                <w:rFonts w:ascii="Times New Roman" w:eastAsia="Times New Roman" w:hAnsi="Times New Roman" w:cs="Times New Roman"/>
              </w:rPr>
              <w:t xml:space="preserve"> – 5</w:t>
            </w:r>
            <w:r>
              <w:rPr>
                <w:rFonts w:ascii="Times New Roman" w:eastAsia="Times New Roman" w:hAnsi="Times New Roman" w:cs="Times New Roman"/>
              </w:rPr>
              <w:t>5</w:t>
            </w:r>
          </w:p>
          <w:p w14:paraId="28D130DD" w14:textId="7D3120AF" w:rsidR="00046807" w:rsidRPr="00D94BDA" w:rsidRDefault="00046807" w:rsidP="00046807">
            <w:pPr>
              <w:jc w:val="center"/>
              <w:rPr>
                <w:rFonts w:ascii="Times New Roman" w:eastAsia="Times New Roman" w:hAnsi="Times New Roman" w:cs="Times New Roman"/>
              </w:rPr>
            </w:pPr>
            <w:r w:rsidRPr="00D94BDA">
              <w:rPr>
                <w:rFonts w:ascii="Times New Roman" w:eastAsia="Times New Roman" w:hAnsi="Times New Roman" w:cs="Times New Roman"/>
              </w:rPr>
              <w:t>U/L</w:t>
            </w:r>
          </w:p>
        </w:tc>
        <w:tc>
          <w:tcPr>
            <w:tcW w:w="1351" w:type="dxa"/>
            <w:shd w:val="clear" w:color="auto" w:fill="auto"/>
            <w:vAlign w:val="center"/>
          </w:tcPr>
          <w:p w14:paraId="420D4BDF" w14:textId="4AC8193A" w:rsidR="00046807" w:rsidRPr="00D94BDA" w:rsidRDefault="00046807" w:rsidP="00046807">
            <w:pPr>
              <w:jc w:val="center"/>
              <w:rPr>
                <w:rFonts w:ascii="Times New Roman" w:eastAsia="Times New Roman" w:hAnsi="Times New Roman" w:cs="Times New Roman"/>
                <w:b/>
              </w:rPr>
            </w:pPr>
            <w:r>
              <w:rPr>
                <w:rFonts w:ascii="Times New Roman" w:eastAsia="Times New Roman" w:hAnsi="Times New Roman" w:cs="Times New Roman"/>
                <w:b/>
              </w:rPr>
              <w:t>24</w:t>
            </w:r>
          </w:p>
          <w:p w14:paraId="7C4C6307" w14:textId="132489A0" w:rsidR="00046807" w:rsidRPr="00D94BDA" w:rsidRDefault="00046807" w:rsidP="00046807">
            <w:pPr>
              <w:jc w:val="center"/>
              <w:rPr>
                <w:rFonts w:ascii="Times New Roman" w:eastAsia="Times New Roman" w:hAnsi="Times New Roman" w:cs="Times New Roman"/>
                <w:b/>
              </w:rPr>
            </w:pPr>
            <w:r w:rsidRPr="00D94BDA">
              <w:rPr>
                <w:rFonts w:ascii="Times New Roman" w:eastAsia="Times New Roman" w:hAnsi="Times New Roman" w:cs="Times New Roman"/>
                <w:b/>
              </w:rPr>
              <w:t>U/L</w:t>
            </w:r>
          </w:p>
        </w:tc>
        <w:tc>
          <w:tcPr>
            <w:tcW w:w="1043" w:type="dxa"/>
            <w:shd w:val="clear" w:color="auto" w:fill="auto"/>
            <w:vAlign w:val="center"/>
          </w:tcPr>
          <w:p w14:paraId="1FABDE9F" w14:textId="10FE90CF" w:rsidR="00046807" w:rsidRPr="00D94BDA" w:rsidRDefault="00046807" w:rsidP="00046807">
            <w:pPr>
              <w:keepNext/>
              <w:jc w:val="center"/>
              <w:rPr>
                <w:rFonts w:ascii="Times New Roman" w:eastAsia="Times New Roman" w:hAnsi="Times New Roman" w:cs="Times New Roman"/>
                <w:b/>
              </w:rPr>
            </w:pPr>
            <w:r>
              <w:rPr>
                <w:rFonts w:ascii="Times New Roman" w:eastAsia="Times New Roman" w:hAnsi="Times New Roman" w:cs="Times New Roman"/>
                <w:b/>
              </w:rPr>
              <w:t>18</w:t>
            </w:r>
          </w:p>
          <w:p w14:paraId="197FEE18" w14:textId="1F883EA0" w:rsidR="00046807" w:rsidRPr="00D94BDA" w:rsidRDefault="00046807" w:rsidP="00046807">
            <w:pPr>
              <w:keepNext/>
              <w:jc w:val="center"/>
              <w:rPr>
                <w:rFonts w:ascii="Times New Roman" w:eastAsia="Times New Roman" w:hAnsi="Times New Roman" w:cs="Times New Roman"/>
                <w:b/>
              </w:rPr>
            </w:pPr>
            <w:r w:rsidRPr="00D94BDA">
              <w:rPr>
                <w:rFonts w:ascii="Times New Roman" w:eastAsia="Times New Roman" w:hAnsi="Times New Roman" w:cs="Times New Roman"/>
                <w:b/>
              </w:rPr>
              <w:t>U/L</w:t>
            </w:r>
          </w:p>
        </w:tc>
        <w:tc>
          <w:tcPr>
            <w:tcW w:w="3759" w:type="dxa"/>
            <w:shd w:val="clear" w:color="auto" w:fill="auto"/>
            <w:vAlign w:val="center"/>
          </w:tcPr>
          <w:p w14:paraId="5BDDCD95" w14:textId="31998066" w:rsidR="00046807" w:rsidRPr="00D94BDA" w:rsidRDefault="00046807" w:rsidP="00046807">
            <w:pPr>
              <w:rPr>
                <w:rFonts w:ascii="Times New Roman" w:eastAsia="Times New Roman" w:hAnsi="Times New Roman" w:cs="Times New Roman"/>
                <w:b/>
              </w:rPr>
            </w:pPr>
            <w:r>
              <w:rPr>
                <w:rFonts w:ascii="Times New Roman" w:eastAsia="Times New Roman" w:hAnsi="Times New Roman" w:cs="Times New Roman"/>
                <w:b/>
              </w:rPr>
              <w:t>The client’s lab result is within normal range.</w:t>
            </w:r>
          </w:p>
        </w:tc>
      </w:tr>
      <w:tr w:rsidR="00046807" w:rsidRPr="00D94BDA" w14:paraId="7E5D35E4" w14:textId="77777777" w:rsidTr="004E0476">
        <w:trPr>
          <w:trHeight w:val="624"/>
        </w:trPr>
        <w:tc>
          <w:tcPr>
            <w:tcW w:w="2141" w:type="dxa"/>
            <w:shd w:val="clear" w:color="auto" w:fill="auto"/>
            <w:vAlign w:val="center"/>
          </w:tcPr>
          <w:p w14:paraId="066DCF84" w14:textId="77777777" w:rsidR="00046807" w:rsidRPr="00D94BDA" w:rsidRDefault="00046807" w:rsidP="00046807">
            <w:pPr>
              <w:rPr>
                <w:rFonts w:ascii="Times New Roman" w:eastAsia="Times New Roman" w:hAnsi="Times New Roman" w:cs="Times New Roman"/>
                <w:b/>
              </w:rPr>
            </w:pPr>
            <w:r w:rsidRPr="00D94BDA">
              <w:rPr>
                <w:rFonts w:ascii="Times New Roman" w:eastAsia="Times New Roman" w:hAnsi="Times New Roman" w:cs="Times New Roman"/>
                <w:b/>
              </w:rPr>
              <w:t>Amylase</w:t>
            </w:r>
          </w:p>
        </w:tc>
        <w:tc>
          <w:tcPr>
            <w:tcW w:w="1453" w:type="dxa"/>
            <w:shd w:val="clear" w:color="auto" w:fill="auto"/>
            <w:vAlign w:val="center"/>
          </w:tcPr>
          <w:p w14:paraId="0455F9B9" w14:textId="4C8B59AB" w:rsidR="00046807" w:rsidRPr="00D94BDA" w:rsidRDefault="00046807" w:rsidP="00046807">
            <w:pPr>
              <w:jc w:val="center"/>
              <w:rPr>
                <w:rFonts w:ascii="Times New Roman" w:eastAsia="Times New Roman" w:hAnsi="Times New Roman" w:cs="Times New Roman"/>
              </w:rPr>
            </w:pPr>
            <w:r w:rsidRPr="00D94BDA">
              <w:rPr>
                <w:rFonts w:ascii="Times New Roman" w:eastAsia="Times New Roman" w:hAnsi="Times New Roman" w:cs="Times New Roman"/>
              </w:rPr>
              <w:t>29 – 103</w:t>
            </w:r>
          </w:p>
          <w:p w14:paraId="3DBEB566" w14:textId="60BFE384" w:rsidR="00046807" w:rsidRPr="00D94BDA" w:rsidRDefault="00046807" w:rsidP="00046807">
            <w:pPr>
              <w:jc w:val="center"/>
              <w:rPr>
                <w:rFonts w:ascii="Times New Roman" w:eastAsia="Times New Roman" w:hAnsi="Times New Roman" w:cs="Times New Roman"/>
              </w:rPr>
            </w:pPr>
            <w:r w:rsidRPr="00D94BDA">
              <w:rPr>
                <w:rFonts w:ascii="Times New Roman" w:eastAsia="Times New Roman" w:hAnsi="Times New Roman" w:cs="Times New Roman"/>
              </w:rPr>
              <w:t>U/L</w:t>
            </w:r>
          </w:p>
        </w:tc>
        <w:tc>
          <w:tcPr>
            <w:tcW w:w="1351" w:type="dxa"/>
            <w:shd w:val="clear" w:color="auto" w:fill="auto"/>
            <w:vAlign w:val="center"/>
          </w:tcPr>
          <w:p w14:paraId="5841D79B" w14:textId="5E617FD1" w:rsidR="00046807" w:rsidRPr="00D94BDA" w:rsidRDefault="00046807" w:rsidP="00046807">
            <w:pPr>
              <w:jc w:val="center"/>
              <w:rPr>
                <w:rFonts w:ascii="Times New Roman" w:eastAsia="Times New Roman" w:hAnsi="Times New Roman" w:cs="Times New Roman"/>
                <w:b/>
              </w:rPr>
            </w:pPr>
            <w:r>
              <w:rPr>
                <w:rFonts w:ascii="Times New Roman" w:eastAsia="Times New Roman" w:hAnsi="Times New Roman" w:cs="Times New Roman"/>
                <w:b/>
              </w:rPr>
              <w:t>-</w:t>
            </w:r>
          </w:p>
        </w:tc>
        <w:tc>
          <w:tcPr>
            <w:tcW w:w="1043" w:type="dxa"/>
            <w:shd w:val="clear" w:color="auto" w:fill="auto"/>
            <w:vAlign w:val="center"/>
          </w:tcPr>
          <w:p w14:paraId="70F92F12" w14:textId="5D714F23" w:rsidR="00046807" w:rsidRPr="00D94BDA" w:rsidRDefault="00046807" w:rsidP="00046807">
            <w:pPr>
              <w:jc w:val="center"/>
              <w:rPr>
                <w:rFonts w:ascii="Times New Roman" w:eastAsia="Times New Roman" w:hAnsi="Times New Roman" w:cs="Times New Roman"/>
                <w:b/>
              </w:rPr>
            </w:pPr>
            <w:r>
              <w:rPr>
                <w:rFonts w:ascii="Times New Roman" w:eastAsia="Times New Roman" w:hAnsi="Times New Roman" w:cs="Times New Roman"/>
                <w:b/>
              </w:rPr>
              <w:t>-</w:t>
            </w:r>
          </w:p>
        </w:tc>
        <w:tc>
          <w:tcPr>
            <w:tcW w:w="3759" w:type="dxa"/>
            <w:shd w:val="clear" w:color="auto" w:fill="auto"/>
            <w:vAlign w:val="center"/>
          </w:tcPr>
          <w:p w14:paraId="228FB69C" w14:textId="0DFC41F6" w:rsidR="00046807" w:rsidRPr="00D94BDA" w:rsidRDefault="00046807" w:rsidP="00046807">
            <w:pPr>
              <w:rPr>
                <w:rFonts w:ascii="Times New Roman" w:eastAsia="Times New Roman" w:hAnsi="Times New Roman" w:cs="Times New Roman"/>
                <w:b/>
              </w:rPr>
            </w:pPr>
            <w:r>
              <w:rPr>
                <w:rFonts w:ascii="Times New Roman" w:eastAsia="Times New Roman" w:hAnsi="Times New Roman" w:cs="Times New Roman"/>
                <w:b/>
              </w:rPr>
              <w:t>The provider did not order the test for the client.</w:t>
            </w:r>
          </w:p>
        </w:tc>
      </w:tr>
      <w:tr w:rsidR="00046807" w:rsidRPr="00D94BDA" w14:paraId="1B7755AF" w14:textId="77777777" w:rsidTr="000B70C6">
        <w:trPr>
          <w:trHeight w:val="624"/>
        </w:trPr>
        <w:tc>
          <w:tcPr>
            <w:tcW w:w="2141" w:type="dxa"/>
            <w:shd w:val="clear" w:color="auto" w:fill="auto"/>
            <w:vAlign w:val="center"/>
          </w:tcPr>
          <w:p w14:paraId="58E96702" w14:textId="77777777" w:rsidR="00046807" w:rsidRPr="00D94BDA" w:rsidRDefault="00046807" w:rsidP="00046807">
            <w:pPr>
              <w:rPr>
                <w:rFonts w:ascii="Times New Roman" w:eastAsia="Times New Roman" w:hAnsi="Times New Roman" w:cs="Times New Roman"/>
                <w:b/>
              </w:rPr>
            </w:pPr>
            <w:r w:rsidRPr="00D94BDA">
              <w:rPr>
                <w:rFonts w:ascii="Times New Roman" w:eastAsia="Times New Roman" w:hAnsi="Times New Roman" w:cs="Times New Roman"/>
                <w:b/>
              </w:rPr>
              <w:t>Lipase</w:t>
            </w:r>
          </w:p>
        </w:tc>
        <w:tc>
          <w:tcPr>
            <w:tcW w:w="1453" w:type="dxa"/>
            <w:shd w:val="clear" w:color="auto" w:fill="auto"/>
            <w:vAlign w:val="center"/>
          </w:tcPr>
          <w:p w14:paraId="4DE2FE4B" w14:textId="504B2FA2" w:rsidR="00046807" w:rsidRPr="00D94BDA" w:rsidRDefault="00046807" w:rsidP="00046807">
            <w:pPr>
              <w:jc w:val="center"/>
              <w:rPr>
                <w:rFonts w:ascii="Times New Roman" w:eastAsia="Times New Roman" w:hAnsi="Times New Roman" w:cs="Times New Roman"/>
              </w:rPr>
            </w:pPr>
            <w:r w:rsidRPr="00D94BDA">
              <w:rPr>
                <w:rFonts w:ascii="Times New Roman" w:eastAsia="Times New Roman" w:hAnsi="Times New Roman" w:cs="Times New Roman"/>
              </w:rPr>
              <w:t>11 – 82</w:t>
            </w:r>
          </w:p>
          <w:p w14:paraId="0D21A93F" w14:textId="085CCAAE" w:rsidR="00046807" w:rsidRPr="00D94BDA" w:rsidRDefault="00046807" w:rsidP="00046807">
            <w:pPr>
              <w:jc w:val="center"/>
              <w:rPr>
                <w:rFonts w:ascii="Times New Roman" w:eastAsia="Times New Roman" w:hAnsi="Times New Roman" w:cs="Times New Roman"/>
              </w:rPr>
            </w:pPr>
            <w:r w:rsidRPr="00D94BDA">
              <w:rPr>
                <w:rFonts w:ascii="Times New Roman" w:eastAsia="Times New Roman" w:hAnsi="Times New Roman" w:cs="Times New Roman"/>
              </w:rPr>
              <w:t>U/L</w:t>
            </w:r>
          </w:p>
        </w:tc>
        <w:tc>
          <w:tcPr>
            <w:tcW w:w="1351" w:type="dxa"/>
            <w:shd w:val="clear" w:color="auto" w:fill="auto"/>
            <w:vAlign w:val="center"/>
          </w:tcPr>
          <w:p w14:paraId="5F66907B" w14:textId="0114499C" w:rsidR="00046807" w:rsidRPr="00D94BDA" w:rsidRDefault="000B70C6" w:rsidP="00046807">
            <w:pPr>
              <w:jc w:val="center"/>
              <w:rPr>
                <w:rFonts w:ascii="Times New Roman" w:eastAsia="Times New Roman" w:hAnsi="Times New Roman" w:cs="Times New Roman"/>
                <w:b/>
              </w:rPr>
            </w:pPr>
            <w:r>
              <w:rPr>
                <w:rFonts w:ascii="Times New Roman" w:eastAsia="Times New Roman" w:hAnsi="Times New Roman" w:cs="Times New Roman"/>
                <w:b/>
              </w:rPr>
              <w:t>-</w:t>
            </w:r>
          </w:p>
        </w:tc>
        <w:tc>
          <w:tcPr>
            <w:tcW w:w="1043" w:type="dxa"/>
            <w:shd w:val="clear" w:color="auto" w:fill="auto"/>
            <w:vAlign w:val="center"/>
          </w:tcPr>
          <w:p w14:paraId="7CC19A2B" w14:textId="01635845" w:rsidR="00046807" w:rsidRPr="00D94BDA" w:rsidRDefault="00046807" w:rsidP="00046807">
            <w:pPr>
              <w:jc w:val="center"/>
              <w:rPr>
                <w:rFonts w:ascii="Times New Roman" w:eastAsia="Times New Roman" w:hAnsi="Times New Roman" w:cs="Times New Roman"/>
                <w:b/>
              </w:rPr>
            </w:pPr>
            <w:r>
              <w:rPr>
                <w:rFonts w:ascii="Times New Roman" w:eastAsia="Times New Roman" w:hAnsi="Times New Roman" w:cs="Times New Roman"/>
                <w:b/>
              </w:rPr>
              <w:t>-</w:t>
            </w:r>
          </w:p>
        </w:tc>
        <w:tc>
          <w:tcPr>
            <w:tcW w:w="3759" w:type="dxa"/>
            <w:shd w:val="clear" w:color="auto" w:fill="auto"/>
            <w:vAlign w:val="center"/>
          </w:tcPr>
          <w:p w14:paraId="2A445B82" w14:textId="4FB1F970" w:rsidR="00046807" w:rsidRPr="00D94BDA" w:rsidRDefault="000B70C6" w:rsidP="00046807">
            <w:pPr>
              <w:rPr>
                <w:rFonts w:ascii="Times New Roman" w:eastAsia="Times New Roman" w:hAnsi="Times New Roman" w:cs="Times New Roman"/>
                <w:b/>
              </w:rPr>
            </w:pPr>
            <w:r>
              <w:rPr>
                <w:rFonts w:ascii="Times New Roman" w:eastAsia="Times New Roman" w:hAnsi="Times New Roman" w:cs="Times New Roman"/>
                <w:b/>
              </w:rPr>
              <w:t>The provider did not order the test for the client.</w:t>
            </w:r>
          </w:p>
        </w:tc>
      </w:tr>
      <w:tr w:rsidR="00046807" w:rsidRPr="00D94BDA" w14:paraId="15116020" w14:textId="77777777" w:rsidTr="004E0476">
        <w:trPr>
          <w:trHeight w:val="624"/>
        </w:trPr>
        <w:tc>
          <w:tcPr>
            <w:tcW w:w="2141" w:type="dxa"/>
            <w:shd w:val="clear" w:color="auto" w:fill="auto"/>
            <w:vAlign w:val="center"/>
          </w:tcPr>
          <w:p w14:paraId="4C1ECAAE" w14:textId="77777777" w:rsidR="00046807" w:rsidRPr="00D94BDA" w:rsidRDefault="00046807" w:rsidP="00046807">
            <w:pPr>
              <w:rPr>
                <w:rFonts w:ascii="Times New Roman" w:eastAsia="Times New Roman" w:hAnsi="Times New Roman" w:cs="Times New Roman"/>
                <w:b/>
              </w:rPr>
            </w:pPr>
            <w:r w:rsidRPr="00D94BDA">
              <w:rPr>
                <w:rFonts w:ascii="Times New Roman" w:eastAsia="Times New Roman" w:hAnsi="Times New Roman" w:cs="Times New Roman"/>
                <w:b/>
              </w:rPr>
              <w:t>Lactic Acid</w:t>
            </w:r>
          </w:p>
        </w:tc>
        <w:tc>
          <w:tcPr>
            <w:tcW w:w="1453" w:type="dxa"/>
            <w:shd w:val="clear" w:color="auto" w:fill="auto"/>
            <w:vAlign w:val="center"/>
          </w:tcPr>
          <w:p w14:paraId="72EDD955" w14:textId="77777777" w:rsidR="00046807" w:rsidRPr="00D94BDA" w:rsidRDefault="00046807" w:rsidP="00046807">
            <w:pPr>
              <w:jc w:val="center"/>
              <w:rPr>
                <w:rFonts w:ascii="Times New Roman" w:eastAsia="Times New Roman" w:hAnsi="Times New Roman" w:cs="Times New Roman"/>
              </w:rPr>
            </w:pPr>
            <w:r w:rsidRPr="00D94BDA">
              <w:rPr>
                <w:rFonts w:ascii="Times New Roman" w:eastAsia="Times New Roman" w:hAnsi="Times New Roman" w:cs="Times New Roman"/>
              </w:rPr>
              <w:t>0.5 - 2.0</w:t>
            </w:r>
          </w:p>
          <w:p w14:paraId="54524037" w14:textId="1EFE4694" w:rsidR="00046807" w:rsidRPr="00D94BDA" w:rsidRDefault="00046807" w:rsidP="00046807">
            <w:pPr>
              <w:jc w:val="center"/>
              <w:rPr>
                <w:rFonts w:ascii="Times New Roman" w:eastAsia="Times New Roman" w:hAnsi="Times New Roman" w:cs="Times New Roman"/>
              </w:rPr>
            </w:pPr>
            <w:r w:rsidRPr="00D94BDA">
              <w:rPr>
                <w:rFonts w:ascii="Times New Roman" w:eastAsia="Times New Roman" w:hAnsi="Times New Roman" w:cs="Times New Roman"/>
              </w:rPr>
              <w:t>mmol/L</w:t>
            </w:r>
          </w:p>
        </w:tc>
        <w:tc>
          <w:tcPr>
            <w:tcW w:w="1351" w:type="dxa"/>
            <w:shd w:val="clear" w:color="auto" w:fill="auto"/>
            <w:vAlign w:val="center"/>
          </w:tcPr>
          <w:p w14:paraId="72765100" w14:textId="02589D33" w:rsidR="00046807" w:rsidRPr="00D94BDA" w:rsidRDefault="000B70C6" w:rsidP="00046807">
            <w:pPr>
              <w:jc w:val="center"/>
              <w:rPr>
                <w:rFonts w:ascii="Times New Roman" w:eastAsia="Times New Roman" w:hAnsi="Times New Roman" w:cs="Times New Roman"/>
                <w:b/>
              </w:rPr>
            </w:pPr>
            <w:r>
              <w:rPr>
                <w:rFonts w:ascii="Times New Roman" w:eastAsia="Times New Roman" w:hAnsi="Times New Roman" w:cs="Times New Roman"/>
                <w:b/>
              </w:rPr>
              <w:t>-</w:t>
            </w:r>
          </w:p>
        </w:tc>
        <w:tc>
          <w:tcPr>
            <w:tcW w:w="1043" w:type="dxa"/>
            <w:shd w:val="clear" w:color="auto" w:fill="auto"/>
            <w:vAlign w:val="center"/>
          </w:tcPr>
          <w:p w14:paraId="400E50BB" w14:textId="765D7812" w:rsidR="00046807" w:rsidRPr="00D94BDA" w:rsidRDefault="00046807" w:rsidP="00046807">
            <w:pPr>
              <w:jc w:val="center"/>
              <w:rPr>
                <w:rFonts w:ascii="Times New Roman" w:eastAsia="Times New Roman" w:hAnsi="Times New Roman" w:cs="Times New Roman"/>
                <w:b/>
              </w:rPr>
            </w:pPr>
            <w:r>
              <w:rPr>
                <w:rFonts w:ascii="Times New Roman" w:eastAsia="Times New Roman" w:hAnsi="Times New Roman" w:cs="Times New Roman"/>
                <w:b/>
              </w:rPr>
              <w:t>-</w:t>
            </w:r>
          </w:p>
        </w:tc>
        <w:tc>
          <w:tcPr>
            <w:tcW w:w="3759" w:type="dxa"/>
            <w:shd w:val="clear" w:color="auto" w:fill="auto"/>
            <w:vAlign w:val="center"/>
          </w:tcPr>
          <w:p w14:paraId="003BE6C9" w14:textId="68DF8CDD" w:rsidR="00046807" w:rsidRPr="00D94BDA" w:rsidRDefault="00046807" w:rsidP="00046807">
            <w:pPr>
              <w:rPr>
                <w:rFonts w:ascii="Times New Roman" w:eastAsia="Times New Roman" w:hAnsi="Times New Roman" w:cs="Times New Roman"/>
                <w:b/>
              </w:rPr>
            </w:pPr>
            <w:r>
              <w:rPr>
                <w:rFonts w:ascii="Times New Roman" w:eastAsia="Times New Roman" w:hAnsi="Times New Roman" w:cs="Times New Roman"/>
                <w:b/>
              </w:rPr>
              <w:t>The client’s lab result is within normal range.</w:t>
            </w:r>
          </w:p>
        </w:tc>
      </w:tr>
    </w:tbl>
    <w:p w14:paraId="04DC809B" w14:textId="77777777" w:rsidR="004063F9" w:rsidRDefault="004063F9">
      <w:pPr>
        <w:spacing w:line="480" w:lineRule="auto"/>
        <w:rPr>
          <w:rFonts w:ascii="Times New Roman" w:eastAsia="Times New Roman" w:hAnsi="Times New Roman" w:cs="Times New Roman"/>
          <w:b/>
          <w:color w:val="000000"/>
        </w:rPr>
      </w:pPr>
    </w:p>
    <w:p w14:paraId="07181082" w14:textId="1BBEE178" w:rsidR="00F269B0" w:rsidRPr="00D94BDA" w:rsidRDefault="00A35D62" w:rsidP="004063F9">
      <w:pPr>
        <w:contextualSpacing/>
        <w:rPr>
          <w:rFonts w:ascii="Times New Roman" w:eastAsia="Times New Roman" w:hAnsi="Times New Roman" w:cs="Times New Roman"/>
          <w:b/>
        </w:rPr>
      </w:pPr>
      <w:r w:rsidRPr="00D94BDA">
        <w:rPr>
          <w:rFonts w:ascii="Times New Roman" w:eastAsia="Times New Roman" w:hAnsi="Times New Roman" w:cs="Times New Roman"/>
          <w:b/>
          <w:color w:val="000000"/>
        </w:rPr>
        <w:t xml:space="preserve">Other Tests </w:t>
      </w:r>
      <w:r w:rsidRPr="00D94BDA">
        <w:rPr>
          <w:rFonts w:ascii="Times New Roman" w:eastAsia="Times New Roman" w:hAnsi="Times New Roman" w:cs="Times New Roman"/>
          <w:b/>
          <w:color w:val="000000"/>
          <w:highlight w:val="yellow"/>
        </w:rPr>
        <w:t>Highlight All Abnormal Labs</w:t>
      </w:r>
      <w:r w:rsidRPr="00D94BDA">
        <w:rPr>
          <w:rFonts w:ascii="Times New Roman" w:eastAsia="Times New Roman" w:hAnsi="Times New Roman" w:cs="Times New Roman"/>
          <w:b/>
          <w:color w:val="000000"/>
        </w:rPr>
        <w:t>—Explanations must be in complete sentences and contain in-text citations in APA format.</w:t>
      </w:r>
    </w:p>
    <w:tbl>
      <w:tblPr>
        <w:tblStyle w:val="af0"/>
        <w:tblW w:w="9795"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1515"/>
        <w:gridCol w:w="1335"/>
        <w:gridCol w:w="1260"/>
        <w:gridCol w:w="3750"/>
      </w:tblGrid>
      <w:tr w:rsidR="00F269B0" w:rsidRPr="00D94BDA" w14:paraId="4F57C2CB" w14:textId="77777777" w:rsidTr="004E0476">
        <w:tc>
          <w:tcPr>
            <w:tcW w:w="1935" w:type="dxa"/>
            <w:shd w:val="clear" w:color="auto" w:fill="auto"/>
            <w:vAlign w:val="center"/>
          </w:tcPr>
          <w:p w14:paraId="413DF44A" w14:textId="77777777" w:rsidR="00F269B0" w:rsidRPr="00D94BDA" w:rsidRDefault="00A35D62" w:rsidP="00E924F8">
            <w:pPr>
              <w:jc w:val="center"/>
              <w:rPr>
                <w:rFonts w:ascii="Times New Roman" w:eastAsia="Times New Roman" w:hAnsi="Times New Roman" w:cs="Times New Roman"/>
                <w:b/>
              </w:rPr>
            </w:pPr>
            <w:r w:rsidRPr="00D94BDA">
              <w:rPr>
                <w:rFonts w:ascii="Times New Roman" w:eastAsia="Times New Roman" w:hAnsi="Times New Roman" w:cs="Times New Roman"/>
                <w:b/>
              </w:rPr>
              <w:t>Lab Test</w:t>
            </w:r>
          </w:p>
        </w:tc>
        <w:tc>
          <w:tcPr>
            <w:tcW w:w="1515" w:type="dxa"/>
            <w:shd w:val="clear" w:color="auto" w:fill="auto"/>
            <w:vAlign w:val="center"/>
          </w:tcPr>
          <w:p w14:paraId="00D1830B" w14:textId="77777777" w:rsidR="00F269B0" w:rsidRPr="00D94BDA" w:rsidRDefault="00A35D62" w:rsidP="00E924F8">
            <w:pPr>
              <w:jc w:val="center"/>
              <w:rPr>
                <w:rFonts w:ascii="Times New Roman" w:eastAsia="Times New Roman" w:hAnsi="Times New Roman" w:cs="Times New Roman"/>
                <w:b/>
              </w:rPr>
            </w:pPr>
            <w:r w:rsidRPr="00D94BDA">
              <w:rPr>
                <w:rFonts w:ascii="Times New Roman" w:eastAsia="Times New Roman" w:hAnsi="Times New Roman" w:cs="Times New Roman"/>
                <w:b/>
              </w:rPr>
              <w:t>Normal Range</w:t>
            </w:r>
          </w:p>
        </w:tc>
        <w:tc>
          <w:tcPr>
            <w:tcW w:w="1335" w:type="dxa"/>
            <w:shd w:val="clear" w:color="auto" w:fill="auto"/>
            <w:vAlign w:val="center"/>
          </w:tcPr>
          <w:p w14:paraId="7B505A4D" w14:textId="77777777" w:rsidR="00F269B0" w:rsidRDefault="00A35D62" w:rsidP="00E924F8">
            <w:pPr>
              <w:jc w:val="center"/>
              <w:rPr>
                <w:rFonts w:ascii="Times New Roman" w:eastAsia="Times New Roman" w:hAnsi="Times New Roman" w:cs="Times New Roman"/>
                <w:b/>
              </w:rPr>
            </w:pPr>
            <w:r w:rsidRPr="00D94BDA">
              <w:rPr>
                <w:rFonts w:ascii="Times New Roman" w:eastAsia="Times New Roman" w:hAnsi="Times New Roman" w:cs="Times New Roman"/>
                <w:b/>
              </w:rPr>
              <w:t>Value on Admission</w:t>
            </w:r>
          </w:p>
          <w:p w14:paraId="009CED67" w14:textId="062F69F9" w:rsidR="00023F3F" w:rsidRPr="00D94BDA" w:rsidRDefault="00023F3F" w:rsidP="00E924F8">
            <w:pPr>
              <w:jc w:val="center"/>
              <w:rPr>
                <w:rFonts w:ascii="Times New Roman" w:eastAsia="Times New Roman" w:hAnsi="Times New Roman" w:cs="Times New Roman"/>
                <w:b/>
              </w:rPr>
            </w:pPr>
            <w:r>
              <w:rPr>
                <w:rFonts w:ascii="Times New Roman" w:eastAsia="Times New Roman" w:hAnsi="Times New Roman" w:cs="Times New Roman"/>
                <w:b/>
              </w:rPr>
              <w:t>(2/26)</w:t>
            </w:r>
          </w:p>
        </w:tc>
        <w:tc>
          <w:tcPr>
            <w:tcW w:w="1260" w:type="dxa"/>
            <w:shd w:val="clear" w:color="auto" w:fill="auto"/>
            <w:vAlign w:val="center"/>
          </w:tcPr>
          <w:p w14:paraId="4FEBFBFD" w14:textId="77777777" w:rsidR="00F269B0" w:rsidRDefault="00A35D62" w:rsidP="00E924F8">
            <w:pPr>
              <w:jc w:val="center"/>
              <w:rPr>
                <w:rFonts w:ascii="Times New Roman" w:eastAsia="Times New Roman" w:hAnsi="Times New Roman" w:cs="Times New Roman"/>
                <w:b/>
              </w:rPr>
            </w:pPr>
            <w:r w:rsidRPr="00D94BDA">
              <w:rPr>
                <w:rFonts w:ascii="Times New Roman" w:eastAsia="Times New Roman" w:hAnsi="Times New Roman" w:cs="Times New Roman"/>
                <w:b/>
              </w:rPr>
              <w:t>Today’s Value</w:t>
            </w:r>
          </w:p>
          <w:p w14:paraId="1F4C48EF" w14:textId="2007D5C8" w:rsidR="00023F3F" w:rsidRPr="00D94BDA" w:rsidRDefault="00023F3F" w:rsidP="00E924F8">
            <w:pPr>
              <w:jc w:val="center"/>
              <w:rPr>
                <w:rFonts w:ascii="Times New Roman" w:eastAsia="Times New Roman" w:hAnsi="Times New Roman" w:cs="Times New Roman"/>
                <w:b/>
              </w:rPr>
            </w:pPr>
            <w:r>
              <w:rPr>
                <w:rFonts w:ascii="Times New Roman" w:eastAsia="Times New Roman" w:hAnsi="Times New Roman" w:cs="Times New Roman"/>
                <w:b/>
              </w:rPr>
              <w:t>(2/27)</w:t>
            </w:r>
          </w:p>
        </w:tc>
        <w:tc>
          <w:tcPr>
            <w:tcW w:w="3750" w:type="dxa"/>
            <w:shd w:val="clear" w:color="auto" w:fill="auto"/>
            <w:vAlign w:val="center"/>
          </w:tcPr>
          <w:p w14:paraId="4C96C6DC" w14:textId="77777777" w:rsidR="00F269B0" w:rsidRPr="00D94BDA" w:rsidRDefault="00A35D62" w:rsidP="00E924F8">
            <w:pPr>
              <w:jc w:val="center"/>
              <w:rPr>
                <w:rFonts w:ascii="Times New Roman" w:eastAsia="Times New Roman" w:hAnsi="Times New Roman" w:cs="Times New Roman"/>
                <w:b/>
              </w:rPr>
            </w:pPr>
            <w:r w:rsidRPr="00D94BDA">
              <w:rPr>
                <w:rFonts w:ascii="Times New Roman" w:eastAsia="Times New Roman" w:hAnsi="Times New Roman" w:cs="Times New Roman"/>
                <w:b/>
              </w:rPr>
              <w:t>Reason for Abnormal</w:t>
            </w:r>
          </w:p>
        </w:tc>
      </w:tr>
      <w:tr w:rsidR="007059FD" w:rsidRPr="00D94BDA" w14:paraId="1363C74C" w14:textId="77777777" w:rsidTr="004E0476">
        <w:trPr>
          <w:trHeight w:val="512"/>
        </w:trPr>
        <w:tc>
          <w:tcPr>
            <w:tcW w:w="1935" w:type="dxa"/>
            <w:shd w:val="clear" w:color="auto" w:fill="auto"/>
            <w:vAlign w:val="center"/>
          </w:tcPr>
          <w:p w14:paraId="74D8D83C" w14:textId="77777777" w:rsidR="007059FD" w:rsidRPr="00D94BDA" w:rsidRDefault="007059FD" w:rsidP="007059FD">
            <w:pPr>
              <w:rPr>
                <w:rFonts w:ascii="Times New Roman" w:eastAsia="Times New Roman" w:hAnsi="Times New Roman" w:cs="Times New Roman"/>
                <w:b/>
              </w:rPr>
            </w:pPr>
            <w:r w:rsidRPr="00D94BDA">
              <w:rPr>
                <w:rFonts w:ascii="Times New Roman" w:eastAsia="Times New Roman" w:hAnsi="Times New Roman" w:cs="Times New Roman"/>
                <w:b/>
              </w:rPr>
              <w:t>INR</w:t>
            </w:r>
          </w:p>
        </w:tc>
        <w:tc>
          <w:tcPr>
            <w:tcW w:w="1515" w:type="dxa"/>
            <w:shd w:val="clear" w:color="auto" w:fill="auto"/>
            <w:vAlign w:val="center"/>
          </w:tcPr>
          <w:p w14:paraId="30C56E8C" w14:textId="77777777" w:rsidR="007059FD" w:rsidRPr="00D94BDA" w:rsidRDefault="007059FD" w:rsidP="007059FD">
            <w:pPr>
              <w:jc w:val="center"/>
              <w:rPr>
                <w:rFonts w:ascii="Times New Roman" w:eastAsia="Times New Roman" w:hAnsi="Times New Roman" w:cs="Times New Roman"/>
              </w:rPr>
            </w:pPr>
            <w:r w:rsidRPr="00D94BDA">
              <w:rPr>
                <w:rFonts w:ascii="Times New Roman" w:eastAsia="Times New Roman" w:hAnsi="Times New Roman" w:cs="Times New Roman"/>
              </w:rPr>
              <w:t>0.8 - 1.1</w:t>
            </w:r>
          </w:p>
          <w:p w14:paraId="3DEC649E" w14:textId="3D0465D7" w:rsidR="007059FD" w:rsidRPr="00D94BDA" w:rsidRDefault="007059FD" w:rsidP="007059FD">
            <w:pPr>
              <w:jc w:val="center"/>
              <w:rPr>
                <w:rFonts w:ascii="Times New Roman" w:eastAsia="Times New Roman" w:hAnsi="Times New Roman" w:cs="Times New Roman"/>
              </w:rPr>
            </w:pPr>
            <w:r w:rsidRPr="00D94BDA">
              <w:rPr>
                <w:rFonts w:ascii="Times New Roman" w:eastAsia="Times New Roman" w:hAnsi="Times New Roman" w:cs="Times New Roman"/>
              </w:rPr>
              <w:t>Seconds</w:t>
            </w:r>
          </w:p>
        </w:tc>
        <w:tc>
          <w:tcPr>
            <w:tcW w:w="1335" w:type="dxa"/>
            <w:shd w:val="clear" w:color="auto" w:fill="auto"/>
            <w:vAlign w:val="center"/>
          </w:tcPr>
          <w:p w14:paraId="30DCCDC0" w14:textId="05DDDA05" w:rsidR="007059FD" w:rsidRPr="00D94BDA" w:rsidRDefault="00023F3F" w:rsidP="007059FD">
            <w:pPr>
              <w:jc w:val="center"/>
              <w:rPr>
                <w:rFonts w:ascii="Times New Roman" w:eastAsia="Times New Roman" w:hAnsi="Times New Roman" w:cs="Times New Roman"/>
                <w:b/>
              </w:rPr>
            </w:pPr>
            <w:r>
              <w:rPr>
                <w:rFonts w:ascii="Times New Roman" w:eastAsia="Times New Roman" w:hAnsi="Times New Roman" w:cs="Times New Roman"/>
                <w:b/>
              </w:rPr>
              <w:t>-</w:t>
            </w:r>
          </w:p>
        </w:tc>
        <w:tc>
          <w:tcPr>
            <w:tcW w:w="1260" w:type="dxa"/>
            <w:shd w:val="clear" w:color="auto" w:fill="auto"/>
            <w:vAlign w:val="center"/>
          </w:tcPr>
          <w:p w14:paraId="21CE1C1D" w14:textId="2B01A658" w:rsidR="007059FD" w:rsidRPr="00D94BDA" w:rsidRDefault="00023F3F" w:rsidP="007059FD">
            <w:pPr>
              <w:jc w:val="center"/>
              <w:rPr>
                <w:rFonts w:ascii="Times New Roman" w:eastAsia="Times New Roman" w:hAnsi="Times New Roman" w:cs="Times New Roman"/>
                <w:b/>
              </w:rPr>
            </w:pPr>
            <w:r>
              <w:rPr>
                <w:rFonts w:ascii="Times New Roman" w:eastAsia="Times New Roman" w:hAnsi="Times New Roman" w:cs="Times New Roman"/>
                <w:b/>
              </w:rPr>
              <w:t>-</w:t>
            </w:r>
          </w:p>
        </w:tc>
        <w:tc>
          <w:tcPr>
            <w:tcW w:w="3750" w:type="dxa"/>
            <w:shd w:val="clear" w:color="auto" w:fill="auto"/>
            <w:vAlign w:val="center"/>
          </w:tcPr>
          <w:p w14:paraId="7B194472" w14:textId="217B2A2C" w:rsidR="007059FD" w:rsidRPr="00D94BDA" w:rsidRDefault="00E77441" w:rsidP="007059FD">
            <w:pPr>
              <w:rPr>
                <w:rFonts w:ascii="Times New Roman" w:eastAsia="Times New Roman" w:hAnsi="Times New Roman" w:cs="Times New Roman"/>
                <w:b/>
              </w:rPr>
            </w:pPr>
            <w:r>
              <w:rPr>
                <w:rFonts w:ascii="Times New Roman" w:eastAsia="Times New Roman" w:hAnsi="Times New Roman" w:cs="Times New Roman"/>
                <w:b/>
              </w:rPr>
              <w:t>The provider did not order the test for the client.</w:t>
            </w:r>
          </w:p>
        </w:tc>
      </w:tr>
      <w:tr w:rsidR="007059FD" w:rsidRPr="00D94BDA" w14:paraId="6A8D744A" w14:textId="77777777" w:rsidTr="004E0476">
        <w:trPr>
          <w:trHeight w:val="512"/>
        </w:trPr>
        <w:tc>
          <w:tcPr>
            <w:tcW w:w="1935" w:type="dxa"/>
            <w:shd w:val="clear" w:color="auto" w:fill="auto"/>
            <w:vAlign w:val="center"/>
          </w:tcPr>
          <w:p w14:paraId="75E16814" w14:textId="77777777" w:rsidR="007059FD" w:rsidRPr="00D94BDA" w:rsidRDefault="007059FD" w:rsidP="007059FD">
            <w:pPr>
              <w:rPr>
                <w:rFonts w:ascii="Times New Roman" w:eastAsia="Times New Roman" w:hAnsi="Times New Roman" w:cs="Times New Roman"/>
                <w:b/>
              </w:rPr>
            </w:pPr>
            <w:r w:rsidRPr="00D94BDA">
              <w:rPr>
                <w:rFonts w:ascii="Times New Roman" w:eastAsia="Times New Roman" w:hAnsi="Times New Roman" w:cs="Times New Roman"/>
                <w:b/>
              </w:rPr>
              <w:t>PT</w:t>
            </w:r>
          </w:p>
        </w:tc>
        <w:tc>
          <w:tcPr>
            <w:tcW w:w="1515" w:type="dxa"/>
            <w:shd w:val="clear" w:color="auto" w:fill="auto"/>
            <w:vAlign w:val="center"/>
          </w:tcPr>
          <w:p w14:paraId="1BD304C3" w14:textId="77777777" w:rsidR="007059FD" w:rsidRPr="00D94BDA" w:rsidRDefault="007059FD" w:rsidP="007059FD">
            <w:pPr>
              <w:jc w:val="center"/>
              <w:rPr>
                <w:rFonts w:ascii="Times New Roman" w:eastAsia="Times New Roman" w:hAnsi="Times New Roman" w:cs="Times New Roman"/>
              </w:rPr>
            </w:pPr>
            <w:r w:rsidRPr="00D94BDA">
              <w:rPr>
                <w:rFonts w:ascii="Times New Roman" w:eastAsia="Times New Roman" w:hAnsi="Times New Roman" w:cs="Times New Roman"/>
              </w:rPr>
              <w:t>11.0 - 13.5</w:t>
            </w:r>
          </w:p>
          <w:p w14:paraId="6362AD51" w14:textId="096A7380" w:rsidR="007059FD" w:rsidRPr="00D94BDA" w:rsidRDefault="007059FD" w:rsidP="007059FD">
            <w:pPr>
              <w:jc w:val="center"/>
              <w:rPr>
                <w:rFonts w:ascii="Times New Roman" w:eastAsia="Times New Roman" w:hAnsi="Times New Roman" w:cs="Times New Roman"/>
              </w:rPr>
            </w:pPr>
            <w:r w:rsidRPr="00D94BDA">
              <w:rPr>
                <w:rFonts w:ascii="Times New Roman" w:eastAsia="Times New Roman" w:hAnsi="Times New Roman" w:cs="Times New Roman"/>
              </w:rPr>
              <w:t>Seconds</w:t>
            </w:r>
          </w:p>
        </w:tc>
        <w:tc>
          <w:tcPr>
            <w:tcW w:w="1335" w:type="dxa"/>
            <w:shd w:val="clear" w:color="auto" w:fill="auto"/>
            <w:vAlign w:val="center"/>
          </w:tcPr>
          <w:p w14:paraId="5B9FE58C" w14:textId="22F67E3B" w:rsidR="007059FD" w:rsidRPr="00D94BDA" w:rsidRDefault="00023F3F" w:rsidP="007059FD">
            <w:pPr>
              <w:jc w:val="center"/>
              <w:rPr>
                <w:rFonts w:ascii="Times New Roman" w:eastAsia="Times New Roman" w:hAnsi="Times New Roman" w:cs="Times New Roman"/>
                <w:b/>
              </w:rPr>
            </w:pPr>
            <w:r>
              <w:rPr>
                <w:rFonts w:ascii="Times New Roman" w:eastAsia="Times New Roman" w:hAnsi="Times New Roman" w:cs="Times New Roman"/>
                <w:b/>
              </w:rPr>
              <w:t>-</w:t>
            </w:r>
          </w:p>
        </w:tc>
        <w:tc>
          <w:tcPr>
            <w:tcW w:w="1260" w:type="dxa"/>
            <w:shd w:val="clear" w:color="auto" w:fill="auto"/>
            <w:vAlign w:val="center"/>
          </w:tcPr>
          <w:p w14:paraId="203625FF" w14:textId="79573E1B" w:rsidR="007059FD" w:rsidRPr="00D94BDA" w:rsidRDefault="00023F3F" w:rsidP="007059FD">
            <w:pPr>
              <w:jc w:val="center"/>
              <w:rPr>
                <w:rFonts w:ascii="Times New Roman" w:eastAsia="Times New Roman" w:hAnsi="Times New Roman" w:cs="Times New Roman"/>
                <w:b/>
              </w:rPr>
            </w:pPr>
            <w:r>
              <w:rPr>
                <w:rFonts w:ascii="Times New Roman" w:eastAsia="Times New Roman" w:hAnsi="Times New Roman" w:cs="Times New Roman"/>
                <w:b/>
              </w:rPr>
              <w:t>-</w:t>
            </w:r>
          </w:p>
        </w:tc>
        <w:tc>
          <w:tcPr>
            <w:tcW w:w="3750" w:type="dxa"/>
            <w:shd w:val="clear" w:color="auto" w:fill="auto"/>
            <w:vAlign w:val="center"/>
          </w:tcPr>
          <w:p w14:paraId="585C5DF5" w14:textId="0D0DAF7B" w:rsidR="007059FD" w:rsidRPr="00D94BDA" w:rsidRDefault="00E77441" w:rsidP="007059FD">
            <w:pPr>
              <w:rPr>
                <w:rFonts w:ascii="Times New Roman" w:eastAsia="Times New Roman" w:hAnsi="Times New Roman" w:cs="Times New Roman"/>
                <w:b/>
              </w:rPr>
            </w:pPr>
            <w:r>
              <w:rPr>
                <w:rFonts w:ascii="Times New Roman" w:eastAsia="Times New Roman" w:hAnsi="Times New Roman" w:cs="Times New Roman"/>
                <w:b/>
              </w:rPr>
              <w:t>The provider did not order the test for the client.</w:t>
            </w:r>
          </w:p>
        </w:tc>
      </w:tr>
      <w:tr w:rsidR="007059FD" w:rsidRPr="00D94BDA" w14:paraId="717544DC" w14:textId="77777777" w:rsidTr="004E0476">
        <w:trPr>
          <w:trHeight w:val="512"/>
        </w:trPr>
        <w:tc>
          <w:tcPr>
            <w:tcW w:w="1935" w:type="dxa"/>
            <w:shd w:val="clear" w:color="auto" w:fill="auto"/>
            <w:vAlign w:val="center"/>
          </w:tcPr>
          <w:p w14:paraId="4FB3377D" w14:textId="77777777" w:rsidR="007059FD" w:rsidRPr="00D94BDA" w:rsidRDefault="007059FD" w:rsidP="007059FD">
            <w:pPr>
              <w:rPr>
                <w:rFonts w:ascii="Times New Roman" w:eastAsia="Times New Roman" w:hAnsi="Times New Roman" w:cs="Times New Roman"/>
                <w:b/>
              </w:rPr>
            </w:pPr>
            <w:r w:rsidRPr="00D94BDA">
              <w:rPr>
                <w:rFonts w:ascii="Times New Roman" w:eastAsia="Times New Roman" w:hAnsi="Times New Roman" w:cs="Times New Roman"/>
                <w:b/>
              </w:rPr>
              <w:t>PTT</w:t>
            </w:r>
          </w:p>
        </w:tc>
        <w:tc>
          <w:tcPr>
            <w:tcW w:w="1515" w:type="dxa"/>
            <w:shd w:val="clear" w:color="auto" w:fill="auto"/>
            <w:vAlign w:val="center"/>
          </w:tcPr>
          <w:p w14:paraId="7B4EDD7A" w14:textId="0864E64B" w:rsidR="007059FD" w:rsidRPr="00D94BDA" w:rsidRDefault="007059FD" w:rsidP="007059FD">
            <w:pPr>
              <w:jc w:val="center"/>
              <w:rPr>
                <w:rFonts w:ascii="Times New Roman" w:eastAsia="Times New Roman" w:hAnsi="Times New Roman" w:cs="Times New Roman"/>
              </w:rPr>
            </w:pPr>
            <w:r w:rsidRPr="00D94BDA">
              <w:rPr>
                <w:rFonts w:ascii="Times New Roman" w:eastAsia="Times New Roman" w:hAnsi="Times New Roman" w:cs="Times New Roman"/>
              </w:rPr>
              <w:t>30 – 40</w:t>
            </w:r>
          </w:p>
          <w:p w14:paraId="296492E0" w14:textId="21E3840B" w:rsidR="007059FD" w:rsidRPr="00D94BDA" w:rsidRDefault="007059FD" w:rsidP="007059FD">
            <w:pPr>
              <w:jc w:val="center"/>
              <w:rPr>
                <w:rFonts w:ascii="Times New Roman" w:eastAsia="Times New Roman" w:hAnsi="Times New Roman" w:cs="Times New Roman"/>
              </w:rPr>
            </w:pPr>
            <w:r w:rsidRPr="00D94BDA">
              <w:rPr>
                <w:rFonts w:ascii="Times New Roman" w:eastAsia="Times New Roman" w:hAnsi="Times New Roman" w:cs="Times New Roman"/>
              </w:rPr>
              <w:t>Seconds</w:t>
            </w:r>
          </w:p>
        </w:tc>
        <w:tc>
          <w:tcPr>
            <w:tcW w:w="1335" w:type="dxa"/>
            <w:shd w:val="clear" w:color="auto" w:fill="auto"/>
            <w:vAlign w:val="center"/>
          </w:tcPr>
          <w:p w14:paraId="12635466" w14:textId="655570FA" w:rsidR="007059FD" w:rsidRPr="00D94BDA" w:rsidRDefault="00023F3F" w:rsidP="007059FD">
            <w:pPr>
              <w:jc w:val="center"/>
              <w:rPr>
                <w:rFonts w:ascii="Times New Roman" w:eastAsia="Times New Roman" w:hAnsi="Times New Roman" w:cs="Times New Roman"/>
                <w:b/>
              </w:rPr>
            </w:pPr>
            <w:r>
              <w:rPr>
                <w:rFonts w:ascii="Times New Roman" w:eastAsia="Times New Roman" w:hAnsi="Times New Roman" w:cs="Times New Roman"/>
                <w:b/>
              </w:rPr>
              <w:t>-</w:t>
            </w:r>
          </w:p>
        </w:tc>
        <w:tc>
          <w:tcPr>
            <w:tcW w:w="1260" w:type="dxa"/>
            <w:shd w:val="clear" w:color="auto" w:fill="auto"/>
            <w:vAlign w:val="center"/>
          </w:tcPr>
          <w:p w14:paraId="07A9894D" w14:textId="19DC14F8" w:rsidR="007059FD" w:rsidRPr="00D94BDA" w:rsidRDefault="00023F3F" w:rsidP="007059FD">
            <w:pPr>
              <w:jc w:val="center"/>
              <w:rPr>
                <w:rFonts w:ascii="Times New Roman" w:eastAsia="Times New Roman" w:hAnsi="Times New Roman" w:cs="Times New Roman"/>
                <w:b/>
              </w:rPr>
            </w:pPr>
            <w:r>
              <w:rPr>
                <w:rFonts w:ascii="Times New Roman" w:eastAsia="Times New Roman" w:hAnsi="Times New Roman" w:cs="Times New Roman"/>
                <w:b/>
              </w:rPr>
              <w:t>-</w:t>
            </w:r>
          </w:p>
        </w:tc>
        <w:tc>
          <w:tcPr>
            <w:tcW w:w="3750" w:type="dxa"/>
            <w:shd w:val="clear" w:color="auto" w:fill="auto"/>
            <w:vAlign w:val="center"/>
          </w:tcPr>
          <w:p w14:paraId="0E0503F3" w14:textId="0109C7E1" w:rsidR="007059FD" w:rsidRPr="00D94BDA" w:rsidRDefault="00E77441" w:rsidP="007059FD">
            <w:pPr>
              <w:rPr>
                <w:rFonts w:ascii="Times New Roman" w:eastAsia="Times New Roman" w:hAnsi="Times New Roman" w:cs="Times New Roman"/>
                <w:b/>
              </w:rPr>
            </w:pPr>
            <w:r>
              <w:rPr>
                <w:rFonts w:ascii="Times New Roman" w:eastAsia="Times New Roman" w:hAnsi="Times New Roman" w:cs="Times New Roman"/>
                <w:b/>
              </w:rPr>
              <w:t>The provider did not order the test for the client.</w:t>
            </w:r>
          </w:p>
        </w:tc>
      </w:tr>
      <w:tr w:rsidR="007059FD" w:rsidRPr="00D94BDA" w14:paraId="1478179E" w14:textId="77777777" w:rsidTr="004E0476">
        <w:trPr>
          <w:trHeight w:val="512"/>
        </w:trPr>
        <w:tc>
          <w:tcPr>
            <w:tcW w:w="1935" w:type="dxa"/>
            <w:shd w:val="clear" w:color="auto" w:fill="auto"/>
            <w:vAlign w:val="center"/>
          </w:tcPr>
          <w:p w14:paraId="3ADFA5FB" w14:textId="77777777" w:rsidR="007059FD" w:rsidRPr="00D94BDA" w:rsidRDefault="007059FD" w:rsidP="007059FD">
            <w:pPr>
              <w:rPr>
                <w:rFonts w:ascii="Times New Roman" w:eastAsia="Times New Roman" w:hAnsi="Times New Roman" w:cs="Times New Roman"/>
                <w:b/>
              </w:rPr>
            </w:pPr>
            <w:r w:rsidRPr="00D94BDA">
              <w:rPr>
                <w:rFonts w:ascii="Times New Roman" w:eastAsia="Times New Roman" w:hAnsi="Times New Roman" w:cs="Times New Roman"/>
                <w:b/>
              </w:rPr>
              <w:lastRenderedPageBreak/>
              <w:t>D-Dimer</w:t>
            </w:r>
          </w:p>
        </w:tc>
        <w:tc>
          <w:tcPr>
            <w:tcW w:w="1515" w:type="dxa"/>
            <w:shd w:val="clear" w:color="auto" w:fill="auto"/>
            <w:vAlign w:val="center"/>
          </w:tcPr>
          <w:p w14:paraId="3546EDEF" w14:textId="4F39F216" w:rsidR="007059FD" w:rsidRPr="00D94BDA" w:rsidRDefault="007059FD" w:rsidP="007059FD">
            <w:pPr>
              <w:jc w:val="center"/>
              <w:rPr>
                <w:rFonts w:ascii="Times New Roman" w:eastAsia="Times New Roman" w:hAnsi="Times New Roman" w:cs="Times New Roman"/>
              </w:rPr>
            </w:pPr>
            <w:r w:rsidRPr="00D94BDA">
              <w:rPr>
                <w:rFonts w:ascii="Times New Roman" w:eastAsia="Times New Roman" w:hAnsi="Times New Roman" w:cs="Times New Roman"/>
              </w:rPr>
              <w:t xml:space="preserve">&lt; </w:t>
            </w:r>
            <w:r w:rsidR="000B70C6">
              <w:rPr>
                <w:rFonts w:ascii="Times New Roman" w:eastAsia="Times New Roman" w:hAnsi="Times New Roman" w:cs="Times New Roman"/>
              </w:rPr>
              <w:t>0.5</w:t>
            </w:r>
          </w:p>
          <w:p w14:paraId="30EF63FA" w14:textId="72B9A362" w:rsidR="007059FD" w:rsidRPr="00D94BDA" w:rsidRDefault="000B70C6" w:rsidP="007059FD">
            <w:pPr>
              <w:jc w:val="center"/>
              <w:rPr>
                <w:rFonts w:ascii="Times New Roman" w:eastAsia="Times New Roman" w:hAnsi="Times New Roman" w:cs="Times New Roman"/>
              </w:rPr>
            </w:pPr>
            <w:r w:rsidRPr="00D94BDA">
              <w:rPr>
                <w:rFonts w:ascii="Times New Roman" w:eastAsia="Times New Roman" w:hAnsi="Times New Roman" w:cs="Times New Roman"/>
              </w:rPr>
              <w:t>µ</w:t>
            </w:r>
            <w:r w:rsidR="007059FD" w:rsidRPr="00D94BDA">
              <w:rPr>
                <w:rFonts w:ascii="Times New Roman" w:eastAsia="Times New Roman" w:hAnsi="Times New Roman" w:cs="Times New Roman"/>
              </w:rPr>
              <w:t>g/mL</w:t>
            </w:r>
          </w:p>
        </w:tc>
        <w:tc>
          <w:tcPr>
            <w:tcW w:w="1335" w:type="dxa"/>
            <w:shd w:val="clear" w:color="auto" w:fill="auto"/>
            <w:vAlign w:val="center"/>
          </w:tcPr>
          <w:p w14:paraId="4ED2FC3F" w14:textId="77777777" w:rsidR="007059FD" w:rsidRDefault="000B70C6" w:rsidP="007059FD">
            <w:pPr>
              <w:jc w:val="center"/>
              <w:rPr>
                <w:rFonts w:ascii="Times New Roman" w:eastAsia="Times New Roman" w:hAnsi="Times New Roman" w:cs="Times New Roman"/>
                <w:b/>
              </w:rPr>
            </w:pPr>
            <w:r>
              <w:rPr>
                <w:rFonts w:ascii="Times New Roman" w:eastAsia="Times New Roman" w:hAnsi="Times New Roman" w:cs="Times New Roman"/>
                <w:b/>
              </w:rPr>
              <w:t>&lt;0.27</w:t>
            </w:r>
          </w:p>
          <w:p w14:paraId="6ADB46D5" w14:textId="797EC735" w:rsidR="000B70C6" w:rsidRPr="000B70C6" w:rsidRDefault="000B70C6" w:rsidP="007059FD">
            <w:pPr>
              <w:jc w:val="center"/>
              <w:rPr>
                <w:rFonts w:ascii="Times New Roman" w:eastAsia="Times New Roman" w:hAnsi="Times New Roman" w:cs="Times New Roman"/>
                <w:b/>
                <w:bCs/>
              </w:rPr>
            </w:pPr>
            <w:r w:rsidRPr="000B70C6">
              <w:rPr>
                <w:rFonts w:ascii="Times New Roman" w:eastAsia="Times New Roman" w:hAnsi="Times New Roman" w:cs="Times New Roman"/>
                <w:b/>
                <w:bCs/>
              </w:rPr>
              <w:t>µg/mL</w:t>
            </w:r>
          </w:p>
        </w:tc>
        <w:tc>
          <w:tcPr>
            <w:tcW w:w="1260" w:type="dxa"/>
            <w:shd w:val="clear" w:color="auto" w:fill="auto"/>
            <w:vAlign w:val="center"/>
          </w:tcPr>
          <w:p w14:paraId="7939517C" w14:textId="17AEEEF0" w:rsidR="007059FD" w:rsidRPr="00D94BDA" w:rsidRDefault="00023F3F" w:rsidP="007059FD">
            <w:pPr>
              <w:jc w:val="center"/>
              <w:rPr>
                <w:rFonts w:ascii="Times New Roman" w:eastAsia="Times New Roman" w:hAnsi="Times New Roman" w:cs="Times New Roman"/>
                <w:b/>
              </w:rPr>
            </w:pPr>
            <w:r>
              <w:rPr>
                <w:rFonts w:ascii="Times New Roman" w:eastAsia="Times New Roman" w:hAnsi="Times New Roman" w:cs="Times New Roman"/>
                <w:b/>
              </w:rPr>
              <w:t>-</w:t>
            </w:r>
          </w:p>
        </w:tc>
        <w:tc>
          <w:tcPr>
            <w:tcW w:w="3750" w:type="dxa"/>
            <w:shd w:val="clear" w:color="auto" w:fill="auto"/>
            <w:vAlign w:val="center"/>
          </w:tcPr>
          <w:p w14:paraId="26F808D8" w14:textId="662B48F8" w:rsidR="007059FD" w:rsidRPr="00D94BDA" w:rsidRDefault="000B70C6" w:rsidP="007059FD">
            <w:pPr>
              <w:rPr>
                <w:rFonts w:ascii="Times New Roman" w:eastAsia="Times New Roman" w:hAnsi="Times New Roman" w:cs="Times New Roman"/>
                <w:b/>
              </w:rPr>
            </w:pPr>
            <w:r>
              <w:rPr>
                <w:rFonts w:ascii="Times New Roman" w:eastAsia="Times New Roman" w:hAnsi="Times New Roman" w:cs="Times New Roman"/>
                <w:b/>
              </w:rPr>
              <w:t>The client’s lab result is within normal range.</w:t>
            </w:r>
          </w:p>
        </w:tc>
      </w:tr>
      <w:tr w:rsidR="007059FD" w:rsidRPr="00D94BDA" w14:paraId="3D752DEA" w14:textId="77777777" w:rsidTr="004E0476">
        <w:trPr>
          <w:trHeight w:val="512"/>
        </w:trPr>
        <w:tc>
          <w:tcPr>
            <w:tcW w:w="1935" w:type="dxa"/>
            <w:shd w:val="clear" w:color="auto" w:fill="auto"/>
            <w:vAlign w:val="center"/>
          </w:tcPr>
          <w:p w14:paraId="5E2ED75F" w14:textId="77777777" w:rsidR="007059FD" w:rsidRPr="00D94BDA" w:rsidRDefault="007059FD" w:rsidP="007059FD">
            <w:pPr>
              <w:rPr>
                <w:rFonts w:ascii="Times New Roman" w:eastAsia="Times New Roman" w:hAnsi="Times New Roman" w:cs="Times New Roman"/>
                <w:b/>
              </w:rPr>
            </w:pPr>
            <w:r w:rsidRPr="00D94BDA">
              <w:rPr>
                <w:rFonts w:ascii="Times New Roman" w:eastAsia="Times New Roman" w:hAnsi="Times New Roman" w:cs="Times New Roman"/>
                <w:b/>
              </w:rPr>
              <w:t>BNP</w:t>
            </w:r>
          </w:p>
        </w:tc>
        <w:tc>
          <w:tcPr>
            <w:tcW w:w="1515" w:type="dxa"/>
            <w:shd w:val="clear" w:color="auto" w:fill="auto"/>
            <w:vAlign w:val="center"/>
          </w:tcPr>
          <w:p w14:paraId="7DA079DF" w14:textId="17C7B7D0" w:rsidR="007059FD" w:rsidRPr="00D94BDA" w:rsidRDefault="000B70C6" w:rsidP="007059FD">
            <w:pPr>
              <w:jc w:val="center"/>
              <w:rPr>
                <w:rFonts w:ascii="Times New Roman" w:eastAsia="Times New Roman" w:hAnsi="Times New Roman" w:cs="Times New Roman"/>
              </w:rPr>
            </w:pPr>
            <w:r>
              <w:rPr>
                <w:rFonts w:ascii="Times New Roman" w:eastAsia="Times New Roman" w:hAnsi="Times New Roman" w:cs="Times New Roman"/>
              </w:rPr>
              <w:t>8</w:t>
            </w:r>
            <w:r w:rsidR="007059FD" w:rsidRPr="00D94BDA">
              <w:rPr>
                <w:rFonts w:ascii="Times New Roman" w:eastAsia="Times New Roman" w:hAnsi="Times New Roman" w:cs="Times New Roman"/>
              </w:rPr>
              <w:t xml:space="preserve"> – </w:t>
            </w:r>
            <w:r>
              <w:rPr>
                <w:rFonts w:ascii="Times New Roman" w:eastAsia="Times New Roman" w:hAnsi="Times New Roman" w:cs="Times New Roman"/>
              </w:rPr>
              <w:t>26</w:t>
            </w:r>
          </w:p>
          <w:p w14:paraId="46094296" w14:textId="326D0E7F" w:rsidR="007059FD" w:rsidRPr="00D94BDA" w:rsidRDefault="000B70C6" w:rsidP="007059FD">
            <w:pPr>
              <w:jc w:val="center"/>
              <w:rPr>
                <w:rFonts w:ascii="Times New Roman" w:eastAsia="Times New Roman" w:hAnsi="Times New Roman" w:cs="Times New Roman"/>
              </w:rPr>
            </w:pPr>
            <w:r>
              <w:rPr>
                <w:rFonts w:ascii="Times New Roman" w:eastAsia="Times New Roman" w:hAnsi="Times New Roman" w:cs="Times New Roman"/>
              </w:rPr>
              <w:t>m</w:t>
            </w:r>
            <w:r w:rsidR="007059FD" w:rsidRPr="00D94BDA">
              <w:rPr>
                <w:rFonts w:ascii="Times New Roman" w:eastAsia="Times New Roman" w:hAnsi="Times New Roman" w:cs="Times New Roman"/>
              </w:rPr>
              <w:t>g/dL</w:t>
            </w:r>
          </w:p>
        </w:tc>
        <w:tc>
          <w:tcPr>
            <w:tcW w:w="1335" w:type="dxa"/>
            <w:shd w:val="clear" w:color="auto" w:fill="auto"/>
            <w:vAlign w:val="center"/>
          </w:tcPr>
          <w:p w14:paraId="104324A2" w14:textId="77777777" w:rsidR="007059FD" w:rsidRDefault="000B70C6" w:rsidP="007059FD">
            <w:pPr>
              <w:jc w:val="center"/>
              <w:rPr>
                <w:rFonts w:ascii="Times New Roman" w:eastAsia="Times New Roman" w:hAnsi="Times New Roman" w:cs="Times New Roman"/>
                <w:b/>
              </w:rPr>
            </w:pPr>
            <w:r>
              <w:rPr>
                <w:rFonts w:ascii="Times New Roman" w:eastAsia="Times New Roman" w:hAnsi="Times New Roman" w:cs="Times New Roman"/>
                <w:b/>
              </w:rPr>
              <w:t>13</w:t>
            </w:r>
          </w:p>
          <w:p w14:paraId="6C4C3D9F" w14:textId="3C0038D7" w:rsidR="000B70C6" w:rsidRPr="00D94BDA" w:rsidRDefault="000B70C6" w:rsidP="007059FD">
            <w:pPr>
              <w:jc w:val="center"/>
              <w:rPr>
                <w:rFonts w:ascii="Times New Roman" w:eastAsia="Times New Roman" w:hAnsi="Times New Roman" w:cs="Times New Roman"/>
                <w:b/>
                <w:highlight w:val="yellow"/>
              </w:rPr>
            </w:pPr>
            <w:r>
              <w:rPr>
                <w:rFonts w:ascii="Times New Roman" w:eastAsia="Times New Roman" w:hAnsi="Times New Roman" w:cs="Times New Roman"/>
                <w:b/>
              </w:rPr>
              <w:t>mg/dL</w:t>
            </w:r>
          </w:p>
        </w:tc>
        <w:tc>
          <w:tcPr>
            <w:tcW w:w="1260" w:type="dxa"/>
            <w:shd w:val="clear" w:color="auto" w:fill="auto"/>
            <w:vAlign w:val="center"/>
          </w:tcPr>
          <w:p w14:paraId="43E4E164" w14:textId="0718D4AC" w:rsidR="007059FD" w:rsidRPr="00D94BDA" w:rsidRDefault="00023F3F" w:rsidP="007059FD">
            <w:pPr>
              <w:jc w:val="center"/>
              <w:rPr>
                <w:rFonts w:ascii="Times New Roman" w:eastAsia="Times New Roman" w:hAnsi="Times New Roman" w:cs="Times New Roman"/>
                <w:b/>
              </w:rPr>
            </w:pPr>
            <w:r>
              <w:rPr>
                <w:rFonts w:ascii="Times New Roman" w:eastAsia="Times New Roman" w:hAnsi="Times New Roman" w:cs="Times New Roman"/>
                <w:b/>
              </w:rPr>
              <w:t>-</w:t>
            </w:r>
          </w:p>
        </w:tc>
        <w:tc>
          <w:tcPr>
            <w:tcW w:w="3750" w:type="dxa"/>
            <w:shd w:val="clear" w:color="auto" w:fill="auto"/>
            <w:vAlign w:val="center"/>
          </w:tcPr>
          <w:p w14:paraId="3EA79112" w14:textId="39D0AC9F" w:rsidR="007059FD" w:rsidRPr="009F2AA1" w:rsidRDefault="000B70C6" w:rsidP="007059FD">
            <w:pPr>
              <w:rPr>
                <w:rFonts w:ascii="Times New Roman" w:eastAsia="Times New Roman" w:hAnsi="Times New Roman" w:cs="Times New Roman"/>
                <w:b/>
                <w:bCs/>
              </w:rPr>
            </w:pPr>
            <w:r>
              <w:rPr>
                <w:rFonts w:ascii="Times New Roman" w:eastAsia="Times New Roman" w:hAnsi="Times New Roman" w:cs="Times New Roman"/>
                <w:b/>
              </w:rPr>
              <w:t>The client’s lab result is within normal range.</w:t>
            </w:r>
          </w:p>
        </w:tc>
      </w:tr>
      <w:tr w:rsidR="007059FD" w:rsidRPr="00D94BDA" w14:paraId="652BE4EC" w14:textId="77777777" w:rsidTr="004E0476">
        <w:trPr>
          <w:trHeight w:val="512"/>
        </w:trPr>
        <w:tc>
          <w:tcPr>
            <w:tcW w:w="1935" w:type="dxa"/>
            <w:shd w:val="clear" w:color="auto" w:fill="auto"/>
            <w:vAlign w:val="center"/>
          </w:tcPr>
          <w:p w14:paraId="536F43B2" w14:textId="77777777" w:rsidR="007059FD" w:rsidRPr="00D94BDA" w:rsidRDefault="007059FD" w:rsidP="007059FD">
            <w:pPr>
              <w:rPr>
                <w:rFonts w:ascii="Times New Roman" w:eastAsia="Times New Roman" w:hAnsi="Times New Roman" w:cs="Times New Roman"/>
                <w:b/>
              </w:rPr>
            </w:pPr>
            <w:r w:rsidRPr="00D94BDA">
              <w:rPr>
                <w:rFonts w:ascii="Times New Roman" w:eastAsia="Times New Roman" w:hAnsi="Times New Roman" w:cs="Times New Roman"/>
                <w:b/>
              </w:rPr>
              <w:t>HDL</w:t>
            </w:r>
          </w:p>
        </w:tc>
        <w:tc>
          <w:tcPr>
            <w:tcW w:w="1515" w:type="dxa"/>
            <w:shd w:val="clear" w:color="auto" w:fill="auto"/>
            <w:vAlign w:val="center"/>
          </w:tcPr>
          <w:p w14:paraId="0BF9D131" w14:textId="77777777" w:rsidR="007059FD" w:rsidRPr="00D94BDA" w:rsidRDefault="007059FD" w:rsidP="007059FD">
            <w:pPr>
              <w:jc w:val="center"/>
              <w:rPr>
                <w:rFonts w:ascii="Times New Roman" w:eastAsia="Times New Roman" w:hAnsi="Times New Roman" w:cs="Times New Roman"/>
              </w:rPr>
            </w:pPr>
            <w:r w:rsidRPr="00D94BDA">
              <w:rPr>
                <w:rFonts w:ascii="Times New Roman" w:eastAsia="Times New Roman" w:hAnsi="Times New Roman" w:cs="Times New Roman"/>
              </w:rPr>
              <w:t>&gt; 60</w:t>
            </w:r>
          </w:p>
          <w:p w14:paraId="6E84EDC3" w14:textId="22C633E7" w:rsidR="007059FD" w:rsidRPr="00D94BDA" w:rsidRDefault="007059FD" w:rsidP="007059FD">
            <w:pPr>
              <w:jc w:val="center"/>
              <w:rPr>
                <w:rFonts w:ascii="Times New Roman" w:eastAsia="Times New Roman" w:hAnsi="Times New Roman" w:cs="Times New Roman"/>
              </w:rPr>
            </w:pPr>
            <w:r w:rsidRPr="00D94BDA">
              <w:rPr>
                <w:rFonts w:ascii="Times New Roman" w:eastAsia="Times New Roman" w:hAnsi="Times New Roman" w:cs="Times New Roman"/>
              </w:rPr>
              <w:t>mg/dL</w:t>
            </w:r>
          </w:p>
        </w:tc>
        <w:tc>
          <w:tcPr>
            <w:tcW w:w="1335" w:type="dxa"/>
            <w:shd w:val="clear" w:color="auto" w:fill="auto"/>
            <w:vAlign w:val="center"/>
          </w:tcPr>
          <w:p w14:paraId="7CA23378" w14:textId="5EA3811B" w:rsidR="007059FD" w:rsidRPr="00D94BDA" w:rsidRDefault="00023F3F" w:rsidP="007059FD">
            <w:pPr>
              <w:jc w:val="center"/>
              <w:rPr>
                <w:rFonts w:ascii="Times New Roman" w:eastAsia="Times New Roman" w:hAnsi="Times New Roman" w:cs="Times New Roman"/>
                <w:b/>
              </w:rPr>
            </w:pPr>
            <w:r>
              <w:rPr>
                <w:rFonts w:ascii="Times New Roman" w:eastAsia="Times New Roman" w:hAnsi="Times New Roman" w:cs="Times New Roman"/>
                <w:b/>
              </w:rPr>
              <w:t>-</w:t>
            </w:r>
          </w:p>
        </w:tc>
        <w:tc>
          <w:tcPr>
            <w:tcW w:w="1260" w:type="dxa"/>
            <w:shd w:val="clear" w:color="auto" w:fill="auto"/>
            <w:vAlign w:val="center"/>
          </w:tcPr>
          <w:p w14:paraId="759D7681" w14:textId="419CD29C" w:rsidR="007059FD" w:rsidRPr="00D94BDA" w:rsidRDefault="00023F3F" w:rsidP="007059FD">
            <w:pPr>
              <w:jc w:val="center"/>
              <w:rPr>
                <w:rFonts w:ascii="Times New Roman" w:eastAsia="Times New Roman" w:hAnsi="Times New Roman" w:cs="Times New Roman"/>
                <w:b/>
              </w:rPr>
            </w:pPr>
            <w:r>
              <w:rPr>
                <w:rFonts w:ascii="Times New Roman" w:eastAsia="Times New Roman" w:hAnsi="Times New Roman" w:cs="Times New Roman"/>
                <w:b/>
              </w:rPr>
              <w:t>-</w:t>
            </w:r>
          </w:p>
        </w:tc>
        <w:tc>
          <w:tcPr>
            <w:tcW w:w="3750" w:type="dxa"/>
            <w:shd w:val="clear" w:color="auto" w:fill="auto"/>
            <w:vAlign w:val="center"/>
          </w:tcPr>
          <w:p w14:paraId="34D83311" w14:textId="774D378E" w:rsidR="007059FD" w:rsidRPr="00D94BDA" w:rsidRDefault="00E77441" w:rsidP="007059FD">
            <w:pPr>
              <w:rPr>
                <w:rFonts w:ascii="Times New Roman" w:eastAsia="Times New Roman" w:hAnsi="Times New Roman" w:cs="Times New Roman"/>
                <w:b/>
              </w:rPr>
            </w:pPr>
            <w:r>
              <w:rPr>
                <w:rFonts w:ascii="Times New Roman" w:eastAsia="Times New Roman" w:hAnsi="Times New Roman" w:cs="Times New Roman"/>
                <w:b/>
              </w:rPr>
              <w:t>The provider did not order the test for the client.</w:t>
            </w:r>
          </w:p>
        </w:tc>
      </w:tr>
      <w:tr w:rsidR="007059FD" w:rsidRPr="00D94BDA" w14:paraId="24035CF5" w14:textId="77777777" w:rsidTr="004E0476">
        <w:trPr>
          <w:trHeight w:val="512"/>
        </w:trPr>
        <w:tc>
          <w:tcPr>
            <w:tcW w:w="1935" w:type="dxa"/>
            <w:shd w:val="clear" w:color="auto" w:fill="auto"/>
            <w:vAlign w:val="center"/>
          </w:tcPr>
          <w:p w14:paraId="5FFA1217" w14:textId="77777777" w:rsidR="007059FD" w:rsidRPr="00D94BDA" w:rsidRDefault="007059FD" w:rsidP="007059FD">
            <w:pPr>
              <w:rPr>
                <w:rFonts w:ascii="Times New Roman" w:eastAsia="Times New Roman" w:hAnsi="Times New Roman" w:cs="Times New Roman"/>
                <w:b/>
              </w:rPr>
            </w:pPr>
            <w:r w:rsidRPr="00D94BDA">
              <w:rPr>
                <w:rFonts w:ascii="Times New Roman" w:eastAsia="Times New Roman" w:hAnsi="Times New Roman" w:cs="Times New Roman"/>
                <w:b/>
              </w:rPr>
              <w:t>LDL</w:t>
            </w:r>
          </w:p>
        </w:tc>
        <w:tc>
          <w:tcPr>
            <w:tcW w:w="1515" w:type="dxa"/>
            <w:shd w:val="clear" w:color="auto" w:fill="auto"/>
            <w:vAlign w:val="center"/>
          </w:tcPr>
          <w:p w14:paraId="31BF5389" w14:textId="77777777" w:rsidR="007059FD" w:rsidRPr="00D94BDA" w:rsidRDefault="007059FD" w:rsidP="007059FD">
            <w:pPr>
              <w:jc w:val="center"/>
              <w:rPr>
                <w:rFonts w:ascii="Times New Roman" w:eastAsia="Times New Roman" w:hAnsi="Times New Roman" w:cs="Times New Roman"/>
              </w:rPr>
            </w:pPr>
            <w:r w:rsidRPr="00D94BDA">
              <w:rPr>
                <w:rFonts w:ascii="Times New Roman" w:eastAsia="Times New Roman" w:hAnsi="Times New Roman" w:cs="Times New Roman"/>
              </w:rPr>
              <w:t>&lt; 100</w:t>
            </w:r>
          </w:p>
          <w:p w14:paraId="1794ECD3" w14:textId="14682301" w:rsidR="007059FD" w:rsidRPr="00D94BDA" w:rsidRDefault="007059FD" w:rsidP="007059FD">
            <w:pPr>
              <w:jc w:val="center"/>
              <w:rPr>
                <w:rFonts w:ascii="Times New Roman" w:eastAsia="Times New Roman" w:hAnsi="Times New Roman" w:cs="Times New Roman"/>
              </w:rPr>
            </w:pPr>
            <w:r w:rsidRPr="00D94BDA">
              <w:rPr>
                <w:rFonts w:ascii="Times New Roman" w:eastAsia="Times New Roman" w:hAnsi="Times New Roman" w:cs="Times New Roman"/>
              </w:rPr>
              <w:t>mg/dL</w:t>
            </w:r>
          </w:p>
        </w:tc>
        <w:tc>
          <w:tcPr>
            <w:tcW w:w="1335" w:type="dxa"/>
            <w:shd w:val="clear" w:color="auto" w:fill="auto"/>
            <w:vAlign w:val="center"/>
          </w:tcPr>
          <w:p w14:paraId="474E26C8" w14:textId="169614A6" w:rsidR="007059FD" w:rsidRPr="00D94BDA" w:rsidRDefault="00023F3F" w:rsidP="007059FD">
            <w:pPr>
              <w:jc w:val="center"/>
              <w:rPr>
                <w:rFonts w:ascii="Times New Roman" w:eastAsia="Times New Roman" w:hAnsi="Times New Roman" w:cs="Times New Roman"/>
                <w:b/>
              </w:rPr>
            </w:pPr>
            <w:r>
              <w:rPr>
                <w:rFonts w:ascii="Times New Roman" w:eastAsia="Times New Roman" w:hAnsi="Times New Roman" w:cs="Times New Roman"/>
                <w:b/>
              </w:rPr>
              <w:t>-</w:t>
            </w:r>
          </w:p>
        </w:tc>
        <w:tc>
          <w:tcPr>
            <w:tcW w:w="1260" w:type="dxa"/>
            <w:shd w:val="clear" w:color="auto" w:fill="auto"/>
            <w:vAlign w:val="center"/>
          </w:tcPr>
          <w:p w14:paraId="1C328F1D" w14:textId="16A2D1CA" w:rsidR="007059FD" w:rsidRPr="00D94BDA" w:rsidRDefault="00023F3F" w:rsidP="007059FD">
            <w:pPr>
              <w:jc w:val="center"/>
              <w:rPr>
                <w:rFonts w:ascii="Times New Roman" w:eastAsia="Times New Roman" w:hAnsi="Times New Roman" w:cs="Times New Roman"/>
                <w:b/>
              </w:rPr>
            </w:pPr>
            <w:r>
              <w:rPr>
                <w:rFonts w:ascii="Times New Roman" w:eastAsia="Times New Roman" w:hAnsi="Times New Roman" w:cs="Times New Roman"/>
                <w:b/>
              </w:rPr>
              <w:t>-</w:t>
            </w:r>
          </w:p>
        </w:tc>
        <w:tc>
          <w:tcPr>
            <w:tcW w:w="3750" w:type="dxa"/>
            <w:shd w:val="clear" w:color="auto" w:fill="auto"/>
            <w:vAlign w:val="center"/>
          </w:tcPr>
          <w:p w14:paraId="5AA917D0" w14:textId="68594645" w:rsidR="007059FD" w:rsidRPr="00D94BDA" w:rsidRDefault="00E77441" w:rsidP="007059FD">
            <w:pPr>
              <w:rPr>
                <w:rFonts w:ascii="Times New Roman" w:eastAsia="Times New Roman" w:hAnsi="Times New Roman" w:cs="Times New Roman"/>
                <w:b/>
              </w:rPr>
            </w:pPr>
            <w:r>
              <w:rPr>
                <w:rFonts w:ascii="Times New Roman" w:eastAsia="Times New Roman" w:hAnsi="Times New Roman" w:cs="Times New Roman"/>
                <w:b/>
              </w:rPr>
              <w:t>The provider did not order the test for the client.</w:t>
            </w:r>
          </w:p>
        </w:tc>
      </w:tr>
      <w:tr w:rsidR="007059FD" w:rsidRPr="00D94BDA" w14:paraId="7A439B32" w14:textId="77777777" w:rsidTr="004E0476">
        <w:trPr>
          <w:trHeight w:val="512"/>
        </w:trPr>
        <w:tc>
          <w:tcPr>
            <w:tcW w:w="1935" w:type="dxa"/>
            <w:shd w:val="clear" w:color="auto" w:fill="auto"/>
            <w:vAlign w:val="center"/>
          </w:tcPr>
          <w:p w14:paraId="3011E70A" w14:textId="77777777" w:rsidR="007059FD" w:rsidRPr="00D94BDA" w:rsidRDefault="007059FD" w:rsidP="007059FD">
            <w:pPr>
              <w:rPr>
                <w:rFonts w:ascii="Times New Roman" w:eastAsia="Times New Roman" w:hAnsi="Times New Roman" w:cs="Times New Roman"/>
                <w:b/>
              </w:rPr>
            </w:pPr>
            <w:r w:rsidRPr="00D94BDA">
              <w:rPr>
                <w:rFonts w:ascii="Times New Roman" w:eastAsia="Times New Roman" w:hAnsi="Times New Roman" w:cs="Times New Roman"/>
                <w:b/>
              </w:rPr>
              <w:t>Cholesterol</w:t>
            </w:r>
          </w:p>
        </w:tc>
        <w:tc>
          <w:tcPr>
            <w:tcW w:w="1515" w:type="dxa"/>
            <w:shd w:val="clear" w:color="auto" w:fill="auto"/>
            <w:vAlign w:val="center"/>
          </w:tcPr>
          <w:p w14:paraId="5E9C57C3" w14:textId="77777777" w:rsidR="007059FD" w:rsidRPr="00D94BDA" w:rsidRDefault="007059FD" w:rsidP="007059FD">
            <w:pPr>
              <w:jc w:val="center"/>
              <w:rPr>
                <w:rFonts w:ascii="Times New Roman" w:eastAsia="Times New Roman" w:hAnsi="Times New Roman" w:cs="Times New Roman"/>
              </w:rPr>
            </w:pPr>
            <w:r w:rsidRPr="00D94BDA">
              <w:rPr>
                <w:rFonts w:ascii="Times New Roman" w:eastAsia="Times New Roman" w:hAnsi="Times New Roman" w:cs="Times New Roman"/>
              </w:rPr>
              <w:t>&lt; 200</w:t>
            </w:r>
          </w:p>
          <w:p w14:paraId="39D941C6" w14:textId="2EDFCA01" w:rsidR="007059FD" w:rsidRPr="00D94BDA" w:rsidRDefault="007059FD" w:rsidP="007059FD">
            <w:pPr>
              <w:jc w:val="center"/>
              <w:rPr>
                <w:rFonts w:ascii="Times New Roman" w:eastAsia="Times New Roman" w:hAnsi="Times New Roman" w:cs="Times New Roman"/>
              </w:rPr>
            </w:pPr>
            <w:r w:rsidRPr="00D94BDA">
              <w:rPr>
                <w:rFonts w:ascii="Times New Roman" w:eastAsia="Times New Roman" w:hAnsi="Times New Roman" w:cs="Times New Roman"/>
              </w:rPr>
              <w:t>mg/dL</w:t>
            </w:r>
          </w:p>
        </w:tc>
        <w:tc>
          <w:tcPr>
            <w:tcW w:w="1335" w:type="dxa"/>
            <w:shd w:val="clear" w:color="auto" w:fill="auto"/>
            <w:vAlign w:val="center"/>
          </w:tcPr>
          <w:p w14:paraId="5EBD2C48" w14:textId="7F56EFAC" w:rsidR="007059FD" w:rsidRPr="00D94BDA" w:rsidRDefault="00023F3F" w:rsidP="007059FD">
            <w:pPr>
              <w:jc w:val="center"/>
              <w:rPr>
                <w:rFonts w:ascii="Times New Roman" w:eastAsia="Times New Roman" w:hAnsi="Times New Roman" w:cs="Times New Roman"/>
                <w:b/>
              </w:rPr>
            </w:pPr>
            <w:r>
              <w:rPr>
                <w:rFonts w:ascii="Times New Roman" w:eastAsia="Times New Roman" w:hAnsi="Times New Roman" w:cs="Times New Roman"/>
                <w:b/>
              </w:rPr>
              <w:t>-</w:t>
            </w:r>
          </w:p>
        </w:tc>
        <w:tc>
          <w:tcPr>
            <w:tcW w:w="1260" w:type="dxa"/>
            <w:shd w:val="clear" w:color="auto" w:fill="auto"/>
            <w:vAlign w:val="center"/>
          </w:tcPr>
          <w:p w14:paraId="1A58C0D1" w14:textId="453589A7" w:rsidR="007059FD" w:rsidRPr="00D94BDA" w:rsidRDefault="00023F3F" w:rsidP="007059FD">
            <w:pPr>
              <w:jc w:val="center"/>
              <w:rPr>
                <w:rFonts w:ascii="Times New Roman" w:eastAsia="Times New Roman" w:hAnsi="Times New Roman" w:cs="Times New Roman"/>
                <w:b/>
              </w:rPr>
            </w:pPr>
            <w:r>
              <w:rPr>
                <w:rFonts w:ascii="Times New Roman" w:eastAsia="Times New Roman" w:hAnsi="Times New Roman" w:cs="Times New Roman"/>
                <w:b/>
              </w:rPr>
              <w:t>-</w:t>
            </w:r>
          </w:p>
        </w:tc>
        <w:tc>
          <w:tcPr>
            <w:tcW w:w="3750" w:type="dxa"/>
            <w:shd w:val="clear" w:color="auto" w:fill="auto"/>
            <w:vAlign w:val="center"/>
          </w:tcPr>
          <w:p w14:paraId="59E9D2AA" w14:textId="43E9BB14" w:rsidR="007059FD" w:rsidRPr="00D94BDA" w:rsidRDefault="00E77441" w:rsidP="007059FD">
            <w:pPr>
              <w:rPr>
                <w:rFonts w:ascii="Times New Roman" w:eastAsia="Times New Roman" w:hAnsi="Times New Roman" w:cs="Times New Roman"/>
                <w:b/>
              </w:rPr>
            </w:pPr>
            <w:r>
              <w:rPr>
                <w:rFonts w:ascii="Times New Roman" w:eastAsia="Times New Roman" w:hAnsi="Times New Roman" w:cs="Times New Roman"/>
                <w:b/>
              </w:rPr>
              <w:t>The provider did not order the test for the client.</w:t>
            </w:r>
          </w:p>
        </w:tc>
      </w:tr>
      <w:tr w:rsidR="007059FD" w:rsidRPr="00D94BDA" w14:paraId="03A065FD" w14:textId="77777777" w:rsidTr="004E0476">
        <w:trPr>
          <w:trHeight w:val="512"/>
        </w:trPr>
        <w:tc>
          <w:tcPr>
            <w:tcW w:w="1935" w:type="dxa"/>
            <w:shd w:val="clear" w:color="auto" w:fill="auto"/>
            <w:vAlign w:val="center"/>
          </w:tcPr>
          <w:p w14:paraId="0EA5CC65" w14:textId="77777777" w:rsidR="007059FD" w:rsidRPr="00D94BDA" w:rsidRDefault="007059FD" w:rsidP="007059FD">
            <w:pPr>
              <w:rPr>
                <w:rFonts w:ascii="Times New Roman" w:eastAsia="Times New Roman" w:hAnsi="Times New Roman" w:cs="Times New Roman"/>
                <w:b/>
              </w:rPr>
            </w:pPr>
            <w:r w:rsidRPr="00D94BDA">
              <w:rPr>
                <w:rFonts w:ascii="Times New Roman" w:eastAsia="Times New Roman" w:hAnsi="Times New Roman" w:cs="Times New Roman"/>
                <w:b/>
              </w:rPr>
              <w:t>Triglycerides</w:t>
            </w:r>
          </w:p>
        </w:tc>
        <w:tc>
          <w:tcPr>
            <w:tcW w:w="1515" w:type="dxa"/>
            <w:shd w:val="clear" w:color="auto" w:fill="auto"/>
            <w:vAlign w:val="center"/>
          </w:tcPr>
          <w:p w14:paraId="49FB5E57" w14:textId="77777777" w:rsidR="007059FD" w:rsidRPr="00D94BDA" w:rsidRDefault="007059FD" w:rsidP="007059FD">
            <w:pPr>
              <w:jc w:val="center"/>
              <w:rPr>
                <w:rFonts w:ascii="Times New Roman" w:eastAsia="Times New Roman" w:hAnsi="Times New Roman" w:cs="Times New Roman"/>
              </w:rPr>
            </w:pPr>
            <w:r w:rsidRPr="00D94BDA">
              <w:rPr>
                <w:rFonts w:ascii="Times New Roman" w:eastAsia="Times New Roman" w:hAnsi="Times New Roman" w:cs="Times New Roman"/>
              </w:rPr>
              <w:t>&lt; 150</w:t>
            </w:r>
          </w:p>
          <w:p w14:paraId="099F02A8" w14:textId="4B5F1D86" w:rsidR="007059FD" w:rsidRPr="00D94BDA" w:rsidRDefault="007059FD" w:rsidP="007059FD">
            <w:pPr>
              <w:jc w:val="center"/>
              <w:rPr>
                <w:rFonts w:ascii="Times New Roman" w:eastAsia="Times New Roman" w:hAnsi="Times New Roman" w:cs="Times New Roman"/>
              </w:rPr>
            </w:pPr>
            <w:r w:rsidRPr="00D94BDA">
              <w:rPr>
                <w:rFonts w:ascii="Times New Roman" w:eastAsia="Times New Roman" w:hAnsi="Times New Roman" w:cs="Times New Roman"/>
              </w:rPr>
              <w:t>mg/dL</w:t>
            </w:r>
          </w:p>
        </w:tc>
        <w:tc>
          <w:tcPr>
            <w:tcW w:w="1335" w:type="dxa"/>
            <w:shd w:val="clear" w:color="auto" w:fill="auto"/>
            <w:vAlign w:val="center"/>
          </w:tcPr>
          <w:p w14:paraId="343590D8" w14:textId="31EEA25C" w:rsidR="007059FD" w:rsidRPr="00D94BDA" w:rsidRDefault="00023F3F" w:rsidP="007059FD">
            <w:pPr>
              <w:jc w:val="center"/>
              <w:rPr>
                <w:rFonts w:ascii="Times New Roman" w:eastAsia="Times New Roman" w:hAnsi="Times New Roman" w:cs="Times New Roman"/>
                <w:b/>
              </w:rPr>
            </w:pPr>
            <w:r>
              <w:rPr>
                <w:rFonts w:ascii="Times New Roman" w:eastAsia="Times New Roman" w:hAnsi="Times New Roman" w:cs="Times New Roman"/>
                <w:b/>
              </w:rPr>
              <w:t>-</w:t>
            </w:r>
          </w:p>
        </w:tc>
        <w:tc>
          <w:tcPr>
            <w:tcW w:w="1260" w:type="dxa"/>
            <w:shd w:val="clear" w:color="auto" w:fill="auto"/>
            <w:vAlign w:val="center"/>
          </w:tcPr>
          <w:p w14:paraId="06026F96" w14:textId="7E373313" w:rsidR="007059FD" w:rsidRPr="00D94BDA" w:rsidRDefault="00023F3F" w:rsidP="007059FD">
            <w:pPr>
              <w:jc w:val="center"/>
              <w:rPr>
                <w:rFonts w:ascii="Times New Roman" w:eastAsia="Times New Roman" w:hAnsi="Times New Roman" w:cs="Times New Roman"/>
                <w:b/>
              </w:rPr>
            </w:pPr>
            <w:r>
              <w:rPr>
                <w:rFonts w:ascii="Times New Roman" w:eastAsia="Times New Roman" w:hAnsi="Times New Roman" w:cs="Times New Roman"/>
                <w:b/>
              </w:rPr>
              <w:t>-</w:t>
            </w:r>
          </w:p>
        </w:tc>
        <w:tc>
          <w:tcPr>
            <w:tcW w:w="3750" w:type="dxa"/>
            <w:shd w:val="clear" w:color="auto" w:fill="auto"/>
            <w:vAlign w:val="center"/>
          </w:tcPr>
          <w:p w14:paraId="267F7B0D" w14:textId="78BACB53" w:rsidR="007059FD" w:rsidRPr="00D94BDA" w:rsidRDefault="00E77441" w:rsidP="007059FD">
            <w:pPr>
              <w:rPr>
                <w:rFonts w:ascii="Times New Roman" w:eastAsia="Times New Roman" w:hAnsi="Times New Roman" w:cs="Times New Roman"/>
                <w:b/>
              </w:rPr>
            </w:pPr>
            <w:r>
              <w:rPr>
                <w:rFonts w:ascii="Times New Roman" w:eastAsia="Times New Roman" w:hAnsi="Times New Roman" w:cs="Times New Roman"/>
                <w:b/>
              </w:rPr>
              <w:t>The provider did not order the test for the client.</w:t>
            </w:r>
          </w:p>
        </w:tc>
      </w:tr>
      <w:tr w:rsidR="007059FD" w:rsidRPr="00D94BDA" w14:paraId="655BECF9" w14:textId="77777777" w:rsidTr="004E0476">
        <w:trPr>
          <w:trHeight w:val="512"/>
        </w:trPr>
        <w:tc>
          <w:tcPr>
            <w:tcW w:w="1935" w:type="dxa"/>
            <w:shd w:val="clear" w:color="auto" w:fill="auto"/>
            <w:vAlign w:val="center"/>
          </w:tcPr>
          <w:p w14:paraId="3B753A3B" w14:textId="77777777" w:rsidR="007059FD" w:rsidRPr="00D94BDA" w:rsidRDefault="007059FD" w:rsidP="007059FD">
            <w:pPr>
              <w:rPr>
                <w:rFonts w:ascii="Times New Roman" w:eastAsia="Times New Roman" w:hAnsi="Times New Roman" w:cs="Times New Roman"/>
                <w:b/>
              </w:rPr>
            </w:pPr>
            <w:r w:rsidRPr="00D94BDA">
              <w:rPr>
                <w:rFonts w:ascii="Times New Roman" w:eastAsia="Times New Roman" w:hAnsi="Times New Roman" w:cs="Times New Roman"/>
                <w:b/>
              </w:rPr>
              <w:t>Hgb A1c</w:t>
            </w:r>
          </w:p>
        </w:tc>
        <w:tc>
          <w:tcPr>
            <w:tcW w:w="1515" w:type="dxa"/>
            <w:shd w:val="clear" w:color="auto" w:fill="auto"/>
            <w:vAlign w:val="center"/>
          </w:tcPr>
          <w:p w14:paraId="1B47C06E" w14:textId="6530FC14" w:rsidR="007059FD" w:rsidRPr="00D94BDA" w:rsidRDefault="007059FD" w:rsidP="007059FD">
            <w:pPr>
              <w:jc w:val="center"/>
              <w:rPr>
                <w:rFonts w:ascii="Times New Roman" w:eastAsia="Times New Roman" w:hAnsi="Times New Roman" w:cs="Times New Roman"/>
              </w:rPr>
            </w:pPr>
            <w:r w:rsidRPr="00D94BDA">
              <w:rPr>
                <w:rFonts w:ascii="Times New Roman" w:eastAsia="Times New Roman" w:hAnsi="Times New Roman" w:cs="Times New Roman"/>
              </w:rPr>
              <w:t>4.0% - 6.0%</w:t>
            </w:r>
          </w:p>
        </w:tc>
        <w:tc>
          <w:tcPr>
            <w:tcW w:w="1335" w:type="dxa"/>
            <w:shd w:val="clear" w:color="auto" w:fill="auto"/>
            <w:vAlign w:val="center"/>
          </w:tcPr>
          <w:p w14:paraId="2AADEB04" w14:textId="2AD78355" w:rsidR="007059FD" w:rsidRPr="00D94BDA" w:rsidRDefault="00023F3F" w:rsidP="007059FD">
            <w:pPr>
              <w:jc w:val="center"/>
              <w:rPr>
                <w:rFonts w:ascii="Times New Roman" w:eastAsia="Times New Roman" w:hAnsi="Times New Roman" w:cs="Times New Roman"/>
                <w:b/>
              </w:rPr>
            </w:pPr>
            <w:r>
              <w:rPr>
                <w:rFonts w:ascii="Times New Roman" w:eastAsia="Times New Roman" w:hAnsi="Times New Roman" w:cs="Times New Roman"/>
                <w:b/>
              </w:rPr>
              <w:t>-</w:t>
            </w:r>
          </w:p>
        </w:tc>
        <w:tc>
          <w:tcPr>
            <w:tcW w:w="1260" w:type="dxa"/>
            <w:shd w:val="clear" w:color="auto" w:fill="auto"/>
            <w:vAlign w:val="center"/>
          </w:tcPr>
          <w:p w14:paraId="6D1DD4FD" w14:textId="26AF492E" w:rsidR="007059FD" w:rsidRPr="00D94BDA" w:rsidRDefault="00023F3F" w:rsidP="007059FD">
            <w:pPr>
              <w:jc w:val="center"/>
              <w:rPr>
                <w:rFonts w:ascii="Times New Roman" w:eastAsia="Times New Roman" w:hAnsi="Times New Roman" w:cs="Times New Roman"/>
                <w:b/>
                <w:highlight w:val="yellow"/>
              </w:rPr>
            </w:pPr>
            <w:r w:rsidRPr="00023F3F">
              <w:rPr>
                <w:rFonts w:ascii="Times New Roman" w:eastAsia="Times New Roman" w:hAnsi="Times New Roman" w:cs="Times New Roman"/>
                <w:b/>
              </w:rPr>
              <w:t>-</w:t>
            </w:r>
          </w:p>
        </w:tc>
        <w:tc>
          <w:tcPr>
            <w:tcW w:w="3750" w:type="dxa"/>
            <w:shd w:val="clear" w:color="auto" w:fill="auto"/>
            <w:vAlign w:val="center"/>
          </w:tcPr>
          <w:p w14:paraId="2C80D444" w14:textId="31171FEC" w:rsidR="007059FD" w:rsidRPr="009F2AA1" w:rsidRDefault="00E77441" w:rsidP="007059FD">
            <w:pPr>
              <w:rPr>
                <w:rFonts w:ascii="Times New Roman" w:eastAsia="Times New Roman" w:hAnsi="Times New Roman" w:cs="Times New Roman"/>
                <w:b/>
                <w:bCs/>
              </w:rPr>
            </w:pPr>
            <w:r>
              <w:rPr>
                <w:rFonts w:ascii="Times New Roman" w:eastAsia="Times New Roman" w:hAnsi="Times New Roman" w:cs="Times New Roman"/>
                <w:b/>
              </w:rPr>
              <w:t>The provider did not order the test for the client.</w:t>
            </w:r>
          </w:p>
        </w:tc>
      </w:tr>
      <w:tr w:rsidR="007059FD" w:rsidRPr="00D94BDA" w14:paraId="4B8AFE91" w14:textId="77777777" w:rsidTr="004E0476">
        <w:trPr>
          <w:trHeight w:val="512"/>
        </w:trPr>
        <w:tc>
          <w:tcPr>
            <w:tcW w:w="1935" w:type="dxa"/>
            <w:shd w:val="clear" w:color="auto" w:fill="auto"/>
            <w:vAlign w:val="center"/>
          </w:tcPr>
          <w:p w14:paraId="129EF61C" w14:textId="77777777" w:rsidR="007059FD" w:rsidRPr="00D94BDA" w:rsidRDefault="007059FD" w:rsidP="007059FD">
            <w:pPr>
              <w:rPr>
                <w:rFonts w:ascii="Times New Roman" w:eastAsia="Times New Roman" w:hAnsi="Times New Roman" w:cs="Times New Roman"/>
                <w:b/>
              </w:rPr>
            </w:pPr>
            <w:r w:rsidRPr="00D94BDA">
              <w:rPr>
                <w:rFonts w:ascii="Times New Roman" w:eastAsia="Times New Roman" w:hAnsi="Times New Roman" w:cs="Times New Roman"/>
                <w:b/>
              </w:rPr>
              <w:t>TSH</w:t>
            </w:r>
          </w:p>
        </w:tc>
        <w:tc>
          <w:tcPr>
            <w:tcW w:w="1515" w:type="dxa"/>
            <w:shd w:val="clear" w:color="auto" w:fill="auto"/>
            <w:vAlign w:val="center"/>
          </w:tcPr>
          <w:p w14:paraId="2D4B1CED" w14:textId="56F905D7" w:rsidR="007059FD" w:rsidRPr="00D94BDA" w:rsidRDefault="007059FD" w:rsidP="007059FD">
            <w:pPr>
              <w:jc w:val="center"/>
              <w:rPr>
                <w:rFonts w:ascii="Times New Roman" w:eastAsia="Times New Roman" w:hAnsi="Times New Roman" w:cs="Times New Roman"/>
              </w:rPr>
            </w:pPr>
            <w:r w:rsidRPr="00D94BDA">
              <w:rPr>
                <w:rFonts w:ascii="Times New Roman" w:eastAsia="Times New Roman" w:hAnsi="Times New Roman" w:cs="Times New Roman"/>
              </w:rPr>
              <w:t>0.</w:t>
            </w:r>
            <w:r w:rsidR="000B70C6">
              <w:rPr>
                <w:rFonts w:ascii="Times New Roman" w:eastAsia="Times New Roman" w:hAnsi="Times New Roman" w:cs="Times New Roman"/>
              </w:rPr>
              <w:t>35</w:t>
            </w:r>
            <w:r w:rsidRPr="00D94BDA">
              <w:rPr>
                <w:rFonts w:ascii="Times New Roman" w:eastAsia="Times New Roman" w:hAnsi="Times New Roman" w:cs="Times New Roman"/>
              </w:rPr>
              <w:t xml:space="preserve"> - 4.</w:t>
            </w:r>
            <w:r w:rsidR="000B70C6">
              <w:rPr>
                <w:rFonts w:ascii="Times New Roman" w:eastAsia="Times New Roman" w:hAnsi="Times New Roman" w:cs="Times New Roman"/>
              </w:rPr>
              <w:t>94</w:t>
            </w:r>
          </w:p>
          <w:p w14:paraId="775447FE" w14:textId="15A1B63D" w:rsidR="007059FD" w:rsidRPr="00D94BDA" w:rsidRDefault="007059FD" w:rsidP="007059FD">
            <w:pPr>
              <w:jc w:val="center"/>
              <w:rPr>
                <w:rFonts w:ascii="Times New Roman" w:eastAsia="Times New Roman" w:hAnsi="Times New Roman" w:cs="Times New Roman"/>
              </w:rPr>
            </w:pPr>
            <w:r w:rsidRPr="00D94BDA">
              <w:rPr>
                <w:rFonts w:ascii="Times New Roman" w:eastAsia="Times New Roman" w:hAnsi="Times New Roman" w:cs="Times New Roman"/>
              </w:rPr>
              <w:t>µIU/mL</w:t>
            </w:r>
          </w:p>
        </w:tc>
        <w:tc>
          <w:tcPr>
            <w:tcW w:w="1335" w:type="dxa"/>
            <w:shd w:val="clear" w:color="auto" w:fill="auto"/>
            <w:vAlign w:val="center"/>
          </w:tcPr>
          <w:p w14:paraId="691ABB1A" w14:textId="77777777" w:rsidR="007059FD" w:rsidRDefault="000B70C6" w:rsidP="007059FD">
            <w:pPr>
              <w:jc w:val="center"/>
              <w:rPr>
                <w:rFonts w:ascii="Times New Roman" w:eastAsia="Times New Roman" w:hAnsi="Times New Roman" w:cs="Times New Roman"/>
                <w:b/>
              </w:rPr>
            </w:pPr>
            <w:r>
              <w:rPr>
                <w:rFonts w:ascii="Times New Roman" w:eastAsia="Times New Roman" w:hAnsi="Times New Roman" w:cs="Times New Roman"/>
                <w:b/>
              </w:rPr>
              <w:t>1.983</w:t>
            </w:r>
          </w:p>
          <w:p w14:paraId="775AC179" w14:textId="29556182" w:rsidR="000B70C6" w:rsidRPr="000B70C6" w:rsidRDefault="000B70C6" w:rsidP="007059FD">
            <w:pPr>
              <w:jc w:val="center"/>
              <w:rPr>
                <w:rFonts w:ascii="Times New Roman" w:eastAsia="Times New Roman" w:hAnsi="Times New Roman" w:cs="Times New Roman"/>
                <w:b/>
                <w:bCs/>
              </w:rPr>
            </w:pPr>
            <w:r w:rsidRPr="000B70C6">
              <w:rPr>
                <w:rFonts w:ascii="Times New Roman" w:eastAsia="Times New Roman" w:hAnsi="Times New Roman" w:cs="Times New Roman"/>
                <w:b/>
                <w:bCs/>
              </w:rPr>
              <w:t>µIU/mL</w:t>
            </w:r>
          </w:p>
        </w:tc>
        <w:tc>
          <w:tcPr>
            <w:tcW w:w="1260" w:type="dxa"/>
            <w:shd w:val="clear" w:color="auto" w:fill="auto"/>
            <w:vAlign w:val="center"/>
          </w:tcPr>
          <w:p w14:paraId="6FBD35DE" w14:textId="2D972521" w:rsidR="007059FD" w:rsidRPr="00D94BDA" w:rsidRDefault="00023F3F" w:rsidP="007059FD">
            <w:pPr>
              <w:jc w:val="center"/>
              <w:rPr>
                <w:rFonts w:ascii="Times New Roman" w:eastAsia="Times New Roman" w:hAnsi="Times New Roman" w:cs="Times New Roman"/>
                <w:b/>
              </w:rPr>
            </w:pPr>
            <w:r>
              <w:rPr>
                <w:rFonts w:ascii="Times New Roman" w:eastAsia="Times New Roman" w:hAnsi="Times New Roman" w:cs="Times New Roman"/>
                <w:b/>
              </w:rPr>
              <w:t>-</w:t>
            </w:r>
          </w:p>
        </w:tc>
        <w:tc>
          <w:tcPr>
            <w:tcW w:w="3750" w:type="dxa"/>
            <w:shd w:val="clear" w:color="auto" w:fill="auto"/>
            <w:vAlign w:val="center"/>
          </w:tcPr>
          <w:p w14:paraId="48C869AD" w14:textId="6880E936" w:rsidR="007059FD" w:rsidRPr="00D94BDA" w:rsidRDefault="000B70C6" w:rsidP="007059FD">
            <w:pPr>
              <w:rPr>
                <w:rFonts w:ascii="Times New Roman" w:eastAsia="Times New Roman" w:hAnsi="Times New Roman" w:cs="Times New Roman"/>
                <w:b/>
              </w:rPr>
            </w:pPr>
            <w:r>
              <w:rPr>
                <w:rFonts w:ascii="Times New Roman" w:eastAsia="Times New Roman" w:hAnsi="Times New Roman" w:cs="Times New Roman"/>
                <w:b/>
              </w:rPr>
              <w:t>The client’s lab result is within normal range.</w:t>
            </w:r>
          </w:p>
        </w:tc>
      </w:tr>
      <w:tr w:rsidR="007059FD" w:rsidRPr="00D94BDA" w14:paraId="7ED33073" w14:textId="77777777" w:rsidTr="004E0476">
        <w:trPr>
          <w:trHeight w:val="512"/>
        </w:trPr>
        <w:tc>
          <w:tcPr>
            <w:tcW w:w="1935" w:type="dxa"/>
            <w:shd w:val="clear" w:color="auto" w:fill="auto"/>
            <w:vAlign w:val="center"/>
          </w:tcPr>
          <w:p w14:paraId="5DFE1006" w14:textId="4263D9EE" w:rsidR="007059FD" w:rsidRPr="00D94BDA" w:rsidRDefault="007059FD" w:rsidP="007059FD">
            <w:pPr>
              <w:rPr>
                <w:rFonts w:ascii="Times New Roman" w:eastAsia="Times New Roman" w:hAnsi="Times New Roman" w:cs="Times New Roman"/>
                <w:b/>
              </w:rPr>
            </w:pPr>
            <w:r>
              <w:rPr>
                <w:rFonts w:ascii="Times New Roman" w:eastAsia="Times New Roman" w:hAnsi="Times New Roman" w:cs="Times New Roman"/>
                <w:b/>
              </w:rPr>
              <w:t>Troponin</w:t>
            </w:r>
          </w:p>
        </w:tc>
        <w:tc>
          <w:tcPr>
            <w:tcW w:w="1515" w:type="dxa"/>
            <w:shd w:val="clear" w:color="auto" w:fill="auto"/>
            <w:vAlign w:val="center"/>
          </w:tcPr>
          <w:p w14:paraId="62548DEF" w14:textId="60D60348" w:rsidR="007059FD" w:rsidRPr="00B6167C" w:rsidRDefault="007059FD" w:rsidP="007059FD">
            <w:pPr>
              <w:pStyle w:val="ListParagraph"/>
              <w:numPr>
                <w:ilvl w:val="0"/>
                <w:numId w:val="4"/>
              </w:numPr>
              <w:jc w:val="center"/>
              <w:rPr>
                <w:rFonts w:ascii="Times New Roman" w:eastAsia="Times New Roman" w:hAnsi="Times New Roman" w:cs="Times New Roman"/>
              </w:rPr>
            </w:pPr>
            <w:r w:rsidRPr="00B6167C">
              <w:rPr>
                <w:rFonts w:ascii="Times New Roman" w:eastAsia="Times New Roman" w:hAnsi="Times New Roman" w:cs="Times New Roman"/>
              </w:rPr>
              <w:t>– 0.4</w:t>
            </w:r>
          </w:p>
          <w:p w14:paraId="76B9A419" w14:textId="1F252B41" w:rsidR="007059FD" w:rsidRPr="00B6167C" w:rsidRDefault="007059FD" w:rsidP="007059FD">
            <w:pPr>
              <w:pStyle w:val="ListParagraph"/>
              <w:ind w:left="360"/>
              <w:rPr>
                <w:rFonts w:ascii="Times New Roman" w:eastAsia="Times New Roman" w:hAnsi="Times New Roman" w:cs="Times New Roman"/>
              </w:rPr>
            </w:pPr>
            <w:r>
              <w:rPr>
                <w:rFonts w:ascii="Times New Roman" w:eastAsia="Times New Roman" w:hAnsi="Times New Roman" w:cs="Times New Roman"/>
              </w:rPr>
              <w:t>mg/mL</w:t>
            </w:r>
          </w:p>
        </w:tc>
        <w:tc>
          <w:tcPr>
            <w:tcW w:w="1335" w:type="dxa"/>
            <w:shd w:val="clear" w:color="auto" w:fill="auto"/>
            <w:vAlign w:val="center"/>
          </w:tcPr>
          <w:p w14:paraId="1197666B" w14:textId="77777777" w:rsidR="007059FD" w:rsidRDefault="000B70C6" w:rsidP="007059FD">
            <w:pPr>
              <w:jc w:val="center"/>
              <w:rPr>
                <w:rFonts w:ascii="Times New Roman" w:eastAsia="Times New Roman" w:hAnsi="Times New Roman" w:cs="Times New Roman"/>
                <w:b/>
              </w:rPr>
            </w:pPr>
            <w:r>
              <w:rPr>
                <w:rFonts w:ascii="Times New Roman" w:eastAsia="Times New Roman" w:hAnsi="Times New Roman" w:cs="Times New Roman"/>
                <w:b/>
              </w:rPr>
              <w:t>&lt;0.3</w:t>
            </w:r>
          </w:p>
          <w:p w14:paraId="4AD93ED4" w14:textId="3161A9A3" w:rsidR="000B70C6" w:rsidRPr="007059FD" w:rsidRDefault="000B70C6" w:rsidP="007059FD">
            <w:pPr>
              <w:jc w:val="center"/>
              <w:rPr>
                <w:rFonts w:ascii="Times New Roman" w:eastAsia="Times New Roman" w:hAnsi="Times New Roman" w:cs="Times New Roman"/>
                <w:b/>
              </w:rPr>
            </w:pPr>
            <w:r>
              <w:rPr>
                <w:rFonts w:ascii="Times New Roman" w:eastAsia="Times New Roman" w:hAnsi="Times New Roman" w:cs="Times New Roman"/>
                <w:b/>
              </w:rPr>
              <w:t>mg/mL</w:t>
            </w:r>
          </w:p>
        </w:tc>
        <w:tc>
          <w:tcPr>
            <w:tcW w:w="1260" w:type="dxa"/>
            <w:shd w:val="clear" w:color="auto" w:fill="auto"/>
            <w:vAlign w:val="center"/>
          </w:tcPr>
          <w:p w14:paraId="0B4C2CA7" w14:textId="1A783E67" w:rsidR="007059FD" w:rsidRPr="007059FD" w:rsidRDefault="00023F3F" w:rsidP="007059FD">
            <w:pPr>
              <w:jc w:val="center"/>
              <w:rPr>
                <w:rFonts w:ascii="Times New Roman" w:eastAsia="Times New Roman" w:hAnsi="Times New Roman" w:cs="Times New Roman"/>
                <w:b/>
              </w:rPr>
            </w:pPr>
            <w:r>
              <w:rPr>
                <w:rFonts w:ascii="Times New Roman" w:eastAsia="Times New Roman" w:hAnsi="Times New Roman" w:cs="Times New Roman"/>
                <w:b/>
              </w:rPr>
              <w:t>-</w:t>
            </w:r>
          </w:p>
        </w:tc>
        <w:tc>
          <w:tcPr>
            <w:tcW w:w="3750" w:type="dxa"/>
            <w:shd w:val="clear" w:color="auto" w:fill="auto"/>
            <w:vAlign w:val="center"/>
          </w:tcPr>
          <w:p w14:paraId="0459A9C9" w14:textId="4C9A9351" w:rsidR="007059FD" w:rsidRPr="00D94BDA" w:rsidRDefault="000B70C6" w:rsidP="007059FD">
            <w:pPr>
              <w:rPr>
                <w:rFonts w:ascii="Times New Roman" w:eastAsia="Times New Roman" w:hAnsi="Times New Roman" w:cs="Times New Roman"/>
                <w:b/>
              </w:rPr>
            </w:pPr>
            <w:r>
              <w:rPr>
                <w:rFonts w:ascii="Times New Roman" w:eastAsia="Times New Roman" w:hAnsi="Times New Roman" w:cs="Times New Roman"/>
                <w:b/>
              </w:rPr>
              <w:t>The client’s lab result is within normal range.</w:t>
            </w:r>
          </w:p>
        </w:tc>
      </w:tr>
      <w:tr w:rsidR="007059FD" w:rsidRPr="00D94BDA" w14:paraId="78BCA746" w14:textId="77777777" w:rsidTr="004E0476">
        <w:trPr>
          <w:trHeight w:val="512"/>
        </w:trPr>
        <w:tc>
          <w:tcPr>
            <w:tcW w:w="1935" w:type="dxa"/>
            <w:shd w:val="clear" w:color="auto" w:fill="auto"/>
            <w:vAlign w:val="center"/>
          </w:tcPr>
          <w:p w14:paraId="585BD451" w14:textId="72E22CBB" w:rsidR="007059FD" w:rsidRPr="00D94BDA" w:rsidRDefault="007059FD" w:rsidP="007059FD">
            <w:pPr>
              <w:rPr>
                <w:rFonts w:ascii="Times New Roman" w:eastAsia="Times New Roman" w:hAnsi="Times New Roman" w:cs="Times New Roman"/>
                <w:b/>
              </w:rPr>
            </w:pPr>
            <w:r>
              <w:rPr>
                <w:rFonts w:ascii="Times New Roman" w:eastAsia="Times New Roman" w:hAnsi="Times New Roman" w:cs="Times New Roman"/>
                <w:b/>
              </w:rPr>
              <w:t>CK-MB</w:t>
            </w:r>
          </w:p>
        </w:tc>
        <w:tc>
          <w:tcPr>
            <w:tcW w:w="1515" w:type="dxa"/>
            <w:shd w:val="clear" w:color="auto" w:fill="auto"/>
            <w:vAlign w:val="center"/>
          </w:tcPr>
          <w:p w14:paraId="3FC986E6" w14:textId="77777777" w:rsidR="007059FD" w:rsidRDefault="007059FD" w:rsidP="007059FD">
            <w:pPr>
              <w:jc w:val="center"/>
              <w:rPr>
                <w:rFonts w:ascii="Times New Roman" w:eastAsia="Times New Roman" w:hAnsi="Times New Roman" w:cs="Times New Roman"/>
              </w:rPr>
            </w:pPr>
            <w:r>
              <w:rPr>
                <w:rFonts w:ascii="Times New Roman" w:eastAsia="Times New Roman" w:hAnsi="Times New Roman" w:cs="Times New Roman"/>
              </w:rPr>
              <w:t>30-223</w:t>
            </w:r>
          </w:p>
          <w:p w14:paraId="55ECFEDE" w14:textId="50033169" w:rsidR="007059FD" w:rsidRPr="00D94BDA" w:rsidRDefault="007059FD" w:rsidP="007059FD">
            <w:pPr>
              <w:jc w:val="center"/>
              <w:rPr>
                <w:rFonts w:ascii="Times New Roman" w:eastAsia="Times New Roman" w:hAnsi="Times New Roman" w:cs="Times New Roman"/>
              </w:rPr>
            </w:pPr>
            <w:r>
              <w:rPr>
                <w:rFonts w:ascii="Times New Roman" w:eastAsia="Times New Roman" w:hAnsi="Times New Roman" w:cs="Times New Roman"/>
              </w:rPr>
              <w:t>U/L</w:t>
            </w:r>
          </w:p>
        </w:tc>
        <w:tc>
          <w:tcPr>
            <w:tcW w:w="1335" w:type="dxa"/>
            <w:shd w:val="clear" w:color="auto" w:fill="auto"/>
            <w:vAlign w:val="center"/>
          </w:tcPr>
          <w:p w14:paraId="7FFA6383" w14:textId="739D6654" w:rsidR="007059FD" w:rsidRPr="007059FD" w:rsidRDefault="00023F3F" w:rsidP="007059FD">
            <w:pPr>
              <w:jc w:val="center"/>
              <w:rPr>
                <w:rFonts w:ascii="Times New Roman" w:eastAsia="Times New Roman" w:hAnsi="Times New Roman" w:cs="Times New Roman"/>
                <w:b/>
              </w:rPr>
            </w:pPr>
            <w:r>
              <w:rPr>
                <w:rFonts w:ascii="Times New Roman" w:eastAsia="Times New Roman" w:hAnsi="Times New Roman" w:cs="Times New Roman"/>
                <w:b/>
              </w:rPr>
              <w:t>-</w:t>
            </w:r>
          </w:p>
        </w:tc>
        <w:tc>
          <w:tcPr>
            <w:tcW w:w="1260" w:type="dxa"/>
            <w:shd w:val="clear" w:color="auto" w:fill="auto"/>
            <w:vAlign w:val="center"/>
          </w:tcPr>
          <w:p w14:paraId="43C882C3" w14:textId="11FEBFFA" w:rsidR="007059FD" w:rsidRPr="007059FD" w:rsidRDefault="00023F3F" w:rsidP="007059FD">
            <w:pPr>
              <w:jc w:val="center"/>
              <w:rPr>
                <w:rFonts w:ascii="Times New Roman" w:eastAsia="Times New Roman" w:hAnsi="Times New Roman" w:cs="Times New Roman"/>
                <w:b/>
              </w:rPr>
            </w:pPr>
            <w:r>
              <w:rPr>
                <w:rFonts w:ascii="Times New Roman" w:eastAsia="Times New Roman" w:hAnsi="Times New Roman" w:cs="Times New Roman"/>
                <w:b/>
              </w:rPr>
              <w:t>-</w:t>
            </w:r>
          </w:p>
        </w:tc>
        <w:tc>
          <w:tcPr>
            <w:tcW w:w="3750" w:type="dxa"/>
            <w:shd w:val="clear" w:color="auto" w:fill="auto"/>
            <w:vAlign w:val="center"/>
          </w:tcPr>
          <w:p w14:paraId="7E4D5B83" w14:textId="7B7F207F" w:rsidR="007059FD" w:rsidRPr="00D94BDA" w:rsidRDefault="00E77441" w:rsidP="007059FD">
            <w:pPr>
              <w:rPr>
                <w:rFonts w:ascii="Times New Roman" w:eastAsia="Times New Roman" w:hAnsi="Times New Roman" w:cs="Times New Roman"/>
                <w:b/>
              </w:rPr>
            </w:pPr>
            <w:r>
              <w:rPr>
                <w:rFonts w:ascii="Times New Roman" w:eastAsia="Times New Roman" w:hAnsi="Times New Roman" w:cs="Times New Roman"/>
                <w:b/>
              </w:rPr>
              <w:t>The provider did not order the test for the client.</w:t>
            </w:r>
          </w:p>
        </w:tc>
      </w:tr>
      <w:tr w:rsidR="007059FD" w:rsidRPr="00D94BDA" w14:paraId="6794D2C8" w14:textId="77777777" w:rsidTr="004E0476">
        <w:trPr>
          <w:trHeight w:val="512"/>
        </w:trPr>
        <w:tc>
          <w:tcPr>
            <w:tcW w:w="1935" w:type="dxa"/>
            <w:shd w:val="clear" w:color="auto" w:fill="auto"/>
            <w:vAlign w:val="center"/>
          </w:tcPr>
          <w:p w14:paraId="77D46141" w14:textId="6305CF35" w:rsidR="007059FD" w:rsidRPr="00D94BDA" w:rsidRDefault="007059FD" w:rsidP="007059FD">
            <w:pPr>
              <w:rPr>
                <w:rFonts w:ascii="Times New Roman" w:eastAsia="Times New Roman" w:hAnsi="Times New Roman" w:cs="Times New Roman"/>
                <w:b/>
              </w:rPr>
            </w:pPr>
            <w:r>
              <w:rPr>
                <w:rFonts w:ascii="Times New Roman" w:eastAsia="Times New Roman" w:hAnsi="Times New Roman" w:cs="Times New Roman"/>
                <w:b/>
              </w:rPr>
              <w:t>CK-Total</w:t>
            </w:r>
          </w:p>
        </w:tc>
        <w:tc>
          <w:tcPr>
            <w:tcW w:w="1515" w:type="dxa"/>
            <w:shd w:val="clear" w:color="auto" w:fill="auto"/>
            <w:vAlign w:val="center"/>
          </w:tcPr>
          <w:p w14:paraId="29A3E4F0" w14:textId="10B7A8BB" w:rsidR="007059FD" w:rsidRPr="00D94BDA" w:rsidRDefault="007059FD" w:rsidP="007059FD">
            <w:pPr>
              <w:jc w:val="center"/>
              <w:rPr>
                <w:rFonts w:ascii="Times New Roman" w:eastAsia="Times New Roman" w:hAnsi="Times New Roman" w:cs="Times New Roman"/>
              </w:rPr>
            </w:pPr>
            <w:r>
              <w:rPr>
                <w:rFonts w:ascii="Times New Roman" w:eastAsia="Times New Roman" w:hAnsi="Times New Roman" w:cs="Times New Roman"/>
              </w:rPr>
              <w:t>3% - 5%</w:t>
            </w:r>
          </w:p>
        </w:tc>
        <w:tc>
          <w:tcPr>
            <w:tcW w:w="1335" w:type="dxa"/>
            <w:shd w:val="clear" w:color="auto" w:fill="auto"/>
            <w:vAlign w:val="center"/>
          </w:tcPr>
          <w:p w14:paraId="0F929B70" w14:textId="786BAC48" w:rsidR="007059FD" w:rsidRPr="007059FD" w:rsidRDefault="00023F3F" w:rsidP="007059FD">
            <w:pPr>
              <w:jc w:val="center"/>
              <w:rPr>
                <w:rFonts w:ascii="Times New Roman" w:eastAsia="Times New Roman" w:hAnsi="Times New Roman" w:cs="Times New Roman"/>
                <w:b/>
              </w:rPr>
            </w:pPr>
            <w:r>
              <w:rPr>
                <w:rFonts w:ascii="Times New Roman" w:eastAsia="Times New Roman" w:hAnsi="Times New Roman" w:cs="Times New Roman"/>
                <w:b/>
              </w:rPr>
              <w:t>-</w:t>
            </w:r>
          </w:p>
        </w:tc>
        <w:tc>
          <w:tcPr>
            <w:tcW w:w="1260" w:type="dxa"/>
            <w:shd w:val="clear" w:color="auto" w:fill="auto"/>
            <w:vAlign w:val="center"/>
          </w:tcPr>
          <w:p w14:paraId="0661DFC6" w14:textId="75178307" w:rsidR="007059FD" w:rsidRPr="007059FD" w:rsidRDefault="00023F3F" w:rsidP="007059FD">
            <w:pPr>
              <w:jc w:val="center"/>
              <w:rPr>
                <w:rFonts w:ascii="Times New Roman" w:eastAsia="Times New Roman" w:hAnsi="Times New Roman" w:cs="Times New Roman"/>
                <w:b/>
              </w:rPr>
            </w:pPr>
            <w:r>
              <w:rPr>
                <w:rFonts w:ascii="Times New Roman" w:eastAsia="Times New Roman" w:hAnsi="Times New Roman" w:cs="Times New Roman"/>
                <w:b/>
              </w:rPr>
              <w:t>-</w:t>
            </w:r>
          </w:p>
        </w:tc>
        <w:tc>
          <w:tcPr>
            <w:tcW w:w="3750" w:type="dxa"/>
            <w:shd w:val="clear" w:color="auto" w:fill="auto"/>
            <w:vAlign w:val="center"/>
          </w:tcPr>
          <w:p w14:paraId="73D2585D" w14:textId="2990FAF7" w:rsidR="007059FD" w:rsidRPr="00D94BDA" w:rsidRDefault="00E77441" w:rsidP="007059FD">
            <w:pPr>
              <w:rPr>
                <w:rFonts w:ascii="Times New Roman" w:eastAsia="Times New Roman" w:hAnsi="Times New Roman" w:cs="Times New Roman"/>
                <w:b/>
              </w:rPr>
            </w:pPr>
            <w:r>
              <w:rPr>
                <w:rFonts w:ascii="Times New Roman" w:eastAsia="Times New Roman" w:hAnsi="Times New Roman" w:cs="Times New Roman"/>
                <w:b/>
              </w:rPr>
              <w:t>The provider did not order the test for the client.</w:t>
            </w:r>
          </w:p>
        </w:tc>
      </w:tr>
      <w:tr w:rsidR="007059FD" w:rsidRPr="00D94BDA" w14:paraId="0A3EFF48" w14:textId="77777777" w:rsidTr="004E0476">
        <w:trPr>
          <w:trHeight w:val="512"/>
        </w:trPr>
        <w:tc>
          <w:tcPr>
            <w:tcW w:w="1935" w:type="dxa"/>
            <w:shd w:val="clear" w:color="auto" w:fill="auto"/>
            <w:vAlign w:val="center"/>
          </w:tcPr>
          <w:p w14:paraId="5A975826" w14:textId="59AF642D" w:rsidR="007059FD" w:rsidRPr="00D94BDA" w:rsidRDefault="007059FD" w:rsidP="007059FD">
            <w:pPr>
              <w:rPr>
                <w:rFonts w:ascii="Times New Roman" w:eastAsia="Times New Roman" w:hAnsi="Times New Roman" w:cs="Times New Roman"/>
                <w:b/>
              </w:rPr>
            </w:pPr>
            <w:r>
              <w:rPr>
                <w:rFonts w:ascii="Times New Roman" w:eastAsia="Times New Roman" w:hAnsi="Times New Roman" w:cs="Times New Roman"/>
                <w:b/>
              </w:rPr>
              <w:t>ABG pH</w:t>
            </w:r>
          </w:p>
        </w:tc>
        <w:tc>
          <w:tcPr>
            <w:tcW w:w="1515" w:type="dxa"/>
            <w:shd w:val="clear" w:color="auto" w:fill="auto"/>
            <w:vAlign w:val="center"/>
          </w:tcPr>
          <w:p w14:paraId="7B1D8E94" w14:textId="2DA093F9" w:rsidR="007059FD" w:rsidRPr="00D94BDA" w:rsidRDefault="007059FD" w:rsidP="007059FD">
            <w:pPr>
              <w:jc w:val="center"/>
              <w:rPr>
                <w:rFonts w:ascii="Times New Roman" w:eastAsia="Times New Roman" w:hAnsi="Times New Roman" w:cs="Times New Roman"/>
              </w:rPr>
            </w:pPr>
            <w:r>
              <w:rPr>
                <w:rFonts w:ascii="Times New Roman" w:eastAsia="Times New Roman" w:hAnsi="Times New Roman" w:cs="Times New Roman"/>
              </w:rPr>
              <w:t>7.35 – 7.45</w:t>
            </w:r>
          </w:p>
        </w:tc>
        <w:tc>
          <w:tcPr>
            <w:tcW w:w="1335" w:type="dxa"/>
            <w:shd w:val="clear" w:color="auto" w:fill="auto"/>
            <w:vAlign w:val="center"/>
          </w:tcPr>
          <w:p w14:paraId="37F3CFBC" w14:textId="55BD4B74" w:rsidR="007059FD" w:rsidRPr="007059FD" w:rsidRDefault="00023F3F" w:rsidP="007059FD">
            <w:pPr>
              <w:jc w:val="center"/>
              <w:rPr>
                <w:rFonts w:ascii="Times New Roman" w:eastAsia="Times New Roman" w:hAnsi="Times New Roman" w:cs="Times New Roman"/>
                <w:b/>
              </w:rPr>
            </w:pPr>
            <w:r>
              <w:rPr>
                <w:rFonts w:ascii="Times New Roman" w:eastAsia="Times New Roman" w:hAnsi="Times New Roman" w:cs="Times New Roman"/>
                <w:b/>
              </w:rPr>
              <w:t>-</w:t>
            </w:r>
          </w:p>
        </w:tc>
        <w:tc>
          <w:tcPr>
            <w:tcW w:w="1260" w:type="dxa"/>
            <w:shd w:val="clear" w:color="auto" w:fill="auto"/>
            <w:vAlign w:val="center"/>
          </w:tcPr>
          <w:p w14:paraId="1F751E77" w14:textId="220AA000" w:rsidR="007059FD" w:rsidRPr="007059FD" w:rsidRDefault="00023F3F" w:rsidP="007059FD">
            <w:pPr>
              <w:jc w:val="center"/>
              <w:rPr>
                <w:rFonts w:ascii="Times New Roman" w:eastAsia="Times New Roman" w:hAnsi="Times New Roman" w:cs="Times New Roman"/>
                <w:b/>
              </w:rPr>
            </w:pPr>
            <w:r>
              <w:rPr>
                <w:rFonts w:ascii="Times New Roman" w:eastAsia="Times New Roman" w:hAnsi="Times New Roman" w:cs="Times New Roman"/>
                <w:b/>
              </w:rPr>
              <w:t>-</w:t>
            </w:r>
          </w:p>
        </w:tc>
        <w:tc>
          <w:tcPr>
            <w:tcW w:w="3750" w:type="dxa"/>
            <w:shd w:val="clear" w:color="auto" w:fill="auto"/>
            <w:vAlign w:val="center"/>
          </w:tcPr>
          <w:p w14:paraId="6B1E736D" w14:textId="39F892A6" w:rsidR="007059FD" w:rsidRPr="00D94BDA" w:rsidRDefault="00E77441" w:rsidP="007059FD">
            <w:pPr>
              <w:rPr>
                <w:rFonts w:ascii="Times New Roman" w:eastAsia="Times New Roman" w:hAnsi="Times New Roman" w:cs="Times New Roman"/>
                <w:b/>
              </w:rPr>
            </w:pPr>
            <w:r>
              <w:rPr>
                <w:rFonts w:ascii="Times New Roman" w:eastAsia="Times New Roman" w:hAnsi="Times New Roman" w:cs="Times New Roman"/>
                <w:b/>
              </w:rPr>
              <w:t>The provider did not order the test for the client.</w:t>
            </w:r>
          </w:p>
        </w:tc>
      </w:tr>
      <w:tr w:rsidR="007059FD" w:rsidRPr="00D94BDA" w14:paraId="6CE2CACE" w14:textId="77777777" w:rsidTr="004E0476">
        <w:trPr>
          <w:trHeight w:val="512"/>
        </w:trPr>
        <w:tc>
          <w:tcPr>
            <w:tcW w:w="1935" w:type="dxa"/>
            <w:shd w:val="clear" w:color="auto" w:fill="auto"/>
            <w:vAlign w:val="center"/>
          </w:tcPr>
          <w:p w14:paraId="54F0C8BE" w14:textId="26C71304" w:rsidR="007059FD" w:rsidRPr="00D94BDA" w:rsidRDefault="007059FD" w:rsidP="007059FD">
            <w:pPr>
              <w:rPr>
                <w:rFonts w:ascii="Times New Roman" w:eastAsia="Times New Roman" w:hAnsi="Times New Roman" w:cs="Times New Roman"/>
                <w:b/>
              </w:rPr>
            </w:pPr>
            <w:r>
              <w:rPr>
                <w:rFonts w:ascii="Times New Roman" w:eastAsia="Times New Roman" w:hAnsi="Times New Roman" w:cs="Times New Roman"/>
                <w:b/>
              </w:rPr>
              <w:t>ABG PCO</w:t>
            </w:r>
            <w:r w:rsidRPr="00B6167C">
              <w:rPr>
                <w:rFonts w:ascii="Times New Roman" w:eastAsia="Times New Roman" w:hAnsi="Times New Roman" w:cs="Times New Roman"/>
                <w:b/>
                <w:vertAlign w:val="subscript"/>
              </w:rPr>
              <w:t>2</w:t>
            </w:r>
          </w:p>
        </w:tc>
        <w:tc>
          <w:tcPr>
            <w:tcW w:w="1515" w:type="dxa"/>
            <w:shd w:val="clear" w:color="auto" w:fill="auto"/>
            <w:vAlign w:val="center"/>
          </w:tcPr>
          <w:p w14:paraId="24BA9BC8" w14:textId="77777777" w:rsidR="007059FD" w:rsidRDefault="007059FD" w:rsidP="007059FD">
            <w:pPr>
              <w:jc w:val="center"/>
              <w:rPr>
                <w:rFonts w:ascii="Times New Roman" w:eastAsia="Times New Roman" w:hAnsi="Times New Roman" w:cs="Times New Roman"/>
              </w:rPr>
            </w:pPr>
            <w:r>
              <w:rPr>
                <w:rFonts w:ascii="Times New Roman" w:eastAsia="Times New Roman" w:hAnsi="Times New Roman" w:cs="Times New Roman"/>
              </w:rPr>
              <w:t>35 – 45</w:t>
            </w:r>
          </w:p>
          <w:p w14:paraId="3451F3E5" w14:textId="7D9CE930" w:rsidR="007059FD" w:rsidRPr="00D94BDA" w:rsidRDefault="007059FD" w:rsidP="007059FD">
            <w:pPr>
              <w:jc w:val="center"/>
              <w:rPr>
                <w:rFonts w:ascii="Times New Roman" w:eastAsia="Times New Roman" w:hAnsi="Times New Roman" w:cs="Times New Roman"/>
              </w:rPr>
            </w:pPr>
            <w:r>
              <w:rPr>
                <w:rFonts w:ascii="Times New Roman" w:eastAsia="Times New Roman" w:hAnsi="Times New Roman" w:cs="Times New Roman"/>
              </w:rPr>
              <w:t>mm/Hg</w:t>
            </w:r>
          </w:p>
        </w:tc>
        <w:tc>
          <w:tcPr>
            <w:tcW w:w="1335" w:type="dxa"/>
            <w:shd w:val="clear" w:color="auto" w:fill="auto"/>
            <w:vAlign w:val="center"/>
          </w:tcPr>
          <w:p w14:paraId="47066DFC" w14:textId="5A048060" w:rsidR="007059FD" w:rsidRPr="007059FD" w:rsidRDefault="00023F3F" w:rsidP="007059FD">
            <w:pPr>
              <w:jc w:val="center"/>
              <w:rPr>
                <w:rFonts w:ascii="Times New Roman" w:eastAsia="Times New Roman" w:hAnsi="Times New Roman" w:cs="Times New Roman"/>
                <w:b/>
              </w:rPr>
            </w:pPr>
            <w:r>
              <w:rPr>
                <w:rFonts w:ascii="Times New Roman" w:eastAsia="Times New Roman" w:hAnsi="Times New Roman" w:cs="Times New Roman"/>
                <w:b/>
              </w:rPr>
              <w:t>-</w:t>
            </w:r>
          </w:p>
        </w:tc>
        <w:tc>
          <w:tcPr>
            <w:tcW w:w="1260" w:type="dxa"/>
            <w:shd w:val="clear" w:color="auto" w:fill="auto"/>
            <w:vAlign w:val="center"/>
          </w:tcPr>
          <w:p w14:paraId="5CB6358F" w14:textId="0CA8EE9A" w:rsidR="007059FD" w:rsidRPr="007059FD" w:rsidRDefault="00023F3F" w:rsidP="007059FD">
            <w:pPr>
              <w:jc w:val="center"/>
              <w:rPr>
                <w:rFonts w:ascii="Times New Roman" w:eastAsia="Times New Roman" w:hAnsi="Times New Roman" w:cs="Times New Roman"/>
                <w:b/>
              </w:rPr>
            </w:pPr>
            <w:r>
              <w:rPr>
                <w:rFonts w:ascii="Times New Roman" w:eastAsia="Times New Roman" w:hAnsi="Times New Roman" w:cs="Times New Roman"/>
                <w:b/>
              </w:rPr>
              <w:t>-</w:t>
            </w:r>
          </w:p>
        </w:tc>
        <w:tc>
          <w:tcPr>
            <w:tcW w:w="3750" w:type="dxa"/>
            <w:shd w:val="clear" w:color="auto" w:fill="auto"/>
            <w:vAlign w:val="center"/>
          </w:tcPr>
          <w:p w14:paraId="5531A70F" w14:textId="101EB7A2" w:rsidR="007059FD" w:rsidRPr="00D94BDA" w:rsidRDefault="00E77441" w:rsidP="007059FD">
            <w:pPr>
              <w:rPr>
                <w:rFonts w:ascii="Times New Roman" w:eastAsia="Times New Roman" w:hAnsi="Times New Roman" w:cs="Times New Roman"/>
                <w:b/>
              </w:rPr>
            </w:pPr>
            <w:r>
              <w:rPr>
                <w:rFonts w:ascii="Times New Roman" w:eastAsia="Times New Roman" w:hAnsi="Times New Roman" w:cs="Times New Roman"/>
                <w:b/>
              </w:rPr>
              <w:t>The provider did not order the test for the client.</w:t>
            </w:r>
          </w:p>
        </w:tc>
      </w:tr>
      <w:tr w:rsidR="007059FD" w:rsidRPr="00D94BDA" w14:paraId="230BF652" w14:textId="77777777" w:rsidTr="004E0476">
        <w:trPr>
          <w:trHeight w:val="512"/>
        </w:trPr>
        <w:tc>
          <w:tcPr>
            <w:tcW w:w="1935" w:type="dxa"/>
            <w:shd w:val="clear" w:color="auto" w:fill="auto"/>
            <w:vAlign w:val="center"/>
          </w:tcPr>
          <w:p w14:paraId="02E71522" w14:textId="47B223E0" w:rsidR="007059FD" w:rsidRPr="00D94BDA" w:rsidRDefault="007059FD" w:rsidP="007059FD">
            <w:pPr>
              <w:rPr>
                <w:rFonts w:ascii="Times New Roman" w:eastAsia="Times New Roman" w:hAnsi="Times New Roman" w:cs="Times New Roman"/>
                <w:b/>
              </w:rPr>
            </w:pPr>
            <w:r>
              <w:rPr>
                <w:rFonts w:ascii="Times New Roman" w:eastAsia="Times New Roman" w:hAnsi="Times New Roman" w:cs="Times New Roman"/>
                <w:b/>
              </w:rPr>
              <w:t>ABG HCO</w:t>
            </w:r>
            <w:r w:rsidRPr="00B6167C">
              <w:rPr>
                <w:rFonts w:ascii="Times New Roman" w:eastAsia="Times New Roman" w:hAnsi="Times New Roman" w:cs="Times New Roman"/>
                <w:b/>
                <w:vertAlign w:val="subscript"/>
              </w:rPr>
              <w:t>3</w:t>
            </w:r>
          </w:p>
        </w:tc>
        <w:tc>
          <w:tcPr>
            <w:tcW w:w="1515" w:type="dxa"/>
            <w:shd w:val="clear" w:color="auto" w:fill="auto"/>
            <w:vAlign w:val="center"/>
          </w:tcPr>
          <w:p w14:paraId="720231B4" w14:textId="160943A0" w:rsidR="007059FD" w:rsidRDefault="007059FD" w:rsidP="007059FD">
            <w:pPr>
              <w:jc w:val="center"/>
              <w:rPr>
                <w:rFonts w:ascii="Times New Roman" w:eastAsia="Times New Roman" w:hAnsi="Times New Roman" w:cs="Times New Roman"/>
              </w:rPr>
            </w:pPr>
            <w:r>
              <w:rPr>
                <w:rFonts w:ascii="Times New Roman" w:eastAsia="Times New Roman" w:hAnsi="Times New Roman" w:cs="Times New Roman"/>
              </w:rPr>
              <w:t>22 – 26</w:t>
            </w:r>
          </w:p>
          <w:p w14:paraId="76226D0D" w14:textId="24D19917" w:rsidR="007059FD" w:rsidRPr="00D94BDA" w:rsidRDefault="007059FD" w:rsidP="007059FD">
            <w:pPr>
              <w:jc w:val="center"/>
              <w:rPr>
                <w:rFonts w:ascii="Times New Roman" w:eastAsia="Times New Roman" w:hAnsi="Times New Roman" w:cs="Times New Roman"/>
              </w:rPr>
            </w:pPr>
            <w:proofErr w:type="spellStart"/>
            <w:r>
              <w:rPr>
                <w:rFonts w:ascii="Times New Roman" w:eastAsia="Times New Roman" w:hAnsi="Times New Roman" w:cs="Times New Roman"/>
              </w:rPr>
              <w:t>mEq</w:t>
            </w:r>
            <w:proofErr w:type="spellEnd"/>
            <w:r>
              <w:rPr>
                <w:rFonts w:ascii="Times New Roman" w:eastAsia="Times New Roman" w:hAnsi="Times New Roman" w:cs="Times New Roman"/>
              </w:rPr>
              <w:t>/L</w:t>
            </w:r>
          </w:p>
        </w:tc>
        <w:tc>
          <w:tcPr>
            <w:tcW w:w="1335" w:type="dxa"/>
            <w:shd w:val="clear" w:color="auto" w:fill="auto"/>
            <w:vAlign w:val="center"/>
          </w:tcPr>
          <w:p w14:paraId="21BE724E" w14:textId="79BDB78A" w:rsidR="007059FD" w:rsidRPr="007059FD" w:rsidRDefault="00023F3F" w:rsidP="007059FD">
            <w:pPr>
              <w:jc w:val="center"/>
              <w:rPr>
                <w:rFonts w:ascii="Times New Roman" w:eastAsia="Times New Roman" w:hAnsi="Times New Roman" w:cs="Times New Roman"/>
                <w:b/>
              </w:rPr>
            </w:pPr>
            <w:r>
              <w:rPr>
                <w:rFonts w:ascii="Times New Roman" w:eastAsia="Times New Roman" w:hAnsi="Times New Roman" w:cs="Times New Roman"/>
                <w:b/>
              </w:rPr>
              <w:t>-</w:t>
            </w:r>
          </w:p>
        </w:tc>
        <w:tc>
          <w:tcPr>
            <w:tcW w:w="1260" w:type="dxa"/>
            <w:shd w:val="clear" w:color="auto" w:fill="auto"/>
            <w:vAlign w:val="center"/>
          </w:tcPr>
          <w:p w14:paraId="2233D801" w14:textId="47D6522D" w:rsidR="007059FD" w:rsidRPr="007059FD" w:rsidRDefault="00023F3F" w:rsidP="007059FD">
            <w:pPr>
              <w:jc w:val="center"/>
              <w:rPr>
                <w:rFonts w:ascii="Times New Roman" w:eastAsia="Times New Roman" w:hAnsi="Times New Roman" w:cs="Times New Roman"/>
                <w:b/>
              </w:rPr>
            </w:pPr>
            <w:r>
              <w:rPr>
                <w:rFonts w:ascii="Times New Roman" w:eastAsia="Times New Roman" w:hAnsi="Times New Roman" w:cs="Times New Roman"/>
                <w:b/>
              </w:rPr>
              <w:t>-</w:t>
            </w:r>
          </w:p>
        </w:tc>
        <w:tc>
          <w:tcPr>
            <w:tcW w:w="3750" w:type="dxa"/>
            <w:shd w:val="clear" w:color="auto" w:fill="auto"/>
            <w:vAlign w:val="center"/>
          </w:tcPr>
          <w:p w14:paraId="39F264A6" w14:textId="057786B7" w:rsidR="007059FD" w:rsidRPr="00D94BDA" w:rsidRDefault="00E77441" w:rsidP="007059FD">
            <w:pPr>
              <w:rPr>
                <w:rFonts w:ascii="Times New Roman" w:eastAsia="Times New Roman" w:hAnsi="Times New Roman" w:cs="Times New Roman"/>
                <w:b/>
              </w:rPr>
            </w:pPr>
            <w:r>
              <w:rPr>
                <w:rFonts w:ascii="Times New Roman" w:eastAsia="Times New Roman" w:hAnsi="Times New Roman" w:cs="Times New Roman"/>
                <w:b/>
              </w:rPr>
              <w:t>The provider did not order the test for the client.</w:t>
            </w:r>
          </w:p>
        </w:tc>
      </w:tr>
    </w:tbl>
    <w:p w14:paraId="2E54F005" w14:textId="77777777" w:rsidR="00F269B0" w:rsidRPr="00D94BDA" w:rsidRDefault="00F269B0">
      <w:pPr>
        <w:spacing w:line="480" w:lineRule="auto"/>
        <w:rPr>
          <w:rFonts w:ascii="Times New Roman" w:eastAsia="Times New Roman" w:hAnsi="Times New Roman" w:cs="Times New Roman"/>
          <w:b/>
        </w:rPr>
      </w:pPr>
    </w:p>
    <w:p w14:paraId="0B88C683" w14:textId="77777777" w:rsidR="00F269B0" w:rsidRPr="00D94BDA" w:rsidRDefault="00A35D62">
      <w:pPr>
        <w:keepNext/>
        <w:pBdr>
          <w:top w:val="nil"/>
          <w:left w:val="nil"/>
          <w:bottom w:val="nil"/>
          <w:right w:val="nil"/>
          <w:between w:val="nil"/>
        </w:pBdr>
        <w:spacing w:after="200"/>
        <w:rPr>
          <w:rFonts w:ascii="Times New Roman" w:eastAsia="Times New Roman" w:hAnsi="Times New Roman" w:cs="Times New Roman"/>
          <w:b/>
          <w:color w:val="000000"/>
        </w:rPr>
      </w:pPr>
      <w:r w:rsidRPr="00D94BDA">
        <w:rPr>
          <w:rFonts w:ascii="Times New Roman" w:eastAsia="Times New Roman" w:hAnsi="Times New Roman" w:cs="Times New Roman"/>
          <w:b/>
          <w:color w:val="000000"/>
        </w:rPr>
        <w:t xml:space="preserve">Urinalysis </w:t>
      </w:r>
      <w:r w:rsidRPr="00D94BDA">
        <w:rPr>
          <w:rFonts w:ascii="Times New Roman" w:eastAsia="Times New Roman" w:hAnsi="Times New Roman" w:cs="Times New Roman"/>
          <w:b/>
          <w:color w:val="000000"/>
          <w:highlight w:val="yellow"/>
        </w:rPr>
        <w:t>Highlight All Abnormal Labs</w:t>
      </w:r>
      <w:r w:rsidRPr="00D94BDA">
        <w:rPr>
          <w:rFonts w:ascii="Times New Roman" w:eastAsia="Times New Roman" w:hAnsi="Times New Roman" w:cs="Times New Roman"/>
          <w:b/>
          <w:color w:val="000000"/>
        </w:rPr>
        <w:t>—Explanations must be in complete sentences and contain in-text citations in APA format.</w:t>
      </w:r>
    </w:p>
    <w:tbl>
      <w:tblPr>
        <w:tblStyle w:val="af1"/>
        <w:tblW w:w="9795"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1665"/>
        <w:gridCol w:w="1335"/>
        <w:gridCol w:w="1425"/>
        <w:gridCol w:w="3435"/>
      </w:tblGrid>
      <w:tr w:rsidR="00F269B0" w:rsidRPr="00D94BDA" w14:paraId="62EA9309" w14:textId="77777777" w:rsidTr="000F51DB">
        <w:tc>
          <w:tcPr>
            <w:tcW w:w="1935" w:type="dxa"/>
            <w:vAlign w:val="center"/>
          </w:tcPr>
          <w:p w14:paraId="19344923" w14:textId="77777777" w:rsidR="00F269B0" w:rsidRPr="00D94BDA" w:rsidRDefault="00A35D62" w:rsidP="000F51DB">
            <w:pPr>
              <w:jc w:val="center"/>
              <w:rPr>
                <w:rFonts w:ascii="Times New Roman" w:eastAsia="Times New Roman" w:hAnsi="Times New Roman" w:cs="Times New Roman"/>
                <w:b/>
              </w:rPr>
            </w:pPr>
            <w:r w:rsidRPr="00D94BDA">
              <w:rPr>
                <w:rFonts w:ascii="Times New Roman" w:eastAsia="Times New Roman" w:hAnsi="Times New Roman" w:cs="Times New Roman"/>
                <w:b/>
              </w:rPr>
              <w:t>Lab Test</w:t>
            </w:r>
          </w:p>
        </w:tc>
        <w:tc>
          <w:tcPr>
            <w:tcW w:w="1665" w:type="dxa"/>
            <w:vAlign w:val="center"/>
          </w:tcPr>
          <w:p w14:paraId="05E68A60" w14:textId="77777777" w:rsidR="00F269B0" w:rsidRPr="00D94BDA" w:rsidRDefault="00A35D62" w:rsidP="000F51DB">
            <w:pPr>
              <w:jc w:val="center"/>
              <w:rPr>
                <w:rFonts w:ascii="Times New Roman" w:eastAsia="Times New Roman" w:hAnsi="Times New Roman" w:cs="Times New Roman"/>
                <w:b/>
              </w:rPr>
            </w:pPr>
            <w:r w:rsidRPr="00D94BDA">
              <w:rPr>
                <w:rFonts w:ascii="Times New Roman" w:eastAsia="Times New Roman" w:hAnsi="Times New Roman" w:cs="Times New Roman"/>
                <w:b/>
              </w:rPr>
              <w:t>Normal Range</w:t>
            </w:r>
          </w:p>
        </w:tc>
        <w:tc>
          <w:tcPr>
            <w:tcW w:w="1335" w:type="dxa"/>
            <w:vAlign w:val="center"/>
          </w:tcPr>
          <w:p w14:paraId="2A281663" w14:textId="77777777" w:rsidR="00F269B0" w:rsidRDefault="00A35D62" w:rsidP="000F51DB">
            <w:pPr>
              <w:jc w:val="center"/>
              <w:rPr>
                <w:rFonts w:ascii="Times New Roman" w:eastAsia="Times New Roman" w:hAnsi="Times New Roman" w:cs="Times New Roman"/>
                <w:b/>
              </w:rPr>
            </w:pPr>
            <w:r w:rsidRPr="00D94BDA">
              <w:rPr>
                <w:rFonts w:ascii="Times New Roman" w:eastAsia="Times New Roman" w:hAnsi="Times New Roman" w:cs="Times New Roman"/>
                <w:b/>
              </w:rPr>
              <w:t>Value on Admission</w:t>
            </w:r>
          </w:p>
          <w:p w14:paraId="7857435D" w14:textId="73FE95AD" w:rsidR="00023F3F" w:rsidRPr="00D94BDA" w:rsidRDefault="00023F3F" w:rsidP="000F51DB">
            <w:pPr>
              <w:jc w:val="center"/>
              <w:rPr>
                <w:rFonts w:ascii="Times New Roman" w:eastAsia="Times New Roman" w:hAnsi="Times New Roman" w:cs="Times New Roman"/>
                <w:b/>
              </w:rPr>
            </w:pPr>
            <w:r>
              <w:rPr>
                <w:rFonts w:ascii="Times New Roman" w:eastAsia="Times New Roman" w:hAnsi="Times New Roman" w:cs="Times New Roman"/>
                <w:b/>
              </w:rPr>
              <w:t>(</w:t>
            </w:r>
            <w:r w:rsidR="000B70C6">
              <w:rPr>
                <w:rFonts w:ascii="Times New Roman" w:eastAsia="Times New Roman" w:hAnsi="Times New Roman" w:cs="Times New Roman"/>
                <w:b/>
              </w:rPr>
              <w:t>09</w:t>
            </w:r>
            <w:r>
              <w:rPr>
                <w:rFonts w:ascii="Times New Roman" w:eastAsia="Times New Roman" w:hAnsi="Times New Roman" w:cs="Times New Roman"/>
                <w:b/>
              </w:rPr>
              <w:t>/2</w:t>
            </w:r>
            <w:r w:rsidR="000B70C6">
              <w:rPr>
                <w:rFonts w:ascii="Times New Roman" w:eastAsia="Times New Roman" w:hAnsi="Times New Roman" w:cs="Times New Roman"/>
                <w:b/>
              </w:rPr>
              <w:t>2</w:t>
            </w:r>
            <w:r>
              <w:rPr>
                <w:rFonts w:ascii="Times New Roman" w:eastAsia="Times New Roman" w:hAnsi="Times New Roman" w:cs="Times New Roman"/>
                <w:b/>
              </w:rPr>
              <w:t>)</w:t>
            </w:r>
          </w:p>
        </w:tc>
        <w:tc>
          <w:tcPr>
            <w:tcW w:w="1425" w:type="dxa"/>
            <w:vAlign w:val="center"/>
          </w:tcPr>
          <w:p w14:paraId="467F4ED6" w14:textId="77777777" w:rsidR="00F269B0" w:rsidRDefault="00A35D62" w:rsidP="000F51DB">
            <w:pPr>
              <w:jc w:val="center"/>
              <w:rPr>
                <w:rFonts w:ascii="Times New Roman" w:eastAsia="Times New Roman" w:hAnsi="Times New Roman" w:cs="Times New Roman"/>
                <w:b/>
              </w:rPr>
            </w:pPr>
            <w:r w:rsidRPr="00D94BDA">
              <w:rPr>
                <w:rFonts w:ascii="Times New Roman" w:eastAsia="Times New Roman" w:hAnsi="Times New Roman" w:cs="Times New Roman"/>
                <w:b/>
              </w:rPr>
              <w:t>Today’s Value</w:t>
            </w:r>
          </w:p>
          <w:p w14:paraId="46C0335B" w14:textId="4FF21DA8" w:rsidR="00023F3F" w:rsidRPr="00D94BDA" w:rsidRDefault="00023F3F" w:rsidP="000F51DB">
            <w:pPr>
              <w:jc w:val="center"/>
              <w:rPr>
                <w:rFonts w:ascii="Times New Roman" w:eastAsia="Times New Roman" w:hAnsi="Times New Roman" w:cs="Times New Roman"/>
                <w:b/>
              </w:rPr>
            </w:pPr>
            <w:r>
              <w:rPr>
                <w:rFonts w:ascii="Times New Roman" w:eastAsia="Times New Roman" w:hAnsi="Times New Roman" w:cs="Times New Roman"/>
                <w:b/>
              </w:rPr>
              <w:t>(</w:t>
            </w:r>
            <w:r w:rsidR="000B70C6">
              <w:rPr>
                <w:rFonts w:ascii="Times New Roman" w:eastAsia="Times New Roman" w:hAnsi="Times New Roman" w:cs="Times New Roman"/>
                <w:b/>
              </w:rPr>
              <w:t>09</w:t>
            </w:r>
            <w:r>
              <w:rPr>
                <w:rFonts w:ascii="Times New Roman" w:eastAsia="Times New Roman" w:hAnsi="Times New Roman" w:cs="Times New Roman"/>
                <w:b/>
              </w:rPr>
              <w:t>/2</w:t>
            </w:r>
            <w:r w:rsidR="000B70C6">
              <w:rPr>
                <w:rFonts w:ascii="Times New Roman" w:eastAsia="Times New Roman" w:hAnsi="Times New Roman" w:cs="Times New Roman"/>
                <w:b/>
              </w:rPr>
              <w:t>5</w:t>
            </w:r>
            <w:r>
              <w:rPr>
                <w:rFonts w:ascii="Times New Roman" w:eastAsia="Times New Roman" w:hAnsi="Times New Roman" w:cs="Times New Roman"/>
                <w:b/>
              </w:rPr>
              <w:t>)</w:t>
            </w:r>
          </w:p>
        </w:tc>
        <w:tc>
          <w:tcPr>
            <w:tcW w:w="3435" w:type="dxa"/>
            <w:vAlign w:val="center"/>
          </w:tcPr>
          <w:p w14:paraId="567F0B8A" w14:textId="77777777" w:rsidR="00F269B0" w:rsidRPr="00D94BDA" w:rsidRDefault="00A35D62" w:rsidP="000F51DB">
            <w:pPr>
              <w:jc w:val="center"/>
              <w:rPr>
                <w:rFonts w:ascii="Times New Roman" w:eastAsia="Times New Roman" w:hAnsi="Times New Roman" w:cs="Times New Roman"/>
                <w:b/>
              </w:rPr>
            </w:pPr>
            <w:r w:rsidRPr="00D94BDA">
              <w:rPr>
                <w:rFonts w:ascii="Times New Roman" w:eastAsia="Times New Roman" w:hAnsi="Times New Roman" w:cs="Times New Roman"/>
                <w:b/>
              </w:rPr>
              <w:t>Reason for Abnormal</w:t>
            </w:r>
          </w:p>
        </w:tc>
      </w:tr>
      <w:tr w:rsidR="000B70C6" w:rsidRPr="00D94BDA" w14:paraId="55CE5F6E" w14:textId="77777777" w:rsidTr="000B70C6">
        <w:trPr>
          <w:trHeight w:val="512"/>
        </w:trPr>
        <w:tc>
          <w:tcPr>
            <w:tcW w:w="1935" w:type="dxa"/>
            <w:vAlign w:val="center"/>
          </w:tcPr>
          <w:p w14:paraId="5C179B4E" w14:textId="77777777" w:rsidR="000B70C6" w:rsidRPr="00D94BDA" w:rsidRDefault="000B70C6" w:rsidP="000B70C6">
            <w:pPr>
              <w:rPr>
                <w:rFonts w:ascii="Times New Roman" w:eastAsia="Times New Roman" w:hAnsi="Times New Roman" w:cs="Times New Roman"/>
                <w:b/>
              </w:rPr>
            </w:pPr>
            <w:r w:rsidRPr="00D94BDA">
              <w:rPr>
                <w:rFonts w:ascii="Times New Roman" w:eastAsia="Times New Roman" w:hAnsi="Times New Roman" w:cs="Times New Roman"/>
                <w:b/>
              </w:rPr>
              <w:t>Color &amp; Clarity</w:t>
            </w:r>
          </w:p>
        </w:tc>
        <w:tc>
          <w:tcPr>
            <w:tcW w:w="1665" w:type="dxa"/>
            <w:vAlign w:val="center"/>
          </w:tcPr>
          <w:p w14:paraId="10ADF3C7" w14:textId="5AEDD10D" w:rsidR="000B70C6" w:rsidRPr="00D94BDA" w:rsidRDefault="000B70C6" w:rsidP="000B70C6">
            <w:pPr>
              <w:jc w:val="center"/>
              <w:rPr>
                <w:rFonts w:ascii="Times New Roman" w:eastAsia="Times New Roman" w:hAnsi="Times New Roman" w:cs="Times New Roman"/>
              </w:rPr>
            </w:pPr>
            <w:r w:rsidRPr="00D94BDA">
              <w:rPr>
                <w:rFonts w:ascii="Times New Roman" w:eastAsia="Times New Roman" w:hAnsi="Times New Roman" w:cs="Times New Roman"/>
              </w:rPr>
              <w:t>Clear - Yellow</w:t>
            </w:r>
          </w:p>
        </w:tc>
        <w:tc>
          <w:tcPr>
            <w:tcW w:w="1335" w:type="dxa"/>
            <w:shd w:val="clear" w:color="auto" w:fill="auto"/>
            <w:vAlign w:val="center"/>
          </w:tcPr>
          <w:p w14:paraId="7C6DD71B" w14:textId="6850E0C0" w:rsidR="000B70C6" w:rsidRPr="00D94BDA" w:rsidRDefault="000B70C6" w:rsidP="000B70C6">
            <w:pPr>
              <w:jc w:val="center"/>
              <w:rPr>
                <w:rFonts w:ascii="Times New Roman" w:eastAsia="Times New Roman" w:hAnsi="Times New Roman" w:cs="Times New Roman"/>
                <w:b/>
              </w:rPr>
            </w:pPr>
            <w:r>
              <w:rPr>
                <w:rFonts w:ascii="Times New Roman" w:eastAsia="Times New Roman" w:hAnsi="Times New Roman" w:cs="Times New Roman"/>
                <w:b/>
              </w:rPr>
              <w:t>Clear</w:t>
            </w:r>
          </w:p>
        </w:tc>
        <w:tc>
          <w:tcPr>
            <w:tcW w:w="1425" w:type="dxa"/>
            <w:shd w:val="clear" w:color="auto" w:fill="auto"/>
            <w:vAlign w:val="center"/>
          </w:tcPr>
          <w:p w14:paraId="1CE22165" w14:textId="237B70F8" w:rsidR="000B70C6" w:rsidRPr="00D94BDA" w:rsidRDefault="000B70C6" w:rsidP="000B70C6">
            <w:pPr>
              <w:jc w:val="center"/>
              <w:rPr>
                <w:rFonts w:ascii="Times New Roman" w:eastAsia="Times New Roman" w:hAnsi="Times New Roman" w:cs="Times New Roman"/>
                <w:b/>
              </w:rPr>
            </w:pPr>
            <w:r>
              <w:rPr>
                <w:rFonts w:ascii="Times New Roman" w:eastAsia="Times New Roman" w:hAnsi="Times New Roman" w:cs="Times New Roman"/>
                <w:b/>
              </w:rPr>
              <w:t>-</w:t>
            </w:r>
          </w:p>
        </w:tc>
        <w:tc>
          <w:tcPr>
            <w:tcW w:w="3435" w:type="dxa"/>
            <w:shd w:val="clear" w:color="auto" w:fill="auto"/>
            <w:vAlign w:val="center"/>
          </w:tcPr>
          <w:p w14:paraId="2A27D976" w14:textId="0609BFD1" w:rsidR="000B70C6" w:rsidRPr="00D94BDA" w:rsidRDefault="000B70C6" w:rsidP="000B70C6">
            <w:pPr>
              <w:rPr>
                <w:rFonts w:ascii="Times New Roman" w:eastAsia="Times New Roman" w:hAnsi="Times New Roman" w:cs="Times New Roman"/>
                <w:b/>
              </w:rPr>
            </w:pPr>
            <w:r>
              <w:rPr>
                <w:rFonts w:ascii="Times New Roman" w:eastAsia="Times New Roman" w:hAnsi="Times New Roman" w:cs="Times New Roman"/>
                <w:b/>
              </w:rPr>
              <w:t>The client’s lab result is within normal range.</w:t>
            </w:r>
          </w:p>
        </w:tc>
      </w:tr>
      <w:tr w:rsidR="00F269B0" w:rsidRPr="00D94BDA" w14:paraId="2149EC5E" w14:textId="77777777" w:rsidTr="000F51DB">
        <w:trPr>
          <w:trHeight w:val="512"/>
        </w:trPr>
        <w:tc>
          <w:tcPr>
            <w:tcW w:w="1935" w:type="dxa"/>
            <w:vAlign w:val="center"/>
          </w:tcPr>
          <w:p w14:paraId="692FD773" w14:textId="77777777" w:rsidR="00F269B0" w:rsidRPr="00D94BDA" w:rsidRDefault="00A35D62">
            <w:pPr>
              <w:rPr>
                <w:rFonts w:ascii="Times New Roman" w:eastAsia="Times New Roman" w:hAnsi="Times New Roman" w:cs="Times New Roman"/>
                <w:b/>
              </w:rPr>
            </w:pPr>
            <w:r w:rsidRPr="00D94BDA">
              <w:rPr>
                <w:rFonts w:ascii="Times New Roman" w:eastAsia="Times New Roman" w:hAnsi="Times New Roman" w:cs="Times New Roman"/>
                <w:b/>
              </w:rPr>
              <w:t>pH</w:t>
            </w:r>
          </w:p>
        </w:tc>
        <w:tc>
          <w:tcPr>
            <w:tcW w:w="1665" w:type="dxa"/>
            <w:vAlign w:val="center"/>
          </w:tcPr>
          <w:p w14:paraId="6B694478" w14:textId="77777777" w:rsidR="00F269B0" w:rsidRPr="00D94BDA" w:rsidRDefault="00A35D62" w:rsidP="000F51DB">
            <w:pPr>
              <w:jc w:val="center"/>
              <w:rPr>
                <w:rFonts w:ascii="Times New Roman" w:eastAsia="Times New Roman" w:hAnsi="Times New Roman" w:cs="Times New Roman"/>
              </w:rPr>
            </w:pPr>
            <w:r w:rsidRPr="00D94BDA">
              <w:rPr>
                <w:rFonts w:ascii="Times New Roman" w:eastAsia="Times New Roman" w:hAnsi="Times New Roman" w:cs="Times New Roman"/>
              </w:rPr>
              <w:t>5.0 - 9.0</w:t>
            </w:r>
          </w:p>
        </w:tc>
        <w:tc>
          <w:tcPr>
            <w:tcW w:w="1335" w:type="dxa"/>
            <w:vAlign w:val="center"/>
          </w:tcPr>
          <w:p w14:paraId="4074ACCD" w14:textId="6078C84F" w:rsidR="00F269B0" w:rsidRPr="00D94BDA" w:rsidRDefault="00023F3F" w:rsidP="000F51DB">
            <w:pPr>
              <w:jc w:val="center"/>
              <w:rPr>
                <w:rFonts w:ascii="Times New Roman" w:eastAsia="Times New Roman" w:hAnsi="Times New Roman" w:cs="Times New Roman"/>
                <w:b/>
              </w:rPr>
            </w:pPr>
            <w:r>
              <w:rPr>
                <w:rFonts w:ascii="Times New Roman" w:eastAsia="Times New Roman" w:hAnsi="Times New Roman" w:cs="Times New Roman"/>
                <w:b/>
              </w:rPr>
              <w:t>5.5</w:t>
            </w:r>
          </w:p>
        </w:tc>
        <w:tc>
          <w:tcPr>
            <w:tcW w:w="1425" w:type="dxa"/>
            <w:vAlign w:val="center"/>
          </w:tcPr>
          <w:p w14:paraId="5715FC07" w14:textId="51A9A1A6" w:rsidR="00F269B0" w:rsidRPr="00D94BDA" w:rsidRDefault="00023F3F" w:rsidP="000F51DB">
            <w:pPr>
              <w:jc w:val="center"/>
              <w:rPr>
                <w:rFonts w:ascii="Times New Roman" w:eastAsia="Times New Roman" w:hAnsi="Times New Roman" w:cs="Times New Roman"/>
                <w:b/>
              </w:rPr>
            </w:pPr>
            <w:r>
              <w:rPr>
                <w:rFonts w:ascii="Times New Roman" w:eastAsia="Times New Roman" w:hAnsi="Times New Roman" w:cs="Times New Roman"/>
                <w:b/>
              </w:rPr>
              <w:t>-</w:t>
            </w:r>
          </w:p>
        </w:tc>
        <w:tc>
          <w:tcPr>
            <w:tcW w:w="3435" w:type="dxa"/>
            <w:vAlign w:val="center"/>
          </w:tcPr>
          <w:p w14:paraId="0172844B" w14:textId="632BE2E2" w:rsidR="00F269B0" w:rsidRPr="00D94BDA" w:rsidRDefault="00E77441" w:rsidP="00151564">
            <w:pPr>
              <w:rPr>
                <w:rFonts w:ascii="Times New Roman" w:eastAsia="Times New Roman" w:hAnsi="Times New Roman" w:cs="Times New Roman"/>
                <w:b/>
              </w:rPr>
            </w:pPr>
            <w:r>
              <w:rPr>
                <w:rFonts w:ascii="Times New Roman" w:eastAsia="Times New Roman" w:hAnsi="Times New Roman" w:cs="Times New Roman"/>
                <w:b/>
              </w:rPr>
              <w:t>The client’s lab result is within normal range.</w:t>
            </w:r>
          </w:p>
        </w:tc>
      </w:tr>
      <w:tr w:rsidR="00F269B0" w:rsidRPr="00D94BDA" w14:paraId="02902C44" w14:textId="77777777" w:rsidTr="000F51DB">
        <w:trPr>
          <w:trHeight w:val="512"/>
        </w:trPr>
        <w:tc>
          <w:tcPr>
            <w:tcW w:w="1935" w:type="dxa"/>
            <w:vAlign w:val="center"/>
          </w:tcPr>
          <w:p w14:paraId="2BFD91B1" w14:textId="77777777" w:rsidR="00F269B0" w:rsidRPr="00D94BDA" w:rsidRDefault="00A35D62">
            <w:pPr>
              <w:rPr>
                <w:rFonts w:ascii="Times New Roman" w:eastAsia="Times New Roman" w:hAnsi="Times New Roman" w:cs="Times New Roman"/>
                <w:b/>
              </w:rPr>
            </w:pPr>
            <w:r w:rsidRPr="00D94BDA">
              <w:rPr>
                <w:rFonts w:ascii="Times New Roman" w:eastAsia="Times New Roman" w:hAnsi="Times New Roman" w:cs="Times New Roman"/>
                <w:b/>
              </w:rPr>
              <w:t>Specific Gravity</w:t>
            </w:r>
          </w:p>
        </w:tc>
        <w:tc>
          <w:tcPr>
            <w:tcW w:w="1665" w:type="dxa"/>
            <w:vAlign w:val="center"/>
          </w:tcPr>
          <w:p w14:paraId="39CAF37A" w14:textId="046F85E5" w:rsidR="00F269B0" w:rsidRPr="00D94BDA" w:rsidRDefault="00A35D62" w:rsidP="000F51DB">
            <w:pPr>
              <w:jc w:val="center"/>
              <w:rPr>
                <w:rFonts w:ascii="Times New Roman" w:eastAsia="Times New Roman" w:hAnsi="Times New Roman" w:cs="Times New Roman"/>
              </w:rPr>
            </w:pPr>
            <w:r w:rsidRPr="00D94BDA">
              <w:rPr>
                <w:rFonts w:ascii="Times New Roman" w:eastAsia="Times New Roman" w:hAnsi="Times New Roman" w:cs="Times New Roman"/>
              </w:rPr>
              <w:t>1.001 - 1.0</w:t>
            </w:r>
            <w:r w:rsidR="000F51DB" w:rsidRPr="00D94BDA">
              <w:rPr>
                <w:rFonts w:ascii="Times New Roman" w:eastAsia="Times New Roman" w:hAnsi="Times New Roman" w:cs="Times New Roman"/>
              </w:rPr>
              <w:t>29</w:t>
            </w:r>
          </w:p>
        </w:tc>
        <w:tc>
          <w:tcPr>
            <w:tcW w:w="1335" w:type="dxa"/>
            <w:vAlign w:val="center"/>
          </w:tcPr>
          <w:p w14:paraId="39EB6C0B" w14:textId="5E584C9B" w:rsidR="00F269B0" w:rsidRPr="00D94BDA" w:rsidRDefault="00023F3F" w:rsidP="000F51DB">
            <w:pPr>
              <w:jc w:val="center"/>
              <w:rPr>
                <w:rFonts w:ascii="Times New Roman" w:eastAsia="Times New Roman" w:hAnsi="Times New Roman" w:cs="Times New Roman"/>
                <w:b/>
              </w:rPr>
            </w:pPr>
            <w:r>
              <w:rPr>
                <w:rFonts w:ascii="Times New Roman" w:eastAsia="Times New Roman" w:hAnsi="Times New Roman" w:cs="Times New Roman"/>
                <w:b/>
              </w:rPr>
              <w:t>1.0</w:t>
            </w:r>
            <w:r w:rsidR="000B70C6">
              <w:rPr>
                <w:rFonts w:ascii="Times New Roman" w:eastAsia="Times New Roman" w:hAnsi="Times New Roman" w:cs="Times New Roman"/>
                <w:b/>
              </w:rPr>
              <w:t>41</w:t>
            </w:r>
          </w:p>
        </w:tc>
        <w:tc>
          <w:tcPr>
            <w:tcW w:w="1425" w:type="dxa"/>
            <w:vAlign w:val="center"/>
          </w:tcPr>
          <w:p w14:paraId="179CC68D" w14:textId="73AB490C" w:rsidR="00F269B0" w:rsidRPr="00D94BDA" w:rsidRDefault="00023F3F" w:rsidP="000F51DB">
            <w:pPr>
              <w:jc w:val="center"/>
              <w:rPr>
                <w:rFonts w:ascii="Times New Roman" w:eastAsia="Times New Roman" w:hAnsi="Times New Roman" w:cs="Times New Roman"/>
                <w:b/>
              </w:rPr>
            </w:pPr>
            <w:r>
              <w:rPr>
                <w:rFonts w:ascii="Times New Roman" w:eastAsia="Times New Roman" w:hAnsi="Times New Roman" w:cs="Times New Roman"/>
                <w:b/>
              </w:rPr>
              <w:t>-</w:t>
            </w:r>
          </w:p>
        </w:tc>
        <w:tc>
          <w:tcPr>
            <w:tcW w:w="3435" w:type="dxa"/>
            <w:vAlign w:val="center"/>
          </w:tcPr>
          <w:p w14:paraId="7479DFEB" w14:textId="25ABE7D2" w:rsidR="00F269B0" w:rsidRPr="00D94BDA" w:rsidRDefault="00E77441" w:rsidP="00151564">
            <w:pPr>
              <w:rPr>
                <w:rFonts w:ascii="Times New Roman" w:eastAsia="Times New Roman" w:hAnsi="Times New Roman" w:cs="Times New Roman"/>
                <w:b/>
              </w:rPr>
            </w:pPr>
            <w:r>
              <w:rPr>
                <w:rFonts w:ascii="Times New Roman" w:eastAsia="Times New Roman" w:hAnsi="Times New Roman" w:cs="Times New Roman"/>
                <w:b/>
              </w:rPr>
              <w:t>The client’s lab result is within normal range.</w:t>
            </w:r>
          </w:p>
        </w:tc>
      </w:tr>
      <w:tr w:rsidR="00F269B0" w:rsidRPr="00D94BDA" w14:paraId="5134518D" w14:textId="77777777" w:rsidTr="000F51DB">
        <w:trPr>
          <w:trHeight w:val="512"/>
        </w:trPr>
        <w:tc>
          <w:tcPr>
            <w:tcW w:w="1935" w:type="dxa"/>
            <w:vAlign w:val="center"/>
          </w:tcPr>
          <w:p w14:paraId="6FFEE3C6" w14:textId="77777777" w:rsidR="00F269B0" w:rsidRPr="00D94BDA" w:rsidRDefault="00A35D62">
            <w:pPr>
              <w:rPr>
                <w:rFonts w:ascii="Times New Roman" w:eastAsia="Times New Roman" w:hAnsi="Times New Roman" w:cs="Times New Roman"/>
                <w:b/>
              </w:rPr>
            </w:pPr>
            <w:r w:rsidRPr="00D94BDA">
              <w:rPr>
                <w:rFonts w:ascii="Times New Roman" w:eastAsia="Times New Roman" w:hAnsi="Times New Roman" w:cs="Times New Roman"/>
                <w:b/>
              </w:rPr>
              <w:t>Glucose</w:t>
            </w:r>
          </w:p>
        </w:tc>
        <w:tc>
          <w:tcPr>
            <w:tcW w:w="1665" w:type="dxa"/>
            <w:vAlign w:val="center"/>
          </w:tcPr>
          <w:p w14:paraId="2075102E" w14:textId="307EC8F0" w:rsidR="00F269B0" w:rsidRPr="00D94BDA" w:rsidRDefault="000F51DB" w:rsidP="000F51DB">
            <w:pPr>
              <w:jc w:val="center"/>
              <w:rPr>
                <w:rFonts w:ascii="Times New Roman" w:eastAsia="Times New Roman" w:hAnsi="Times New Roman" w:cs="Times New Roman"/>
              </w:rPr>
            </w:pPr>
            <w:r w:rsidRPr="00D94BDA">
              <w:rPr>
                <w:rFonts w:ascii="Times New Roman" w:eastAsia="Times New Roman" w:hAnsi="Times New Roman" w:cs="Times New Roman"/>
              </w:rPr>
              <w:t>Negative</w:t>
            </w:r>
          </w:p>
        </w:tc>
        <w:tc>
          <w:tcPr>
            <w:tcW w:w="1335" w:type="dxa"/>
            <w:vAlign w:val="center"/>
          </w:tcPr>
          <w:p w14:paraId="45FA78D2" w14:textId="18C3EFCB" w:rsidR="00F269B0" w:rsidRPr="00D94BDA" w:rsidRDefault="00023F3F" w:rsidP="000F51DB">
            <w:pPr>
              <w:jc w:val="center"/>
              <w:rPr>
                <w:rFonts w:ascii="Times New Roman" w:eastAsia="Times New Roman" w:hAnsi="Times New Roman" w:cs="Times New Roman"/>
                <w:b/>
              </w:rPr>
            </w:pPr>
            <w:r>
              <w:rPr>
                <w:rFonts w:ascii="Times New Roman" w:eastAsia="Times New Roman" w:hAnsi="Times New Roman" w:cs="Times New Roman"/>
                <w:b/>
              </w:rPr>
              <w:t>Negative</w:t>
            </w:r>
          </w:p>
        </w:tc>
        <w:tc>
          <w:tcPr>
            <w:tcW w:w="1425" w:type="dxa"/>
            <w:vAlign w:val="center"/>
          </w:tcPr>
          <w:p w14:paraId="34F9EE66" w14:textId="0D1E5935" w:rsidR="00F269B0" w:rsidRPr="00D94BDA" w:rsidRDefault="00023F3F" w:rsidP="000F51DB">
            <w:pPr>
              <w:jc w:val="center"/>
              <w:rPr>
                <w:rFonts w:ascii="Times New Roman" w:eastAsia="Times New Roman" w:hAnsi="Times New Roman" w:cs="Times New Roman"/>
                <w:b/>
              </w:rPr>
            </w:pPr>
            <w:r>
              <w:rPr>
                <w:rFonts w:ascii="Times New Roman" w:eastAsia="Times New Roman" w:hAnsi="Times New Roman" w:cs="Times New Roman"/>
                <w:b/>
              </w:rPr>
              <w:t>-</w:t>
            </w:r>
          </w:p>
        </w:tc>
        <w:tc>
          <w:tcPr>
            <w:tcW w:w="3435" w:type="dxa"/>
            <w:vAlign w:val="center"/>
          </w:tcPr>
          <w:p w14:paraId="733B9E49" w14:textId="4EE93675" w:rsidR="00F269B0" w:rsidRPr="00D94BDA" w:rsidRDefault="00E77441" w:rsidP="00151564">
            <w:pPr>
              <w:rPr>
                <w:rFonts w:ascii="Times New Roman" w:eastAsia="Times New Roman" w:hAnsi="Times New Roman" w:cs="Times New Roman"/>
                <w:b/>
              </w:rPr>
            </w:pPr>
            <w:r>
              <w:rPr>
                <w:rFonts w:ascii="Times New Roman" w:eastAsia="Times New Roman" w:hAnsi="Times New Roman" w:cs="Times New Roman"/>
                <w:b/>
              </w:rPr>
              <w:t>The client’s lab result is within normal range.</w:t>
            </w:r>
          </w:p>
        </w:tc>
      </w:tr>
      <w:tr w:rsidR="00F269B0" w:rsidRPr="00D94BDA" w14:paraId="7EB78B77" w14:textId="77777777" w:rsidTr="000B70C6">
        <w:trPr>
          <w:trHeight w:val="512"/>
        </w:trPr>
        <w:tc>
          <w:tcPr>
            <w:tcW w:w="1935" w:type="dxa"/>
            <w:vAlign w:val="center"/>
          </w:tcPr>
          <w:p w14:paraId="5F2971F3" w14:textId="77777777" w:rsidR="00F269B0" w:rsidRPr="00D94BDA" w:rsidRDefault="00A35D62">
            <w:pPr>
              <w:rPr>
                <w:rFonts w:ascii="Times New Roman" w:eastAsia="Times New Roman" w:hAnsi="Times New Roman" w:cs="Times New Roman"/>
                <w:b/>
              </w:rPr>
            </w:pPr>
            <w:r w:rsidRPr="00D94BDA">
              <w:rPr>
                <w:rFonts w:ascii="Times New Roman" w:eastAsia="Times New Roman" w:hAnsi="Times New Roman" w:cs="Times New Roman"/>
                <w:b/>
              </w:rPr>
              <w:lastRenderedPageBreak/>
              <w:t>Protein</w:t>
            </w:r>
          </w:p>
        </w:tc>
        <w:tc>
          <w:tcPr>
            <w:tcW w:w="1665" w:type="dxa"/>
            <w:vAlign w:val="center"/>
          </w:tcPr>
          <w:p w14:paraId="54056E6A" w14:textId="4D3A48B5" w:rsidR="000F51DB" w:rsidRPr="00D94BDA" w:rsidRDefault="000B70C6" w:rsidP="000F51DB">
            <w:pPr>
              <w:jc w:val="center"/>
              <w:rPr>
                <w:rFonts w:ascii="Times New Roman" w:eastAsia="Times New Roman" w:hAnsi="Times New Roman" w:cs="Times New Roman"/>
              </w:rPr>
            </w:pPr>
            <w:r>
              <w:rPr>
                <w:rFonts w:ascii="Times New Roman" w:eastAsia="Times New Roman" w:hAnsi="Times New Roman" w:cs="Times New Roman"/>
              </w:rPr>
              <w:t>Negative</w:t>
            </w:r>
          </w:p>
        </w:tc>
        <w:tc>
          <w:tcPr>
            <w:tcW w:w="1335" w:type="dxa"/>
            <w:shd w:val="clear" w:color="auto" w:fill="FFFF00"/>
            <w:vAlign w:val="center"/>
          </w:tcPr>
          <w:p w14:paraId="6F69AB00" w14:textId="01FBBA2D" w:rsidR="00F269B0" w:rsidRPr="00D94BDA" w:rsidRDefault="00023F3F" w:rsidP="000F51DB">
            <w:pPr>
              <w:jc w:val="center"/>
              <w:rPr>
                <w:rFonts w:ascii="Times New Roman" w:eastAsia="Times New Roman" w:hAnsi="Times New Roman" w:cs="Times New Roman"/>
                <w:b/>
              </w:rPr>
            </w:pPr>
            <w:r>
              <w:rPr>
                <w:rFonts w:ascii="Times New Roman" w:eastAsia="Times New Roman" w:hAnsi="Times New Roman" w:cs="Times New Roman"/>
                <w:b/>
              </w:rPr>
              <w:t>Trace</w:t>
            </w:r>
          </w:p>
        </w:tc>
        <w:tc>
          <w:tcPr>
            <w:tcW w:w="1425" w:type="dxa"/>
            <w:vAlign w:val="center"/>
          </w:tcPr>
          <w:p w14:paraId="43D21EAE" w14:textId="605105DE" w:rsidR="00F269B0" w:rsidRPr="00D94BDA" w:rsidRDefault="00023F3F" w:rsidP="000F51DB">
            <w:pPr>
              <w:jc w:val="center"/>
              <w:rPr>
                <w:rFonts w:ascii="Times New Roman" w:eastAsia="Times New Roman" w:hAnsi="Times New Roman" w:cs="Times New Roman"/>
                <w:b/>
              </w:rPr>
            </w:pPr>
            <w:r>
              <w:rPr>
                <w:rFonts w:ascii="Times New Roman" w:eastAsia="Times New Roman" w:hAnsi="Times New Roman" w:cs="Times New Roman"/>
                <w:b/>
              </w:rPr>
              <w:t>-</w:t>
            </w:r>
          </w:p>
        </w:tc>
        <w:tc>
          <w:tcPr>
            <w:tcW w:w="3435" w:type="dxa"/>
            <w:shd w:val="clear" w:color="auto" w:fill="FFFF00"/>
            <w:vAlign w:val="center"/>
          </w:tcPr>
          <w:p w14:paraId="6EEFC077" w14:textId="7036C9DE" w:rsidR="00F269B0" w:rsidRPr="00D94BDA" w:rsidRDefault="00117343" w:rsidP="00151564">
            <w:pPr>
              <w:rPr>
                <w:rFonts w:ascii="Times New Roman" w:eastAsia="Times New Roman" w:hAnsi="Times New Roman" w:cs="Times New Roman"/>
                <w:b/>
              </w:rPr>
            </w:pPr>
            <w:r>
              <w:rPr>
                <w:rFonts w:ascii="Times New Roman" w:eastAsia="Times New Roman" w:hAnsi="Times New Roman" w:cs="Times New Roman"/>
                <w:b/>
              </w:rPr>
              <w:t xml:space="preserve">The client might have diabetic glomerulosclerosis </w:t>
            </w:r>
            <w:r>
              <w:rPr>
                <w:rFonts w:ascii="Times New Roman" w:eastAsia="Times New Roman" w:hAnsi="Times New Roman" w:cs="Times New Roman"/>
                <w:b/>
                <w:bCs/>
              </w:rPr>
              <w:t>(Pagana et al., 2021, p. 933)</w:t>
            </w:r>
          </w:p>
        </w:tc>
      </w:tr>
      <w:tr w:rsidR="00F269B0" w:rsidRPr="00D94BDA" w14:paraId="717B58B9" w14:textId="77777777" w:rsidTr="000B70C6">
        <w:trPr>
          <w:trHeight w:val="512"/>
        </w:trPr>
        <w:tc>
          <w:tcPr>
            <w:tcW w:w="1935" w:type="dxa"/>
            <w:vAlign w:val="center"/>
          </w:tcPr>
          <w:p w14:paraId="626E4658" w14:textId="77777777" w:rsidR="00F269B0" w:rsidRPr="00D94BDA" w:rsidRDefault="00A35D62">
            <w:pPr>
              <w:rPr>
                <w:rFonts w:ascii="Times New Roman" w:eastAsia="Times New Roman" w:hAnsi="Times New Roman" w:cs="Times New Roman"/>
                <w:b/>
              </w:rPr>
            </w:pPr>
            <w:r w:rsidRPr="00D94BDA">
              <w:rPr>
                <w:rFonts w:ascii="Times New Roman" w:eastAsia="Times New Roman" w:hAnsi="Times New Roman" w:cs="Times New Roman"/>
                <w:b/>
              </w:rPr>
              <w:t>Ketones</w:t>
            </w:r>
          </w:p>
        </w:tc>
        <w:tc>
          <w:tcPr>
            <w:tcW w:w="1665" w:type="dxa"/>
            <w:vAlign w:val="center"/>
          </w:tcPr>
          <w:p w14:paraId="3B8D9063" w14:textId="77777777" w:rsidR="00F269B0" w:rsidRPr="00D94BDA" w:rsidRDefault="00A35D62" w:rsidP="000F51DB">
            <w:pPr>
              <w:jc w:val="center"/>
              <w:rPr>
                <w:rFonts w:ascii="Times New Roman" w:eastAsia="Times New Roman" w:hAnsi="Times New Roman" w:cs="Times New Roman"/>
              </w:rPr>
            </w:pPr>
            <w:r w:rsidRPr="00D94BDA">
              <w:rPr>
                <w:rFonts w:ascii="Times New Roman" w:eastAsia="Times New Roman" w:hAnsi="Times New Roman" w:cs="Times New Roman"/>
              </w:rPr>
              <w:t>Negative</w:t>
            </w:r>
          </w:p>
        </w:tc>
        <w:tc>
          <w:tcPr>
            <w:tcW w:w="1335" w:type="dxa"/>
            <w:shd w:val="clear" w:color="auto" w:fill="FFFF00"/>
            <w:vAlign w:val="center"/>
          </w:tcPr>
          <w:p w14:paraId="40E8E774" w14:textId="45886435" w:rsidR="00F269B0" w:rsidRPr="00D94BDA" w:rsidRDefault="000B70C6" w:rsidP="000F51DB">
            <w:pPr>
              <w:jc w:val="center"/>
              <w:rPr>
                <w:rFonts w:ascii="Times New Roman" w:eastAsia="Times New Roman" w:hAnsi="Times New Roman" w:cs="Times New Roman"/>
                <w:b/>
              </w:rPr>
            </w:pPr>
            <w:r>
              <w:rPr>
                <w:rFonts w:ascii="Times New Roman" w:eastAsia="Times New Roman" w:hAnsi="Times New Roman" w:cs="Times New Roman"/>
                <w:b/>
              </w:rPr>
              <w:t>Trace</w:t>
            </w:r>
          </w:p>
        </w:tc>
        <w:tc>
          <w:tcPr>
            <w:tcW w:w="1425" w:type="dxa"/>
            <w:vAlign w:val="center"/>
          </w:tcPr>
          <w:p w14:paraId="42041D8A" w14:textId="1F5AF7A8" w:rsidR="00F269B0" w:rsidRPr="00D94BDA" w:rsidRDefault="00023F3F" w:rsidP="000F51DB">
            <w:pPr>
              <w:jc w:val="center"/>
              <w:rPr>
                <w:rFonts w:ascii="Times New Roman" w:eastAsia="Times New Roman" w:hAnsi="Times New Roman" w:cs="Times New Roman"/>
                <w:b/>
              </w:rPr>
            </w:pPr>
            <w:r>
              <w:rPr>
                <w:rFonts w:ascii="Times New Roman" w:eastAsia="Times New Roman" w:hAnsi="Times New Roman" w:cs="Times New Roman"/>
                <w:b/>
              </w:rPr>
              <w:t>-</w:t>
            </w:r>
          </w:p>
        </w:tc>
        <w:tc>
          <w:tcPr>
            <w:tcW w:w="3435" w:type="dxa"/>
            <w:shd w:val="clear" w:color="auto" w:fill="FFFF00"/>
            <w:vAlign w:val="center"/>
          </w:tcPr>
          <w:p w14:paraId="32EE0D27" w14:textId="6AB2E6DD" w:rsidR="00F269B0" w:rsidRPr="00D94BDA" w:rsidRDefault="00117343" w:rsidP="00151564">
            <w:pPr>
              <w:rPr>
                <w:rFonts w:ascii="Times New Roman" w:eastAsia="Times New Roman" w:hAnsi="Times New Roman" w:cs="Times New Roman"/>
                <w:b/>
              </w:rPr>
            </w:pPr>
            <w:r>
              <w:rPr>
                <w:rFonts w:ascii="Times New Roman" w:eastAsia="Times New Roman" w:hAnsi="Times New Roman" w:cs="Times New Roman"/>
                <w:b/>
              </w:rPr>
              <w:t xml:space="preserve">The client might have an uncontrolled DM </w:t>
            </w:r>
            <w:r>
              <w:rPr>
                <w:rFonts w:ascii="Times New Roman" w:eastAsia="Times New Roman" w:hAnsi="Times New Roman" w:cs="Times New Roman"/>
                <w:b/>
                <w:bCs/>
              </w:rPr>
              <w:t>(Pagana et al., 2021, p. 934)</w:t>
            </w:r>
          </w:p>
        </w:tc>
      </w:tr>
      <w:tr w:rsidR="008D2B0B" w:rsidRPr="00D94BDA" w14:paraId="7556A47D" w14:textId="77777777" w:rsidTr="000B70C6">
        <w:trPr>
          <w:trHeight w:val="512"/>
        </w:trPr>
        <w:tc>
          <w:tcPr>
            <w:tcW w:w="1935" w:type="dxa"/>
            <w:vAlign w:val="center"/>
          </w:tcPr>
          <w:p w14:paraId="24079CF5" w14:textId="77777777" w:rsidR="008D2B0B" w:rsidRPr="00D94BDA" w:rsidRDefault="008D2B0B" w:rsidP="008D2B0B">
            <w:pPr>
              <w:rPr>
                <w:rFonts w:ascii="Times New Roman" w:eastAsia="Times New Roman" w:hAnsi="Times New Roman" w:cs="Times New Roman"/>
                <w:b/>
              </w:rPr>
            </w:pPr>
            <w:r w:rsidRPr="00D94BDA">
              <w:rPr>
                <w:rFonts w:ascii="Times New Roman" w:eastAsia="Times New Roman" w:hAnsi="Times New Roman" w:cs="Times New Roman"/>
                <w:b/>
              </w:rPr>
              <w:t>WBC</w:t>
            </w:r>
          </w:p>
        </w:tc>
        <w:tc>
          <w:tcPr>
            <w:tcW w:w="1665" w:type="dxa"/>
            <w:vAlign w:val="center"/>
          </w:tcPr>
          <w:p w14:paraId="3C4EF8E5" w14:textId="7AF15E1C" w:rsidR="008D2B0B" w:rsidRPr="00D94BDA" w:rsidRDefault="000B70C6" w:rsidP="008D2B0B">
            <w:pPr>
              <w:jc w:val="center"/>
              <w:rPr>
                <w:rFonts w:ascii="Times New Roman" w:eastAsia="Times New Roman" w:hAnsi="Times New Roman" w:cs="Times New Roman"/>
              </w:rPr>
            </w:pPr>
            <w:r>
              <w:rPr>
                <w:rFonts w:ascii="Times New Roman" w:eastAsia="Times New Roman" w:hAnsi="Times New Roman" w:cs="Times New Roman"/>
              </w:rPr>
              <w:t>0 - 25</w:t>
            </w:r>
          </w:p>
          <w:p w14:paraId="531D1E45" w14:textId="0558A6B3" w:rsidR="008D2B0B" w:rsidRPr="00D94BDA" w:rsidRDefault="00175EA6" w:rsidP="008D2B0B">
            <w:pPr>
              <w:jc w:val="center"/>
              <w:rPr>
                <w:rFonts w:ascii="Times New Roman" w:eastAsia="Times New Roman" w:hAnsi="Times New Roman" w:cs="Times New Roman"/>
              </w:rPr>
            </w:pPr>
            <w:r>
              <w:rPr>
                <w:rFonts w:ascii="Times New Roman" w:eastAsia="Times New Roman" w:hAnsi="Times New Roman" w:cs="Times New Roman"/>
              </w:rPr>
              <w:t>/</w:t>
            </w:r>
            <w:r w:rsidRPr="00D94BDA">
              <w:rPr>
                <w:rFonts w:ascii="Times New Roman" w:eastAsia="Times New Roman" w:hAnsi="Times New Roman" w:cs="Times New Roman"/>
              </w:rPr>
              <w:t>µ</w:t>
            </w:r>
            <w:r>
              <w:rPr>
                <w:rFonts w:ascii="Times New Roman" w:eastAsia="Times New Roman" w:hAnsi="Times New Roman" w:cs="Times New Roman"/>
              </w:rPr>
              <w:t>l</w:t>
            </w:r>
          </w:p>
        </w:tc>
        <w:tc>
          <w:tcPr>
            <w:tcW w:w="1335" w:type="dxa"/>
            <w:shd w:val="clear" w:color="auto" w:fill="auto"/>
            <w:vAlign w:val="center"/>
          </w:tcPr>
          <w:p w14:paraId="1F1F30E8" w14:textId="250C1651" w:rsidR="008D2B0B" w:rsidRPr="00D94BDA" w:rsidRDefault="000B70C6" w:rsidP="008D2B0B">
            <w:pPr>
              <w:jc w:val="center"/>
              <w:rPr>
                <w:rFonts w:ascii="Times New Roman" w:eastAsia="Times New Roman" w:hAnsi="Times New Roman" w:cs="Times New Roman"/>
                <w:b/>
              </w:rPr>
            </w:pPr>
            <w:r>
              <w:rPr>
                <w:rFonts w:ascii="Times New Roman" w:eastAsia="Times New Roman" w:hAnsi="Times New Roman" w:cs="Times New Roman"/>
                <w:b/>
              </w:rPr>
              <w:t>6</w:t>
            </w:r>
          </w:p>
        </w:tc>
        <w:tc>
          <w:tcPr>
            <w:tcW w:w="1425" w:type="dxa"/>
            <w:shd w:val="clear" w:color="auto" w:fill="auto"/>
            <w:vAlign w:val="center"/>
          </w:tcPr>
          <w:p w14:paraId="0AA40715" w14:textId="7FDBB1FB" w:rsidR="008D2B0B" w:rsidRPr="00D94BDA" w:rsidRDefault="008D2B0B" w:rsidP="008D2B0B">
            <w:pPr>
              <w:jc w:val="center"/>
              <w:rPr>
                <w:rFonts w:ascii="Times New Roman" w:eastAsia="Times New Roman" w:hAnsi="Times New Roman" w:cs="Times New Roman"/>
                <w:b/>
              </w:rPr>
            </w:pPr>
            <w:r>
              <w:rPr>
                <w:rFonts w:ascii="Times New Roman" w:eastAsia="Times New Roman" w:hAnsi="Times New Roman" w:cs="Times New Roman"/>
                <w:b/>
              </w:rPr>
              <w:t>-</w:t>
            </w:r>
          </w:p>
        </w:tc>
        <w:tc>
          <w:tcPr>
            <w:tcW w:w="3435" w:type="dxa"/>
            <w:shd w:val="clear" w:color="auto" w:fill="auto"/>
            <w:vAlign w:val="center"/>
          </w:tcPr>
          <w:p w14:paraId="51B05917" w14:textId="7617EEEC" w:rsidR="008D2B0B" w:rsidRPr="00D94BDA" w:rsidRDefault="000B70C6" w:rsidP="008D2B0B">
            <w:pPr>
              <w:rPr>
                <w:rFonts w:ascii="Times New Roman" w:eastAsia="Times New Roman" w:hAnsi="Times New Roman" w:cs="Times New Roman"/>
                <w:b/>
              </w:rPr>
            </w:pPr>
            <w:r>
              <w:rPr>
                <w:rFonts w:ascii="Times New Roman" w:eastAsia="Times New Roman" w:hAnsi="Times New Roman" w:cs="Times New Roman"/>
                <w:b/>
              </w:rPr>
              <w:t>The client’s lab result is within normal range.</w:t>
            </w:r>
          </w:p>
        </w:tc>
      </w:tr>
      <w:tr w:rsidR="008D2B0B" w:rsidRPr="00D94BDA" w14:paraId="500E1BA9" w14:textId="77777777" w:rsidTr="000F51DB">
        <w:trPr>
          <w:trHeight w:val="512"/>
        </w:trPr>
        <w:tc>
          <w:tcPr>
            <w:tcW w:w="1935" w:type="dxa"/>
            <w:vAlign w:val="center"/>
          </w:tcPr>
          <w:p w14:paraId="17F14726" w14:textId="77777777" w:rsidR="008D2B0B" w:rsidRPr="00D94BDA" w:rsidRDefault="008D2B0B" w:rsidP="008D2B0B">
            <w:pPr>
              <w:rPr>
                <w:rFonts w:ascii="Times New Roman" w:eastAsia="Times New Roman" w:hAnsi="Times New Roman" w:cs="Times New Roman"/>
                <w:b/>
              </w:rPr>
            </w:pPr>
            <w:r w:rsidRPr="00D94BDA">
              <w:rPr>
                <w:rFonts w:ascii="Times New Roman" w:eastAsia="Times New Roman" w:hAnsi="Times New Roman" w:cs="Times New Roman"/>
                <w:b/>
              </w:rPr>
              <w:t>RBC</w:t>
            </w:r>
          </w:p>
        </w:tc>
        <w:tc>
          <w:tcPr>
            <w:tcW w:w="1665" w:type="dxa"/>
            <w:vAlign w:val="center"/>
          </w:tcPr>
          <w:p w14:paraId="200F3B8E" w14:textId="299AE415" w:rsidR="008D2B0B" w:rsidRPr="00D94BDA" w:rsidRDefault="000B70C6" w:rsidP="008D2B0B">
            <w:pPr>
              <w:jc w:val="center"/>
              <w:rPr>
                <w:rFonts w:ascii="Times New Roman" w:eastAsia="Times New Roman" w:hAnsi="Times New Roman" w:cs="Times New Roman"/>
              </w:rPr>
            </w:pPr>
            <w:r>
              <w:rPr>
                <w:rFonts w:ascii="Times New Roman" w:eastAsia="Times New Roman" w:hAnsi="Times New Roman" w:cs="Times New Roman"/>
              </w:rPr>
              <w:t>0 - 20</w:t>
            </w:r>
          </w:p>
          <w:p w14:paraId="1E433A79" w14:textId="30ADE201" w:rsidR="008D2B0B" w:rsidRPr="00D94BDA" w:rsidRDefault="00175EA6" w:rsidP="008D2B0B">
            <w:pPr>
              <w:jc w:val="center"/>
              <w:rPr>
                <w:rFonts w:ascii="Times New Roman" w:eastAsia="Times New Roman" w:hAnsi="Times New Roman" w:cs="Times New Roman"/>
              </w:rPr>
            </w:pPr>
            <w:r>
              <w:rPr>
                <w:rFonts w:ascii="Times New Roman" w:eastAsia="Times New Roman" w:hAnsi="Times New Roman" w:cs="Times New Roman"/>
              </w:rPr>
              <w:t>/</w:t>
            </w:r>
            <w:r w:rsidRPr="00D94BDA">
              <w:rPr>
                <w:rFonts w:ascii="Times New Roman" w:eastAsia="Times New Roman" w:hAnsi="Times New Roman" w:cs="Times New Roman"/>
              </w:rPr>
              <w:t>µ</w:t>
            </w:r>
            <w:r>
              <w:rPr>
                <w:rFonts w:ascii="Times New Roman" w:eastAsia="Times New Roman" w:hAnsi="Times New Roman" w:cs="Times New Roman"/>
              </w:rPr>
              <w:t>l</w:t>
            </w:r>
          </w:p>
        </w:tc>
        <w:tc>
          <w:tcPr>
            <w:tcW w:w="1335" w:type="dxa"/>
            <w:vAlign w:val="center"/>
          </w:tcPr>
          <w:p w14:paraId="1426FA3E" w14:textId="12AB5173" w:rsidR="008D2B0B" w:rsidRPr="00D94BDA" w:rsidRDefault="000B70C6" w:rsidP="008D2B0B">
            <w:pPr>
              <w:jc w:val="center"/>
              <w:rPr>
                <w:rFonts w:ascii="Times New Roman" w:eastAsia="Times New Roman" w:hAnsi="Times New Roman" w:cs="Times New Roman"/>
                <w:b/>
              </w:rPr>
            </w:pPr>
            <w:r>
              <w:rPr>
                <w:rFonts w:ascii="Times New Roman" w:eastAsia="Times New Roman" w:hAnsi="Times New Roman" w:cs="Times New Roman"/>
                <w:b/>
              </w:rPr>
              <w:t>1</w:t>
            </w:r>
          </w:p>
        </w:tc>
        <w:tc>
          <w:tcPr>
            <w:tcW w:w="1425" w:type="dxa"/>
            <w:vAlign w:val="center"/>
          </w:tcPr>
          <w:p w14:paraId="365ADE89" w14:textId="2A47F51A" w:rsidR="008D2B0B" w:rsidRPr="00D94BDA" w:rsidRDefault="008D2B0B" w:rsidP="008D2B0B">
            <w:pPr>
              <w:jc w:val="center"/>
              <w:rPr>
                <w:rFonts w:ascii="Times New Roman" w:eastAsia="Times New Roman" w:hAnsi="Times New Roman" w:cs="Times New Roman"/>
                <w:b/>
              </w:rPr>
            </w:pPr>
            <w:r>
              <w:rPr>
                <w:rFonts w:ascii="Times New Roman" w:eastAsia="Times New Roman" w:hAnsi="Times New Roman" w:cs="Times New Roman"/>
                <w:b/>
              </w:rPr>
              <w:t>-</w:t>
            </w:r>
          </w:p>
        </w:tc>
        <w:tc>
          <w:tcPr>
            <w:tcW w:w="3435" w:type="dxa"/>
            <w:vAlign w:val="center"/>
          </w:tcPr>
          <w:p w14:paraId="57180895" w14:textId="61285332" w:rsidR="008D2B0B" w:rsidRPr="00D94BDA" w:rsidRDefault="008D2B0B" w:rsidP="008D2B0B">
            <w:pPr>
              <w:rPr>
                <w:rFonts w:ascii="Times New Roman" w:eastAsia="Times New Roman" w:hAnsi="Times New Roman" w:cs="Times New Roman"/>
                <w:b/>
              </w:rPr>
            </w:pPr>
            <w:r>
              <w:rPr>
                <w:rFonts w:ascii="Times New Roman" w:eastAsia="Times New Roman" w:hAnsi="Times New Roman" w:cs="Times New Roman"/>
                <w:b/>
              </w:rPr>
              <w:t>The client’s lab result is within normal range.</w:t>
            </w:r>
          </w:p>
        </w:tc>
      </w:tr>
      <w:tr w:rsidR="008D2B0B" w:rsidRPr="00D94BDA" w14:paraId="030DB935" w14:textId="77777777" w:rsidTr="000B70C6">
        <w:trPr>
          <w:trHeight w:val="512"/>
        </w:trPr>
        <w:tc>
          <w:tcPr>
            <w:tcW w:w="1935" w:type="dxa"/>
            <w:vAlign w:val="center"/>
          </w:tcPr>
          <w:p w14:paraId="484812F0" w14:textId="77777777" w:rsidR="008D2B0B" w:rsidRPr="00D94BDA" w:rsidRDefault="008D2B0B" w:rsidP="008D2B0B">
            <w:pPr>
              <w:rPr>
                <w:rFonts w:ascii="Times New Roman" w:eastAsia="Times New Roman" w:hAnsi="Times New Roman" w:cs="Times New Roman"/>
                <w:b/>
              </w:rPr>
            </w:pPr>
            <w:proofErr w:type="spellStart"/>
            <w:r w:rsidRPr="00D94BDA">
              <w:rPr>
                <w:rFonts w:ascii="Times New Roman" w:eastAsia="Times New Roman" w:hAnsi="Times New Roman" w:cs="Times New Roman"/>
                <w:b/>
              </w:rPr>
              <w:t>Leukoesterase</w:t>
            </w:r>
            <w:proofErr w:type="spellEnd"/>
          </w:p>
        </w:tc>
        <w:tc>
          <w:tcPr>
            <w:tcW w:w="1665" w:type="dxa"/>
            <w:vAlign w:val="center"/>
          </w:tcPr>
          <w:p w14:paraId="100B5449" w14:textId="77777777" w:rsidR="008D2B0B" w:rsidRPr="00D94BDA" w:rsidRDefault="008D2B0B" w:rsidP="008D2B0B">
            <w:pPr>
              <w:jc w:val="center"/>
              <w:rPr>
                <w:rFonts w:ascii="Times New Roman" w:eastAsia="Times New Roman" w:hAnsi="Times New Roman" w:cs="Times New Roman"/>
              </w:rPr>
            </w:pPr>
            <w:r w:rsidRPr="00D94BDA">
              <w:rPr>
                <w:rFonts w:ascii="Times New Roman" w:eastAsia="Times New Roman" w:hAnsi="Times New Roman" w:cs="Times New Roman"/>
              </w:rPr>
              <w:t>Negative</w:t>
            </w:r>
          </w:p>
        </w:tc>
        <w:tc>
          <w:tcPr>
            <w:tcW w:w="1335" w:type="dxa"/>
            <w:shd w:val="clear" w:color="auto" w:fill="auto"/>
            <w:vAlign w:val="center"/>
          </w:tcPr>
          <w:p w14:paraId="1DAD38DB" w14:textId="3D32F98F" w:rsidR="008D2B0B" w:rsidRPr="00D94BDA" w:rsidRDefault="000B70C6" w:rsidP="008D2B0B">
            <w:pPr>
              <w:jc w:val="center"/>
              <w:rPr>
                <w:rFonts w:ascii="Times New Roman" w:eastAsia="Times New Roman" w:hAnsi="Times New Roman" w:cs="Times New Roman"/>
                <w:b/>
              </w:rPr>
            </w:pPr>
            <w:r>
              <w:rPr>
                <w:rFonts w:ascii="Times New Roman" w:eastAsia="Times New Roman" w:hAnsi="Times New Roman" w:cs="Times New Roman"/>
                <w:b/>
              </w:rPr>
              <w:t>Negative</w:t>
            </w:r>
          </w:p>
        </w:tc>
        <w:tc>
          <w:tcPr>
            <w:tcW w:w="1425" w:type="dxa"/>
            <w:shd w:val="clear" w:color="auto" w:fill="auto"/>
            <w:vAlign w:val="center"/>
          </w:tcPr>
          <w:p w14:paraId="196AF637" w14:textId="057B5E8F" w:rsidR="008D2B0B" w:rsidRPr="00D94BDA" w:rsidRDefault="008D2B0B" w:rsidP="008D2B0B">
            <w:pPr>
              <w:jc w:val="center"/>
              <w:rPr>
                <w:rFonts w:ascii="Times New Roman" w:eastAsia="Times New Roman" w:hAnsi="Times New Roman" w:cs="Times New Roman"/>
                <w:b/>
              </w:rPr>
            </w:pPr>
          </w:p>
        </w:tc>
        <w:tc>
          <w:tcPr>
            <w:tcW w:w="3435" w:type="dxa"/>
            <w:shd w:val="clear" w:color="auto" w:fill="auto"/>
            <w:vAlign w:val="center"/>
          </w:tcPr>
          <w:p w14:paraId="3774487D" w14:textId="036A403A" w:rsidR="008D2B0B" w:rsidRPr="00D94BDA" w:rsidRDefault="000B70C6" w:rsidP="008D2B0B">
            <w:pPr>
              <w:rPr>
                <w:rFonts w:ascii="Times New Roman" w:eastAsia="Times New Roman" w:hAnsi="Times New Roman" w:cs="Times New Roman"/>
                <w:b/>
              </w:rPr>
            </w:pPr>
            <w:r>
              <w:rPr>
                <w:rFonts w:ascii="Times New Roman" w:eastAsia="Times New Roman" w:hAnsi="Times New Roman" w:cs="Times New Roman"/>
                <w:b/>
              </w:rPr>
              <w:t>The client’s lab result is within normal range.</w:t>
            </w:r>
          </w:p>
        </w:tc>
      </w:tr>
    </w:tbl>
    <w:p w14:paraId="6F5F4AF6" w14:textId="77777777" w:rsidR="00175EA6" w:rsidRDefault="00175EA6">
      <w:pPr>
        <w:keepNext/>
        <w:pBdr>
          <w:top w:val="nil"/>
          <w:left w:val="nil"/>
          <w:bottom w:val="nil"/>
          <w:right w:val="nil"/>
          <w:between w:val="nil"/>
        </w:pBdr>
        <w:spacing w:after="200"/>
        <w:rPr>
          <w:rFonts w:ascii="Times New Roman" w:eastAsia="Times New Roman" w:hAnsi="Times New Roman" w:cs="Times New Roman"/>
          <w:b/>
          <w:color w:val="000000"/>
        </w:rPr>
      </w:pPr>
    </w:p>
    <w:p w14:paraId="103C0E09" w14:textId="5D21A90D" w:rsidR="00F269B0" w:rsidRPr="00D94BDA" w:rsidRDefault="00A35D62">
      <w:pPr>
        <w:keepNext/>
        <w:pBdr>
          <w:top w:val="nil"/>
          <w:left w:val="nil"/>
          <w:bottom w:val="nil"/>
          <w:right w:val="nil"/>
          <w:between w:val="nil"/>
        </w:pBdr>
        <w:spacing w:after="200"/>
        <w:rPr>
          <w:rFonts w:ascii="Times New Roman" w:eastAsia="Times New Roman" w:hAnsi="Times New Roman" w:cs="Times New Roman"/>
          <w:b/>
          <w:color w:val="000000"/>
        </w:rPr>
      </w:pPr>
      <w:r w:rsidRPr="00D94BDA">
        <w:rPr>
          <w:rFonts w:ascii="Times New Roman" w:eastAsia="Times New Roman" w:hAnsi="Times New Roman" w:cs="Times New Roman"/>
          <w:b/>
          <w:color w:val="000000"/>
        </w:rPr>
        <w:t xml:space="preserve">Cultures </w:t>
      </w:r>
      <w:r w:rsidRPr="00D94BDA">
        <w:rPr>
          <w:rFonts w:ascii="Times New Roman" w:eastAsia="Times New Roman" w:hAnsi="Times New Roman" w:cs="Times New Roman"/>
          <w:b/>
          <w:color w:val="000000"/>
          <w:highlight w:val="yellow"/>
        </w:rPr>
        <w:t>Highlight All Abnormal Labs</w:t>
      </w:r>
      <w:r w:rsidRPr="00D94BDA">
        <w:rPr>
          <w:rFonts w:ascii="Times New Roman" w:eastAsia="Times New Roman" w:hAnsi="Times New Roman" w:cs="Times New Roman"/>
          <w:b/>
          <w:color w:val="000000"/>
        </w:rPr>
        <w:t>—Explanations must be in complete sentences and contain in-text citations in APA format.</w:t>
      </w:r>
    </w:p>
    <w:tbl>
      <w:tblPr>
        <w:tblStyle w:val="af2"/>
        <w:tblW w:w="9795"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1515"/>
        <w:gridCol w:w="1395"/>
        <w:gridCol w:w="1425"/>
        <w:gridCol w:w="3525"/>
      </w:tblGrid>
      <w:tr w:rsidR="00F269B0" w:rsidRPr="00D94BDA" w14:paraId="2BA68CF2" w14:textId="77777777" w:rsidTr="00B85CD1">
        <w:tc>
          <w:tcPr>
            <w:tcW w:w="1935" w:type="dxa"/>
            <w:vAlign w:val="center"/>
          </w:tcPr>
          <w:p w14:paraId="6AF319E7" w14:textId="77777777" w:rsidR="00F269B0" w:rsidRPr="00D94BDA" w:rsidRDefault="00A35D62" w:rsidP="00B85CD1">
            <w:pPr>
              <w:jc w:val="center"/>
              <w:rPr>
                <w:rFonts w:ascii="Times New Roman" w:eastAsia="Times New Roman" w:hAnsi="Times New Roman" w:cs="Times New Roman"/>
                <w:b/>
              </w:rPr>
            </w:pPr>
            <w:r w:rsidRPr="00D94BDA">
              <w:rPr>
                <w:rFonts w:ascii="Times New Roman" w:eastAsia="Times New Roman" w:hAnsi="Times New Roman" w:cs="Times New Roman"/>
                <w:b/>
              </w:rPr>
              <w:t>Test</w:t>
            </w:r>
          </w:p>
        </w:tc>
        <w:tc>
          <w:tcPr>
            <w:tcW w:w="1515" w:type="dxa"/>
            <w:vAlign w:val="center"/>
          </w:tcPr>
          <w:p w14:paraId="0B359A53" w14:textId="77777777" w:rsidR="00F269B0" w:rsidRPr="00D94BDA" w:rsidRDefault="00A35D62" w:rsidP="00B85CD1">
            <w:pPr>
              <w:jc w:val="center"/>
              <w:rPr>
                <w:rFonts w:ascii="Times New Roman" w:eastAsia="Times New Roman" w:hAnsi="Times New Roman" w:cs="Times New Roman"/>
                <w:b/>
              </w:rPr>
            </w:pPr>
            <w:r w:rsidRPr="00D94BDA">
              <w:rPr>
                <w:rFonts w:ascii="Times New Roman" w:eastAsia="Times New Roman" w:hAnsi="Times New Roman" w:cs="Times New Roman"/>
                <w:b/>
              </w:rPr>
              <w:t>Normal Range</w:t>
            </w:r>
          </w:p>
        </w:tc>
        <w:tc>
          <w:tcPr>
            <w:tcW w:w="1395" w:type="dxa"/>
            <w:vAlign w:val="center"/>
          </w:tcPr>
          <w:p w14:paraId="7848BB7C" w14:textId="77777777" w:rsidR="00F269B0" w:rsidRPr="00D94BDA" w:rsidRDefault="00A35D62" w:rsidP="00B85CD1">
            <w:pPr>
              <w:jc w:val="center"/>
              <w:rPr>
                <w:rFonts w:ascii="Times New Roman" w:eastAsia="Times New Roman" w:hAnsi="Times New Roman" w:cs="Times New Roman"/>
                <w:b/>
              </w:rPr>
            </w:pPr>
            <w:r w:rsidRPr="00D94BDA">
              <w:rPr>
                <w:rFonts w:ascii="Times New Roman" w:eastAsia="Times New Roman" w:hAnsi="Times New Roman" w:cs="Times New Roman"/>
                <w:b/>
              </w:rPr>
              <w:t>Value on Admission</w:t>
            </w:r>
          </w:p>
          <w:p w14:paraId="226E08BE" w14:textId="037980CF" w:rsidR="00B85CD1" w:rsidRPr="00D94BDA" w:rsidRDefault="00B85CD1" w:rsidP="00B85CD1">
            <w:pPr>
              <w:jc w:val="center"/>
              <w:rPr>
                <w:rFonts w:ascii="Times New Roman" w:eastAsia="Times New Roman" w:hAnsi="Times New Roman" w:cs="Times New Roman"/>
                <w:b/>
              </w:rPr>
            </w:pPr>
            <w:r w:rsidRPr="00D94BDA">
              <w:rPr>
                <w:rFonts w:ascii="Times New Roman" w:eastAsia="Times New Roman" w:hAnsi="Times New Roman" w:cs="Times New Roman"/>
                <w:b/>
              </w:rPr>
              <w:t>(</w:t>
            </w:r>
            <w:r w:rsidR="00175EA6">
              <w:rPr>
                <w:rFonts w:ascii="Times New Roman" w:eastAsia="Times New Roman" w:hAnsi="Times New Roman" w:cs="Times New Roman"/>
                <w:b/>
              </w:rPr>
              <w:t>09</w:t>
            </w:r>
            <w:r w:rsidR="00023F3F">
              <w:rPr>
                <w:rFonts w:ascii="Times New Roman" w:eastAsia="Times New Roman" w:hAnsi="Times New Roman" w:cs="Times New Roman"/>
                <w:b/>
              </w:rPr>
              <w:t>/2</w:t>
            </w:r>
            <w:r w:rsidR="00175EA6">
              <w:rPr>
                <w:rFonts w:ascii="Times New Roman" w:eastAsia="Times New Roman" w:hAnsi="Times New Roman" w:cs="Times New Roman"/>
                <w:b/>
              </w:rPr>
              <w:t>2</w:t>
            </w:r>
            <w:r w:rsidRPr="00D94BDA">
              <w:rPr>
                <w:rFonts w:ascii="Times New Roman" w:eastAsia="Times New Roman" w:hAnsi="Times New Roman" w:cs="Times New Roman"/>
                <w:b/>
              </w:rPr>
              <w:t>)</w:t>
            </w:r>
          </w:p>
        </w:tc>
        <w:tc>
          <w:tcPr>
            <w:tcW w:w="1425" w:type="dxa"/>
            <w:vAlign w:val="center"/>
          </w:tcPr>
          <w:p w14:paraId="34FD9E51" w14:textId="77777777" w:rsidR="00023F3F" w:rsidRDefault="00A35D62" w:rsidP="00B85CD1">
            <w:pPr>
              <w:jc w:val="center"/>
              <w:rPr>
                <w:rFonts w:ascii="Times New Roman" w:eastAsia="Times New Roman" w:hAnsi="Times New Roman" w:cs="Times New Roman"/>
                <w:b/>
              </w:rPr>
            </w:pPr>
            <w:r w:rsidRPr="00D94BDA">
              <w:rPr>
                <w:rFonts w:ascii="Times New Roman" w:eastAsia="Times New Roman" w:hAnsi="Times New Roman" w:cs="Times New Roman"/>
                <w:b/>
              </w:rPr>
              <w:t>Today’s Value</w:t>
            </w:r>
          </w:p>
          <w:p w14:paraId="72522967" w14:textId="459611C7" w:rsidR="00F269B0" w:rsidRPr="00D94BDA" w:rsidRDefault="00A35D62" w:rsidP="00B85CD1">
            <w:pPr>
              <w:jc w:val="center"/>
              <w:rPr>
                <w:rFonts w:ascii="Times New Roman" w:eastAsia="Times New Roman" w:hAnsi="Times New Roman" w:cs="Times New Roman"/>
                <w:b/>
              </w:rPr>
            </w:pPr>
            <w:r w:rsidRPr="00D94BDA">
              <w:rPr>
                <w:rFonts w:ascii="Times New Roman" w:eastAsia="Times New Roman" w:hAnsi="Times New Roman" w:cs="Times New Roman"/>
                <w:b/>
              </w:rPr>
              <w:t>(</w:t>
            </w:r>
            <w:r w:rsidR="00175EA6">
              <w:rPr>
                <w:rFonts w:ascii="Times New Roman" w:eastAsia="Times New Roman" w:hAnsi="Times New Roman" w:cs="Times New Roman"/>
                <w:b/>
              </w:rPr>
              <w:t>09</w:t>
            </w:r>
            <w:r w:rsidR="00023F3F">
              <w:rPr>
                <w:rFonts w:ascii="Times New Roman" w:eastAsia="Times New Roman" w:hAnsi="Times New Roman" w:cs="Times New Roman"/>
                <w:b/>
              </w:rPr>
              <w:t>/2</w:t>
            </w:r>
            <w:r w:rsidR="00175EA6">
              <w:rPr>
                <w:rFonts w:ascii="Times New Roman" w:eastAsia="Times New Roman" w:hAnsi="Times New Roman" w:cs="Times New Roman"/>
                <w:b/>
              </w:rPr>
              <w:t>5</w:t>
            </w:r>
            <w:r w:rsidRPr="00D94BDA">
              <w:rPr>
                <w:rFonts w:ascii="Times New Roman" w:eastAsia="Times New Roman" w:hAnsi="Times New Roman" w:cs="Times New Roman"/>
                <w:b/>
              </w:rPr>
              <w:t>)</w:t>
            </w:r>
          </w:p>
        </w:tc>
        <w:tc>
          <w:tcPr>
            <w:tcW w:w="3525" w:type="dxa"/>
            <w:vAlign w:val="center"/>
          </w:tcPr>
          <w:p w14:paraId="550B4017" w14:textId="77777777" w:rsidR="00F269B0" w:rsidRPr="00D94BDA" w:rsidRDefault="00A35D62" w:rsidP="00B85CD1">
            <w:pPr>
              <w:jc w:val="center"/>
              <w:rPr>
                <w:rFonts w:ascii="Times New Roman" w:eastAsia="Times New Roman" w:hAnsi="Times New Roman" w:cs="Times New Roman"/>
                <w:b/>
              </w:rPr>
            </w:pPr>
            <w:r w:rsidRPr="00D94BDA">
              <w:rPr>
                <w:rFonts w:ascii="Times New Roman" w:eastAsia="Times New Roman" w:hAnsi="Times New Roman" w:cs="Times New Roman"/>
                <w:b/>
              </w:rPr>
              <w:t>Explanation of Findings</w:t>
            </w:r>
          </w:p>
        </w:tc>
      </w:tr>
      <w:tr w:rsidR="00F269B0" w:rsidRPr="00D94BDA" w14:paraId="1A55AE75" w14:textId="77777777" w:rsidTr="00B85CD1">
        <w:trPr>
          <w:trHeight w:val="512"/>
        </w:trPr>
        <w:tc>
          <w:tcPr>
            <w:tcW w:w="1935" w:type="dxa"/>
            <w:vAlign w:val="center"/>
          </w:tcPr>
          <w:p w14:paraId="2F79EA8B" w14:textId="77777777" w:rsidR="00F269B0" w:rsidRPr="00D94BDA" w:rsidRDefault="00A35D62">
            <w:pPr>
              <w:rPr>
                <w:rFonts w:ascii="Times New Roman" w:eastAsia="Times New Roman" w:hAnsi="Times New Roman" w:cs="Times New Roman"/>
                <w:b/>
              </w:rPr>
            </w:pPr>
            <w:r w:rsidRPr="00D94BDA">
              <w:rPr>
                <w:rFonts w:ascii="Times New Roman" w:eastAsia="Times New Roman" w:hAnsi="Times New Roman" w:cs="Times New Roman"/>
                <w:b/>
              </w:rPr>
              <w:t>Urine Culture</w:t>
            </w:r>
          </w:p>
        </w:tc>
        <w:tc>
          <w:tcPr>
            <w:tcW w:w="1515" w:type="dxa"/>
            <w:vAlign w:val="center"/>
          </w:tcPr>
          <w:p w14:paraId="7327AD09" w14:textId="302AA26F" w:rsidR="00F269B0" w:rsidRPr="00D94BDA" w:rsidRDefault="00B85CD1" w:rsidP="00B85CD1">
            <w:pPr>
              <w:jc w:val="center"/>
              <w:rPr>
                <w:rFonts w:ascii="Times New Roman" w:eastAsia="Times New Roman" w:hAnsi="Times New Roman" w:cs="Times New Roman"/>
              </w:rPr>
            </w:pPr>
            <w:r w:rsidRPr="00D94BDA">
              <w:rPr>
                <w:rFonts w:ascii="Times New Roman" w:eastAsia="Times New Roman" w:hAnsi="Times New Roman" w:cs="Times New Roman"/>
              </w:rPr>
              <w:t>Negative</w:t>
            </w:r>
          </w:p>
        </w:tc>
        <w:tc>
          <w:tcPr>
            <w:tcW w:w="1395" w:type="dxa"/>
            <w:vAlign w:val="center"/>
          </w:tcPr>
          <w:p w14:paraId="54262A9A" w14:textId="6DBC8507" w:rsidR="00F269B0" w:rsidRPr="00D94BDA" w:rsidRDefault="00175EA6" w:rsidP="00B85CD1">
            <w:pPr>
              <w:jc w:val="center"/>
              <w:rPr>
                <w:rFonts w:ascii="Times New Roman" w:eastAsia="Times New Roman" w:hAnsi="Times New Roman" w:cs="Times New Roman"/>
                <w:b/>
              </w:rPr>
            </w:pPr>
            <w:r>
              <w:rPr>
                <w:rFonts w:ascii="Times New Roman" w:eastAsia="Times New Roman" w:hAnsi="Times New Roman" w:cs="Times New Roman"/>
                <w:b/>
              </w:rPr>
              <w:t>-</w:t>
            </w:r>
          </w:p>
        </w:tc>
        <w:tc>
          <w:tcPr>
            <w:tcW w:w="1425" w:type="dxa"/>
            <w:vAlign w:val="center"/>
          </w:tcPr>
          <w:p w14:paraId="573D4B5B" w14:textId="11B021F7" w:rsidR="00F269B0" w:rsidRPr="00D94BDA" w:rsidRDefault="005A341D" w:rsidP="00B85CD1">
            <w:pPr>
              <w:jc w:val="center"/>
              <w:rPr>
                <w:rFonts w:ascii="Times New Roman" w:eastAsia="Times New Roman" w:hAnsi="Times New Roman" w:cs="Times New Roman"/>
                <w:b/>
              </w:rPr>
            </w:pPr>
            <w:r>
              <w:rPr>
                <w:rFonts w:ascii="Times New Roman" w:eastAsia="Times New Roman" w:hAnsi="Times New Roman" w:cs="Times New Roman"/>
                <w:b/>
              </w:rPr>
              <w:t>-</w:t>
            </w:r>
          </w:p>
        </w:tc>
        <w:tc>
          <w:tcPr>
            <w:tcW w:w="3525" w:type="dxa"/>
            <w:vAlign w:val="center"/>
          </w:tcPr>
          <w:p w14:paraId="6580D419" w14:textId="0D243FAF" w:rsidR="00F269B0" w:rsidRPr="00D94BDA" w:rsidRDefault="00175EA6" w:rsidP="00E77441">
            <w:pPr>
              <w:rPr>
                <w:rFonts w:ascii="Times New Roman" w:eastAsia="Times New Roman" w:hAnsi="Times New Roman" w:cs="Times New Roman"/>
                <w:b/>
              </w:rPr>
            </w:pPr>
            <w:r>
              <w:rPr>
                <w:rFonts w:ascii="Times New Roman" w:eastAsia="Times New Roman" w:hAnsi="Times New Roman" w:cs="Times New Roman"/>
                <w:b/>
              </w:rPr>
              <w:t>The provider did not order the test for the client.</w:t>
            </w:r>
          </w:p>
        </w:tc>
      </w:tr>
      <w:tr w:rsidR="00E77441" w:rsidRPr="00D94BDA" w14:paraId="6542BF6F" w14:textId="77777777" w:rsidTr="00B85CD1">
        <w:trPr>
          <w:trHeight w:val="512"/>
        </w:trPr>
        <w:tc>
          <w:tcPr>
            <w:tcW w:w="1935" w:type="dxa"/>
            <w:vAlign w:val="center"/>
          </w:tcPr>
          <w:p w14:paraId="64127D24" w14:textId="77777777" w:rsidR="00E77441" w:rsidRPr="00D94BDA" w:rsidRDefault="00E77441" w:rsidP="00E77441">
            <w:pPr>
              <w:rPr>
                <w:rFonts w:ascii="Times New Roman" w:eastAsia="Times New Roman" w:hAnsi="Times New Roman" w:cs="Times New Roman"/>
                <w:b/>
              </w:rPr>
            </w:pPr>
            <w:r w:rsidRPr="00D94BDA">
              <w:rPr>
                <w:rFonts w:ascii="Times New Roman" w:eastAsia="Times New Roman" w:hAnsi="Times New Roman" w:cs="Times New Roman"/>
                <w:b/>
              </w:rPr>
              <w:t>Blood Culture</w:t>
            </w:r>
          </w:p>
        </w:tc>
        <w:tc>
          <w:tcPr>
            <w:tcW w:w="1515" w:type="dxa"/>
            <w:vAlign w:val="center"/>
          </w:tcPr>
          <w:p w14:paraId="3457C896" w14:textId="77777777" w:rsidR="00E77441" w:rsidRPr="00D94BDA" w:rsidRDefault="00E77441" w:rsidP="00E77441">
            <w:pPr>
              <w:jc w:val="center"/>
              <w:rPr>
                <w:rFonts w:ascii="Times New Roman" w:eastAsia="Times New Roman" w:hAnsi="Times New Roman" w:cs="Times New Roman"/>
              </w:rPr>
            </w:pPr>
            <w:r w:rsidRPr="00D94BDA">
              <w:rPr>
                <w:rFonts w:ascii="Times New Roman" w:eastAsia="Times New Roman" w:hAnsi="Times New Roman" w:cs="Times New Roman"/>
              </w:rPr>
              <w:t>Negative</w:t>
            </w:r>
          </w:p>
        </w:tc>
        <w:tc>
          <w:tcPr>
            <w:tcW w:w="1395" w:type="dxa"/>
            <w:vAlign w:val="center"/>
          </w:tcPr>
          <w:p w14:paraId="26B6FBA9" w14:textId="13C9022C" w:rsidR="00E77441" w:rsidRPr="00D94BDA" w:rsidRDefault="00175EA6" w:rsidP="00E77441">
            <w:pPr>
              <w:jc w:val="center"/>
              <w:rPr>
                <w:rFonts w:ascii="Times New Roman" w:eastAsia="Times New Roman" w:hAnsi="Times New Roman" w:cs="Times New Roman"/>
                <w:b/>
              </w:rPr>
            </w:pPr>
            <w:r>
              <w:rPr>
                <w:rFonts w:ascii="Times New Roman" w:eastAsia="Times New Roman" w:hAnsi="Times New Roman" w:cs="Times New Roman"/>
                <w:b/>
              </w:rPr>
              <w:t>-</w:t>
            </w:r>
          </w:p>
        </w:tc>
        <w:tc>
          <w:tcPr>
            <w:tcW w:w="1425" w:type="dxa"/>
            <w:vAlign w:val="center"/>
          </w:tcPr>
          <w:p w14:paraId="54E13BB7" w14:textId="2D13ADD7" w:rsidR="00E77441" w:rsidRPr="00D94BDA" w:rsidRDefault="00E77441" w:rsidP="00E77441">
            <w:pPr>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3525" w:type="dxa"/>
            <w:vAlign w:val="center"/>
          </w:tcPr>
          <w:p w14:paraId="5FBCB398" w14:textId="53F1D90D" w:rsidR="00E77441" w:rsidRPr="00D94BDA" w:rsidRDefault="00175EA6" w:rsidP="00E77441">
            <w:pPr>
              <w:rPr>
                <w:rFonts w:ascii="Times New Roman" w:eastAsia="Times New Roman" w:hAnsi="Times New Roman" w:cs="Times New Roman"/>
                <w:b/>
              </w:rPr>
            </w:pPr>
            <w:r>
              <w:rPr>
                <w:rFonts w:ascii="Times New Roman" w:eastAsia="Times New Roman" w:hAnsi="Times New Roman" w:cs="Times New Roman"/>
                <w:b/>
              </w:rPr>
              <w:t>The provider did not order the test for the client.</w:t>
            </w:r>
          </w:p>
        </w:tc>
      </w:tr>
      <w:tr w:rsidR="00E77441" w:rsidRPr="00D94BDA" w14:paraId="7CF6D1E6" w14:textId="77777777" w:rsidTr="00B85CD1">
        <w:trPr>
          <w:trHeight w:val="512"/>
        </w:trPr>
        <w:tc>
          <w:tcPr>
            <w:tcW w:w="1935" w:type="dxa"/>
            <w:vAlign w:val="center"/>
          </w:tcPr>
          <w:p w14:paraId="4CB6F0C5" w14:textId="77777777" w:rsidR="00E77441" w:rsidRPr="00D94BDA" w:rsidRDefault="00E77441" w:rsidP="00E77441">
            <w:pPr>
              <w:rPr>
                <w:rFonts w:ascii="Times New Roman" w:eastAsia="Times New Roman" w:hAnsi="Times New Roman" w:cs="Times New Roman"/>
                <w:b/>
              </w:rPr>
            </w:pPr>
            <w:r w:rsidRPr="00D94BDA">
              <w:rPr>
                <w:rFonts w:ascii="Times New Roman" w:eastAsia="Times New Roman" w:hAnsi="Times New Roman" w:cs="Times New Roman"/>
                <w:b/>
              </w:rPr>
              <w:t>Sputum Culture</w:t>
            </w:r>
          </w:p>
        </w:tc>
        <w:tc>
          <w:tcPr>
            <w:tcW w:w="1515" w:type="dxa"/>
            <w:vAlign w:val="center"/>
          </w:tcPr>
          <w:p w14:paraId="213FA18A" w14:textId="77777777" w:rsidR="00E77441" w:rsidRPr="00D94BDA" w:rsidRDefault="00E77441" w:rsidP="00E77441">
            <w:pPr>
              <w:jc w:val="center"/>
              <w:rPr>
                <w:rFonts w:ascii="Times New Roman" w:eastAsia="Times New Roman" w:hAnsi="Times New Roman" w:cs="Times New Roman"/>
              </w:rPr>
            </w:pPr>
            <w:r w:rsidRPr="00D94BDA">
              <w:rPr>
                <w:rFonts w:ascii="Times New Roman" w:eastAsia="Times New Roman" w:hAnsi="Times New Roman" w:cs="Times New Roman"/>
              </w:rPr>
              <w:t>Negative</w:t>
            </w:r>
          </w:p>
        </w:tc>
        <w:tc>
          <w:tcPr>
            <w:tcW w:w="1395" w:type="dxa"/>
            <w:vAlign w:val="center"/>
          </w:tcPr>
          <w:p w14:paraId="2124FB29" w14:textId="40A43E9A" w:rsidR="00E77441" w:rsidRPr="00D94BDA" w:rsidRDefault="00E77441" w:rsidP="00E77441">
            <w:pPr>
              <w:jc w:val="center"/>
              <w:rPr>
                <w:rFonts w:ascii="Times New Roman" w:eastAsia="Times New Roman" w:hAnsi="Times New Roman" w:cs="Times New Roman"/>
                <w:b/>
              </w:rPr>
            </w:pPr>
            <w:r>
              <w:rPr>
                <w:rFonts w:ascii="Times New Roman" w:eastAsia="Times New Roman" w:hAnsi="Times New Roman" w:cs="Times New Roman"/>
                <w:b/>
              </w:rPr>
              <w:t>-</w:t>
            </w:r>
          </w:p>
        </w:tc>
        <w:tc>
          <w:tcPr>
            <w:tcW w:w="1425" w:type="dxa"/>
            <w:vAlign w:val="center"/>
          </w:tcPr>
          <w:p w14:paraId="22C40713" w14:textId="6700D1EB" w:rsidR="00E77441" w:rsidRPr="00D94BDA" w:rsidRDefault="00E77441" w:rsidP="00E77441">
            <w:pPr>
              <w:jc w:val="center"/>
              <w:rPr>
                <w:rFonts w:ascii="Times New Roman" w:eastAsia="Times New Roman" w:hAnsi="Times New Roman" w:cs="Times New Roman"/>
                <w:b/>
              </w:rPr>
            </w:pPr>
            <w:r>
              <w:rPr>
                <w:rFonts w:ascii="Times New Roman" w:eastAsia="Times New Roman" w:hAnsi="Times New Roman" w:cs="Times New Roman"/>
                <w:b/>
              </w:rPr>
              <w:t>-</w:t>
            </w:r>
          </w:p>
        </w:tc>
        <w:tc>
          <w:tcPr>
            <w:tcW w:w="3525" w:type="dxa"/>
            <w:vAlign w:val="center"/>
          </w:tcPr>
          <w:p w14:paraId="555019B3" w14:textId="5577CB2F" w:rsidR="00E77441" w:rsidRPr="00D94BDA" w:rsidRDefault="00E77441" w:rsidP="00E77441">
            <w:pPr>
              <w:rPr>
                <w:rFonts w:ascii="Times New Roman" w:eastAsia="Times New Roman" w:hAnsi="Times New Roman" w:cs="Times New Roman"/>
                <w:b/>
              </w:rPr>
            </w:pPr>
            <w:r>
              <w:rPr>
                <w:rFonts w:ascii="Times New Roman" w:eastAsia="Times New Roman" w:hAnsi="Times New Roman" w:cs="Times New Roman"/>
                <w:b/>
              </w:rPr>
              <w:t>The provider did not order the test for the client.</w:t>
            </w:r>
          </w:p>
        </w:tc>
      </w:tr>
      <w:tr w:rsidR="00E77441" w:rsidRPr="00D94BDA" w14:paraId="611F0F0E" w14:textId="77777777" w:rsidTr="00B85CD1">
        <w:trPr>
          <w:trHeight w:val="512"/>
        </w:trPr>
        <w:tc>
          <w:tcPr>
            <w:tcW w:w="1935" w:type="dxa"/>
            <w:vAlign w:val="center"/>
          </w:tcPr>
          <w:p w14:paraId="23DF57A6" w14:textId="77777777" w:rsidR="00E77441" w:rsidRPr="00D94BDA" w:rsidRDefault="00E77441" w:rsidP="00E77441">
            <w:pPr>
              <w:rPr>
                <w:rFonts w:ascii="Times New Roman" w:eastAsia="Times New Roman" w:hAnsi="Times New Roman" w:cs="Times New Roman"/>
                <w:b/>
              </w:rPr>
            </w:pPr>
            <w:r w:rsidRPr="00D94BDA">
              <w:rPr>
                <w:rFonts w:ascii="Times New Roman" w:eastAsia="Times New Roman" w:hAnsi="Times New Roman" w:cs="Times New Roman"/>
                <w:b/>
              </w:rPr>
              <w:t>Stool Culture</w:t>
            </w:r>
          </w:p>
        </w:tc>
        <w:tc>
          <w:tcPr>
            <w:tcW w:w="1515" w:type="dxa"/>
            <w:vAlign w:val="center"/>
          </w:tcPr>
          <w:p w14:paraId="4A322EC8" w14:textId="77777777" w:rsidR="00E77441" w:rsidRPr="00D94BDA" w:rsidRDefault="00E77441" w:rsidP="00E77441">
            <w:pPr>
              <w:jc w:val="center"/>
              <w:rPr>
                <w:rFonts w:ascii="Times New Roman" w:eastAsia="Times New Roman" w:hAnsi="Times New Roman" w:cs="Times New Roman"/>
              </w:rPr>
            </w:pPr>
            <w:r w:rsidRPr="00D94BDA">
              <w:rPr>
                <w:rFonts w:ascii="Times New Roman" w:eastAsia="Times New Roman" w:hAnsi="Times New Roman" w:cs="Times New Roman"/>
              </w:rPr>
              <w:t>Negative</w:t>
            </w:r>
          </w:p>
        </w:tc>
        <w:tc>
          <w:tcPr>
            <w:tcW w:w="1395" w:type="dxa"/>
            <w:vAlign w:val="center"/>
          </w:tcPr>
          <w:p w14:paraId="02398055" w14:textId="07B18767" w:rsidR="00E77441" w:rsidRPr="00D94BDA" w:rsidRDefault="00E77441" w:rsidP="00E77441">
            <w:pPr>
              <w:jc w:val="center"/>
              <w:rPr>
                <w:rFonts w:ascii="Times New Roman" w:eastAsia="Times New Roman" w:hAnsi="Times New Roman" w:cs="Times New Roman"/>
                <w:b/>
              </w:rPr>
            </w:pPr>
            <w:r>
              <w:rPr>
                <w:rFonts w:ascii="Times New Roman" w:eastAsia="Times New Roman" w:hAnsi="Times New Roman" w:cs="Times New Roman"/>
                <w:b/>
              </w:rPr>
              <w:t>-</w:t>
            </w:r>
          </w:p>
        </w:tc>
        <w:tc>
          <w:tcPr>
            <w:tcW w:w="1425" w:type="dxa"/>
            <w:vAlign w:val="center"/>
          </w:tcPr>
          <w:p w14:paraId="72FCEFE7" w14:textId="258202C8" w:rsidR="00E77441" w:rsidRPr="00D94BDA" w:rsidRDefault="00E77441" w:rsidP="00E77441">
            <w:pPr>
              <w:jc w:val="center"/>
              <w:rPr>
                <w:rFonts w:ascii="Times New Roman" w:eastAsia="Times New Roman" w:hAnsi="Times New Roman" w:cs="Times New Roman"/>
                <w:b/>
              </w:rPr>
            </w:pPr>
            <w:r>
              <w:rPr>
                <w:rFonts w:ascii="Times New Roman" w:eastAsia="Times New Roman" w:hAnsi="Times New Roman" w:cs="Times New Roman"/>
                <w:b/>
              </w:rPr>
              <w:t>-</w:t>
            </w:r>
          </w:p>
        </w:tc>
        <w:tc>
          <w:tcPr>
            <w:tcW w:w="3525" w:type="dxa"/>
            <w:vAlign w:val="center"/>
          </w:tcPr>
          <w:p w14:paraId="6C8C6582" w14:textId="6FBAA675" w:rsidR="00E77441" w:rsidRPr="00D94BDA" w:rsidRDefault="00E77441" w:rsidP="00E77441">
            <w:pPr>
              <w:rPr>
                <w:rFonts w:ascii="Times New Roman" w:eastAsia="Times New Roman" w:hAnsi="Times New Roman" w:cs="Times New Roman"/>
                <w:b/>
              </w:rPr>
            </w:pPr>
            <w:r>
              <w:rPr>
                <w:rFonts w:ascii="Times New Roman" w:eastAsia="Times New Roman" w:hAnsi="Times New Roman" w:cs="Times New Roman"/>
                <w:b/>
              </w:rPr>
              <w:t>The provider did not order the test for the client.</w:t>
            </w:r>
          </w:p>
        </w:tc>
      </w:tr>
    </w:tbl>
    <w:p w14:paraId="0B5E5FFA" w14:textId="77777777" w:rsidR="00F269B0" w:rsidRPr="00D94BDA" w:rsidRDefault="00A35D62">
      <w:pPr>
        <w:spacing w:line="480" w:lineRule="auto"/>
        <w:rPr>
          <w:rFonts w:ascii="Times New Roman" w:eastAsia="Times New Roman" w:hAnsi="Times New Roman" w:cs="Times New Roman"/>
          <w:b/>
        </w:rPr>
      </w:pPr>
      <w:r w:rsidRPr="00D94BDA">
        <w:rPr>
          <w:rFonts w:ascii="Times New Roman" w:eastAsia="Times New Roman" w:hAnsi="Times New Roman" w:cs="Times New Roman"/>
          <w:b/>
        </w:rPr>
        <w:t>Lab Correlations Reference (1) (APA):</w:t>
      </w:r>
    </w:p>
    <w:p w14:paraId="4E0CBCFD" w14:textId="682293DD" w:rsidR="00B85CD1" w:rsidRPr="00D94BDA" w:rsidRDefault="00B85CD1" w:rsidP="00B85CD1">
      <w:pPr>
        <w:spacing w:line="480" w:lineRule="auto"/>
        <w:ind w:left="720" w:hanging="720"/>
        <w:rPr>
          <w:rFonts w:ascii="Times New Roman" w:hAnsi="Times New Roman" w:cs="Times New Roman"/>
          <w:b/>
        </w:rPr>
      </w:pPr>
      <w:r w:rsidRPr="00D94BDA">
        <w:rPr>
          <w:rFonts w:ascii="Times New Roman" w:hAnsi="Times New Roman" w:cs="Times New Roman"/>
          <w:color w:val="000000"/>
        </w:rPr>
        <w:t xml:space="preserve">Pagana, T. J., Pagana, T. N., &amp; Pagana, K. D. (2021). </w:t>
      </w:r>
      <w:r w:rsidRPr="00D94BDA">
        <w:rPr>
          <w:rFonts w:ascii="Times New Roman" w:hAnsi="Times New Roman" w:cs="Times New Roman"/>
          <w:i/>
          <w:iCs/>
          <w:color w:val="000000"/>
        </w:rPr>
        <w:t xml:space="preserve">Mosby's® Manual of </w:t>
      </w:r>
      <w:r w:rsidR="00CD5D33">
        <w:rPr>
          <w:rFonts w:ascii="Times New Roman" w:hAnsi="Times New Roman" w:cs="Times New Roman"/>
          <w:i/>
          <w:iCs/>
          <w:color w:val="000000"/>
        </w:rPr>
        <w:t>d</w:t>
      </w:r>
      <w:r w:rsidRPr="00D94BDA">
        <w:rPr>
          <w:rFonts w:ascii="Times New Roman" w:hAnsi="Times New Roman" w:cs="Times New Roman"/>
          <w:i/>
          <w:iCs/>
          <w:color w:val="000000"/>
        </w:rPr>
        <w:t xml:space="preserve">iagnostic and </w:t>
      </w:r>
      <w:r w:rsidR="00CD5D33">
        <w:rPr>
          <w:rFonts w:ascii="Times New Roman" w:hAnsi="Times New Roman" w:cs="Times New Roman"/>
          <w:i/>
          <w:iCs/>
          <w:color w:val="000000"/>
        </w:rPr>
        <w:t>l</w:t>
      </w:r>
      <w:r w:rsidRPr="00D94BDA">
        <w:rPr>
          <w:rFonts w:ascii="Times New Roman" w:hAnsi="Times New Roman" w:cs="Times New Roman"/>
          <w:i/>
          <w:iCs/>
          <w:color w:val="000000"/>
        </w:rPr>
        <w:t xml:space="preserve">aboratory </w:t>
      </w:r>
      <w:r w:rsidR="00CD5D33">
        <w:rPr>
          <w:rFonts w:ascii="Times New Roman" w:hAnsi="Times New Roman" w:cs="Times New Roman"/>
          <w:i/>
          <w:iCs/>
          <w:color w:val="000000"/>
        </w:rPr>
        <w:t>t</w:t>
      </w:r>
      <w:r w:rsidRPr="00D94BDA">
        <w:rPr>
          <w:rFonts w:ascii="Times New Roman" w:hAnsi="Times New Roman" w:cs="Times New Roman"/>
          <w:i/>
          <w:iCs/>
          <w:color w:val="000000"/>
        </w:rPr>
        <w:t>ests</w:t>
      </w:r>
      <w:r w:rsidRPr="00D94BDA">
        <w:rPr>
          <w:rFonts w:ascii="Times New Roman" w:hAnsi="Times New Roman" w:cs="Times New Roman"/>
          <w:color w:val="000000"/>
        </w:rPr>
        <w:t xml:space="preserve"> (7th ed.). Elsevier - Health Sciences Division</w:t>
      </w:r>
    </w:p>
    <w:p w14:paraId="21FCD798" w14:textId="77777777" w:rsidR="00F269B0" w:rsidRPr="00D94BDA" w:rsidRDefault="00A35D62">
      <w:pPr>
        <w:spacing w:line="480" w:lineRule="auto"/>
        <w:jc w:val="center"/>
        <w:rPr>
          <w:rFonts w:ascii="Times New Roman" w:eastAsia="Times New Roman" w:hAnsi="Times New Roman" w:cs="Times New Roman"/>
          <w:b/>
        </w:rPr>
      </w:pPr>
      <w:r w:rsidRPr="00D94BDA">
        <w:rPr>
          <w:rFonts w:ascii="Times New Roman" w:eastAsia="Times New Roman" w:hAnsi="Times New Roman" w:cs="Times New Roman"/>
          <w:b/>
        </w:rPr>
        <w:t>Diagnostic Imaging</w:t>
      </w:r>
    </w:p>
    <w:p w14:paraId="7BE7A221" w14:textId="488623DA" w:rsidR="00F269B0" w:rsidRPr="00D94BDA" w:rsidRDefault="00A35D62">
      <w:pPr>
        <w:spacing w:line="480" w:lineRule="auto"/>
        <w:rPr>
          <w:rFonts w:ascii="Times New Roman" w:eastAsia="Times New Roman" w:hAnsi="Times New Roman" w:cs="Times New Roman"/>
          <w:b/>
        </w:rPr>
      </w:pPr>
      <w:r w:rsidRPr="00D94BDA">
        <w:rPr>
          <w:rFonts w:ascii="Times New Roman" w:eastAsia="Times New Roman" w:hAnsi="Times New Roman" w:cs="Times New Roman"/>
          <w:b/>
        </w:rPr>
        <w:t>All Other Diagnostic Tests (5 points):</w:t>
      </w:r>
    </w:p>
    <w:p w14:paraId="4FA3FE40" w14:textId="714CF492" w:rsidR="002747B1" w:rsidRPr="002747B1" w:rsidRDefault="002747B1" w:rsidP="002747B1">
      <w:pPr>
        <w:pStyle w:val="ListParagraph"/>
        <w:numPr>
          <w:ilvl w:val="0"/>
          <w:numId w:val="42"/>
        </w:numPr>
        <w:spacing w:line="480" w:lineRule="auto"/>
        <w:ind w:left="720"/>
        <w:rPr>
          <w:rFonts w:ascii="Times New Roman" w:eastAsia="Times New Roman" w:hAnsi="Times New Roman" w:cs="Times New Roman"/>
          <w:bCs/>
          <w:highlight w:val="yellow"/>
        </w:rPr>
      </w:pPr>
      <w:r w:rsidRPr="002747B1">
        <w:rPr>
          <w:rFonts w:ascii="Times New Roman" w:eastAsia="Times New Roman" w:hAnsi="Times New Roman" w:cs="Times New Roman"/>
          <w:bCs/>
          <w:highlight w:val="yellow"/>
        </w:rPr>
        <w:t xml:space="preserve">Electrocardiogram (ECG or EKG): The client’s EKG recorded Sinus Tachycardia with 109 BPM, which the provider interpreted as a possible inferior and anterior cardiac infarction. The provider ordered further tests </w:t>
      </w:r>
      <w:r>
        <w:rPr>
          <w:rFonts w:ascii="Times New Roman" w:eastAsia="Times New Roman" w:hAnsi="Times New Roman" w:cs="Times New Roman"/>
          <w:bCs/>
          <w:highlight w:val="yellow"/>
        </w:rPr>
        <w:t>to investigate the client’s condition further</w:t>
      </w:r>
      <w:r w:rsidRPr="002747B1">
        <w:rPr>
          <w:rFonts w:ascii="Times New Roman" w:eastAsia="Times New Roman" w:hAnsi="Times New Roman" w:cs="Times New Roman"/>
          <w:bCs/>
          <w:highlight w:val="yellow"/>
        </w:rPr>
        <w:t>.</w:t>
      </w:r>
    </w:p>
    <w:p w14:paraId="5C757FD7" w14:textId="1C82DE73" w:rsidR="005A341D" w:rsidRDefault="002747B1" w:rsidP="002747B1">
      <w:pPr>
        <w:pStyle w:val="ListParagraph"/>
        <w:numPr>
          <w:ilvl w:val="0"/>
          <w:numId w:val="42"/>
        </w:numPr>
        <w:spacing w:line="480" w:lineRule="auto"/>
        <w:ind w:left="720"/>
        <w:rPr>
          <w:rFonts w:ascii="Times New Roman" w:eastAsia="Times New Roman" w:hAnsi="Times New Roman" w:cs="Times New Roman"/>
          <w:bCs/>
        </w:rPr>
      </w:pPr>
      <w:r>
        <w:rPr>
          <w:rFonts w:ascii="Times New Roman" w:eastAsia="Times New Roman" w:hAnsi="Times New Roman" w:cs="Times New Roman"/>
          <w:bCs/>
        </w:rPr>
        <w:lastRenderedPageBreak/>
        <w:t>Two-dimensional (2-D) Echocardiogram: The client’s LVEF 2-D Echo result</w:t>
      </w:r>
      <w:r w:rsidR="004E4DDF">
        <w:rPr>
          <w:rFonts w:ascii="Times New Roman" w:eastAsia="Times New Roman" w:hAnsi="Times New Roman" w:cs="Times New Roman"/>
          <w:bCs/>
        </w:rPr>
        <w:t>s</w:t>
      </w:r>
      <w:r>
        <w:rPr>
          <w:rFonts w:ascii="Times New Roman" w:eastAsia="Times New Roman" w:hAnsi="Times New Roman" w:cs="Times New Roman"/>
          <w:bCs/>
        </w:rPr>
        <w:t xml:space="preserve"> in EF (Ejection Fraction) of 55-60%.</w:t>
      </w:r>
      <w:r w:rsidR="005312B3">
        <w:rPr>
          <w:rFonts w:ascii="Times New Roman" w:eastAsia="Times New Roman" w:hAnsi="Times New Roman" w:cs="Times New Roman"/>
          <w:bCs/>
        </w:rPr>
        <w:t xml:space="preserve"> The test also revealed a mild tricuspid regurgitation and a mildly dilated proximal ascending aorta of 3.8 cm.</w:t>
      </w:r>
    </w:p>
    <w:p w14:paraId="64BE21F9" w14:textId="779F2462" w:rsidR="002747B1" w:rsidRPr="005A341D" w:rsidRDefault="002747B1" w:rsidP="002747B1">
      <w:pPr>
        <w:pStyle w:val="ListParagraph"/>
        <w:numPr>
          <w:ilvl w:val="0"/>
          <w:numId w:val="42"/>
        </w:numPr>
        <w:spacing w:line="480" w:lineRule="auto"/>
        <w:ind w:left="720"/>
        <w:rPr>
          <w:rFonts w:ascii="Times New Roman" w:eastAsia="Times New Roman" w:hAnsi="Times New Roman" w:cs="Times New Roman"/>
          <w:bCs/>
        </w:rPr>
      </w:pPr>
      <w:r>
        <w:rPr>
          <w:rFonts w:ascii="Times New Roman" w:eastAsia="Times New Roman" w:hAnsi="Times New Roman" w:cs="Times New Roman"/>
          <w:bCs/>
        </w:rPr>
        <w:t>Cardiac Catheterization</w:t>
      </w:r>
      <w:r w:rsidR="00F42539">
        <w:rPr>
          <w:rFonts w:ascii="Times New Roman" w:eastAsia="Times New Roman" w:hAnsi="Times New Roman" w:cs="Times New Roman"/>
          <w:bCs/>
        </w:rPr>
        <w:t xml:space="preserve"> (Coronary Angiography)</w:t>
      </w:r>
      <w:r w:rsidR="004E4DDF">
        <w:rPr>
          <w:rFonts w:ascii="Times New Roman" w:eastAsia="Times New Roman" w:hAnsi="Times New Roman" w:cs="Times New Roman"/>
          <w:bCs/>
        </w:rPr>
        <w:t xml:space="preserve">: The client’s Left Heart Catheterization results show </w:t>
      </w:r>
      <w:r w:rsidR="00F42539">
        <w:rPr>
          <w:rFonts w:ascii="Times New Roman" w:eastAsia="Times New Roman" w:hAnsi="Times New Roman" w:cs="Times New Roman"/>
          <w:bCs/>
        </w:rPr>
        <w:t xml:space="preserve">non-obstructive coronary artery disease and </w:t>
      </w:r>
      <w:r w:rsidR="004E4DDF">
        <w:rPr>
          <w:rFonts w:ascii="Times New Roman" w:eastAsia="Times New Roman" w:hAnsi="Times New Roman" w:cs="Times New Roman"/>
          <w:bCs/>
        </w:rPr>
        <w:t>Right Dominant Circulation with LVEDP (Left Ventricular End-Diastolic Pressure) of 16mmHg.</w:t>
      </w:r>
    </w:p>
    <w:p w14:paraId="012BD8A9" w14:textId="3CC2E950" w:rsidR="00F269B0" w:rsidRDefault="00A35D62">
      <w:pPr>
        <w:spacing w:line="480" w:lineRule="auto"/>
        <w:rPr>
          <w:rFonts w:ascii="Times New Roman" w:eastAsia="Times New Roman" w:hAnsi="Times New Roman" w:cs="Times New Roman"/>
          <w:b/>
        </w:rPr>
      </w:pPr>
      <w:r w:rsidRPr="00D94BDA">
        <w:rPr>
          <w:rFonts w:ascii="Times New Roman" w:eastAsia="Times New Roman" w:hAnsi="Times New Roman" w:cs="Times New Roman"/>
          <w:b/>
        </w:rPr>
        <w:t>Diagnostic Test Correlation (5 points):</w:t>
      </w:r>
    </w:p>
    <w:p w14:paraId="3DF1B36E" w14:textId="77777777" w:rsidR="007C0513" w:rsidRDefault="004E4DDF" w:rsidP="005547ED">
      <w:pPr>
        <w:tabs>
          <w:tab w:val="left" w:pos="720"/>
        </w:tabs>
        <w:spacing w:line="480" w:lineRule="auto"/>
        <w:rPr>
          <w:rFonts w:ascii="Times New Roman" w:eastAsia="Times New Roman" w:hAnsi="Times New Roman" w:cs="Times New Roman"/>
          <w:bCs/>
        </w:rPr>
      </w:pPr>
      <w:r>
        <w:rPr>
          <w:rFonts w:ascii="Times New Roman" w:eastAsia="Times New Roman" w:hAnsi="Times New Roman" w:cs="Times New Roman"/>
          <w:bCs/>
        </w:rPr>
        <w:tab/>
        <w:t>Electrocardiography</w:t>
      </w:r>
      <w:r w:rsidR="00087D73">
        <w:rPr>
          <w:rFonts w:ascii="Times New Roman" w:eastAsia="Times New Roman" w:hAnsi="Times New Roman" w:cs="Times New Roman"/>
          <w:bCs/>
        </w:rPr>
        <w:t xml:space="preserve"> (EKG), an</w:t>
      </w:r>
      <w:r>
        <w:rPr>
          <w:rFonts w:ascii="Times New Roman" w:eastAsia="Times New Roman" w:hAnsi="Times New Roman" w:cs="Times New Roman"/>
          <w:bCs/>
        </w:rPr>
        <w:t xml:space="preserve"> electrodiagnostic test</w:t>
      </w:r>
      <w:r w:rsidR="00087D73">
        <w:rPr>
          <w:rFonts w:ascii="Times New Roman" w:eastAsia="Times New Roman" w:hAnsi="Times New Roman" w:cs="Times New Roman"/>
          <w:bCs/>
        </w:rPr>
        <w:t>,</w:t>
      </w:r>
      <w:r>
        <w:rPr>
          <w:rFonts w:ascii="Times New Roman" w:eastAsia="Times New Roman" w:hAnsi="Times New Roman" w:cs="Times New Roman"/>
          <w:bCs/>
        </w:rPr>
        <w:t xml:space="preserve"> records the electrical impulses that stimulate the heart</w:t>
      </w:r>
      <w:r w:rsidR="00087D73">
        <w:rPr>
          <w:rFonts w:ascii="Times New Roman" w:eastAsia="Times New Roman" w:hAnsi="Times New Roman" w:cs="Times New Roman"/>
          <w:bCs/>
        </w:rPr>
        <w:t xml:space="preserve"> to contract (Pagana et al., 2021, p. 506). The client’s provider ordered a stress test; one of the required monitoring diagnostics is the EKG. The client’s EKG result indicated Ventricular Tachycardia, prompting the provider to order another cardiac workup for the client. </w:t>
      </w:r>
    </w:p>
    <w:p w14:paraId="4C64A47D" w14:textId="77777777" w:rsidR="007C0513" w:rsidRDefault="007C0513" w:rsidP="005547ED">
      <w:pPr>
        <w:tabs>
          <w:tab w:val="left" w:pos="720"/>
        </w:tabs>
        <w:spacing w:line="480" w:lineRule="auto"/>
        <w:rPr>
          <w:rFonts w:ascii="Times New Roman" w:eastAsia="Times New Roman" w:hAnsi="Times New Roman" w:cs="Times New Roman"/>
          <w:bCs/>
        </w:rPr>
      </w:pPr>
      <w:r>
        <w:rPr>
          <w:rFonts w:ascii="Times New Roman" w:eastAsia="Times New Roman" w:hAnsi="Times New Roman" w:cs="Times New Roman"/>
          <w:bCs/>
        </w:rPr>
        <w:tab/>
      </w:r>
      <w:r w:rsidR="00087D73">
        <w:rPr>
          <w:rFonts w:ascii="Times New Roman" w:eastAsia="Times New Roman" w:hAnsi="Times New Roman" w:cs="Times New Roman"/>
          <w:bCs/>
        </w:rPr>
        <w:t>A two-dimensional echocardiography was ordered. It is performed commonly to evaluate heart wall motion (a measure of heart wall function) to detect valvular disease, evaluate the heart during stress testing, and identify and quantify pericardial fluid (Pagana et al., 2021, p. 842).</w:t>
      </w:r>
    </w:p>
    <w:p w14:paraId="1C7D85B8" w14:textId="4C073310" w:rsidR="009A4B59" w:rsidRPr="009A4B59" w:rsidRDefault="007C0513" w:rsidP="005547ED">
      <w:pPr>
        <w:tabs>
          <w:tab w:val="left" w:pos="720"/>
        </w:tabs>
        <w:spacing w:line="480" w:lineRule="auto"/>
        <w:rPr>
          <w:rFonts w:ascii="Times New Roman" w:eastAsia="Times New Roman" w:hAnsi="Times New Roman" w:cs="Times New Roman"/>
          <w:bCs/>
        </w:rPr>
      </w:pPr>
      <w:r>
        <w:rPr>
          <w:rFonts w:ascii="Times New Roman" w:eastAsia="Times New Roman" w:hAnsi="Times New Roman" w:cs="Times New Roman"/>
          <w:bCs/>
        </w:rPr>
        <w:tab/>
      </w:r>
      <w:r w:rsidR="00F42539">
        <w:rPr>
          <w:rFonts w:ascii="Times New Roman" w:eastAsia="Times New Roman" w:hAnsi="Times New Roman" w:cs="Times New Roman"/>
          <w:bCs/>
        </w:rPr>
        <w:t>Cardiac catheterization visualizes the heart chambers, arteries, and great vessels (Pagana et al., 2021, p. 975). The study is used to locate the region of coronary occlusion in clients with positive stress test results and to determine the effects of valvular heart disease (Pagana et al., 2021, p. 975).</w:t>
      </w:r>
    </w:p>
    <w:p w14:paraId="10CF4B48" w14:textId="77777777" w:rsidR="00F269B0" w:rsidRPr="00D94BDA" w:rsidRDefault="00A35D62">
      <w:pPr>
        <w:spacing w:line="480" w:lineRule="auto"/>
        <w:rPr>
          <w:rFonts w:ascii="Times New Roman" w:eastAsia="Times New Roman" w:hAnsi="Times New Roman" w:cs="Times New Roman"/>
        </w:rPr>
      </w:pPr>
      <w:r w:rsidRPr="00D94BDA">
        <w:rPr>
          <w:rFonts w:ascii="Times New Roman" w:eastAsia="Times New Roman" w:hAnsi="Times New Roman" w:cs="Times New Roman"/>
          <w:b/>
        </w:rPr>
        <w:t xml:space="preserve">Diagnostic Test Reference (1) (APA): </w:t>
      </w:r>
    </w:p>
    <w:p w14:paraId="5E71E905" w14:textId="5EFB4212" w:rsidR="00B85CD1" w:rsidRPr="00D94BDA" w:rsidRDefault="00B85CD1" w:rsidP="00B85CD1">
      <w:pPr>
        <w:spacing w:line="480" w:lineRule="auto"/>
        <w:ind w:left="720" w:hanging="720"/>
        <w:rPr>
          <w:rFonts w:ascii="Times New Roman" w:hAnsi="Times New Roman" w:cs="Times New Roman"/>
          <w:b/>
        </w:rPr>
      </w:pPr>
      <w:r w:rsidRPr="00D94BDA">
        <w:rPr>
          <w:rFonts w:ascii="Times New Roman" w:hAnsi="Times New Roman" w:cs="Times New Roman"/>
          <w:color w:val="000000"/>
        </w:rPr>
        <w:t xml:space="preserve">Pagana, T. J., Pagana, T. N., &amp; Pagana, K. D. (2021). </w:t>
      </w:r>
      <w:r w:rsidRPr="00D94BDA">
        <w:rPr>
          <w:rFonts w:ascii="Times New Roman" w:hAnsi="Times New Roman" w:cs="Times New Roman"/>
          <w:i/>
          <w:iCs/>
          <w:color w:val="000000"/>
        </w:rPr>
        <w:t xml:space="preserve">Mosby's® </w:t>
      </w:r>
      <w:r w:rsidR="00CD5D33">
        <w:rPr>
          <w:rFonts w:ascii="Times New Roman" w:hAnsi="Times New Roman" w:cs="Times New Roman"/>
          <w:i/>
          <w:iCs/>
          <w:color w:val="000000"/>
        </w:rPr>
        <w:t>M</w:t>
      </w:r>
      <w:r w:rsidRPr="00D94BDA">
        <w:rPr>
          <w:rFonts w:ascii="Times New Roman" w:hAnsi="Times New Roman" w:cs="Times New Roman"/>
          <w:i/>
          <w:iCs/>
          <w:color w:val="000000"/>
        </w:rPr>
        <w:t xml:space="preserve">anual of </w:t>
      </w:r>
      <w:r w:rsidR="00CD5D33">
        <w:rPr>
          <w:rFonts w:ascii="Times New Roman" w:hAnsi="Times New Roman" w:cs="Times New Roman"/>
          <w:i/>
          <w:iCs/>
          <w:color w:val="000000"/>
        </w:rPr>
        <w:t>d</w:t>
      </w:r>
      <w:r w:rsidRPr="00D94BDA">
        <w:rPr>
          <w:rFonts w:ascii="Times New Roman" w:hAnsi="Times New Roman" w:cs="Times New Roman"/>
          <w:i/>
          <w:iCs/>
          <w:color w:val="000000"/>
        </w:rPr>
        <w:t xml:space="preserve">iagnostic and </w:t>
      </w:r>
      <w:r w:rsidR="00CD5D33">
        <w:rPr>
          <w:rFonts w:ascii="Times New Roman" w:hAnsi="Times New Roman" w:cs="Times New Roman"/>
          <w:i/>
          <w:iCs/>
          <w:color w:val="000000"/>
        </w:rPr>
        <w:t>l</w:t>
      </w:r>
      <w:r w:rsidRPr="00D94BDA">
        <w:rPr>
          <w:rFonts w:ascii="Times New Roman" w:hAnsi="Times New Roman" w:cs="Times New Roman"/>
          <w:i/>
          <w:iCs/>
          <w:color w:val="000000"/>
        </w:rPr>
        <w:t xml:space="preserve">aboratory </w:t>
      </w:r>
      <w:r w:rsidR="00CD5D33">
        <w:rPr>
          <w:rFonts w:ascii="Times New Roman" w:hAnsi="Times New Roman" w:cs="Times New Roman"/>
          <w:i/>
          <w:iCs/>
          <w:color w:val="000000"/>
        </w:rPr>
        <w:t>t</w:t>
      </w:r>
      <w:r w:rsidRPr="00D94BDA">
        <w:rPr>
          <w:rFonts w:ascii="Times New Roman" w:hAnsi="Times New Roman" w:cs="Times New Roman"/>
          <w:i/>
          <w:iCs/>
          <w:color w:val="000000"/>
        </w:rPr>
        <w:t>ests</w:t>
      </w:r>
      <w:r w:rsidRPr="00D94BDA">
        <w:rPr>
          <w:rFonts w:ascii="Times New Roman" w:hAnsi="Times New Roman" w:cs="Times New Roman"/>
          <w:color w:val="000000"/>
        </w:rPr>
        <w:t xml:space="preserve"> (7th ed.). Elsevier - Health Sciences Division</w:t>
      </w:r>
    </w:p>
    <w:p w14:paraId="6ABDCBCE" w14:textId="77777777" w:rsidR="00B85CD1" w:rsidRPr="00D94BDA" w:rsidRDefault="00B85CD1">
      <w:pPr>
        <w:rPr>
          <w:rFonts w:ascii="Times New Roman" w:eastAsia="Times New Roman" w:hAnsi="Times New Roman" w:cs="Times New Roman"/>
          <w:b/>
        </w:rPr>
      </w:pPr>
      <w:r w:rsidRPr="00D94BDA">
        <w:rPr>
          <w:rFonts w:ascii="Times New Roman" w:eastAsia="Times New Roman" w:hAnsi="Times New Roman" w:cs="Times New Roman"/>
          <w:b/>
        </w:rPr>
        <w:br w:type="page"/>
      </w:r>
    </w:p>
    <w:p w14:paraId="2077DECF" w14:textId="3F9C5035" w:rsidR="00F269B0" w:rsidRPr="00D94BDA" w:rsidRDefault="00A35D62">
      <w:pPr>
        <w:ind w:firstLine="720"/>
        <w:jc w:val="center"/>
        <w:rPr>
          <w:rFonts w:ascii="Times New Roman" w:eastAsia="Times New Roman" w:hAnsi="Times New Roman" w:cs="Times New Roman"/>
          <w:b/>
        </w:rPr>
      </w:pPr>
      <w:r w:rsidRPr="00D94BDA">
        <w:rPr>
          <w:rFonts w:ascii="Times New Roman" w:eastAsia="Times New Roman" w:hAnsi="Times New Roman" w:cs="Times New Roman"/>
          <w:b/>
        </w:rPr>
        <w:lastRenderedPageBreak/>
        <w:t>Current Medications (10 points, 1 point per completed med)</w:t>
      </w:r>
    </w:p>
    <w:p w14:paraId="31AB5FE0" w14:textId="77777777" w:rsidR="00F269B0" w:rsidRPr="00D94BDA" w:rsidRDefault="00A35D62">
      <w:pPr>
        <w:ind w:firstLine="720"/>
        <w:jc w:val="center"/>
        <w:rPr>
          <w:rFonts w:ascii="Times New Roman" w:eastAsia="Times New Roman" w:hAnsi="Times New Roman" w:cs="Times New Roman"/>
          <w:b/>
          <w:color w:val="000000"/>
        </w:rPr>
      </w:pPr>
      <w:r w:rsidRPr="00D94BDA">
        <w:rPr>
          <w:rFonts w:ascii="Times New Roman" w:eastAsia="Times New Roman" w:hAnsi="Times New Roman" w:cs="Times New Roman"/>
          <w:b/>
        </w:rPr>
        <w:t xml:space="preserve">*10 </w:t>
      </w:r>
      <w:r w:rsidRPr="00D94BDA">
        <w:rPr>
          <w:rFonts w:ascii="Times New Roman" w:eastAsia="Times New Roman" w:hAnsi="Times New Roman" w:cs="Times New Roman"/>
          <w:b/>
          <w:u w:val="single"/>
        </w:rPr>
        <w:t>different</w:t>
      </w:r>
      <w:r w:rsidRPr="00D94BDA">
        <w:rPr>
          <w:rFonts w:ascii="Times New Roman" w:eastAsia="Times New Roman" w:hAnsi="Times New Roman" w:cs="Times New Roman"/>
          <w:b/>
        </w:rPr>
        <w:t xml:space="preserve"> medications must be completed*</w:t>
      </w:r>
    </w:p>
    <w:p w14:paraId="1689E274" w14:textId="77777777" w:rsidR="00F269B0" w:rsidRPr="00D94BDA" w:rsidRDefault="00A35D62" w:rsidP="00456115">
      <w:pPr>
        <w:keepNext/>
        <w:pBdr>
          <w:top w:val="nil"/>
          <w:left w:val="nil"/>
          <w:bottom w:val="nil"/>
          <w:right w:val="nil"/>
          <w:between w:val="nil"/>
        </w:pBdr>
        <w:contextualSpacing/>
        <w:rPr>
          <w:rFonts w:ascii="Times New Roman" w:eastAsia="Times New Roman" w:hAnsi="Times New Roman" w:cs="Times New Roman"/>
          <w:b/>
          <w:color w:val="000000"/>
        </w:rPr>
      </w:pPr>
      <w:r w:rsidRPr="00D94BDA">
        <w:rPr>
          <w:rFonts w:ascii="Times New Roman" w:eastAsia="Times New Roman" w:hAnsi="Times New Roman" w:cs="Times New Roman"/>
          <w:b/>
          <w:color w:val="000000"/>
        </w:rPr>
        <w:t>Home Medications (5 required)</w:t>
      </w:r>
    </w:p>
    <w:tbl>
      <w:tblPr>
        <w:tblStyle w:val="af3"/>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2520"/>
        <w:gridCol w:w="2430"/>
        <w:gridCol w:w="2520"/>
      </w:tblGrid>
      <w:tr w:rsidR="00134A2F" w:rsidRPr="00D94BDA" w14:paraId="4033DA5F" w14:textId="77777777" w:rsidTr="00F61C5A">
        <w:tc>
          <w:tcPr>
            <w:tcW w:w="2155" w:type="dxa"/>
            <w:vAlign w:val="center"/>
          </w:tcPr>
          <w:p w14:paraId="42C139F5" w14:textId="086552D1" w:rsidR="00134A2F" w:rsidRPr="00D94BDA" w:rsidRDefault="00134A2F" w:rsidP="00134A2F">
            <w:pPr>
              <w:contextualSpacing/>
              <w:rPr>
                <w:rFonts w:ascii="Times New Roman" w:eastAsia="Times New Roman" w:hAnsi="Times New Roman" w:cs="Times New Roman"/>
                <w:b/>
              </w:rPr>
            </w:pPr>
            <w:r w:rsidRPr="00D94BDA">
              <w:rPr>
                <w:rFonts w:ascii="Times New Roman" w:eastAsia="Times New Roman" w:hAnsi="Times New Roman" w:cs="Times New Roman"/>
                <w:b/>
              </w:rPr>
              <w:t>Generic</w:t>
            </w:r>
          </w:p>
        </w:tc>
        <w:tc>
          <w:tcPr>
            <w:tcW w:w="2520" w:type="dxa"/>
            <w:vAlign w:val="center"/>
          </w:tcPr>
          <w:p w14:paraId="6E81AAD6" w14:textId="5211B37B" w:rsidR="00134A2F" w:rsidRPr="00D94BDA" w:rsidRDefault="000A17B5" w:rsidP="00134A2F">
            <w:pPr>
              <w:contextualSpacing/>
              <w:jc w:val="center"/>
              <w:rPr>
                <w:rFonts w:ascii="Times New Roman" w:eastAsia="Times New Roman" w:hAnsi="Times New Roman" w:cs="Times New Roman"/>
              </w:rPr>
            </w:pPr>
            <w:r>
              <w:rPr>
                <w:rFonts w:ascii="Times New Roman" w:eastAsia="Times New Roman" w:hAnsi="Times New Roman" w:cs="Times New Roman"/>
              </w:rPr>
              <w:t>Metformin</w:t>
            </w:r>
          </w:p>
        </w:tc>
        <w:tc>
          <w:tcPr>
            <w:tcW w:w="2430" w:type="dxa"/>
            <w:vAlign w:val="center"/>
          </w:tcPr>
          <w:p w14:paraId="7FA8D9C2" w14:textId="5B8A0686" w:rsidR="00134A2F" w:rsidRPr="00D94BDA" w:rsidRDefault="007E11DA" w:rsidP="00134A2F">
            <w:pPr>
              <w:contextualSpacing/>
              <w:jc w:val="center"/>
              <w:rPr>
                <w:rFonts w:ascii="Times New Roman" w:eastAsia="Times New Roman" w:hAnsi="Times New Roman" w:cs="Times New Roman"/>
              </w:rPr>
            </w:pPr>
            <w:r>
              <w:rPr>
                <w:rFonts w:ascii="Times New Roman" w:eastAsia="Times New Roman" w:hAnsi="Times New Roman" w:cs="Times New Roman"/>
              </w:rPr>
              <w:t>Lisinopril</w:t>
            </w:r>
          </w:p>
        </w:tc>
        <w:tc>
          <w:tcPr>
            <w:tcW w:w="2520" w:type="dxa"/>
            <w:vAlign w:val="center"/>
          </w:tcPr>
          <w:p w14:paraId="023657B9" w14:textId="25EC2E59" w:rsidR="00134A2F" w:rsidRPr="00D94BDA" w:rsidRDefault="00177B25" w:rsidP="00134A2F">
            <w:pPr>
              <w:contextualSpacing/>
              <w:jc w:val="center"/>
              <w:rPr>
                <w:rFonts w:ascii="Times New Roman" w:eastAsia="Times New Roman" w:hAnsi="Times New Roman" w:cs="Times New Roman"/>
              </w:rPr>
            </w:pPr>
            <w:r>
              <w:rPr>
                <w:rFonts w:ascii="Times New Roman" w:eastAsia="Times New Roman" w:hAnsi="Times New Roman" w:cs="Times New Roman"/>
              </w:rPr>
              <w:t>Fenofibrate</w:t>
            </w:r>
          </w:p>
        </w:tc>
      </w:tr>
      <w:tr w:rsidR="006664DE" w:rsidRPr="00D94BDA" w14:paraId="6EEB8005" w14:textId="77777777" w:rsidTr="00F61C5A">
        <w:tc>
          <w:tcPr>
            <w:tcW w:w="2155" w:type="dxa"/>
            <w:vAlign w:val="center"/>
          </w:tcPr>
          <w:p w14:paraId="170455DA" w14:textId="2200DAD1" w:rsidR="006664DE" w:rsidRPr="00D94BDA" w:rsidRDefault="006664DE" w:rsidP="00134A2F">
            <w:pPr>
              <w:contextualSpacing/>
              <w:rPr>
                <w:rFonts w:ascii="Times New Roman" w:eastAsia="Times New Roman" w:hAnsi="Times New Roman" w:cs="Times New Roman"/>
                <w:b/>
              </w:rPr>
            </w:pPr>
            <w:r>
              <w:rPr>
                <w:rFonts w:ascii="Times New Roman" w:eastAsia="Times New Roman" w:hAnsi="Times New Roman" w:cs="Times New Roman"/>
                <w:b/>
              </w:rPr>
              <w:t>Brand</w:t>
            </w:r>
          </w:p>
        </w:tc>
        <w:tc>
          <w:tcPr>
            <w:tcW w:w="2520" w:type="dxa"/>
            <w:vAlign w:val="center"/>
          </w:tcPr>
          <w:p w14:paraId="1C5E3C01" w14:textId="28735898" w:rsidR="006664DE" w:rsidRPr="00E51A00" w:rsidRDefault="000A17B5" w:rsidP="00134A2F">
            <w:pPr>
              <w:contextualSpacing/>
              <w:jc w:val="center"/>
              <w:rPr>
                <w:rFonts w:ascii="Times New Roman" w:eastAsia="Times New Roman" w:hAnsi="Times New Roman" w:cs="Times New Roman"/>
                <w:b/>
                <w:bCs/>
              </w:rPr>
            </w:pPr>
            <w:proofErr w:type="spellStart"/>
            <w:r>
              <w:rPr>
                <w:rFonts w:ascii="Times New Roman" w:eastAsia="Times New Roman" w:hAnsi="Times New Roman" w:cs="Times New Roman"/>
                <w:b/>
                <w:bCs/>
              </w:rPr>
              <w:t>Glumetza</w:t>
            </w:r>
            <w:proofErr w:type="spellEnd"/>
          </w:p>
        </w:tc>
        <w:tc>
          <w:tcPr>
            <w:tcW w:w="2430" w:type="dxa"/>
            <w:vAlign w:val="center"/>
          </w:tcPr>
          <w:p w14:paraId="6630A17E" w14:textId="53D59BB9" w:rsidR="006664DE" w:rsidRPr="00E51A00" w:rsidRDefault="007E11DA" w:rsidP="00134A2F">
            <w:pPr>
              <w:contextualSpacing/>
              <w:jc w:val="center"/>
              <w:rPr>
                <w:rFonts w:ascii="Times New Roman" w:eastAsia="Times New Roman" w:hAnsi="Times New Roman" w:cs="Times New Roman"/>
                <w:b/>
                <w:bCs/>
              </w:rPr>
            </w:pPr>
            <w:r>
              <w:rPr>
                <w:rFonts w:ascii="Times New Roman" w:eastAsia="Times New Roman" w:hAnsi="Times New Roman" w:cs="Times New Roman"/>
                <w:b/>
                <w:bCs/>
              </w:rPr>
              <w:t>Zestril</w:t>
            </w:r>
          </w:p>
        </w:tc>
        <w:tc>
          <w:tcPr>
            <w:tcW w:w="2520" w:type="dxa"/>
            <w:vAlign w:val="center"/>
          </w:tcPr>
          <w:p w14:paraId="72B04247" w14:textId="64867A4D" w:rsidR="006664DE" w:rsidRPr="00E51A00" w:rsidRDefault="00177B25" w:rsidP="00134A2F">
            <w:pPr>
              <w:contextualSpacing/>
              <w:jc w:val="center"/>
              <w:rPr>
                <w:rFonts w:ascii="Times New Roman" w:eastAsia="Times New Roman" w:hAnsi="Times New Roman" w:cs="Times New Roman"/>
                <w:b/>
                <w:bCs/>
              </w:rPr>
            </w:pPr>
            <w:r>
              <w:rPr>
                <w:rFonts w:ascii="Times New Roman" w:eastAsia="Times New Roman" w:hAnsi="Times New Roman" w:cs="Times New Roman"/>
                <w:b/>
                <w:bCs/>
              </w:rPr>
              <w:t>Tricor</w:t>
            </w:r>
          </w:p>
        </w:tc>
      </w:tr>
      <w:tr w:rsidR="00134A2F" w:rsidRPr="00D94BDA" w14:paraId="14ACC8FD" w14:textId="77777777" w:rsidTr="00F61C5A">
        <w:tc>
          <w:tcPr>
            <w:tcW w:w="2155" w:type="dxa"/>
            <w:vAlign w:val="center"/>
          </w:tcPr>
          <w:p w14:paraId="204D3E50" w14:textId="77777777" w:rsidR="00134A2F" w:rsidRPr="00D94BDA" w:rsidRDefault="00134A2F" w:rsidP="00134A2F">
            <w:pPr>
              <w:contextualSpacing/>
              <w:rPr>
                <w:rFonts w:ascii="Times New Roman" w:eastAsia="Times New Roman" w:hAnsi="Times New Roman" w:cs="Times New Roman"/>
                <w:b/>
              </w:rPr>
            </w:pPr>
            <w:r w:rsidRPr="00D94BDA">
              <w:rPr>
                <w:rFonts w:ascii="Times New Roman" w:eastAsia="Times New Roman" w:hAnsi="Times New Roman" w:cs="Times New Roman"/>
                <w:b/>
              </w:rPr>
              <w:t>Dose</w:t>
            </w:r>
          </w:p>
        </w:tc>
        <w:tc>
          <w:tcPr>
            <w:tcW w:w="2520" w:type="dxa"/>
            <w:vAlign w:val="center"/>
          </w:tcPr>
          <w:p w14:paraId="45376030" w14:textId="2EA1F607" w:rsidR="00134A2F" w:rsidRPr="00D94BDA" w:rsidRDefault="000A17B5" w:rsidP="00134A2F">
            <w:pPr>
              <w:contextualSpacing/>
              <w:jc w:val="center"/>
              <w:rPr>
                <w:rFonts w:ascii="Times New Roman" w:eastAsia="Times New Roman" w:hAnsi="Times New Roman" w:cs="Times New Roman"/>
              </w:rPr>
            </w:pPr>
            <w:r>
              <w:rPr>
                <w:rFonts w:ascii="Times New Roman" w:eastAsia="Times New Roman" w:hAnsi="Times New Roman" w:cs="Times New Roman"/>
              </w:rPr>
              <w:t>1000</w:t>
            </w:r>
            <w:r w:rsidR="006664DE">
              <w:rPr>
                <w:rFonts w:ascii="Times New Roman" w:eastAsia="Times New Roman" w:hAnsi="Times New Roman" w:cs="Times New Roman"/>
              </w:rPr>
              <w:t xml:space="preserve"> mg</w:t>
            </w:r>
          </w:p>
        </w:tc>
        <w:tc>
          <w:tcPr>
            <w:tcW w:w="2430" w:type="dxa"/>
            <w:vAlign w:val="center"/>
          </w:tcPr>
          <w:p w14:paraId="7871FA2F" w14:textId="3C0F095E" w:rsidR="00134A2F" w:rsidRPr="00D94BDA" w:rsidRDefault="007E11DA" w:rsidP="00134A2F">
            <w:pPr>
              <w:contextualSpacing/>
              <w:jc w:val="center"/>
              <w:rPr>
                <w:rFonts w:ascii="Times New Roman" w:eastAsia="Times New Roman" w:hAnsi="Times New Roman" w:cs="Times New Roman"/>
              </w:rPr>
            </w:pPr>
            <w:r>
              <w:rPr>
                <w:rFonts w:ascii="Times New Roman" w:eastAsia="Times New Roman" w:hAnsi="Times New Roman" w:cs="Times New Roman"/>
              </w:rPr>
              <w:t>40</w:t>
            </w:r>
            <w:r w:rsidR="006664DE">
              <w:rPr>
                <w:rFonts w:ascii="Times New Roman" w:eastAsia="Times New Roman" w:hAnsi="Times New Roman" w:cs="Times New Roman"/>
              </w:rPr>
              <w:t xml:space="preserve"> mg</w:t>
            </w:r>
          </w:p>
        </w:tc>
        <w:tc>
          <w:tcPr>
            <w:tcW w:w="2520" w:type="dxa"/>
            <w:vAlign w:val="center"/>
          </w:tcPr>
          <w:p w14:paraId="4797DABB" w14:textId="25758F61" w:rsidR="00134A2F" w:rsidRPr="00D94BDA" w:rsidRDefault="00177B25" w:rsidP="00134A2F">
            <w:pPr>
              <w:contextualSpacing/>
              <w:jc w:val="center"/>
              <w:rPr>
                <w:rFonts w:ascii="Times New Roman" w:eastAsia="Times New Roman" w:hAnsi="Times New Roman" w:cs="Times New Roman"/>
              </w:rPr>
            </w:pPr>
            <w:r>
              <w:rPr>
                <w:rFonts w:ascii="Times New Roman" w:eastAsia="Times New Roman" w:hAnsi="Times New Roman" w:cs="Times New Roman"/>
              </w:rPr>
              <w:t>145</w:t>
            </w:r>
            <w:r w:rsidR="006664DE">
              <w:rPr>
                <w:rFonts w:ascii="Times New Roman" w:eastAsia="Times New Roman" w:hAnsi="Times New Roman" w:cs="Times New Roman"/>
              </w:rPr>
              <w:t xml:space="preserve"> mg</w:t>
            </w:r>
          </w:p>
        </w:tc>
      </w:tr>
      <w:tr w:rsidR="00134A2F" w:rsidRPr="00D94BDA" w14:paraId="16795CC1" w14:textId="77777777" w:rsidTr="00B461BE">
        <w:tc>
          <w:tcPr>
            <w:tcW w:w="2155" w:type="dxa"/>
            <w:vAlign w:val="center"/>
          </w:tcPr>
          <w:p w14:paraId="01C1F5F2" w14:textId="56021A30" w:rsidR="00134A2F" w:rsidRPr="00D94BDA" w:rsidRDefault="00134A2F" w:rsidP="00134A2F">
            <w:pPr>
              <w:contextualSpacing/>
              <w:rPr>
                <w:rFonts w:ascii="Times New Roman" w:eastAsia="Times New Roman" w:hAnsi="Times New Roman" w:cs="Times New Roman"/>
                <w:b/>
              </w:rPr>
            </w:pPr>
            <w:r w:rsidRPr="00D94BDA">
              <w:rPr>
                <w:rFonts w:ascii="Times New Roman" w:eastAsia="Times New Roman" w:hAnsi="Times New Roman" w:cs="Times New Roman"/>
                <w:b/>
              </w:rPr>
              <w:t>Frequency</w:t>
            </w:r>
          </w:p>
        </w:tc>
        <w:tc>
          <w:tcPr>
            <w:tcW w:w="2520" w:type="dxa"/>
            <w:vAlign w:val="center"/>
          </w:tcPr>
          <w:p w14:paraId="0904F240" w14:textId="47358C5A" w:rsidR="00134A2F" w:rsidRPr="00D94BDA" w:rsidRDefault="000A17B5" w:rsidP="00134A2F">
            <w:pPr>
              <w:contextualSpacing/>
              <w:jc w:val="center"/>
              <w:rPr>
                <w:rFonts w:ascii="Times New Roman" w:eastAsia="Times New Roman" w:hAnsi="Times New Roman" w:cs="Times New Roman"/>
              </w:rPr>
            </w:pPr>
            <w:r>
              <w:rPr>
                <w:rFonts w:ascii="Times New Roman" w:eastAsia="Times New Roman" w:hAnsi="Times New Roman" w:cs="Times New Roman"/>
              </w:rPr>
              <w:t>BID</w:t>
            </w:r>
          </w:p>
        </w:tc>
        <w:tc>
          <w:tcPr>
            <w:tcW w:w="2430" w:type="dxa"/>
            <w:vAlign w:val="center"/>
          </w:tcPr>
          <w:p w14:paraId="1DCE309C" w14:textId="28B89968" w:rsidR="00134A2F" w:rsidRPr="00D94BDA" w:rsidRDefault="007E11DA" w:rsidP="00134A2F">
            <w:pPr>
              <w:contextualSpacing/>
              <w:jc w:val="center"/>
              <w:rPr>
                <w:rFonts w:ascii="Times New Roman" w:eastAsia="Times New Roman" w:hAnsi="Times New Roman" w:cs="Times New Roman"/>
              </w:rPr>
            </w:pPr>
            <w:r>
              <w:rPr>
                <w:rFonts w:ascii="Times New Roman" w:eastAsia="Times New Roman" w:hAnsi="Times New Roman" w:cs="Times New Roman"/>
              </w:rPr>
              <w:t>DAILY</w:t>
            </w:r>
          </w:p>
        </w:tc>
        <w:tc>
          <w:tcPr>
            <w:tcW w:w="2520" w:type="dxa"/>
            <w:vAlign w:val="center"/>
          </w:tcPr>
          <w:p w14:paraId="0A2B935A" w14:textId="2936856D" w:rsidR="00134A2F" w:rsidRPr="00D94BDA" w:rsidRDefault="00177B25" w:rsidP="00134A2F">
            <w:pPr>
              <w:contextualSpacing/>
              <w:jc w:val="center"/>
              <w:rPr>
                <w:rFonts w:ascii="Times New Roman" w:eastAsia="Times New Roman" w:hAnsi="Times New Roman" w:cs="Times New Roman"/>
              </w:rPr>
            </w:pPr>
            <w:r>
              <w:rPr>
                <w:rFonts w:ascii="Times New Roman" w:eastAsia="Times New Roman" w:hAnsi="Times New Roman" w:cs="Times New Roman"/>
              </w:rPr>
              <w:t>DAILY</w:t>
            </w:r>
          </w:p>
        </w:tc>
      </w:tr>
      <w:tr w:rsidR="00134A2F" w:rsidRPr="00D94BDA" w14:paraId="39E8C61C" w14:textId="77777777" w:rsidTr="00B461BE">
        <w:tc>
          <w:tcPr>
            <w:tcW w:w="2155" w:type="dxa"/>
            <w:vAlign w:val="center"/>
          </w:tcPr>
          <w:p w14:paraId="48E822AB" w14:textId="77777777" w:rsidR="00134A2F" w:rsidRPr="00D94BDA" w:rsidRDefault="00134A2F" w:rsidP="00134A2F">
            <w:pPr>
              <w:contextualSpacing/>
              <w:rPr>
                <w:rFonts w:ascii="Times New Roman" w:eastAsia="Times New Roman" w:hAnsi="Times New Roman" w:cs="Times New Roman"/>
                <w:b/>
              </w:rPr>
            </w:pPr>
            <w:r w:rsidRPr="00D94BDA">
              <w:rPr>
                <w:rFonts w:ascii="Times New Roman" w:eastAsia="Times New Roman" w:hAnsi="Times New Roman" w:cs="Times New Roman"/>
                <w:b/>
              </w:rPr>
              <w:t>Route</w:t>
            </w:r>
          </w:p>
        </w:tc>
        <w:tc>
          <w:tcPr>
            <w:tcW w:w="2520" w:type="dxa"/>
            <w:vAlign w:val="center"/>
          </w:tcPr>
          <w:p w14:paraId="29F487C2" w14:textId="514CA89D" w:rsidR="00134A2F" w:rsidRPr="00D94BDA" w:rsidRDefault="006664DE" w:rsidP="00134A2F">
            <w:pPr>
              <w:contextualSpacing/>
              <w:jc w:val="center"/>
              <w:rPr>
                <w:rFonts w:ascii="Times New Roman" w:eastAsia="Times New Roman" w:hAnsi="Times New Roman" w:cs="Times New Roman"/>
              </w:rPr>
            </w:pPr>
            <w:r>
              <w:rPr>
                <w:rFonts w:ascii="Times New Roman" w:eastAsia="Times New Roman" w:hAnsi="Times New Roman" w:cs="Times New Roman"/>
              </w:rPr>
              <w:t>PO</w:t>
            </w:r>
          </w:p>
        </w:tc>
        <w:tc>
          <w:tcPr>
            <w:tcW w:w="2430" w:type="dxa"/>
            <w:vAlign w:val="center"/>
          </w:tcPr>
          <w:p w14:paraId="2508EC01" w14:textId="26C29E2C" w:rsidR="00134A2F" w:rsidRPr="00D94BDA" w:rsidRDefault="006664DE" w:rsidP="00134A2F">
            <w:pPr>
              <w:contextualSpacing/>
              <w:jc w:val="center"/>
              <w:rPr>
                <w:rFonts w:ascii="Times New Roman" w:eastAsia="Times New Roman" w:hAnsi="Times New Roman" w:cs="Times New Roman"/>
              </w:rPr>
            </w:pPr>
            <w:r>
              <w:rPr>
                <w:rFonts w:ascii="Times New Roman" w:eastAsia="Times New Roman" w:hAnsi="Times New Roman" w:cs="Times New Roman"/>
              </w:rPr>
              <w:t>PO</w:t>
            </w:r>
          </w:p>
        </w:tc>
        <w:tc>
          <w:tcPr>
            <w:tcW w:w="2520" w:type="dxa"/>
            <w:vAlign w:val="center"/>
          </w:tcPr>
          <w:p w14:paraId="6252A3A0" w14:textId="56894908" w:rsidR="00134A2F" w:rsidRPr="00D94BDA" w:rsidRDefault="00177B25" w:rsidP="00134A2F">
            <w:pPr>
              <w:contextualSpacing/>
              <w:jc w:val="center"/>
              <w:rPr>
                <w:rFonts w:ascii="Times New Roman" w:eastAsia="Times New Roman" w:hAnsi="Times New Roman" w:cs="Times New Roman"/>
              </w:rPr>
            </w:pPr>
            <w:r>
              <w:rPr>
                <w:rFonts w:ascii="Times New Roman" w:eastAsia="Times New Roman" w:hAnsi="Times New Roman" w:cs="Times New Roman"/>
              </w:rPr>
              <w:t>PO</w:t>
            </w:r>
          </w:p>
        </w:tc>
      </w:tr>
      <w:tr w:rsidR="00134A2F" w:rsidRPr="00D94BDA" w14:paraId="78364BBA" w14:textId="77777777" w:rsidTr="00A55C9D">
        <w:tc>
          <w:tcPr>
            <w:tcW w:w="2155" w:type="dxa"/>
            <w:vAlign w:val="center"/>
          </w:tcPr>
          <w:p w14:paraId="23DF515B" w14:textId="08C38F75" w:rsidR="004063F9" w:rsidRDefault="004063F9" w:rsidP="00134A2F">
            <w:pPr>
              <w:contextualSpacing/>
              <w:rPr>
                <w:rFonts w:ascii="Times New Roman" w:eastAsia="Times New Roman" w:hAnsi="Times New Roman" w:cs="Times New Roman"/>
                <w:b/>
              </w:rPr>
            </w:pPr>
            <w:r>
              <w:rPr>
                <w:rFonts w:ascii="Times New Roman" w:eastAsia="Times New Roman" w:hAnsi="Times New Roman" w:cs="Times New Roman"/>
                <w:b/>
              </w:rPr>
              <w:t>Pharmacologic</w:t>
            </w:r>
          </w:p>
          <w:p w14:paraId="3204F01F" w14:textId="5AF92A79" w:rsidR="00134A2F" w:rsidRPr="00D94BDA" w:rsidRDefault="00134A2F" w:rsidP="00134A2F">
            <w:pPr>
              <w:contextualSpacing/>
              <w:rPr>
                <w:rFonts w:ascii="Times New Roman" w:eastAsia="Times New Roman" w:hAnsi="Times New Roman" w:cs="Times New Roman"/>
                <w:b/>
              </w:rPr>
            </w:pPr>
            <w:r w:rsidRPr="00D94BDA">
              <w:rPr>
                <w:rFonts w:ascii="Times New Roman" w:eastAsia="Times New Roman" w:hAnsi="Times New Roman" w:cs="Times New Roman"/>
                <w:b/>
              </w:rPr>
              <w:t>Classification</w:t>
            </w:r>
          </w:p>
        </w:tc>
        <w:tc>
          <w:tcPr>
            <w:tcW w:w="2520" w:type="dxa"/>
            <w:vAlign w:val="center"/>
          </w:tcPr>
          <w:p w14:paraId="22EF7AA7" w14:textId="5841198E" w:rsidR="008865CB" w:rsidRPr="007E11DA" w:rsidRDefault="008865CB" w:rsidP="00134A2F">
            <w:pPr>
              <w:contextualSpacing/>
              <w:jc w:val="center"/>
              <w:rPr>
                <w:rFonts w:ascii="Times New Roman" w:eastAsia="Times New Roman" w:hAnsi="Times New Roman" w:cs="Times New Roman"/>
                <w:sz w:val="20"/>
                <w:szCs w:val="20"/>
              </w:rPr>
            </w:pPr>
            <w:r w:rsidRPr="007E11DA">
              <w:rPr>
                <w:rFonts w:ascii="Times New Roman" w:eastAsia="Times New Roman" w:hAnsi="Times New Roman" w:cs="Times New Roman"/>
                <w:sz w:val="20"/>
                <w:szCs w:val="20"/>
              </w:rPr>
              <w:t>Biguanides</w:t>
            </w:r>
          </w:p>
          <w:p w14:paraId="34B81AE6" w14:textId="32D4A5F5" w:rsidR="00134A2F" w:rsidRPr="007E11DA" w:rsidRDefault="00B00AA6" w:rsidP="00134A2F">
            <w:pPr>
              <w:contextualSpacing/>
              <w:jc w:val="center"/>
              <w:rPr>
                <w:rFonts w:ascii="Times New Roman" w:eastAsia="Times New Roman" w:hAnsi="Times New Roman" w:cs="Times New Roman"/>
                <w:sz w:val="20"/>
                <w:szCs w:val="20"/>
              </w:rPr>
            </w:pPr>
            <w:r w:rsidRPr="007E11DA">
              <w:rPr>
                <w:rFonts w:ascii="Times New Roman" w:eastAsia="Times New Roman" w:hAnsi="Times New Roman" w:cs="Times New Roman"/>
                <w:sz w:val="20"/>
                <w:szCs w:val="20"/>
              </w:rPr>
              <w:t>(Vallerand, 2023)</w:t>
            </w:r>
          </w:p>
        </w:tc>
        <w:tc>
          <w:tcPr>
            <w:tcW w:w="2430" w:type="dxa"/>
            <w:vAlign w:val="center"/>
          </w:tcPr>
          <w:p w14:paraId="5C0F35DB" w14:textId="77777777" w:rsidR="00456115" w:rsidRPr="007E11DA" w:rsidRDefault="007E11DA" w:rsidP="00456115">
            <w:pPr>
              <w:contextualSpacing/>
              <w:jc w:val="center"/>
              <w:rPr>
                <w:rFonts w:ascii="Times New Roman" w:eastAsia="Times New Roman" w:hAnsi="Times New Roman" w:cs="Times New Roman"/>
                <w:sz w:val="20"/>
                <w:szCs w:val="20"/>
              </w:rPr>
            </w:pPr>
            <w:r w:rsidRPr="007E11DA">
              <w:rPr>
                <w:rFonts w:ascii="Times New Roman" w:eastAsia="Times New Roman" w:hAnsi="Times New Roman" w:cs="Times New Roman"/>
                <w:sz w:val="20"/>
                <w:szCs w:val="20"/>
              </w:rPr>
              <w:t>ACE Inhibitors</w:t>
            </w:r>
          </w:p>
          <w:p w14:paraId="21D9D9FE" w14:textId="4465AA38" w:rsidR="007E11DA" w:rsidRPr="007E11DA" w:rsidRDefault="007E11DA" w:rsidP="00456115">
            <w:pPr>
              <w:contextualSpacing/>
              <w:jc w:val="center"/>
              <w:rPr>
                <w:rFonts w:ascii="Times New Roman" w:eastAsia="Times New Roman" w:hAnsi="Times New Roman" w:cs="Times New Roman"/>
                <w:sz w:val="20"/>
                <w:szCs w:val="20"/>
              </w:rPr>
            </w:pPr>
            <w:r w:rsidRPr="007E11DA">
              <w:rPr>
                <w:rFonts w:ascii="Times New Roman" w:eastAsia="Times New Roman" w:hAnsi="Times New Roman" w:cs="Times New Roman"/>
                <w:sz w:val="20"/>
                <w:szCs w:val="20"/>
              </w:rPr>
              <w:t>(Vallerand, 2023)</w:t>
            </w:r>
          </w:p>
        </w:tc>
        <w:tc>
          <w:tcPr>
            <w:tcW w:w="2520" w:type="dxa"/>
            <w:vAlign w:val="center"/>
          </w:tcPr>
          <w:p w14:paraId="14F2374C" w14:textId="42F3A9C7" w:rsidR="00B461BE" w:rsidRPr="007E11DA" w:rsidRDefault="00177B25" w:rsidP="00134A2F">
            <w:pPr>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Fibric Acid Derivative</w:t>
            </w:r>
          </w:p>
          <w:p w14:paraId="69E77119" w14:textId="2B401B3A" w:rsidR="00140F56" w:rsidRPr="007E11DA" w:rsidRDefault="00140F56" w:rsidP="00134A2F">
            <w:pPr>
              <w:contextualSpacing/>
              <w:jc w:val="center"/>
              <w:rPr>
                <w:rFonts w:ascii="Times New Roman" w:eastAsia="Times New Roman" w:hAnsi="Times New Roman" w:cs="Times New Roman"/>
                <w:sz w:val="20"/>
                <w:szCs w:val="20"/>
              </w:rPr>
            </w:pPr>
            <w:r w:rsidRPr="007E11DA">
              <w:rPr>
                <w:rFonts w:ascii="Times New Roman" w:eastAsia="Times New Roman" w:hAnsi="Times New Roman" w:cs="Times New Roman"/>
                <w:sz w:val="20"/>
                <w:szCs w:val="20"/>
              </w:rPr>
              <w:t>(Vallerand, 2023)</w:t>
            </w:r>
          </w:p>
        </w:tc>
      </w:tr>
      <w:tr w:rsidR="004063F9" w:rsidRPr="00D94BDA" w14:paraId="65C53E70" w14:textId="77777777" w:rsidTr="00A55C9D">
        <w:tc>
          <w:tcPr>
            <w:tcW w:w="2155" w:type="dxa"/>
            <w:vAlign w:val="center"/>
          </w:tcPr>
          <w:p w14:paraId="2113302C" w14:textId="77777777" w:rsidR="004063F9" w:rsidRDefault="004063F9" w:rsidP="00134A2F">
            <w:pPr>
              <w:contextualSpacing/>
              <w:rPr>
                <w:rFonts w:ascii="Times New Roman" w:eastAsia="Times New Roman" w:hAnsi="Times New Roman" w:cs="Times New Roman"/>
                <w:b/>
              </w:rPr>
            </w:pPr>
            <w:r>
              <w:rPr>
                <w:rFonts w:ascii="Times New Roman" w:eastAsia="Times New Roman" w:hAnsi="Times New Roman" w:cs="Times New Roman"/>
                <w:b/>
              </w:rPr>
              <w:t>Therapeutic</w:t>
            </w:r>
          </w:p>
          <w:p w14:paraId="4FD37336" w14:textId="408317DC" w:rsidR="004063F9" w:rsidRPr="00D94BDA" w:rsidRDefault="004063F9" w:rsidP="00134A2F">
            <w:pPr>
              <w:contextualSpacing/>
              <w:rPr>
                <w:rFonts w:ascii="Times New Roman" w:eastAsia="Times New Roman" w:hAnsi="Times New Roman" w:cs="Times New Roman"/>
                <w:b/>
              </w:rPr>
            </w:pPr>
            <w:r>
              <w:rPr>
                <w:rFonts w:ascii="Times New Roman" w:eastAsia="Times New Roman" w:hAnsi="Times New Roman" w:cs="Times New Roman"/>
                <w:b/>
              </w:rPr>
              <w:t>Classification</w:t>
            </w:r>
          </w:p>
        </w:tc>
        <w:tc>
          <w:tcPr>
            <w:tcW w:w="2520" w:type="dxa"/>
            <w:vAlign w:val="center"/>
          </w:tcPr>
          <w:p w14:paraId="5F1231EA" w14:textId="07FD0B2A" w:rsidR="004063F9" w:rsidRPr="007E11DA" w:rsidRDefault="008865CB" w:rsidP="00134A2F">
            <w:pPr>
              <w:contextualSpacing/>
              <w:jc w:val="center"/>
              <w:rPr>
                <w:rFonts w:ascii="Times New Roman" w:eastAsia="Times New Roman" w:hAnsi="Times New Roman" w:cs="Times New Roman"/>
                <w:sz w:val="20"/>
                <w:szCs w:val="20"/>
              </w:rPr>
            </w:pPr>
            <w:r w:rsidRPr="007E11DA">
              <w:rPr>
                <w:rFonts w:ascii="Times New Roman" w:eastAsia="Times New Roman" w:hAnsi="Times New Roman" w:cs="Times New Roman"/>
                <w:sz w:val="20"/>
                <w:szCs w:val="20"/>
              </w:rPr>
              <w:t>Antidiabetics</w:t>
            </w:r>
          </w:p>
          <w:p w14:paraId="7DF7B8C1" w14:textId="5811CB2D" w:rsidR="00B00AA6" w:rsidRPr="007E11DA" w:rsidRDefault="00B00AA6" w:rsidP="00134A2F">
            <w:pPr>
              <w:contextualSpacing/>
              <w:jc w:val="center"/>
              <w:rPr>
                <w:rFonts w:ascii="Times New Roman" w:eastAsia="Times New Roman" w:hAnsi="Times New Roman" w:cs="Times New Roman"/>
                <w:sz w:val="20"/>
                <w:szCs w:val="20"/>
              </w:rPr>
            </w:pPr>
            <w:r w:rsidRPr="007E11DA">
              <w:rPr>
                <w:rFonts w:ascii="Times New Roman" w:eastAsia="Times New Roman" w:hAnsi="Times New Roman" w:cs="Times New Roman"/>
                <w:sz w:val="20"/>
                <w:szCs w:val="20"/>
              </w:rPr>
              <w:t>(Vallerand, 2023)</w:t>
            </w:r>
          </w:p>
        </w:tc>
        <w:tc>
          <w:tcPr>
            <w:tcW w:w="2430" w:type="dxa"/>
            <w:vAlign w:val="center"/>
          </w:tcPr>
          <w:p w14:paraId="60C747E6" w14:textId="660475FB" w:rsidR="004063F9" w:rsidRPr="007E11DA" w:rsidRDefault="007E11DA" w:rsidP="00134A2F">
            <w:pPr>
              <w:contextualSpacing/>
              <w:jc w:val="center"/>
              <w:rPr>
                <w:rFonts w:ascii="Times New Roman" w:eastAsia="Times New Roman" w:hAnsi="Times New Roman" w:cs="Times New Roman"/>
                <w:sz w:val="20"/>
                <w:szCs w:val="20"/>
              </w:rPr>
            </w:pPr>
            <w:r w:rsidRPr="007E11DA">
              <w:rPr>
                <w:rFonts w:ascii="Times New Roman" w:eastAsia="Times New Roman" w:hAnsi="Times New Roman" w:cs="Times New Roman"/>
                <w:sz w:val="20"/>
                <w:szCs w:val="20"/>
              </w:rPr>
              <w:t>Antihypertensives</w:t>
            </w:r>
          </w:p>
          <w:p w14:paraId="2377B1A9" w14:textId="581E20E3" w:rsidR="00A14385" w:rsidRPr="007E11DA" w:rsidRDefault="00A14385" w:rsidP="00134A2F">
            <w:pPr>
              <w:contextualSpacing/>
              <w:jc w:val="center"/>
              <w:rPr>
                <w:rFonts w:ascii="Times New Roman" w:eastAsia="Times New Roman" w:hAnsi="Times New Roman" w:cs="Times New Roman"/>
                <w:sz w:val="20"/>
                <w:szCs w:val="20"/>
              </w:rPr>
            </w:pPr>
            <w:r w:rsidRPr="007E11DA">
              <w:rPr>
                <w:rFonts w:ascii="Times New Roman" w:eastAsia="Times New Roman" w:hAnsi="Times New Roman" w:cs="Times New Roman"/>
                <w:sz w:val="20"/>
                <w:szCs w:val="20"/>
              </w:rPr>
              <w:t>(Vallerand, 2023)</w:t>
            </w:r>
          </w:p>
        </w:tc>
        <w:tc>
          <w:tcPr>
            <w:tcW w:w="2520" w:type="dxa"/>
            <w:vAlign w:val="center"/>
          </w:tcPr>
          <w:p w14:paraId="41E62119" w14:textId="22A9B04B" w:rsidR="004063F9" w:rsidRPr="007E11DA" w:rsidRDefault="00177B25" w:rsidP="00134A2F">
            <w:pPr>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Lipid-Lowering Agents</w:t>
            </w:r>
          </w:p>
          <w:p w14:paraId="41E76973" w14:textId="3490A3C9" w:rsidR="00140F56" w:rsidRPr="007E11DA" w:rsidRDefault="00140F56" w:rsidP="00134A2F">
            <w:pPr>
              <w:contextualSpacing/>
              <w:jc w:val="center"/>
              <w:rPr>
                <w:rFonts w:ascii="Times New Roman" w:eastAsia="Times New Roman" w:hAnsi="Times New Roman" w:cs="Times New Roman"/>
                <w:sz w:val="20"/>
                <w:szCs w:val="20"/>
              </w:rPr>
            </w:pPr>
            <w:r w:rsidRPr="007E11DA">
              <w:rPr>
                <w:rFonts w:ascii="Times New Roman" w:eastAsia="Times New Roman" w:hAnsi="Times New Roman" w:cs="Times New Roman"/>
                <w:sz w:val="20"/>
                <w:szCs w:val="20"/>
              </w:rPr>
              <w:t>(Vallerand, 2023)</w:t>
            </w:r>
          </w:p>
        </w:tc>
      </w:tr>
      <w:tr w:rsidR="00134A2F" w:rsidRPr="00D94BDA" w14:paraId="2762BDD8" w14:textId="77777777" w:rsidTr="00B461BE">
        <w:tc>
          <w:tcPr>
            <w:tcW w:w="2155" w:type="dxa"/>
            <w:vAlign w:val="center"/>
          </w:tcPr>
          <w:p w14:paraId="560413C2" w14:textId="77777777" w:rsidR="00134A2F" w:rsidRPr="00D94BDA" w:rsidRDefault="00134A2F" w:rsidP="00134A2F">
            <w:pPr>
              <w:contextualSpacing/>
              <w:rPr>
                <w:rFonts w:ascii="Times New Roman" w:eastAsia="Times New Roman" w:hAnsi="Times New Roman" w:cs="Times New Roman"/>
                <w:b/>
              </w:rPr>
            </w:pPr>
            <w:r w:rsidRPr="00D94BDA">
              <w:rPr>
                <w:rFonts w:ascii="Times New Roman" w:eastAsia="Times New Roman" w:hAnsi="Times New Roman" w:cs="Times New Roman"/>
                <w:b/>
              </w:rPr>
              <w:t>Mechanism of Action</w:t>
            </w:r>
          </w:p>
        </w:tc>
        <w:tc>
          <w:tcPr>
            <w:tcW w:w="2520" w:type="dxa"/>
            <w:vAlign w:val="center"/>
          </w:tcPr>
          <w:p w14:paraId="7CAC77CF" w14:textId="547E41F7" w:rsidR="00134A2F" w:rsidRPr="007E11DA" w:rsidRDefault="008865CB" w:rsidP="00134A2F">
            <w:pPr>
              <w:contextualSpacing/>
              <w:jc w:val="center"/>
              <w:rPr>
                <w:rFonts w:ascii="Times New Roman" w:eastAsia="Times New Roman" w:hAnsi="Times New Roman" w:cs="Times New Roman"/>
                <w:sz w:val="20"/>
                <w:szCs w:val="20"/>
              </w:rPr>
            </w:pPr>
            <w:r w:rsidRPr="007E11DA">
              <w:rPr>
                <w:rFonts w:ascii="Times New Roman" w:eastAsia="Times New Roman" w:hAnsi="Times New Roman" w:cs="Times New Roman"/>
                <w:sz w:val="20"/>
                <w:szCs w:val="20"/>
              </w:rPr>
              <w:t>Decreases hepatic glucose production. Decreases intestinal glucose absorption. Increases sensitivity to insulin.</w:t>
            </w:r>
            <w:r w:rsidR="00B00AA6" w:rsidRPr="007E11DA">
              <w:rPr>
                <w:rFonts w:ascii="Times New Roman" w:eastAsia="Times New Roman" w:hAnsi="Times New Roman" w:cs="Times New Roman"/>
                <w:sz w:val="20"/>
                <w:szCs w:val="20"/>
              </w:rPr>
              <w:t xml:space="preserve"> (Vallerand, 2023)</w:t>
            </w:r>
          </w:p>
        </w:tc>
        <w:tc>
          <w:tcPr>
            <w:tcW w:w="2430" w:type="dxa"/>
            <w:vAlign w:val="center"/>
          </w:tcPr>
          <w:p w14:paraId="7EA6CCD1" w14:textId="15CDB78D" w:rsidR="00456115" w:rsidRPr="007E11DA" w:rsidRDefault="007E11DA" w:rsidP="00134A2F">
            <w:pPr>
              <w:contextualSpacing/>
              <w:jc w:val="center"/>
              <w:rPr>
                <w:rFonts w:ascii="Times New Roman" w:eastAsia="Times New Roman" w:hAnsi="Times New Roman" w:cs="Times New Roman"/>
                <w:sz w:val="20"/>
                <w:szCs w:val="20"/>
              </w:rPr>
            </w:pPr>
            <w:r w:rsidRPr="007E11DA">
              <w:rPr>
                <w:rFonts w:ascii="Times New Roman" w:eastAsia="Times New Roman" w:hAnsi="Times New Roman" w:cs="Times New Roman"/>
                <w:sz w:val="20"/>
                <w:szCs w:val="20"/>
              </w:rPr>
              <w:t>Angiotensin-converting enzyme (ACE) inhibitors block the conversion of angiotensin I to the vasoconstrictor angiotensin II.</w:t>
            </w:r>
            <w:r>
              <w:rPr>
                <w:rFonts w:ascii="Times New Roman" w:eastAsia="Times New Roman" w:hAnsi="Times New Roman" w:cs="Times New Roman"/>
                <w:sz w:val="20"/>
                <w:szCs w:val="20"/>
              </w:rPr>
              <w:t xml:space="preserve"> Lowering BP in hypertensive clients.</w:t>
            </w:r>
          </w:p>
          <w:p w14:paraId="003122CB" w14:textId="600C7758" w:rsidR="00C67E5A" w:rsidRPr="007E11DA" w:rsidRDefault="00C67E5A" w:rsidP="00134A2F">
            <w:pPr>
              <w:contextualSpacing/>
              <w:jc w:val="center"/>
              <w:rPr>
                <w:rFonts w:ascii="Times New Roman" w:eastAsia="Times New Roman" w:hAnsi="Times New Roman" w:cs="Times New Roman"/>
                <w:sz w:val="20"/>
                <w:szCs w:val="20"/>
              </w:rPr>
            </w:pPr>
            <w:r w:rsidRPr="007E11DA">
              <w:rPr>
                <w:rFonts w:ascii="Times New Roman" w:eastAsia="Times New Roman" w:hAnsi="Times New Roman" w:cs="Times New Roman"/>
                <w:sz w:val="20"/>
                <w:szCs w:val="20"/>
              </w:rPr>
              <w:t>(Vallerand, 2023)</w:t>
            </w:r>
          </w:p>
        </w:tc>
        <w:tc>
          <w:tcPr>
            <w:tcW w:w="2520" w:type="dxa"/>
            <w:vAlign w:val="center"/>
          </w:tcPr>
          <w:p w14:paraId="2CC89E28" w14:textId="120F6EBA" w:rsidR="00B461BE" w:rsidRPr="007E11DA" w:rsidRDefault="00177B25" w:rsidP="00134A2F">
            <w:pPr>
              <w:contextualSpacing/>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Fenofibric</w:t>
            </w:r>
            <w:proofErr w:type="spellEnd"/>
            <w:r>
              <w:rPr>
                <w:rFonts w:ascii="Times New Roman" w:eastAsia="Times New Roman" w:hAnsi="Times New Roman" w:cs="Times New Roman"/>
                <w:sz w:val="20"/>
                <w:szCs w:val="20"/>
              </w:rPr>
              <w:t xml:space="preserve"> acid primarily inhibits triglyceride synthesis. Lowering of cholesterol and triglycerides with subsequent decreased risk of pancreatitis.</w:t>
            </w:r>
          </w:p>
          <w:p w14:paraId="2B9CCAA8" w14:textId="1E3C118D" w:rsidR="00F61C5A" w:rsidRPr="007E11DA" w:rsidRDefault="00177B25" w:rsidP="00134A2F">
            <w:pPr>
              <w:contextualSpacing/>
              <w:jc w:val="center"/>
              <w:rPr>
                <w:rFonts w:ascii="Times New Roman" w:eastAsia="Times New Roman" w:hAnsi="Times New Roman" w:cs="Times New Roman"/>
                <w:sz w:val="20"/>
                <w:szCs w:val="20"/>
              </w:rPr>
            </w:pPr>
            <w:r w:rsidRPr="007E11DA">
              <w:rPr>
                <w:rFonts w:ascii="Times New Roman" w:eastAsia="Times New Roman" w:hAnsi="Times New Roman" w:cs="Times New Roman"/>
                <w:sz w:val="20"/>
                <w:szCs w:val="20"/>
              </w:rPr>
              <w:t>(Vallerand, 2023)</w:t>
            </w:r>
          </w:p>
        </w:tc>
      </w:tr>
      <w:tr w:rsidR="00134A2F" w:rsidRPr="00D94BDA" w14:paraId="51BCFB27" w14:textId="77777777" w:rsidTr="00B461BE">
        <w:tc>
          <w:tcPr>
            <w:tcW w:w="2155" w:type="dxa"/>
            <w:vAlign w:val="center"/>
          </w:tcPr>
          <w:p w14:paraId="017BB833" w14:textId="59964BD2" w:rsidR="00134A2F" w:rsidRPr="00D94BDA" w:rsidRDefault="00134A2F" w:rsidP="00134A2F">
            <w:pPr>
              <w:contextualSpacing/>
              <w:rPr>
                <w:rFonts w:ascii="Times New Roman" w:eastAsia="Times New Roman" w:hAnsi="Times New Roman" w:cs="Times New Roman"/>
                <w:b/>
              </w:rPr>
            </w:pPr>
            <w:r w:rsidRPr="00D94BDA">
              <w:rPr>
                <w:rFonts w:ascii="Times New Roman" w:eastAsia="Times New Roman" w:hAnsi="Times New Roman" w:cs="Times New Roman"/>
                <w:b/>
              </w:rPr>
              <w:t>Reason Client Taking</w:t>
            </w:r>
          </w:p>
        </w:tc>
        <w:tc>
          <w:tcPr>
            <w:tcW w:w="2520" w:type="dxa"/>
            <w:vAlign w:val="center"/>
          </w:tcPr>
          <w:p w14:paraId="40AA3A75" w14:textId="1511179E" w:rsidR="00134A2F" w:rsidRPr="007E11DA" w:rsidRDefault="00B00AA6" w:rsidP="00134A2F">
            <w:pPr>
              <w:contextualSpacing/>
              <w:jc w:val="center"/>
              <w:rPr>
                <w:rFonts w:ascii="Times New Roman" w:eastAsia="Times New Roman" w:hAnsi="Times New Roman" w:cs="Times New Roman"/>
                <w:sz w:val="20"/>
                <w:szCs w:val="20"/>
              </w:rPr>
            </w:pPr>
            <w:r w:rsidRPr="007E11DA">
              <w:rPr>
                <w:rFonts w:ascii="Times New Roman" w:eastAsia="Times New Roman" w:hAnsi="Times New Roman" w:cs="Times New Roman"/>
                <w:sz w:val="20"/>
                <w:szCs w:val="20"/>
              </w:rPr>
              <w:t xml:space="preserve">The client </w:t>
            </w:r>
            <w:r w:rsidR="008865CB" w:rsidRPr="007E11DA">
              <w:rPr>
                <w:rFonts w:ascii="Times New Roman" w:eastAsia="Times New Roman" w:hAnsi="Times New Roman" w:cs="Times New Roman"/>
                <w:sz w:val="20"/>
                <w:szCs w:val="20"/>
              </w:rPr>
              <w:t>has Type 2 Diabetes Mellitus</w:t>
            </w:r>
          </w:p>
        </w:tc>
        <w:tc>
          <w:tcPr>
            <w:tcW w:w="2430" w:type="dxa"/>
            <w:vAlign w:val="center"/>
          </w:tcPr>
          <w:p w14:paraId="2261B21E" w14:textId="35DC59EE" w:rsidR="00134A2F" w:rsidRPr="007E11DA" w:rsidRDefault="00C67E5A" w:rsidP="00134A2F">
            <w:pPr>
              <w:contextualSpacing/>
              <w:jc w:val="center"/>
              <w:rPr>
                <w:rFonts w:ascii="Times New Roman" w:eastAsia="Times New Roman" w:hAnsi="Times New Roman" w:cs="Times New Roman"/>
                <w:sz w:val="20"/>
                <w:szCs w:val="20"/>
              </w:rPr>
            </w:pPr>
            <w:r w:rsidRPr="007E11DA">
              <w:rPr>
                <w:rFonts w:ascii="Times New Roman" w:eastAsia="Times New Roman" w:hAnsi="Times New Roman" w:cs="Times New Roman"/>
                <w:sz w:val="20"/>
                <w:szCs w:val="20"/>
              </w:rPr>
              <w:t xml:space="preserve">The client </w:t>
            </w:r>
            <w:r w:rsidR="007E11DA" w:rsidRPr="007E11DA">
              <w:rPr>
                <w:rFonts w:ascii="Times New Roman" w:eastAsia="Times New Roman" w:hAnsi="Times New Roman" w:cs="Times New Roman"/>
                <w:sz w:val="20"/>
                <w:szCs w:val="20"/>
              </w:rPr>
              <w:t>i</w:t>
            </w:r>
            <w:r w:rsidRPr="007E11DA">
              <w:rPr>
                <w:rFonts w:ascii="Times New Roman" w:eastAsia="Times New Roman" w:hAnsi="Times New Roman" w:cs="Times New Roman"/>
                <w:sz w:val="20"/>
                <w:szCs w:val="20"/>
              </w:rPr>
              <w:t xml:space="preserve">s diagnosed with </w:t>
            </w:r>
            <w:r w:rsidR="007E11DA" w:rsidRPr="007E11DA">
              <w:rPr>
                <w:rFonts w:ascii="Times New Roman" w:eastAsia="Times New Roman" w:hAnsi="Times New Roman" w:cs="Times New Roman"/>
                <w:sz w:val="20"/>
                <w:szCs w:val="20"/>
              </w:rPr>
              <w:t>Hypertension</w:t>
            </w:r>
          </w:p>
        </w:tc>
        <w:tc>
          <w:tcPr>
            <w:tcW w:w="2520" w:type="dxa"/>
            <w:vAlign w:val="center"/>
          </w:tcPr>
          <w:p w14:paraId="6BD9758D" w14:textId="270B83FB" w:rsidR="00134A2F" w:rsidRPr="007E11DA" w:rsidRDefault="00F61C5A" w:rsidP="00134A2F">
            <w:pPr>
              <w:contextualSpacing/>
              <w:jc w:val="center"/>
              <w:rPr>
                <w:rFonts w:ascii="Times New Roman" w:eastAsia="Times New Roman" w:hAnsi="Times New Roman" w:cs="Times New Roman"/>
                <w:sz w:val="20"/>
                <w:szCs w:val="20"/>
              </w:rPr>
            </w:pPr>
            <w:r w:rsidRPr="007E11DA">
              <w:rPr>
                <w:rFonts w:ascii="Times New Roman" w:eastAsia="Times New Roman" w:hAnsi="Times New Roman" w:cs="Times New Roman"/>
                <w:sz w:val="20"/>
                <w:szCs w:val="20"/>
              </w:rPr>
              <w:t xml:space="preserve">The client is diagnosed with </w:t>
            </w:r>
            <w:r w:rsidR="00177B25">
              <w:rPr>
                <w:rFonts w:ascii="Times New Roman" w:eastAsia="Times New Roman" w:hAnsi="Times New Roman" w:cs="Times New Roman"/>
                <w:sz w:val="20"/>
                <w:szCs w:val="20"/>
              </w:rPr>
              <w:t>Hypertriglyceridemia</w:t>
            </w:r>
          </w:p>
        </w:tc>
      </w:tr>
      <w:tr w:rsidR="00134A2F" w:rsidRPr="00D94BDA" w14:paraId="62CCECB2" w14:textId="77777777" w:rsidTr="00B461BE">
        <w:tc>
          <w:tcPr>
            <w:tcW w:w="2155" w:type="dxa"/>
            <w:vAlign w:val="center"/>
          </w:tcPr>
          <w:p w14:paraId="32C52F6E" w14:textId="68A59E43" w:rsidR="00134A2F" w:rsidRPr="00D94BDA" w:rsidRDefault="00134A2F" w:rsidP="00134A2F">
            <w:pPr>
              <w:contextualSpacing/>
              <w:rPr>
                <w:rFonts w:ascii="Times New Roman" w:eastAsia="Times New Roman" w:hAnsi="Times New Roman" w:cs="Times New Roman"/>
                <w:b/>
              </w:rPr>
            </w:pPr>
            <w:r w:rsidRPr="00D94BDA">
              <w:rPr>
                <w:rFonts w:ascii="Times New Roman" w:eastAsia="Times New Roman" w:hAnsi="Times New Roman" w:cs="Times New Roman"/>
                <w:b/>
              </w:rPr>
              <w:t>Contraindications (2)</w:t>
            </w:r>
          </w:p>
        </w:tc>
        <w:tc>
          <w:tcPr>
            <w:tcW w:w="2520" w:type="dxa"/>
            <w:vAlign w:val="center"/>
          </w:tcPr>
          <w:p w14:paraId="3A27E0D4" w14:textId="04001E57" w:rsidR="00134A2F" w:rsidRPr="007E11DA" w:rsidRDefault="008865CB">
            <w:pPr>
              <w:pStyle w:val="ListParagraph"/>
              <w:numPr>
                <w:ilvl w:val="0"/>
                <w:numId w:val="8"/>
              </w:numPr>
              <w:ind w:left="72" w:hanging="162"/>
              <w:rPr>
                <w:rFonts w:ascii="Times New Roman" w:eastAsia="Times New Roman" w:hAnsi="Times New Roman" w:cs="Times New Roman"/>
                <w:sz w:val="20"/>
                <w:szCs w:val="20"/>
              </w:rPr>
            </w:pPr>
            <w:r w:rsidRPr="007E11DA">
              <w:rPr>
                <w:rFonts w:ascii="Times New Roman" w:eastAsia="Times New Roman" w:hAnsi="Times New Roman" w:cs="Times New Roman"/>
                <w:sz w:val="20"/>
                <w:szCs w:val="20"/>
              </w:rPr>
              <w:t>Metabolic acidosis (DKA)</w:t>
            </w:r>
          </w:p>
          <w:p w14:paraId="529B18C3" w14:textId="25BA8528" w:rsidR="00A14385" w:rsidRPr="007E11DA" w:rsidRDefault="008865CB">
            <w:pPr>
              <w:pStyle w:val="ListParagraph"/>
              <w:numPr>
                <w:ilvl w:val="0"/>
                <w:numId w:val="8"/>
              </w:numPr>
              <w:ind w:left="72" w:hanging="162"/>
              <w:rPr>
                <w:rFonts w:ascii="Times New Roman" w:eastAsia="Times New Roman" w:hAnsi="Times New Roman" w:cs="Times New Roman"/>
                <w:sz w:val="20"/>
                <w:szCs w:val="20"/>
              </w:rPr>
            </w:pPr>
            <w:r w:rsidRPr="007E11DA">
              <w:rPr>
                <w:rFonts w:ascii="Times New Roman" w:eastAsia="Times New Roman" w:hAnsi="Times New Roman" w:cs="Times New Roman"/>
                <w:sz w:val="20"/>
                <w:szCs w:val="20"/>
              </w:rPr>
              <w:t>Hyperthyroidism</w:t>
            </w:r>
          </w:p>
          <w:p w14:paraId="0D5CD8CB" w14:textId="2311D240" w:rsidR="00A14385" w:rsidRPr="007E11DA" w:rsidRDefault="00A14385" w:rsidP="00A14385">
            <w:pPr>
              <w:pStyle w:val="ListParagraph"/>
              <w:ind w:left="72"/>
              <w:jc w:val="center"/>
              <w:rPr>
                <w:rFonts w:ascii="Times New Roman" w:eastAsia="Times New Roman" w:hAnsi="Times New Roman" w:cs="Times New Roman"/>
                <w:sz w:val="20"/>
                <w:szCs w:val="20"/>
              </w:rPr>
            </w:pPr>
            <w:r w:rsidRPr="007E11DA">
              <w:rPr>
                <w:rFonts w:ascii="Times New Roman" w:eastAsia="Times New Roman" w:hAnsi="Times New Roman" w:cs="Times New Roman"/>
                <w:sz w:val="20"/>
                <w:szCs w:val="20"/>
              </w:rPr>
              <w:t>(Vallerand, 2023)</w:t>
            </w:r>
          </w:p>
        </w:tc>
        <w:tc>
          <w:tcPr>
            <w:tcW w:w="2430" w:type="dxa"/>
            <w:vAlign w:val="center"/>
          </w:tcPr>
          <w:p w14:paraId="70A048E4" w14:textId="350CC691" w:rsidR="00456115" w:rsidRPr="007E11DA" w:rsidRDefault="007E11DA">
            <w:pPr>
              <w:pStyle w:val="ListParagraph"/>
              <w:numPr>
                <w:ilvl w:val="0"/>
                <w:numId w:val="8"/>
              </w:numPr>
              <w:ind w:left="72" w:hanging="16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Extreme caution in </w:t>
            </w:r>
            <w:r w:rsidR="003C1DDC">
              <w:rPr>
                <w:rFonts w:ascii="Times New Roman" w:eastAsia="Times New Roman" w:hAnsi="Times New Roman" w:cs="Times New Roman"/>
                <w:sz w:val="20"/>
                <w:szCs w:val="20"/>
              </w:rPr>
              <w:t xml:space="preserve">clients with </w:t>
            </w:r>
            <w:r>
              <w:rPr>
                <w:rFonts w:ascii="Times New Roman" w:eastAsia="Times New Roman" w:hAnsi="Times New Roman" w:cs="Times New Roman"/>
                <w:sz w:val="20"/>
                <w:szCs w:val="20"/>
              </w:rPr>
              <w:t>family history of angioedema.</w:t>
            </w:r>
          </w:p>
          <w:p w14:paraId="033193C8" w14:textId="153A25B2" w:rsidR="00C67E5A" w:rsidRPr="007E11DA" w:rsidRDefault="007E11DA">
            <w:pPr>
              <w:pStyle w:val="ListParagraph"/>
              <w:numPr>
                <w:ilvl w:val="0"/>
                <w:numId w:val="8"/>
              </w:numPr>
              <w:ind w:left="72" w:hanging="162"/>
              <w:rPr>
                <w:rFonts w:ascii="Times New Roman" w:eastAsia="Times New Roman" w:hAnsi="Times New Roman" w:cs="Times New Roman"/>
                <w:sz w:val="20"/>
                <w:szCs w:val="20"/>
              </w:rPr>
            </w:pPr>
            <w:r>
              <w:rPr>
                <w:rFonts w:ascii="Times New Roman" w:eastAsia="Times New Roman" w:hAnsi="Times New Roman" w:cs="Times New Roman"/>
                <w:sz w:val="20"/>
                <w:szCs w:val="20"/>
              </w:rPr>
              <w:t>Use cautiously in renal impairment.</w:t>
            </w:r>
          </w:p>
          <w:p w14:paraId="5E6029F1" w14:textId="1FFF23C5" w:rsidR="00C67E5A" w:rsidRPr="007E11DA" w:rsidRDefault="00C67E5A" w:rsidP="00134A2F">
            <w:pPr>
              <w:contextualSpacing/>
              <w:jc w:val="center"/>
              <w:rPr>
                <w:rFonts w:ascii="Times New Roman" w:eastAsia="Times New Roman" w:hAnsi="Times New Roman" w:cs="Times New Roman"/>
                <w:sz w:val="20"/>
                <w:szCs w:val="20"/>
              </w:rPr>
            </w:pPr>
            <w:r w:rsidRPr="007E11DA">
              <w:rPr>
                <w:rFonts w:ascii="Times New Roman" w:eastAsia="Times New Roman" w:hAnsi="Times New Roman" w:cs="Times New Roman"/>
                <w:sz w:val="20"/>
                <w:szCs w:val="20"/>
              </w:rPr>
              <w:t>(Vallerand, 2023)</w:t>
            </w:r>
          </w:p>
        </w:tc>
        <w:tc>
          <w:tcPr>
            <w:tcW w:w="2520" w:type="dxa"/>
            <w:vAlign w:val="center"/>
          </w:tcPr>
          <w:p w14:paraId="5424AB69" w14:textId="27E2F2AE" w:rsidR="00B461BE" w:rsidRPr="007E11DA" w:rsidRDefault="00177B25">
            <w:pPr>
              <w:pStyle w:val="ListParagraph"/>
              <w:numPr>
                <w:ilvl w:val="0"/>
                <w:numId w:val="11"/>
              </w:numPr>
              <w:ind w:left="66" w:hanging="180"/>
              <w:rPr>
                <w:rFonts w:ascii="Times New Roman" w:eastAsia="Times New Roman" w:hAnsi="Times New Roman" w:cs="Times New Roman"/>
                <w:sz w:val="20"/>
                <w:szCs w:val="20"/>
              </w:rPr>
            </w:pPr>
            <w:r>
              <w:rPr>
                <w:rFonts w:ascii="Times New Roman" w:eastAsia="Times New Roman" w:hAnsi="Times New Roman" w:cs="Times New Roman"/>
                <w:sz w:val="20"/>
                <w:szCs w:val="20"/>
              </w:rPr>
              <w:t>Hepatic impairment or biliary cirrhosis.</w:t>
            </w:r>
          </w:p>
          <w:p w14:paraId="41DAEDE5" w14:textId="028C495D" w:rsidR="00F61C5A" w:rsidRPr="007E11DA" w:rsidRDefault="00177B25">
            <w:pPr>
              <w:pStyle w:val="ListParagraph"/>
              <w:numPr>
                <w:ilvl w:val="0"/>
                <w:numId w:val="11"/>
              </w:numPr>
              <w:ind w:left="66" w:hanging="180"/>
              <w:rPr>
                <w:rFonts w:ascii="Times New Roman" w:eastAsia="Times New Roman" w:hAnsi="Times New Roman" w:cs="Times New Roman"/>
                <w:sz w:val="20"/>
                <w:szCs w:val="20"/>
              </w:rPr>
            </w:pPr>
            <w:r>
              <w:rPr>
                <w:rFonts w:ascii="Times New Roman" w:eastAsia="Times New Roman" w:hAnsi="Times New Roman" w:cs="Times New Roman"/>
                <w:sz w:val="20"/>
                <w:szCs w:val="20"/>
              </w:rPr>
              <w:t>Use cautiously in warfarin.</w:t>
            </w:r>
          </w:p>
          <w:p w14:paraId="7874C866" w14:textId="6EB31E86" w:rsidR="00F61C5A" w:rsidRPr="007E11DA" w:rsidRDefault="00177B25" w:rsidP="00134A2F">
            <w:pPr>
              <w:contextualSpacing/>
              <w:jc w:val="center"/>
              <w:rPr>
                <w:rFonts w:ascii="Times New Roman" w:eastAsia="Times New Roman" w:hAnsi="Times New Roman" w:cs="Times New Roman"/>
                <w:sz w:val="20"/>
                <w:szCs w:val="20"/>
              </w:rPr>
            </w:pPr>
            <w:r w:rsidRPr="007E11DA">
              <w:rPr>
                <w:rFonts w:ascii="Times New Roman" w:eastAsia="Times New Roman" w:hAnsi="Times New Roman" w:cs="Times New Roman"/>
                <w:sz w:val="20"/>
                <w:szCs w:val="20"/>
              </w:rPr>
              <w:t>(Vallerand, 2023)</w:t>
            </w:r>
          </w:p>
        </w:tc>
      </w:tr>
      <w:tr w:rsidR="00134A2F" w:rsidRPr="00D94BDA" w14:paraId="36849626" w14:textId="77777777" w:rsidTr="00B461BE">
        <w:tc>
          <w:tcPr>
            <w:tcW w:w="2155" w:type="dxa"/>
            <w:vAlign w:val="center"/>
          </w:tcPr>
          <w:p w14:paraId="4C358A59" w14:textId="34B55365" w:rsidR="00134A2F" w:rsidRPr="00D94BDA" w:rsidRDefault="00134A2F" w:rsidP="00134A2F">
            <w:pPr>
              <w:contextualSpacing/>
              <w:rPr>
                <w:rFonts w:ascii="Times New Roman" w:eastAsia="Times New Roman" w:hAnsi="Times New Roman" w:cs="Times New Roman"/>
                <w:b/>
              </w:rPr>
            </w:pPr>
            <w:r w:rsidRPr="00D94BDA">
              <w:rPr>
                <w:rFonts w:ascii="Times New Roman" w:eastAsia="Times New Roman" w:hAnsi="Times New Roman" w:cs="Times New Roman"/>
                <w:b/>
              </w:rPr>
              <w:t>Side Effects/Adverse Reactions (2)</w:t>
            </w:r>
          </w:p>
        </w:tc>
        <w:tc>
          <w:tcPr>
            <w:tcW w:w="2520" w:type="dxa"/>
            <w:vAlign w:val="center"/>
          </w:tcPr>
          <w:p w14:paraId="785F14A3" w14:textId="01BE8B87" w:rsidR="00134A2F" w:rsidRPr="007E11DA" w:rsidRDefault="008865CB">
            <w:pPr>
              <w:pStyle w:val="ListParagraph"/>
              <w:numPr>
                <w:ilvl w:val="0"/>
                <w:numId w:val="9"/>
              </w:numPr>
              <w:ind w:left="72" w:hanging="162"/>
              <w:rPr>
                <w:rFonts w:ascii="Times New Roman" w:eastAsia="Times New Roman" w:hAnsi="Times New Roman" w:cs="Times New Roman"/>
                <w:sz w:val="20"/>
                <w:szCs w:val="20"/>
              </w:rPr>
            </w:pPr>
            <w:r w:rsidRPr="007E11DA">
              <w:rPr>
                <w:rFonts w:ascii="Times New Roman" w:eastAsia="Times New Roman" w:hAnsi="Times New Roman" w:cs="Times New Roman"/>
                <w:sz w:val="20"/>
                <w:szCs w:val="20"/>
              </w:rPr>
              <w:t>Lactic Acidosis</w:t>
            </w:r>
          </w:p>
          <w:p w14:paraId="3177DF1B" w14:textId="468B9A36" w:rsidR="00A14385" w:rsidRPr="007E11DA" w:rsidRDefault="008865CB">
            <w:pPr>
              <w:pStyle w:val="ListParagraph"/>
              <w:numPr>
                <w:ilvl w:val="0"/>
                <w:numId w:val="9"/>
              </w:numPr>
              <w:ind w:left="72" w:hanging="162"/>
              <w:rPr>
                <w:rFonts w:ascii="Times New Roman" w:eastAsia="Times New Roman" w:hAnsi="Times New Roman" w:cs="Times New Roman"/>
                <w:sz w:val="20"/>
                <w:szCs w:val="20"/>
              </w:rPr>
            </w:pPr>
            <w:r w:rsidRPr="007E11DA">
              <w:rPr>
                <w:rFonts w:ascii="Times New Roman" w:eastAsia="Times New Roman" w:hAnsi="Times New Roman" w:cs="Times New Roman"/>
                <w:sz w:val="20"/>
                <w:szCs w:val="20"/>
              </w:rPr>
              <w:t>Decreases Vit B12</w:t>
            </w:r>
          </w:p>
          <w:p w14:paraId="119E00A0" w14:textId="6F94907C" w:rsidR="00A14385" w:rsidRPr="007E11DA" w:rsidRDefault="00A14385" w:rsidP="004D518D">
            <w:pPr>
              <w:contextualSpacing/>
              <w:jc w:val="center"/>
              <w:rPr>
                <w:rFonts w:ascii="Times New Roman" w:eastAsia="Times New Roman" w:hAnsi="Times New Roman" w:cs="Times New Roman"/>
                <w:sz w:val="20"/>
                <w:szCs w:val="20"/>
              </w:rPr>
            </w:pPr>
            <w:r w:rsidRPr="007E11DA">
              <w:rPr>
                <w:rFonts w:ascii="Times New Roman" w:eastAsia="Times New Roman" w:hAnsi="Times New Roman" w:cs="Times New Roman"/>
                <w:sz w:val="20"/>
                <w:szCs w:val="20"/>
              </w:rPr>
              <w:t>(Vallerand, 2023)</w:t>
            </w:r>
          </w:p>
        </w:tc>
        <w:tc>
          <w:tcPr>
            <w:tcW w:w="2430" w:type="dxa"/>
            <w:vAlign w:val="center"/>
          </w:tcPr>
          <w:p w14:paraId="5CBD3A88" w14:textId="41DE112D" w:rsidR="00456115" w:rsidRPr="007E11DA" w:rsidRDefault="007E11DA">
            <w:pPr>
              <w:pStyle w:val="ListParagraph"/>
              <w:numPr>
                <w:ilvl w:val="0"/>
                <w:numId w:val="12"/>
              </w:numPr>
              <w:ind w:left="72" w:hanging="162"/>
              <w:rPr>
                <w:rFonts w:ascii="Times New Roman" w:eastAsia="Times New Roman" w:hAnsi="Times New Roman" w:cs="Times New Roman"/>
                <w:sz w:val="20"/>
                <w:szCs w:val="20"/>
              </w:rPr>
            </w:pPr>
            <w:r>
              <w:rPr>
                <w:rFonts w:ascii="Times New Roman" w:eastAsia="Times New Roman" w:hAnsi="Times New Roman" w:cs="Times New Roman"/>
                <w:sz w:val="20"/>
                <w:szCs w:val="20"/>
              </w:rPr>
              <w:t>Angioedema</w:t>
            </w:r>
          </w:p>
          <w:p w14:paraId="2A6EEC07" w14:textId="518C84B7" w:rsidR="00140F56" w:rsidRPr="007E11DA" w:rsidRDefault="007E11DA">
            <w:pPr>
              <w:pStyle w:val="ListParagraph"/>
              <w:numPr>
                <w:ilvl w:val="0"/>
                <w:numId w:val="12"/>
              </w:numPr>
              <w:ind w:left="72" w:hanging="162"/>
              <w:rPr>
                <w:rFonts w:ascii="Times New Roman" w:eastAsia="Times New Roman" w:hAnsi="Times New Roman" w:cs="Times New Roman"/>
                <w:sz w:val="20"/>
                <w:szCs w:val="20"/>
              </w:rPr>
            </w:pPr>
            <w:r>
              <w:rPr>
                <w:rFonts w:ascii="Times New Roman" w:eastAsia="Times New Roman" w:hAnsi="Times New Roman" w:cs="Times New Roman"/>
                <w:sz w:val="20"/>
                <w:szCs w:val="20"/>
              </w:rPr>
              <w:t>Excessive hypotension may occur if used concurrently with diuretics.</w:t>
            </w:r>
          </w:p>
          <w:p w14:paraId="20D877C5" w14:textId="7C61956B" w:rsidR="00140F56" w:rsidRPr="007E11DA" w:rsidRDefault="00140F56" w:rsidP="00134A2F">
            <w:pPr>
              <w:contextualSpacing/>
              <w:jc w:val="center"/>
              <w:rPr>
                <w:rFonts w:ascii="Times New Roman" w:eastAsia="Times New Roman" w:hAnsi="Times New Roman" w:cs="Times New Roman"/>
                <w:sz w:val="20"/>
                <w:szCs w:val="20"/>
              </w:rPr>
            </w:pPr>
            <w:r w:rsidRPr="007E11DA">
              <w:rPr>
                <w:rFonts w:ascii="Times New Roman" w:eastAsia="Times New Roman" w:hAnsi="Times New Roman" w:cs="Times New Roman"/>
                <w:sz w:val="20"/>
                <w:szCs w:val="20"/>
              </w:rPr>
              <w:t>(Vallerand, 2023)</w:t>
            </w:r>
          </w:p>
        </w:tc>
        <w:tc>
          <w:tcPr>
            <w:tcW w:w="2520" w:type="dxa"/>
            <w:vAlign w:val="center"/>
          </w:tcPr>
          <w:p w14:paraId="68868DC8" w14:textId="105E735B" w:rsidR="00B461BE" w:rsidRPr="007E11DA" w:rsidRDefault="00177B25">
            <w:pPr>
              <w:pStyle w:val="ListParagraph"/>
              <w:numPr>
                <w:ilvl w:val="0"/>
                <w:numId w:val="13"/>
              </w:numPr>
              <w:ind w:left="66" w:hanging="156"/>
              <w:rPr>
                <w:rFonts w:ascii="Times New Roman" w:eastAsia="Times New Roman" w:hAnsi="Times New Roman" w:cs="Times New Roman"/>
                <w:sz w:val="20"/>
                <w:szCs w:val="20"/>
              </w:rPr>
            </w:pPr>
            <w:r>
              <w:rPr>
                <w:rFonts w:ascii="Times New Roman" w:eastAsia="Times New Roman" w:hAnsi="Times New Roman" w:cs="Times New Roman"/>
                <w:sz w:val="20"/>
                <w:szCs w:val="20"/>
              </w:rPr>
              <w:t>DVT</w:t>
            </w:r>
          </w:p>
          <w:p w14:paraId="2C1DC11F" w14:textId="29091E40" w:rsidR="00F61C5A" w:rsidRPr="007E11DA" w:rsidRDefault="00177B25">
            <w:pPr>
              <w:pStyle w:val="ListParagraph"/>
              <w:numPr>
                <w:ilvl w:val="0"/>
                <w:numId w:val="13"/>
              </w:numPr>
              <w:ind w:left="66" w:hanging="156"/>
              <w:rPr>
                <w:rFonts w:ascii="Times New Roman" w:eastAsia="Times New Roman" w:hAnsi="Times New Roman" w:cs="Times New Roman"/>
                <w:sz w:val="20"/>
                <w:szCs w:val="20"/>
              </w:rPr>
            </w:pPr>
            <w:r>
              <w:rPr>
                <w:rFonts w:ascii="Times New Roman" w:eastAsia="Times New Roman" w:hAnsi="Times New Roman" w:cs="Times New Roman"/>
                <w:sz w:val="20"/>
                <w:szCs w:val="20"/>
              </w:rPr>
              <w:t>Stevens-Johnson Syndrome</w:t>
            </w:r>
          </w:p>
          <w:p w14:paraId="078AB253" w14:textId="1A9F924D" w:rsidR="00F61C5A" w:rsidRPr="007E11DA" w:rsidRDefault="00177B25" w:rsidP="00134A2F">
            <w:pPr>
              <w:contextualSpacing/>
              <w:jc w:val="center"/>
              <w:rPr>
                <w:rFonts w:ascii="Times New Roman" w:eastAsia="Times New Roman" w:hAnsi="Times New Roman" w:cs="Times New Roman"/>
                <w:sz w:val="20"/>
                <w:szCs w:val="20"/>
              </w:rPr>
            </w:pPr>
            <w:r w:rsidRPr="007E11DA">
              <w:rPr>
                <w:rFonts w:ascii="Times New Roman" w:eastAsia="Times New Roman" w:hAnsi="Times New Roman" w:cs="Times New Roman"/>
                <w:sz w:val="20"/>
                <w:szCs w:val="20"/>
              </w:rPr>
              <w:t>(Vallerand, 2023)</w:t>
            </w:r>
          </w:p>
        </w:tc>
      </w:tr>
      <w:tr w:rsidR="00134A2F" w:rsidRPr="00D94BDA" w14:paraId="443D45C0" w14:textId="77777777" w:rsidTr="00B461BE">
        <w:tc>
          <w:tcPr>
            <w:tcW w:w="2155" w:type="dxa"/>
            <w:vAlign w:val="center"/>
          </w:tcPr>
          <w:p w14:paraId="48651E44" w14:textId="2B4D287A" w:rsidR="00134A2F" w:rsidRPr="00D94BDA" w:rsidRDefault="00134A2F" w:rsidP="00134A2F">
            <w:pPr>
              <w:contextualSpacing/>
              <w:rPr>
                <w:rFonts w:ascii="Times New Roman" w:eastAsia="Times New Roman" w:hAnsi="Times New Roman" w:cs="Times New Roman"/>
                <w:b/>
              </w:rPr>
            </w:pPr>
            <w:r w:rsidRPr="00D94BDA">
              <w:rPr>
                <w:rFonts w:ascii="Times New Roman" w:eastAsia="Times New Roman" w:hAnsi="Times New Roman" w:cs="Times New Roman"/>
                <w:b/>
              </w:rPr>
              <w:t>Nursing Considerations (2)</w:t>
            </w:r>
          </w:p>
        </w:tc>
        <w:tc>
          <w:tcPr>
            <w:tcW w:w="2520" w:type="dxa"/>
            <w:vAlign w:val="center"/>
          </w:tcPr>
          <w:p w14:paraId="23BA42D9" w14:textId="3910FE08" w:rsidR="00134A2F" w:rsidRPr="007E11DA" w:rsidRDefault="00A14385">
            <w:pPr>
              <w:pStyle w:val="ListParagraph"/>
              <w:numPr>
                <w:ilvl w:val="0"/>
                <w:numId w:val="10"/>
              </w:numPr>
              <w:ind w:left="72" w:hanging="180"/>
              <w:rPr>
                <w:rFonts w:ascii="Times New Roman" w:eastAsia="Times New Roman" w:hAnsi="Times New Roman" w:cs="Times New Roman"/>
                <w:sz w:val="20"/>
                <w:szCs w:val="20"/>
              </w:rPr>
            </w:pPr>
            <w:r w:rsidRPr="007E11DA">
              <w:rPr>
                <w:rFonts w:ascii="Times New Roman" w:eastAsia="Times New Roman" w:hAnsi="Times New Roman" w:cs="Times New Roman"/>
                <w:sz w:val="20"/>
                <w:szCs w:val="20"/>
              </w:rPr>
              <w:t xml:space="preserve">Assess </w:t>
            </w:r>
            <w:r w:rsidR="008865CB" w:rsidRPr="007E11DA">
              <w:rPr>
                <w:rFonts w:ascii="Times New Roman" w:eastAsia="Times New Roman" w:hAnsi="Times New Roman" w:cs="Times New Roman"/>
                <w:sz w:val="20"/>
                <w:szCs w:val="20"/>
              </w:rPr>
              <w:t>for hypoglycemia if used with sulfonylureas.</w:t>
            </w:r>
          </w:p>
          <w:p w14:paraId="2296D825" w14:textId="2C637E09" w:rsidR="00A14385" w:rsidRPr="007E11DA" w:rsidRDefault="00A14385">
            <w:pPr>
              <w:pStyle w:val="ListParagraph"/>
              <w:numPr>
                <w:ilvl w:val="0"/>
                <w:numId w:val="10"/>
              </w:numPr>
              <w:ind w:left="72" w:hanging="180"/>
              <w:rPr>
                <w:rFonts w:ascii="Times New Roman" w:eastAsia="Times New Roman" w:hAnsi="Times New Roman" w:cs="Times New Roman"/>
                <w:sz w:val="20"/>
                <w:szCs w:val="20"/>
              </w:rPr>
            </w:pPr>
            <w:r w:rsidRPr="007E11DA">
              <w:rPr>
                <w:rFonts w:ascii="Times New Roman" w:eastAsia="Times New Roman" w:hAnsi="Times New Roman" w:cs="Times New Roman"/>
                <w:sz w:val="20"/>
                <w:szCs w:val="20"/>
              </w:rPr>
              <w:t xml:space="preserve">Assess </w:t>
            </w:r>
            <w:r w:rsidR="008865CB" w:rsidRPr="007E11DA">
              <w:rPr>
                <w:rFonts w:ascii="Times New Roman" w:eastAsia="Times New Roman" w:hAnsi="Times New Roman" w:cs="Times New Roman"/>
                <w:sz w:val="20"/>
                <w:szCs w:val="20"/>
              </w:rPr>
              <w:t xml:space="preserve">for </w:t>
            </w:r>
            <w:proofErr w:type="gramStart"/>
            <w:r w:rsidR="008865CB" w:rsidRPr="007E11DA">
              <w:rPr>
                <w:rFonts w:ascii="Times New Roman" w:eastAsia="Times New Roman" w:hAnsi="Times New Roman" w:cs="Times New Roman"/>
                <w:sz w:val="20"/>
                <w:szCs w:val="20"/>
              </w:rPr>
              <w:t>ketoacidosis</w:t>
            </w:r>
            <w:proofErr w:type="gramEnd"/>
          </w:p>
          <w:p w14:paraId="16E59827" w14:textId="0FEEBCD7" w:rsidR="00A14385" w:rsidRPr="007E11DA" w:rsidRDefault="00A14385" w:rsidP="00A14385">
            <w:pPr>
              <w:contextualSpacing/>
              <w:jc w:val="center"/>
              <w:rPr>
                <w:rFonts w:ascii="Times New Roman" w:eastAsia="Times New Roman" w:hAnsi="Times New Roman" w:cs="Times New Roman"/>
                <w:sz w:val="20"/>
                <w:szCs w:val="20"/>
              </w:rPr>
            </w:pPr>
            <w:r w:rsidRPr="007E11DA">
              <w:rPr>
                <w:rFonts w:ascii="Times New Roman" w:eastAsia="Times New Roman" w:hAnsi="Times New Roman" w:cs="Times New Roman"/>
                <w:sz w:val="20"/>
                <w:szCs w:val="20"/>
              </w:rPr>
              <w:t>(Vallerand, 2023)</w:t>
            </w:r>
          </w:p>
        </w:tc>
        <w:tc>
          <w:tcPr>
            <w:tcW w:w="2430" w:type="dxa"/>
            <w:vAlign w:val="center"/>
          </w:tcPr>
          <w:p w14:paraId="456E5BE4" w14:textId="193326B3" w:rsidR="00456115" w:rsidRPr="007E11DA" w:rsidRDefault="007E11DA">
            <w:pPr>
              <w:pStyle w:val="ListParagraph"/>
              <w:numPr>
                <w:ilvl w:val="0"/>
                <w:numId w:val="14"/>
              </w:numPr>
              <w:ind w:left="72" w:hanging="180"/>
              <w:rPr>
                <w:rFonts w:ascii="Times New Roman" w:eastAsia="Times New Roman" w:hAnsi="Times New Roman" w:cs="Times New Roman"/>
                <w:sz w:val="20"/>
                <w:szCs w:val="20"/>
              </w:rPr>
            </w:pPr>
            <w:r>
              <w:rPr>
                <w:rFonts w:ascii="Times New Roman" w:eastAsia="Times New Roman" w:hAnsi="Times New Roman" w:cs="Times New Roman"/>
                <w:sz w:val="20"/>
                <w:szCs w:val="20"/>
              </w:rPr>
              <w:t>Monitor BP and pulse frequently.</w:t>
            </w:r>
          </w:p>
          <w:p w14:paraId="6C449881" w14:textId="12EFED11" w:rsidR="00140F56" w:rsidRPr="007E11DA" w:rsidRDefault="007E11DA">
            <w:pPr>
              <w:pStyle w:val="ListParagraph"/>
              <w:numPr>
                <w:ilvl w:val="0"/>
                <w:numId w:val="14"/>
              </w:numPr>
              <w:ind w:left="72" w:hanging="1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Assess clients for signs of </w:t>
            </w:r>
            <w:proofErr w:type="gramStart"/>
            <w:r>
              <w:rPr>
                <w:rFonts w:ascii="Times New Roman" w:eastAsia="Times New Roman" w:hAnsi="Times New Roman" w:cs="Times New Roman"/>
                <w:sz w:val="20"/>
                <w:szCs w:val="20"/>
              </w:rPr>
              <w:t>angioedema</w:t>
            </w:r>
            <w:proofErr w:type="gramEnd"/>
          </w:p>
          <w:p w14:paraId="58627116" w14:textId="1E9B814E" w:rsidR="00140F56" w:rsidRPr="007E11DA" w:rsidRDefault="00140F56" w:rsidP="00134A2F">
            <w:pPr>
              <w:contextualSpacing/>
              <w:jc w:val="center"/>
              <w:rPr>
                <w:rFonts w:ascii="Times New Roman" w:eastAsia="Times New Roman" w:hAnsi="Times New Roman" w:cs="Times New Roman"/>
                <w:sz w:val="20"/>
                <w:szCs w:val="20"/>
              </w:rPr>
            </w:pPr>
            <w:r w:rsidRPr="007E11DA">
              <w:rPr>
                <w:rFonts w:ascii="Times New Roman" w:eastAsia="Times New Roman" w:hAnsi="Times New Roman" w:cs="Times New Roman"/>
                <w:sz w:val="20"/>
                <w:szCs w:val="20"/>
              </w:rPr>
              <w:t>(Vallerand, 2023)</w:t>
            </w:r>
          </w:p>
        </w:tc>
        <w:tc>
          <w:tcPr>
            <w:tcW w:w="2520" w:type="dxa"/>
            <w:vAlign w:val="center"/>
          </w:tcPr>
          <w:p w14:paraId="1B1D8DA9" w14:textId="1CA24E86" w:rsidR="00EF3C2D" w:rsidRPr="007E11DA" w:rsidRDefault="00177B25">
            <w:pPr>
              <w:pStyle w:val="ListParagraph"/>
              <w:numPr>
                <w:ilvl w:val="0"/>
                <w:numId w:val="15"/>
              </w:numPr>
              <w:ind w:left="66" w:hanging="180"/>
              <w:rPr>
                <w:rFonts w:ascii="Times New Roman" w:eastAsia="Times New Roman" w:hAnsi="Times New Roman" w:cs="Times New Roman"/>
                <w:sz w:val="20"/>
                <w:szCs w:val="20"/>
              </w:rPr>
            </w:pPr>
            <w:r>
              <w:rPr>
                <w:rFonts w:ascii="Times New Roman" w:eastAsia="Times New Roman" w:hAnsi="Times New Roman" w:cs="Times New Roman"/>
                <w:sz w:val="20"/>
                <w:szCs w:val="20"/>
              </w:rPr>
              <w:t>Obtain diet history of fat consumption.</w:t>
            </w:r>
          </w:p>
          <w:p w14:paraId="54946BD7" w14:textId="416BEFB9" w:rsidR="00F61C5A" w:rsidRPr="007E11DA" w:rsidRDefault="00177B25">
            <w:pPr>
              <w:pStyle w:val="ListParagraph"/>
              <w:numPr>
                <w:ilvl w:val="0"/>
                <w:numId w:val="15"/>
              </w:numPr>
              <w:ind w:left="66" w:hanging="180"/>
              <w:rPr>
                <w:rFonts w:ascii="Times New Roman" w:eastAsia="Times New Roman" w:hAnsi="Times New Roman" w:cs="Times New Roman"/>
                <w:sz w:val="20"/>
                <w:szCs w:val="20"/>
              </w:rPr>
            </w:pPr>
            <w:r>
              <w:rPr>
                <w:rFonts w:ascii="Times New Roman" w:eastAsia="Times New Roman" w:hAnsi="Times New Roman" w:cs="Times New Roman"/>
                <w:sz w:val="20"/>
                <w:szCs w:val="20"/>
              </w:rPr>
              <w:t>Assess clients for cholelithiasis.</w:t>
            </w:r>
          </w:p>
          <w:p w14:paraId="5091A862" w14:textId="5D8A83A0" w:rsidR="00F61C5A" w:rsidRPr="007E11DA" w:rsidRDefault="00177B25" w:rsidP="00134A2F">
            <w:pPr>
              <w:contextualSpacing/>
              <w:jc w:val="center"/>
              <w:rPr>
                <w:rFonts w:ascii="Times New Roman" w:eastAsia="Times New Roman" w:hAnsi="Times New Roman" w:cs="Times New Roman"/>
                <w:sz w:val="20"/>
                <w:szCs w:val="20"/>
              </w:rPr>
            </w:pPr>
            <w:r w:rsidRPr="007E11DA">
              <w:rPr>
                <w:rFonts w:ascii="Times New Roman" w:eastAsia="Times New Roman" w:hAnsi="Times New Roman" w:cs="Times New Roman"/>
                <w:sz w:val="20"/>
                <w:szCs w:val="20"/>
              </w:rPr>
              <w:t>(Vallerand, 2023)</w:t>
            </w:r>
          </w:p>
        </w:tc>
      </w:tr>
      <w:tr w:rsidR="008865CB" w:rsidRPr="00D94BDA" w14:paraId="4700C191" w14:textId="77777777" w:rsidTr="00B461BE">
        <w:tc>
          <w:tcPr>
            <w:tcW w:w="2155" w:type="dxa"/>
            <w:vAlign w:val="center"/>
          </w:tcPr>
          <w:p w14:paraId="7E7780CA" w14:textId="434E5106" w:rsidR="008865CB" w:rsidRPr="00D94BDA" w:rsidRDefault="008865CB" w:rsidP="00134A2F">
            <w:pPr>
              <w:contextualSpacing/>
              <w:rPr>
                <w:rFonts w:ascii="Times New Roman" w:eastAsia="Times New Roman" w:hAnsi="Times New Roman" w:cs="Times New Roman"/>
                <w:b/>
              </w:rPr>
            </w:pPr>
            <w:r>
              <w:rPr>
                <w:rFonts w:ascii="Times New Roman" w:eastAsia="Times New Roman" w:hAnsi="Times New Roman" w:cs="Times New Roman"/>
                <w:b/>
              </w:rPr>
              <w:t>Key Nursing Assessment(s)/Lab(s) Prior to Administration</w:t>
            </w:r>
          </w:p>
        </w:tc>
        <w:tc>
          <w:tcPr>
            <w:tcW w:w="2520" w:type="dxa"/>
            <w:vAlign w:val="center"/>
          </w:tcPr>
          <w:p w14:paraId="13AA21A3" w14:textId="32492AC4" w:rsidR="008865CB" w:rsidRPr="008963A9" w:rsidRDefault="008865CB" w:rsidP="008963A9">
            <w:pPr>
              <w:pStyle w:val="ListParagraph"/>
              <w:numPr>
                <w:ilvl w:val="0"/>
                <w:numId w:val="10"/>
              </w:numPr>
              <w:ind w:left="72" w:hanging="180"/>
              <w:rPr>
                <w:rFonts w:ascii="Times New Roman" w:eastAsia="Times New Roman" w:hAnsi="Times New Roman" w:cs="Times New Roman"/>
                <w:sz w:val="20"/>
                <w:szCs w:val="20"/>
              </w:rPr>
            </w:pPr>
            <w:r w:rsidRPr="007E11DA">
              <w:rPr>
                <w:rFonts w:ascii="Times New Roman" w:eastAsia="Times New Roman" w:hAnsi="Times New Roman" w:cs="Times New Roman"/>
                <w:sz w:val="20"/>
                <w:szCs w:val="20"/>
              </w:rPr>
              <w:t>Monitor serum glucose before administration.</w:t>
            </w:r>
          </w:p>
          <w:p w14:paraId="4994B3E7" w14:textId="363206BE" w:rsidR="008865CB" w:rsidRPr="007E11DA" w:rsidRDefault="008865CB" w:rsidP="008865CB">
            <w:pPr>
              <w:pStyle w:val="ListParagraph"/>
              <w:ind w:left="72"/>
              <w:rPr>
                <w:rFonts w:ascii="Times New Roman" w:eastAsia="Times New Roman" w:hAnsi="Times New Roman" w:cs="Times New Roman"/>
                <w:sz w:val="20"/>
                <w:szCs w:val="20"/>
              </w:rPr>
            </w:pPr>
            <w:r w:rsidRPr="007E11DA">
              <w:rPr>
                <w:rFonts w:ascii="Times New Roman" w:eastAsia="Times New Roman" w:hAnsi="Times New Roman" w:cs="Times New Roman"/>
                <w:sz w:val="20"/>
                <w:szCs w:val="20"/>
              </w:rPr>
              <w:t>(Vallerand, 2023)</w:t>
            </w:r>
          </w:p>
        </w:tc>
        <w:tc>
          <w:tcPr>
            <w:tcW w:w="2430" w:type="dxa"/>
            <w:vAlign w:val="center"/>
          </w:tcPr>
          <w:p w14:paraId="06E55C90" w14:textId="77777777" w:rsidR="008865CB" w:rsidRDefault="007E11DA">
            <w:pPr>
              <w:pStyle w:val="ListParagraph"/>
              <w:numPr>
                <w:ilvl w:val="0"/>
                <w:numId w:val="14"/>
              </w:numPr>
              <w:ind w:left="72" w:hanging="180"/>
              <w:rPr>
                <w:rFonts w:ascii="Times New Roman" w:eastAsia="Times New Roman" w:hAnsi="Times New Roman" w:cs="Times New Roman"/>
                <w:sz w:val="20"/>
                <w:szCs w:val="20"/>
              </w:rPr>
            </w:pPr>
            <w:r>
              <w:rPr>
                <w:rFonts w:ascii="Times New Roman" w:eastAsia="Times New Roman" w:hAnsi="Times New Roman" w:cs="Times New Roman"/>
                <w:sz w:val="20"/>
                <w:szCs w:val="20"/>
              </w:rPr>
              <w:t>Monitor BUN, creatinine, and electrolyte levels periodically.</w:t>
            </w:r>
          </w:p>
          <w:p w14:paraId="68C67BC2" w14:textId="200C8DA3" w:rsidR="007E11DA" w:rsidRPr="007E11DA" w:rsidRDefault="007E11DA" w:rsidP="007E11DA">
            <w:pPr>
              <w:pStyle w:val="ListParagraph"/>
              <w:ind w:left="72"/>
              <w:rPr>
                <w:rFonts w:ascii="Times New Roman" w:eastAsia="Times New Roman" w:hAnsi="Times New Roman" w:cs="Times New Roman"/>
                <w:sz w:val="20"/>
                <w:szCs w:val="20"/>
              </w:rPr>
            </w:pPr>
            <w:r w:rsidRPr="007E11DA">
              <w:rPr>
                <w:rFonts w:ascii="Times New Roman" w:eastAsia="Times New Roman" w:hAnsi="Times New Roman" w:cs="Times New Roman"/>
                <w:sz w:val="20"/>
                <w:szCs w:val="20"/>
              </w:rPr>
              <w:t>(Vallerand, 2023)</w:t>
            </w:r>
          </w:p>
        </w:tc>
        <w:tc>
          <w:tcPr>
            <w:tcW w:w="2520" w:type="dxa"/>
            <w:vAlign w:val="center"/>
          </w:tcPr>
          <w:p w14:paraId="7EC6C359" w14:textId="77777777" w:rsidR="008865CB" w:rsidRDefault="00177B25">
            <w:pPr>
              <w:pStyle w:val="ListParagraph"/>
              <w:numPr>
                <w:ilvl w:val="0"/>
                <w:numId w:val="15"/>
              </w:numPr>
              <w:ind w:left="66" w:hanging="180"/>
              <w:rPr>
                <w:rFonts w:ascii="Times New Roman" w:eastAsia="Times New Roman" w:hAnsi="Times New Roman" w:cs="Times New Roman"/>
                <w:sz w:val="20"/>
                <w:szCs w:val="20"/>
              </w:rPr>
            </w:pPr>
            <w:r>
              <w:rPr>
                <w:rFonts w:ascii="Times New Roman" w:eastAsia="Times New Roman" w:hAnsi="Times New Roman" w:cs="Times New Roman"/>
                <w:sz w:val="20"/>
                <w:szCs w:val="20"/>
              </w:rPr>
              <w:t>Monitor serum lipids before therapy.</w:t>
            </w:r>
          </w:p>
          <w:p w14:paraId="2186AF53" w14:textId="1EC7DFAD" w:rsidR="00177B25" w:rsidRPr="007E11DA" w:rsidRDefault="00177B25" w:rsidP="00177B25">
            <w:pPr>
              <w:pStyle w:val="ListParagraph"/>
              <w:ind w:left="66"/>
              <w:rPr>
                <w:rFonts w:ascii="Times New Roman" w:eastAsia="Times New Roman" w:hAnsi="Times New Roman" w:cs="Times New Roman"/>
                <w:sz w:val="20"/>
                <w:szCs w:val="20"/>
              </w:rPr>
            </w:pPr>
            <w:r w:rsidRPr="007E11DA">
              <w:rPr>
                <w:rFonts w:ascii="Times New Roman" w:eastAsia="Times New Roman" w:hAnsi="Times New Roman" w:cs="Times New Roman"/>
                <w:sz w:val="20"/>
                <w:szCs w:val="20"/>
              </w:rPr>
              <w:t>(Vallerand, 2023)</w:t>
            </w:r>
          </w:p>
        </w:tc>
      </w:tr>
      <w:tr w:rsidR="008865CB" w:rsidRPr="00D94BDA" w14:paraId="131BC6C3" w14:textId="77777777" w:rsidTr="00B461BE">
        <w:tc>
          <w:tcPr>
            <w:tcW w:w="2155" w:type="dxa"/>
            <w:vAlign w:val="center"/>
          </w:tcPr>
          <w:p w14:paraId="6F55E4B1" w14:textId="74600C18" w:rsidR="008865CB" w:rsidRPr="00D94BDA" w:rsidRDefault="008865CB" w:rsidP="00134A2F">
            <w:pPr>
              <w:contextualSpacing/>
              <w:rPr>
                <w:rFonts w:ascii="Times New Roman" w:eastAsia="Times New Roman" w:hAnsi="Times New Roman" w:cs="Times New Roman"/>
                <w:b/>
              </w:rPr>
            </w:pPr>
            <w:r>
              <w:rPr>
                <w:rFonts w:ascii="Times New Roman" w:eastAsia="Times New Roman" w:hAnsi="Times New Roman" w:cs="Times New Roman"/>
                <w:b/>
              </w:rPr>
              <w:t>Client Teaching Needs (2)</w:t>
            </w:r>
          </w:p>
        </w:tc>
        <w:tc>
          <w:tcPr>
            <w:tcW w:w="2520" w:type="dxa"/>
            <w:vAlign w:val="center"/>
          </w:tcPr>
          <w:p w14:paraId="516E9632" w14:textId="77777777" w:rsidR="008865CB" w:rsidRPr="007E11DA" w:rsidRDefault="008865CB">
            <w:pPr>
              <w:pStyle w:val="ListParagraph"/>
              <w:numPr>
                <w:ilvl w:val="0"/>
                <w:numId w:val="10"/>
              </w:numPr>
              <w:ind w:left="72" w:hanging="180"/>
              <w:rPr>
                <w:rFonts w:ascii="Times New Roman" w:eastAsia="Times New Roman" w:hAnsi="Times New Roman" w:cs="Times New Roman"/>
                <w:sz w:val="20"/>
                <w:szCs w:val="20"/>
              </w:rPr>
            </w:pPr>
            <w:r w:rsidRPr="007E11DA">
              <w:rPr>
                <w:rFonts w:ascii="Times New Roman" w:eastAsia="Times New Roman" w:hAnsi="Times New Roman" w:cs="Times New Roman"/>
                <w:sz w:val="20"/>
                <w:szCs w:val="20"/>
              </w:rPr>
              <w:t>Instruct client to take metformin at the same time each day as directed.</w:t>
            </w:r>
          </w:p>
          <w:p w14:paraId="307713D3" w14:textId="49573B47" w:rsidR="008865CB" w:rsidRPr="007E11DA" w:rsidRDefault="007E11DA">
            <w:pPr>
              <w:pStyle w:val="ListParagraph"/>
              <w:numPr>
                <w:ilvl w:val="0"/>
                <w:numId w:val="10"/>
              </w:numPr>
              <w:ind w:left="72" w:hanging="180"/>
              <w:rPr>
                <w:rFonts w:ascii="Times New Roman" w:eastAsia="Times New Roman" w:hAnsi="Times New Roman" w:cs="Times New Roman"/>
                <w:sz w:val="20"/>
                <w:szCs w:val="20"/>
              </w:rPr>
            </w:pPr>
            <w:r w:rsidRPr="007E11DA">
              <w:rPr>
                <w:rFonts w:ascii="Times New Roman" w:eastAsia="Times New Roman" w:hAnsi="Times New Roman" w:cs="Times New Roman"/>
                <w:sz w:val="20"/>
                <w:szCs w:val="20"/>
              </w:rPr>
              <w:t xml:space="preserve">Explain to the client that metformin helps control hyperglycemia and </w:t>
            </w:r>
            <w:r w:rsidR="008963A9" w:rsidRPr="007E11DA">
              <w:rPr>
                <w:rFonts w:ascii="Times New Roman" w:eastAsia="Times New Roman" w:hAnsi="Times New Roman" w:cs="Times New Roman"/>
                <w:sz w:val="20"/>
                <w:szCs w:val="20"/>
              </w:rPr>
              <w:t>does not</w:t>
            </w:r>
            <w:r w:rsidRPr="007E11DA">
              <w:rPr>
                <w:rFonts w:ascii="Times New Roman" w:eastAsia="Times New Roman" w:hAnsi="Times New Roman" w:cs="Times New Roman"/>
                <w:sz w:val="20"/>
                <w:szCs w:val="20"/>
              </w:rPr>
              <w:t xml:space="preserve"> cure diabetes.</w:t>
            </w:r>
          </w:p>
          <w:p w14:paraId="4D3340F4" w14:textId="6340560C" w:rsidR="007E11DA" w:rsidRPr="007E11DA" w:rsidRDefault="007E11DA" w:rsidP="007E11DA">
            <w:pPr>
              <w:pStyle w:val="ListParagraph"/>
              <w:ind w:left="72"/>
              <w:rPr>
                <w:rFonts w:ascii="Times New Roman" w:eastAsia="Times New Roman" w:hAnsi="Times New Roman" w:cs="Times New Roman"/>
                <w:sz w:val="20"/>
                <w:szCs w:val="20"/>
              </w:rPr>
            </w:pPr>
            <w:r w:rsidRPr="007E11DA">
              <w:rPr>
                <w:rFonts w:ascii="Times New Roman" w:eastAsia="Times New Roman" w:hAnsi="Times New Roman" w:cs="Times New Roman"/>
                <w:sz w:val="20"/>
                <w:szCs w:val="20"/>
              </w:rPr>
              <w:t>(Vallerand, 2023)</w:t>
            </w:r>
          </w:p>
        </w:tc>
        <w:tc>
          <w:tcPr>
            <w:tcW w:w="2430" w:type="dxa"/>
            <w:vAlign w:val="center"/>
          </w:tcPr>
          <w:p w14:paraId="0C54FBD5" w14:textId="3289E990" w:rsidR="008865CB" w:rsidRDefault="007E11DA">
            <w:pPr>
              <w:pStyle w:val="ListParagraph"/>
              <w:numPr>
                <w:ilvl w:val="0"/>
                <w:numId w:val="14"/>
              </w:numPr>
              <w:ind w:left="72" w:hanging="1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Instruct </w:t>
            </w:r>
            <w:r w:rsidR="008963A9">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client to take medication as directed at the same time each day.</w:t>
            </w:r>
          </w:p>
          <w:p w14:paraId="02CA866D" w14:textId="66A12ED3" w:rsidR="007E11DA" w:rsidRDefault="007E11DA">
            <w:pPr>
              <w:pStyle w:val="ListParagraph"/>
              <w:numPr>
                <w:ilvl w:val="0"/>
                <w:numId w:val="14"/>
              </w:numPr>
              <w:ind w:left="72" w:hanging="1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Caution </w:t>
            </w:r>
            <w:r w:rsidR="008963A9">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client to avoid salt substitutes containing potassium.</w:t>
            </w:r>
          </w:p>
          <w:p w14:paraId="424FA4C9" w14:textId="2E93C0D1" w:rsidR="007E11DA" w:rsidRPr="007E11DA" w:rsidRDefault="007E11DA" w:rsidP="007E11DA">
            <w:pPr>
              <w:pStyle w:val="ListParagraph"/>
              <w:ind w:left="72"/>
              <w:rPr>
                <w:rFonts w:ascii="Times New Roman" w:eastAsia="Times New Roman" w:hAnsi="Times New Roman" w:cs="Times New Roman"/>
                <w:sz w:val="20"/>
                <w:szCs w:val="20"/>
              </w:rPr>
            </w:pPr>
            <w:r w:rsidRPr="007E11DA">
              <w:rPr>
                <w:rFonts w:ascii="Times New Roman" w:eastAsia="Times New Roman" w:hAnsi="Times New Roman" w:cs="Times New Roman"/>
                <w:sz w:val="20"/>
                <w:szCs w:val="20"/>
              </w:rPr>
              <w:t>(Vallerand, 2023)</w:t>
            </w:r>
          </w:p>
        </w:tc>
        <w:tc>
          <w:tcPr>
            <w:tcW w:w="2520" w:type="dxa"/>
            <w:vAlign w:val="center"/>
          </w:tcPr>
          <w:p w14:paraId="7A00AE79" w14:textId="7D65FDBB" w:rsidR="008865CB" w:rsidRDefault="00177B25">
            <w:pPr>
              <w:pStyle w:val="ListParagraph"/>
              <w:numPr>
                <w:ilvl w:val="0"/>
                <w:numId w:val="15"/>
              </w:numPr>
              <w:ind w:left="66" w:hanging="1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Instruct client to take medication and not </w:t>
            </w:r>
            <w:r w:rsidR="008963A9">
              <w:rPr>
                <w:rFonts w:ascii="Times New Roman" w:eastAsia="Times New Roman" w:hAnsi="Times New Roman" w:cs="Times New Roman"/>
                <w:sz w:val="20"/>
                <w:szCs w:val="20"/>
              </w:rPr>
              <w:t>skip</w:t>
            </w:r>
            <w:r>
              <w:rPr>
                <w:rFonts w:ascii="Times New Roman" w:eastAsia="Times New Roman" w:hAnsi="Times New Roman" w:cs="Times New Roman"/>
                <w:sz w:val="20"/>
                <w:szCs w:val="20"/>
              </w:rPr>
              <w:t xml:space="preserve"> or double up on missed doses.</w:t>
            </w:r>
          </w:p>
          <w:p w14:paraId="1544919F" w14:textId="77777777" w:rsidR="00177B25" w:rsidRDefault="00177B25">
            <w:pPr>
              <w:pStyle w:val="ListParagraph"/>
              <w:numPr>
                <w:ilvl w:val="0"/>
                <w:numId w:val="15"/>
              </w:numPr>
              <w:ind w:left="66" w:hanging="180"/>
              <w:rPr>
                <w:rFonts w:ascii="Times New Roman" w:eastAsia="Times New Roman" w:hAnsi="Times New Roman" w:cs="Times New Roman"/>
                <w:sz w:val="20"/>
                <w:szCs w:val="20"/>
              </w:rPr>
            </w:pPr>
            <w:r>
              <w:rPr>
                <w:rFonts w:ascii="Times New Roman" w:eastAsia="Times New Roman" w:hAnsi="Times New Roman" w:cs="Times New Roman"/>
                <w:sz w:val="20"/>
                <w:szCs w:val="20"/>
              </w:rPr>
              <w:t>Instruct client to notify health care professional if S/S of liver injury.</w:t>
            </w:r>
          </w:p>
          <w:p w14:paraId="04718C30" w14:textId="02933238" w:rsidR="00177B25" w:rsidRPr="007E11DA" w:rsidRDefault="00177B25" w:rsidP="00177B25">
            <w:pPr>
              <w:pStyle w:val="ListParagraph"/>
              <w:ind w:left="66"/>
              <w:rPr>
                <w:rFonts w:ascii="Times New Roman" w:eastAsia="Times New Roman" w:hAnsi="Times New Roman" w:cs="Times New Roman"/>
                <w:sz w:val="20"/>
                <w:szCs w:val="20"/>
              </w:rPr>
            </w:pPr>
            <w:r w:rsidRPr="007E11DA">
              <w:rPr>
                <w:rFonts w:ascii="Times New Roman" w:eastAsia="Times New Roman" w:hAnsi="Times New Roman" w:cs="Times New Roman"/>
                <w:sz w:val="20"/>
                <w:szCs w:val="20"/>
              </w:rPr>
              <w:t>(Vallerand, 2023)</w:t>
            </w:r>
          </w:p>
        </w:tc>
      </w:tr>
    </w:tbl>
    <w:tbl>
      <w:tblPr>
        <w:tblStyle w:val="TableGrid"/>
        <w:tblW w:w="0" w:type="auto"/>
        <w:tblLook w:val="04A0" w:firstRow="1" w:lastRow="0" w:firstColumn="1" w:lastColumn="0" w:noHBand="0" w:noVBand="1"/>
      </w:tblPr>
      <w:tblGrid>
        <w:gridCol w:w="3116"/>
        <w:gridCol w:w="3117"/>
        <w:gridCol w:w="3117"/>
      </w:tblGrid>
      <w:tr w:rsidR="00134A2F" w14:paraId="15C6A382" w14:textId="77777777" w:rsidTr="00A55C9D">
        <w:tc>
          <w:tcPr>
            <w:tcW w:w="3116" w:type="dxa"/>
            <w:vAlign w:val="center"/>
          </w:tcPr>
          <w:p w14:paraId="23C5F35D" w14:textId="388E9944" w:rsidR="00134A2F" w:rsidRDefault="00134A2F" w:rsidP="00F0370F">
            <w:pPr>
              <w:contextualSpacing/>
              <w:rPr>
                <w:rFonts w:ascii="Times New Roman" w:eastAsia="Times New Roman" w:hAnsi="Times New Roman" w:cs="Times New Roman"/>
                <w:b/>
              </w:rPr>
            </w:pPr>
            <w:r w:rsidRPr="00D94BDA">
              <w:rPr>
                <w:rFonts w:ascii="Times New Roman" w:eastAsia="Times New Roman" w:hAnsi="Times New Roman" w:cs="Times New Roman"/>
                <w:b/>
              </w:rPr>
              <w:lastRenderedPageBreak/>
              <w:t>Generic</w:t>
            </w:r>
          </w:p>
        </w:tc>
        <w:tc>
          <w:tcPr>
            <w:tcW w:w="3117" w:type="dxa"/>
            <w:vAlign w:val="center"/>
          </w:tcPr>
          <w:p w14:paraId="7C15E9A8" w14:textId="12F1CE51" w:rsidR="00134A2F" w:rsidRPr="00811DC4" w:rsidRDefault="00013B41" w:rsidP="00F0370F">
            <w:pPr>
              <w:contextualSpacing/>
              <w:jc w:val="center"/>
              <w:rPr>
                <w:rFonts w:ascii="Times New Roman" w:eastAsia="Times New Roman" w:hAnsi="Times New Roman" w:cs="Times New Roman"/>
                <w:bCs/>
              </w:rPr>
            </w:pPr>
            <w:r>
              <w:rPr>
                <w:rFonts w:ascii="Times New Roman" w:eastAsia="Times New Roman" w:hAnsi="Times New Roman" w:cs="Times New Roman"/>
                <w:bCs/>
              </w:rPr>
              <w:t>Citalopram</w:t>
            </w:r>
          </w:p>
        </w:tc>
        <w:tc>
          <w:tcPr>
            <w:tcW w:w="3117" w:type="dxa"/>
            <w:vAlign w:val="center"/>
          </w:tcPr>
          <w:p w14:paraId="6FB1DF0B" w14:textId="0162891E" w:rsidR="00134A2F" w:rsidRPr="00811DC4" w:rsidRDefault="003C1DDC" w:rsidP="00F0370F">
            <w:pPr>
              <w:contextualSpacing/>
              <w:jc w:val="center"/>
              <w:rPr>
                <w:rFonts w:ascii="Times New Roman" w:eastAsia="Times New Roman" w:hAnsi="Times New Roman" w:cs="Times New Roman"/>
                <w:bCs/>
              </w:rPr>
            </w:pPr>
            <w:r>
              <w:rPr>
                <w:rFonts w:ascii="Times New Roman" w:eastAsia="Times New Roman" w:hAnsi="Times New Roman" w:cs="Times New Roman"/>
                <w:bCs/>
              </w:rPr>
              <w:t>Gabapentin</w:t>
            </w:r>
          </w:p>
        </w:tc>
      </w:tr>
      <w:tr w:rsidR="00811DC4" w14:paraId="3791B2A0" w14:textId="77777777" w:rsidTr="00A55C9D">
        <w:tc>
          <w:tcPr>
            <w:tcW w:w="3116" w:type="dxa"/>
            <w:vAlign w:val="center"/>
          </w:tcPr>
          <w:p w14:paraId="470808B0" w14:textId="0A0EDF2D" w:rsidR="00811DC4" w:rsidRDefault="00811DC4" w:rsidP="00F0370F">
            <w:pPr>
              <w:contextualSpacing/>
              <w:rPr>
                <w:rFonts w:ascii="Times New Roman" w:eastAsia="Times New Roman" w:hAnsi="Times New Roman" w:cs="Times New Roman"/>
                <w:b/>
              </w:rPr>
            </w:pPr>
            <w:r>
              <w:rPr>
                <w:rFonts w:ascii="Times New Roman" w:eastAsia="Times New Roman" w:hAnsi="Times New Roman" w:cs="Times New Roman"/>
                <w:b/>
              </w:rPr>
              <w:t>Brand</w:t>
            </w:r>
          </w:p>
        </w:tc>
        <w:tc>
          <w:tcPr>
            <w:tcW w:w="3117" w:type="dxa"/>
            <w:vAlign w:val="center"/>
          </w:tcPr>
          <w:p w14:paraId="1A4228F9" w14:textId="69F60371" w:rsidR="00811DC4" w:rsidRPr="00E51A00" w:rsidRDefault="00013B41" w:rsidP="00F0370F">
            <w:pPr>
              <w:contextualSpacing/>
              <w:jc w:val="center"/>
              <w:rPr>
                <w:rFonts w:ascii="Times New Roman" w:eastAsia="Times New Roman" w:hAnsi="Times New Roman" w:cs="Times New Roman"/>
                <w:b/>
              </w:rPr>
            </w:pPr>
            <w:proofErr w:type="spellStart"/>
            <w:r>
              <w:rPr>
                <w:rFonts w:ascii="Times New Roman" w:eastAsia="Times New Roman" w:hAnsi="Times New Roman" w:cs="Times New Roman"/>
                <w:b/>
              </w:rPr>
              <w:t>CeleXA</w:t>
            </w:r>
            <w:proofErr w:type="spellEnd"/>
          </w:p>
        </w:tc>
        <w:tc>
          <w:tcPr>
            <w:tcW w:w="3117" w:type="dxa"/>
            <w:vAlign w:val="center"/>
          </w:tcPr>
          <w:p w14:paraId="772A948C" w14:textId="570C960E" w:rsidR="00811DC4" w:rsidRPr="00E51A00" w:rsidRDefault="003C1DDC" w:rsidP="00F0370F">
            <w:pPr>
              <w:contextualSpacing/>
              <w:jc w:val="center"/>
              <w:rPr>
                <w:rFonts w:ascii="Times New Roman" w:eastAsia="Times New Roman" w:hAnsi="Times New Roman" w:cs="Times New Roman"/>
                <w:b/>
              </w:rPr>
            </w:pPr>
            <w:r>
              <w:rPr>
                <w:rFonts w:ascii="Times New Roman" w:eastAsia="Times New Roman" w:hAnsi="Times New Roman" w:cs="Times New Roman"/>
                <w:b/>
              </w:rPr>
              <w:t>Neurontin</w:t>
            </w:r>
          </w:p>
        </w:tc>
      </w:tr>
      <w:tr w:rsidR="00134A2F" w14:paraId="690461FE" w14:textId="77777777" w:rsidTr="00A55C9D">
        <w:tc>
          <w:tcPr>
            <w:tcW w:w="3116" w:type="dxa"/>
            <w:vAlign w:val="center"/>
          </w:tcPr>
          <w:p w14:paraId="007B651B" w14:textId="51071B45" w:rsidR="00134A2F" w:rsidRDefault="00134A2F" w:rsidP="00F0370F">
            <w:pPr>
              <w:contextualSpacing/>
              <w:rPr>
                <w:rFonts w:ascii="Times New Roman" w:eastAsia="Times New Roman" w:hAnsi="Times New Roman" w:cs="Times New Roman"/>
                <w:b/>
              </w:rPr>
            </w:pPr>
            <w:r>
              <w:rPr>
                <w:rFonts w:ascii="Times New Roman" w:eastAsia="Times New Roman" w:hAnsi="Times New Roman" w:cs="Times New Roman"/>
                <w:b/>
              </w:rPr>
              <w:t>Dose</w:t>
            </w:r>
          </w:p>
        </w:tc>
        <w:tc>
          <w:tcPr>
            <w:tcW w:w="3117" w:type="dxa"/>
            <w:vAlign w:val="center"/>
          </w:tcPr>
          <w:p w14:paraId="18E27D1A" w14:textId="77DEA5F1" w:rsidR="00134A2F" w:rsidRPr="00811DC4" w:rsidRDefault="00013B41" w:rsidP="00F0370F">
            <w:pPr>
              <w:contextualSpacing/>
              <w:jc w:val="center"/>
              <w:rPr>
                <w:rFonts w:ascii="Times New Roman" w:eastAsia="Times New Roman" w:hAnsi="Times New Roman" w:cs="Times New Roman"/>
                <w:bCs/>
              </w:rPr>
            </w:pPr>
            <w:r>
              <w:rPr>
                <w:rFonts w:ascii="Times New Roman" w:eastAsia="Times New Roman" w:hAnsi="Times New Roman" w:cs="Times New Roman"/>
                <w:bCs/>
              </w:rPr>
              <w:t xml:space="preserve">20 </w:t>
            </w:r>
            <w:r w:rsidR="00811DC4" w:rsidRPr="00811DC4">
              <w:rPr>
                <w:rFonts w:ascii="Times New Roman" w:eastAsia="Times New Roman" w:hAnsi="Times New Roman" w:cs="Times New Roman"/>
                <w:bCs/>
              </w:rPr>
              <w:t>mg</w:t>
            </w:r>
          </w:p>
        </w:tc>
        <w:tc>
          <w:tcPr>
            <w:tcW w:w="3117" w:type="dxa"/>
            <w:vAlign w:val="center"/>
          </w:tcPr>
          <w:p w14:paraId="43E5FC14" w14:textId="394C499B" w:rsidR="00134A2F" w:rsidRPr="00811DC4" w:rsidRDefault="003C1DDC" w:rsidP="00F0370F">
            <w:pPr>
              <w:contextualSpacing/>
              <w:jc w:val="center"/>
              <w:rPr>
                <w:rFonts w:ascii="Times New Roman" w:eastAsia="Times New Roman" w:hAnsi="Times New Roman" w:cs="Times New Roman"/>
                <w:bCs/>
              </w:rPr>
            </w:pPr>
            <w:r>
              <w:rPr>
                <w:rFonts w:ascii="Times New Roman" w:eastAsia="Times New Roman" w:hAnsi="Times New Roman" w:cs="Times New Roman"/>
                <w:bCs/>
              </w:rPr>
              <w:t>300</w:t>
            </w:r>
            <w:r w:rsidR="00811DC4">
              <w:rPr>
                <w:rFonts w:ascii="Times New Roman" w:eastAsia="Times New Roman" w:hAnsi="Times New Roman" w:cs="Times New Roman"/>
                <w:bCs/>
              </w:rPr>
              <w:t xml:space="preserve"> mg</w:t>
            </w:r>
          </w:p>
        </w:tc>
      </w:tr>
      <w:tr w:rsidR="00134A2F" w14:paraId="05BFA4D4" w14:textId="77777777" w:rsidTr="00F0370F">
        <w:tc>
          <w:tcPr>
            <w:tcW w:w="3116" w:type="dxa"/>
            <w:vAlign w:val="center"/>
          </w:tcPr>
          <w:p w14:paraId="683043CF" w14:textId="777F0006" w:rsidR="00134A2F" w:rsidRDefault="00134A2F" w:rsidP="00F0370F">
            <w:pPr>
              <w:contextualSpacing/>
              <w:rPr>
                <w:rFonts w:ascii="Times New Roman" w:eastAsia="Times New Roman" w:hAnsi="Times New Roman" w:cs="Times New Roman"/>
                <w:b/>
              </w:rPr>
            </w:pPr>
            <w:r>
              <w:rPr>
                <w:rFonts w:ascii="Times New Roman" w:eastAsia="Times New Roman" w:hAnsi="Times New Roman" w:cs="Times New Roman"/>
                <w:b/>
              </w:rPr>
              <w:t>Frequency</w:t>
            </w:r>
          </w:p>
        </w:tc>
        <w:tc>
          <w:tcPr>
            <w:tcW w:w="3117" w:type="dxa"/>
            <w:vAlign w:val="center"/>
          </w:tcPr>
          <w:p w14:paraId="1EA643AD" w14:textId="729BADD1" w:rsidR="00134A2F" w:rsidRPr="00811DC4" w:rsidRDefault="00811DC4" w:rsidP="00F0370F">
            <w:pPr>
              <w:contextualSpacing/>
              <w:jc w:val="center"/>
              <w:rPr>
                <w:rFonts w:ascii="Times New Roman" w:eastAsia="Times New Roman" w:hAnsi="Times New Roman" w:cs="Times New Roman"/>
                <w:bCs/>
              </w:rPr>
            </w:pPr>
            <w:r>
              <w:rPr>
                <w:rFonts w:ascii="Times New Roman" w:eastAsia="Times New Roman" w:hAnsi="Times New Roman" w:cs="Times New Roman"/>
                <w:bCs/>
              </w:rPr>
              <w:t>D</w:t>
            </w:r>
            <w:r w:rsidR="00013B41">
              <w:rPr>
                <w:rFonts w:ascii="Times New Roman" w:eastAsia="Times New Roman" w:hAnsi="Times New Roman" w:cs="Times New Roman"/>
                <w:bCs/>
              </w:rPr>
              <w:t>AILY</w:t>
            </w:r>
          </w:p>
        </w:tc>
        <w:tc>
          <w:tcPr>
            <w:tcW w:w="3117" w:type="dxa"/>
            <w:vAlign w:val="center"/>
          </w:tcPr>
          <w:p w14:paraId="6B7F17C4" w14:textId="44555516" w:rsidR="00134A2F" w:rsidRPr="00811DC4" w:rsidRDefault="003C1DDC" w:rsidP="00F0370F">
            <w:pPr>
              <w:contextualSpacing/>
              <w:jc w:val="center"/>
              <w:rPr>
                <w:rFonts w:ascii="Times New Roman" w:eastAsia="Times New Roman" w:hAnsi="Times New Roman" w:cs="Times New Roman"/>
                <w:bCs/>
              </w:rPr>
            </w:pPr>
            <w:r>
              <w:rPr>
                <w:rFonts w:ascii="Times New Roman" w:eastAsia="Times New Roman" w:hAnsi="Times New Roman" w:cs="Times New Roman"/>
                <w:bCs/>
              </w:rPr>
              <w:t>TID</w:t>
            </w:r>
          </w:p>
        </w:tc>
      </w:tr>
      <w:tr w:rsidR="00134A2F" w14:paraId="45355B9C" w14:textId="77777777" w:rsidTr="00F0370F">
        <w:tc>
          <w:tcPr>
            <w:tcW w:w="3116" w:type="dxa"/>
            <w:vAlign w:val="center"/>
          </w:tcPr>
          <w:p w14:paraId="24231EC7" w14:textId="30EA5852" w:rsidR="00134A2F" w:rsidRDefault="00134A2F" w:rsidP="00F0370F">
            <w:pPr>
              <w:contextualSpacing/>
              <w:rPr>
                <w:rFonts w:ascii="Times New Roman" w:eastAsia="Times New Roman" w:hAnsi="Times New Roman" w:cs="Times New Roman"/>
                <w:b/>
              </w:rPr>
            </w:pPr>
            <w:r>
              <w:rPr>
                <w:rFonts w:ascii="Times New Roman" w:eastAsia="Times New Roman" w:hAnsi="Times New Roman" w:cs="Times New Roman"/>
                <w:b/>
              </w:rPr>
              <w:t>Route</w:t>
            </w:r>
          </w:p>
        </w:tc>
        <w:tc>
          <w:tcPr>
            <w:tcW w:w="3117" w:type="dxa"/>
            <w:vAlign w:val="center"/>
          </w:tcPr>
          <w:p w14:paraId="72606FE3" w14:textId="66B0524A" w:rsidR="00134A2F" w:rsidRPr="00811DC4" w:rsidRDefault="00811DC4" w:rsidP="00F0370F">
            <w:pPr>
              <w:contextualSpacing/>
              <w:jc w:val="center"/>
              <w:rPr>
                <w:rFonts w:ascii="Times New Roman" w:eastAsia="Times New Roman" w:hAnsi="Times New Roman" w:cs="Times New Roman"/>
                <w:bCs/>
              </w:rPr>
            </w:pPr>
            <w:r>
              <w:rPr>
                <w:rFonts w:ascii="Times New Roman" w:eastAsia="Times New Roman" w:hAnsi="Times New Roman" w:cs="Times New Roman"/>
                <w:bCs/>
              </w:rPr>
              <w:t>PO</w:t>
            </w:r>
          </w:p>
        </w:tc>
        <w:tc>
          <w:tcPr>
            <w:tcW w:w="3117" w:type="dxa"/>
            <w:vAlign w:val="center"/>
          </w:tcPr>
          <w:p w14:paraId="78B14F1F" w14:textId="003DA5CA" w:rsidR="00134A2F" w:rsidRPr="00811DC4" w:rsidRDefault="00811DC4" w:rsidP="00F0370F">
            <w:pPr>
              <w:contextualSpacing/>
              <w:jc w:val="center"/>
              <w:rPr>
                <w:rFonts w:ascii="Times New Roman" w:eastAsia="Times New Roman" w:hAnsi="Times New Roman" w:cs="Times New Roman"/>
                <w:bCs/>
              </w:rPr>
            </w:pPr>
            <w:r>
              <w:rPr>
                <w:rFonts w:ascii="Times New Roman" w:eastAsia="Times New Roman" w:hAnsi="Times New Roman" w:cs="Times New Roman"/>
                <w:bCs/>
              </w:rPr>
              <w:t>PO</w:t>
            </w:r>
          </w:p>
        </w:tc>
      </w:tr>
      <w:tr w:rsidR="004063F9" w14:paraId="36F9A269" w14:textId="77777777" w:rsidTr="00A55C9D">
        <w:tc>
          <w:tcPr>
            <w:tcW w:w="3116" w:type="dxa"/>
            <w:vAlign w:val="center"/>
          </w:tcPr>
          <w:p w14:paraId="055EDB5B" w14:textId="77777777" w:rsidR="004063F9" w:rsidRDefault="004063F9" w:rsidP="004063F9">
            <w:pPr>
              <w:contextualSpacing/>
              <w:rPr>
                <w:rFonts w:ascii="Times New Roman" w:eastAsia="Times New Roman" w:hAnsi="Times New Roman" w:cs="Times New Roman"/>
                <w:b/>
              </w:rPr>
            </w:pPr>
            <w:r>
              <w:rPr>
                <w:rFonts w:ascii="Times New Roman" w:eastAsia="Times New Roman" w:hAnsi="Times New Roman" w:cs="Times New Roman"/>
                <w:b/>
              </w:rPr>
              <w:t>Pharmacologic</w:t>
            </w:r>
          </w:p>
          <w:p w14:paraId="66CD35B2" w14:textId="2311D414" w:rsidR="004063F9" w:rsidRDefault="004063F9" w:rsidP="004063F9">
            <w:pPr>
              <w:contextualSpacing/>
              <w:rPr>
                <w:rFonts w:ascii="Times New Roman" w:eastAsia="Times New Roman" w:hAnsi="Times New Roman" w:cs="Times New Roman"/>
                <w:b/>
              </w:rPr>
            </w:pPr>
            <w:r w:rsidRPr="00D94BDA">
              <w:rPr>
                <w:rFonts w:ascii="Times New Roman" w:eastAsia="Times New Roman" w:hAnsi="Times New Roman" w:cs="Times New Roman"/>
                <w:b/>
              </w:rPr>
              <w:t>Classification</w:t>
            </w:r>
          </w:p>
        </w:tc>
        <w:tc>
          <w:tcPr>
            <w:tcW w:w="3117" w:type="dxa"/>
            <w:vAlign w:val="center"/>
          </w:tcPr>
          <w:p w14:paraId="306D8E77" w14:textId="13F6479F" w:rsidR="004063F9" w:rsidRPr="003C1DDC" w:rsidRDefault="00013B41" w:rsidP="004063F9">
            <w:pPr>
              <w:contextualSpacing/>
              <w:jc w:val="center"/>
              <w:rPr>
                <w:rFonts w:ascii="Times New Roman" w:eastAsia="Times New Roman" w:hAnsi="Times New Roman" w:cs="Times New Roman"/>
                <w:bCs/>
                <w:sz w:val="20"/>
                <w:szCs w:val="20"/>
              </w:rPr>
            </w:pPr>
            <w:r w:rsidRPr="003C1DDC">
              <w:rPr>
                <w:rFonts w:ascii="Times New Roman" w:eastAsia="Times New Roman" w:hAnsi="Times New Roman" w:cs="Times New Roman"/>
                <w:bCs/>
                <w:sz w:val="20"/>
                <w:szCs w:val="20"/>
              </w:rPr>
              <w:t>Selective Serotonin Reuptake Inhibitors (SSRIs)</w:t>
            </w:r>
          </w:p>
          <w:p w14:paraId="6991E998" w14:textId="5DA62361" w:rsidR="00A55C9D" w:rsidRPr="003C1DDC" w:rsidRDefault="00013B41" w:rsidP="004063F9">
            <w:pPr>
              <w:contextualSpacing/>
              <w:jc w:val="center"/>
              <w:rPr>
                <w:rFonts w:ascii="Times New Roman" w:eastAsia="Times New Roman" w:hAnsi="Times New Roman" w:cs="Times New Roman"/>
                <w:bCs/>
                <w:sz w:val="20"/>
                <w:szCs w:val="20"/>
              </w:rPr>
            </w:pPr>
            <w:r w:rsidRPr="003C1DDC">
              <w:rPr>
                <w:rFonts w:ascii="Times New Roman" w:eastAsia="Times New Roman" w:hAnsi="Times New Roman" w:cs="Times New Roman"/>
                <w:sz w:val="20"/>
                <w:szCs w:val="20"/>
              </w:rPr>
              <w:t>(Vallerand, 2023)</w:t>
            </w:r>
          </w:p>
        </w:tc>
        <w:tc>
          <w:tcPr>
            <w:tcW w:w="3117" w:type="dxa"/>
            <w:vAlign w:val="center"/>
          </w:tcPr>
          <w:p w14:paraId="5F0CA52C" w14:textId="220EE54A" w:rsidR="004063F9" w:rsidRPr="003C1DDC" w:rsidRDefault="003C1DDC" w:rsidP="004063F9">
            <w:pPr>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GABA Analogues</w:t>
            </w:r>
          </w:p>
          <w:p w14:paraId="1DBB56B2" w14:textId="1629BFCF" w:rsidR="00394DDB" w:rsidRPr="003C1DDC" w:rsidRDefault="003C1DDC" w:rsidP="004063F9">
            <w:pPr>
              <w:contextualSpacing/>
              <w:jc w:val="center"/>
              <w:rPr>
                <w:rFonts w:ascii="Times New Roman" w:eastAsia="Times New Roman" w:hAnsi="Times New Roman" w:cs="Times New Roman"/>
                <w:bCs/>
                <w:sz w:val="20"/>
                <w:szCs w:val="20"/>
              </w:rPr>
            </w:pPr>
            <w:r w:rsidRPr="007E11DA">
              <w:rPr>
                <w:rFonts w:ascii="Times New Roman" w:eastAsia="Times New Roman" w:hAnsi="Times New Roman" w:cs="Times New Roman"/>
                <w:sz w:val="20"/>
                <w:szCs w:val="20"/>
              </w:rPr>
              <w:t>(Vallerand, 2023)</w:t>
            </w:r>
          </w:p>
        </w:tc>
      </w:tr>
      <w:tr w:rsidR="004063F9" w14:paraId="23890EA1" w14:textId="77777777" w:rsidTr="00A55C9D">
        <w:tc>
          <w:tcPr>
            <w:tcW w:w="3116" w:type="dxa"/>
            <w:vAlign w:val="center"/>
          </w:tcPr>
          <w:p w14:paraId="257889EB" w14:textId="77777777" w:rsidR="004063F9" w:rsidRDefault="004063F9" w:rsidP="004063F9">
            <w:pPr>
              <w:contextualSpacing/>
              <w:rPr>
                <w:rFonts w:ascii="Times New Roman" w:eastAsia="Times New Roman" w:hAnsi="Times New Roman" w:cs="Times New Roman"/>
                <w:b/>
              </w:rPr>
            </w:pPr>
            <w:r>
              <w:rPr>
                <w:rFonts w:ascii="Times New Roman" w:eastAsia="Times New Roman" w:hAnsi="Times New Roman" w:cs="Times New Roman"/>
                <w:b/>
              </w:rPr>
              <w:t>Therapeutic</w:t>
            </w:r>
          </w:p>
          <w:p w14:paraId="2B08598C" w14:textId="1C4FC009" w:rsidR="004063F9" w:rsidRDefault="004063F9" w:rsidP="004063F9">
            <w:pPr>
              <w:contextualSpacing/>
              <w:rPr>
                <w:rFonts w:ascii="Times New Roman" w:eastAsia="Times New Roman" w:hAnsi="Times New Roman" w:cs="Times New Roman"/>
                <w:b/>
              </w:rPr>
            </w:pPr>
            <w:r>
              <w:rPr>
                <w:rFonts w:ascii="Times New Roman" w:eastAsia="Times New Roman" w:hAnsi="Times New Roman" w:cs="Times New Roman"/>
                <w:b/>
              </w:rPr>
              <w:t>Classification</w:t>
            </w:r>
          </w:p>
        </w:tc>
        <w:tc>
          <w:tcPr>
            <w:tcW w:w="3117" w:type="dxa"/>
            <w:vAlign w:val="center"/>
          </w:tcPr>
          <w:p w14:paraId="7F799677" w14:textId="453A0B5B" w:rsidR="004063F9" w:rsidRPr="003C1DDC" w:rsidRDefault="00013B41" w:rsidP="004063F9">
            <w:pPr>
              <w:contextualSpacing/>
              <w:jc w:val="center"/>
              <w:rPr>
                <w:rFonts w:ascii="Times New Roman" w:eastAsia="Times New Roman" w:hAnsi="Times New Roman" w:cs="Times New Roman"/>
                <w:bCs/>
                <w:sz w:val="20"/>
                <w:szCs w:val="20"/>
              </w:rPr>
            </w:pPr>
            <w:r w:rsidRPr="003C1DDC">
              <w:rPr>
                <w:rFonts w:ascii="Times New Roman" w:eastAsia="Times New Roman" w:hAnsi="Times New Roman" w:cs="Times New Roman"/>
                <w:bCs/>
                <w:sz w:val="20"/>
                <w:szCs w:val="20"/>
              </w:rPr>
              <w:t>Antidepressants</w:t>
            </w:r>
          </w:p>
          <w:p w14:paraId="7A601C95" w14:textId="4CED8C75" w:rsidR="00A55C9D" w:rsidRPr="003C1DDC" w:rsidRDefault="00013B41" w:rsidP="004063F9">
            <w:pPr>
              <w:contextualSpacing/>
              <w:jc w:val="center"/>
              <w:rPr>
                <w:rFonts w:ascii="Times New Roman" w:eastAsia="Times New Roman" w:hAnsi="Times New Roman" w:cs="Times New Roman"/>
                <w:bCs/>
                <w:sz w:val="20"/>
                <w:szCs w:val="20"/>
              </w:rPr>
            </w:pPr>
            <w:r w:rsidRPr="003C1DDC">
              <w:rPr>
                <w:rFonts w:ascii="Times New Roman" w:eastAsia="Times New Roman" w:hAnsi="Times New Roman" w:cs="Times New Roman"/>
                <w:sz w:val="20"/>
                <w:szCs w:val="20"/>
              </w:rPr>
              <w:t>(Vallerand, 2023)</w:t>
            </w:r>
          </w:p>
        </w:tc>
        <w:tc>
          <w:tcPr>
            <w:tcW w:w="3117" w:type="dxa"/>
            <w:vAlign w:val="center"/>
          </w:tcPr>
          <w:p w14:paraId="3223C636" w14:textId="7E0E045C" w:rsidR="004063F9" w:rsidRPr="003C1DDC" w:rsidRDefault="003C1DDC" w:rsidP="004063F9">
            <w:pPr>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Analgesics, Anticonvulsants, Mood Stabilizer</w:t>
            </w:r>
          </w:p>
          <w:p w14:paraId="54358055" w14:textId="3B3AD9D7" w:rsidR="00394DDB" w:rsidRPr="003C1DDC" w:rsidRDefault="003C1DDC" w:rsidP="004063F9">
            <w:pPr>
              <w:contextualSpacing/>
              <w:jc w:val="center"/>
              <w:rPr>
                <w:rFonts w:ascii="Times New Roman" w:eastAsia="Times New Roman" w:hAnsi="Times New Roman" w:cs="Times New Roman"/>
                <w:bCs/>
                <w:sz w:val="20"/>
                <w:szCs w:val="20"/>
              </w:rPr>
            </w:pPr>
            <w:r w:rsidRPr="007E11DA">
              <w:rPr>
                <w:rFonts w:ascii="Times New Roman" w:eastAsia="Times New Roman" w:hAnsi="Times New Roman" w:cs="Times New Roman"/>
                <w:sz w:val="20"/>
                <w:szCs w:val="20"/>
              </w:rPr>
              <w:t>(Vallerand, 2023)</w:t>
            </w:r>
          </w:p>
        </w:tc>
      </w:tr>
      <w:tr w:rsidR="00134A2F" w14:paraId="72890710" w14:textId="77777777" w:rsidTr="00F0370F">
        <w:tc>
          <w:tcPr>
            <w:tcW w:w="3116" w:type="dxa"/>
            <w:vAlign w:val="center"/>
          </w:tcPr>
          <w:p w14:paraId="5C02F07B" w14:textId="45F20985" w:rsidR="00134A2F" w:rsidRDefault="00134A2F" w:rsidP="00F0370F">
            <w:pPr>
              <w:contextualSpacing/>
              <w:rPr>
                <w:rFonts w:ascii="Times New Roman" w:eastAsia="Times New Roman" w:hAnsi="Times New Roman" w:cs="Times New Roman"/>
                <w:b/>
              </w:rPr>
            </w:pPr>
            <w:r>
              <w:rPr>
                <w:rFonts w:ascii="Times New Roman" w:eastAsia="Times New Roman" w:hAnsi="Times New Roman" w:cs="Times New Roman"/>
                <w:b/>
              </w:rPr>
              <w:t>Mechanism of Action</w:t>
            </w:r>
          </w:p>
        </w:tc>
        <w:tc>
          <w:tcPr>
            <w:tcW w:w="3117" w:type="dxa"/>
            <w:vAlign w:val="center"/>
          </w:tcPr>
          <w:p w14:paraId="48EF7A97" w14:textId="1BE5869D" w:rsidR="00134A2F" w:rsidRPr="003C1DDC" w:rsidRDefault="00013B41" w:rsidP="00F0370F">
            <w:pPr>
              <w:contextualSpacing/>
              <w:jc w:val="center"/>
              <w:rPr>
                <w:rFonts w:ascii="Times New Roman" w:eastAsia="Times New Roman" w:hAnsi="Times New Roman" w:cs="Times New Roman"/>
                <w:bCs/>
                <w:sz w:val="20"/>
                <w:szCs w:val="20"/>
              </w:rPr>
            </w:pPr>
            <w:r w:rsidRPr="003C1DDC">
              <w:rPr>
                <w:rFonts w:ascii="Times New Roman" w:eastAsia="Times New Roman" w:hAnsi="Times New Roman" w:cs="Times New Roman"/>
                <w:bCs/>
                <w:sz w:val="20"/>
                <w:szCs w:val="20"/>
              </w:rPr>
              <w:t>Selectively inhibits the reuptake of serotonin in the CNS. Antidepressant action.</w:t>
            </w:r>
          </w:p>
          <w:p w14:paraId="77D08F26" w14:textId="2F03A480" w:rsidR="00A55C9D" w:rsidRPr="003C1DDC" w:rsidRDefault="00013B41" w:rsidP="00F0370F">
            <w:pPr>
              <w:contextualSpacing/>
              <w:jc w:val="center"/>
              <w:rPr>
                <w:rFonts w:ascii="Times New Roman" w:eastAsia="Times New Roman" w:hAnsi="Times New Roman" w:cs="Times New Roman"/>
                <w:bCs/>
                <w:sz w:val="20"/>
                <w:szCs w:val="20"/>
              </w:rPr>
            </w:pPr>
            <w:r w:rsidRPr="003C1DDC">
              <w:rPr>
                <w:rFonts w:ascii="Times New Roman" w:eastAsia="Times New Roman" w:hAnsi="Times New Roman" w:cs="Times New Roman"/>
                <w:sz w:val="20"/>
                <w:szCs w:val="20"/>
              </w:rPr>
              <w:t>(Vallerand, 2023)</w:t>
            </w:r>
          </w:p>
        </w:tc>
        <w:tc>
          <w:tcPr>
            <w:tcW w:w="3117" w:type="dxa"/>
            <w:vAlign w:val="center"/>
          </w:tcPr>
          <w:p w14:paraId="4D628954" w14:textId="77777777" w:rsidR="00394DDB" w:rsidRDefault="003C1DDC" w:rsidP="00F0370F">
            <w:pPr>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Decreased incidence of seizures. Decreased postherpetic pain. Decreased leg restlessness.</w:t>
            </w:r>
          </w:p>
          <w:p w14:paraId="1710974C" w14:textId="583B379A" w:rsidR="003C1DDC" w:rsidRPr="003C1DDC" w:rsidRDefault="003C1DDC" w:rsidP="00F0370F">
            <w:pPr>
              <w:contextualSpacing/>
              <w:jc w:val="center"/>
              <w:rPr>
                <w:rFonts w:ascii="Times New Roman" w:eastAsia="Times New Roman" w:hAnsi="Times New Roman" w:cs="Times New Roman"/>
                <w:bCs/>
                <w:sz w:val="20"/>
                <w:szCs w:val="20"/>
              </w:rPr>
            </w:pPr>
            <w:r w:rsidRPr="007E11DA">
              <w:rPr>
                <w:rFonts w:ascii="Times New Roman" w:eastAsia="Times New Roman" w:hAnsi="Times New Roman" w:cs="Times New Roman"/>
                <w:sz w:val="20"/>
                <w:szCs w:val="20"/>
              </w:rPr>
              <w:t>(Vallerand, 2023)</w:t>
            </w:r>
          </w:p>
        </w:tc>
      </w:tr>
      <w:tr w:rsidR="00134A2F" w14:paraId="35C12FC3" w14:textId="77777777" w:rsidTr="00F0370F">
        <w:tc>
          <w:tcPr>
            <w:tcW w:w="3116" w:type="dxa"/>
            <w:vAlign w:val="center"/>
          </w:tcPr>
          <w:p w14:paraId="0DE0E375" w14:textId="7A0341C8" w:rsidR="00134A2F" w:rsidRDefault="00134A2F" w:rsidP="00F0370F">
            <w:pPr>
              <w:contextualSpacing/>
              <w:rPr>
                <w:rFonts w:ascii="Times New Roman" w:eastAsia="Times New Roman" w:hAnsi="Times New Roman" w:cs="Times New Roman"/>
                <w:b/>
              </w:rPr>
            </w:pPr>
            <w:r>
              <w:rPr>
                <w:rFonts w:ascii="Times New Roman" w:eastAsia="Times New Roman" w:hAnsi="Times New Roman" w:cs="Times New Roman"/>
                <w:b/>
              </w:rPr>
              <w:t>Reason Client Taking</w:t>
            </w:r>
          </w:p>
        </w:tc>
        <w:tc>
          <w:tcPr>
            <w:tcW w:w="3117" w:type="dxa"/>
            <w:vAlign w:val="center"/>
          </w:tcPr>
          <w:p w14:paraId="0782AFB0" w14:textId="205E1B40" w:rsidR="00134A2F" w:rsidRPr="003C1DDC" w:rsidRDefault="004D7730" w:rsidP="00F0370F">
            <w:pPr>
              <w:contextualSpacing/>
              <w:jc w:val="center"/>
              <w:rPr>
                <w:rFonts w:ascii="Times New Roman" w:eastAsia="Times New Roman" w:hAnsi="Times New Roman" w:cs="Times New Roman"/>
                <w:bCs/>
                <w:sz w:val="20"/>
                <w:szCs w:val="20"/>
              </w:rPr>
            </w:pPr>
            <w:r w:rsidRPr="003C1DDC">
              <w:rPr>
                <w:rFonts w:ascii="Times New Roman" w:eastAsia="Times New Roman" w:hAnsi="Times New Roman" w:cs="Times New Roman"/>
                <w:bCs/>
                <w:sz w:val="20"/>
                <w:szCs w:val="20"/>
              </w:rPr>
              <w:t xml:space="preserve">The client </w:t>
            </w:r>
            <w:r w:rsidR="00013B41" w:rsidRPr="003C1DDC">
              <w:rPr>
                <w:rFonts w:ascii="Times New Roman" w:eastAsia="Times New Roman" w:hAnsi="Times New Roman" w:cs="Times New Roman"/>
                <w:bCs/>
                <w:sz w:val="20"/>
                <w:szCs w:val="20"/>
              </w:rPr>
              <w:t>was diagnosed with depressive disorder</w:t>
            </w:r>
            <w:r w:rsidRPr="003C1DDC">
              <w:rPr>
                <w:rFonts w:ascii="Times New Roman" w:eastAsia="Times New Roman" w:hAnsi="Times New Roman" w:cs="Times New Roman"/>
                <w:bCs/>
                <w:sz w:val="20"/>
                <w:szCs w:val="20"/>
              </w:rPr>
              <w:t>.</w:t>
            </w:r>
          </w:p>
        </w:tc>
        <w:tc>
          <w:tcPr>
            <w:tcW w:w="3117" w:type="dxa"/>
            <w:vAlign w:val="center"/>
          </w:tcPr>
          <w:p w14:paraId="3B9A9E8C" w14:textId="1C1ABEDD" w:rsidR="00134A2F" w:rsidRPr="003C1DDC" w:rsidRDefault="003C1DDC" w:rsidP="00F0370F">
            <w:pPr>
              <w:contextualSpacing/>
              <w:jc w:val="center"/>
              <w:rPr>
                <w:rFonts w:ascii="Times New Roman" w:eastAsia="Times New Roman" w:hAnsi="Times New Roman" w:cs="Times New Roman"/>
                <w:bCs/>
                <w:sz w:val="20"/>
                <w:szCs w:val="20"/>
              </w:rPr>
            </w:pPr>
            <w:r w:rsidRPr="003C1DDC">
              <w:rPr>
                <w:rFonts w:ascii="Times New Roman" w:eastAsia="Times New Roman" w:hAnsi="Times New Roman" w:cs="Times New Roman"/>
                <w:bCs/>
                <w:sz w:val="20"/>
                <w:szCs w:val="20"/>
              </w:rPr>
              <w:t>The client was diagnosed with depressive disorder.</w:t>
            </w:r>
          </w:p>
        </w:tc>
      </w:tr>
      <w:tr w:rsidR="00134A2F" w14:paraId="71D86BF5" w14:textId="77777777" w:rsidTr="00F0370F">
        <w:tc>
          <w:tcPr>
            <w:tcW w:w="3116" w:type="dxa"/>
            <w:vAlign w:val="center"/>
          </w:tcPr>
          <w:p w14:paraId="4F520995" w14:textId="253994FA" w:rsidR="00134A2F" w:rsidRDefault="00134A2F" w:rsidP="00F0370F">
            <w:pPr>
              <w:contextualSpacing/>
              <w:rPr>
                <w:rFonts w:ascii="Times New Roman" w:eastAsia="Times New Roman" w:hAnsi="Times New Roman" w:cs="Times New Roman"/>
                <w:b/>
              </w:rPr>
            </w:pPr>
            <w:r>
              <w:rPr>
                <w:rFonts w:ascii="Times New Roman" w:eastAsia="Times New Roman" w:hAnsi="Times New Roman" w:cs="Times New Roman"/>
                <w:b/>
              </w:rPr>
              <w:t>Contraindications (2)</w:t>
            </w:r>
          </w:p>
        </w:tc>
        <w:tc>
          <w:tcPr>
            <w:tcW w:w="3117" w:type="dxa"/>
            <w:vAlign w:val="center"/>
          </w:tcPr>
          <w:p w14:paraId="03C2F1A4" w14:textId="6CE19670" w:rsidR="00134A2F" w:rsidRPr="003C1DDC" w:rsidRDefault="003C1DDC">
            <w:pPr>
              <w:pStyle w:val="ListParagraph"/>
              <w:numPr>
                <w:ilvl w:val="0"/>
                <w:numId w:val="16"/>
              </w:numPr>
              <w:ind w:left="102" w:hanging="180"/>
              <w:rPr>
                <w:rFonts w:ascii="Times New Roman" w:eastAsia="Times New Roman" w:hAnsi="Times New Roman" w:cs="Times New Roman"/>
                <w:bCs/>
                <w:sz w:val="20"/>
                <w:szCs w:val="20"/>
              </w:rPr>
            </w:pPr>
            <w:r w:rsidRPr="003C1DDC">
              <w:rPr>
                <w:rFonts w:ascii="Times New Roman" w:eastAsia="Times New Roman" w:hAnsi="Times New Roman" w:cs="Times New Roman"/>
                <w:bCs/>
                <w:sz w:val="20"/>
                <w:szCs w:val="20"/>
              </w:rPr>
              <w:t>Contraindicated in concurrent use of MAOIs.</w:t>
            </w:r>
          </w:p>
          <w:p w14:paraId="55441417" w14:textId="000693D3" w:rsidR="004D7730" w:rsidRPr="003C1DDC" w:rsidRDefault="003C1DDC">
            <w:pPr>
              <w:pStyle w:val="ListParagraph"/>
              <w:numPr>
                <w:ilvl w:val="0"/>
                <w:numId w:val="16"/>
              </w:numPr>
              <w:ind w:left="102" w:hanging="180"/>
              <w:rPr>
                <w:rFonts w:ascii="Times New Roman" w:eastAsia="Times New Roman" w:hAnsi="Times New Roman" w:cs="Times New Roman"/>
                <w:bCs/>
                <w:sz w:val="20"/>
                <w:szCs w:val="20"/>
              </w:rPr>
            </w:pPr>
            <w:r w:rsidRPr="003C1DDC">
              <w:rPr>
                <w:rFonts w:ascii="Times New Roman" w:eastAsia="Times New Roman" w:hAnsi="Times New Roman" w:cs="Times New Roman"/>
                <w:bCs/>
                <w:sz w:val="20"/>
                <w:szCs w:val="20"/>
              </w:rPr>
              <w:t>Use cautiously in clients with history of SI or attempts.</w:t>
            </w:r>
          </w:p>
          <w:p w14:paraId="19466662" w14:textId="17D79D65" w:rsidR="004D7730" w:rsidRPr="003C1DDC" w:rsidRDefault="003C1DDC" w:rsidP="00F0370F">
            <w:pPr>
              <w:contextualSpacing/>
              <w:jc w:val="center"/>
              <w:rPr>
                <w:rFonts w:ascii="Times New Roman" w:eastAsia="Times New Roman" w:hAnsi="Times New Roman" w:cs="Times New Roman"/>
                <w:bCs/>
                <w:sz w:val="20"/>
                <w:szCs w:val="20"/>
              </w:rPr>
            </w:pPr>
            <w:r w:rsidRPr="003C1DDC">
              <w:rPr>
                <w:rFonts w:ascii="Times New Roman" w:eastAsia="Times New Roman" w:hAnsi="Times New Roman" w:cs="Times New Roman"/>
                <w:sz w:val="20"/>
                <w:szCs w:val="20"/>
              </w:rPr>
              <w:t>(Vallerand, 2023)</w:t>
            </w:r>
          </w:p>
        </w:tc>
        <w:tc>
          <w:tcPr>
            <w:tcW w:w="3117" w:type="dxa"/>
            <w:vAlign w:val="center"/>
          </w:tcPr>
          <w:p w14:paraId="3ABDDBBA" w14:textId="6F782BDD" w:rsidR="00134A2F" w:rsidRPr="003C1DDC" w:rsidRDefault="008963A9">
            <w:pPr>
              <w:pStyle w:val="ListParagraph"/>
              <w:numPr>
                <w:ilvl w:val="0"/>
                <w:numId w:val="17"/>
              </w:numPr>
              <w:ind w:left="42" w:hanging="18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Risk for SI.</w:t>
            </w:r>
          </w:p>
          <w:p w14:paraId="1D216521" w14:textId="34C0CB0A" w:rsidR="0063615F" w:rsidRPr="003C1DDC" w:rsidRDefault="008963A9">
            <w:pPr>
              <w:pStyle w:val="ListParagraph"/>
              <w:numPr>
                <w:ilvl w:val="0"/>
                <w:numId w:val="17"/>
              </w:numPr>
              <w:ind w:left="42" w:hanging="18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Respiratory impairment.</w:t>
            </w:r>
          </w:p>
          <w:p w14:paraId="3CD27B7E" w14:textId="7870D37B" w:rsidR="0063615F" w:rsidRPr="003C1DDC" w:rsidRDefault="008963A9" w:rsidP="00F0370F">
            <w:pPr>
              <w:contextualSpacing/>
              <w:jc w:val="center"/>
              <w:rPr>
                <w:rFonts w:ascii="Times New Roman" w:eastAsia="Times New Roman" w:hAnsi="Times New Roman" w:cs="Times New Roman"/>
                <w:bCs/>
                <w:sz w:val="20"/>
                <w:szCs w:val="20"/>
              </w:rPr>
            </w:pPr>
            <w:r w:rsidRPr="007E11DA">
              <w:rPr>
                <w:rFonts w:ascii="Times New Roman" w:eastAsia="Times New Roman" w:hAnsi="Times New Roman" w:cs="Times New Roman"/>
                <w:sz w:val="20"/>
                <w:szCs w:val="20"/>
              </w:rPr>
              <w:t>(Vallerand, 2023)</w:t>
            </w:r>
          </w:p>
        </w:tc>
      </w:tr>
      <w:tr w:rsidR="00134A2F" w14:paraId="50156B29" w14:textId="77777777" w:rsidTr="00F0370F">
        <w:tc>
          <w:tcPr>
            <w:tcW w:w="3116" w:type="dxa"/>
            <w:vAlign w:val="center"/>
          </w:tcPr>
          <w:p w14:paraId="78685F99" w14:textId="64CA066B" w:rsidR="00134A2F" w:rsidRDefault="00134A2F" w:rsidP="00F0370F">
            <w:pPr>
              <w:contextualSpacing/>
              <w:rPr>
                <w:rFonts w:ascii="Times New Roman" w:eastAsia="Times New Roman" w:hAnsi="Times New Roman" w:cs="Times New Roman"/>
                <w:b/>
              </w:rPr>
            </w:pPr>
            <w:r w:rsidRPr="00D94BDA">
              <w:rPr>
                <w:rFonts w:ascii="Times New Roman" w:eastAsia="Times New Roman" w:hAnsi="Times New Roman" w:cs="Times New Roman"/>
                <w:b/>
              </w:rPr>
              <w:t>Side Effects/Adverse Reactions (2)</w:t>
            </w:r>
          </w:p>
        </w:tc>
        <w:tc>
          <w:tcPr>
            <w:tcW w:w="3117" w:type="dxa"/>
            <w:vAlign w:val="center"/>
          </w:tcPr>
          <w:p w14:paraId="176B8C9D" w14:textId="4C615340" w:rsidR="00134A2F" w:rsidRPr="003C1DDC" w:rsidRDefault="003C1DDC">
            <w:pPr>
              <w:pStyle w:val="ListParagraph"/>
              <w:numPr>
                <w:ilvl w:val="0"/>
                <w:numId w:val="19"/>
              </w:numPr>
              <w:ind w:left="102" w:hanging="192"/>
              <w:rPr>
                <w:rFonts w:ascii="Times New Roman" w:eastAsia="Times New Roman" w:hAnsi="Times New Roman" w:cs="Times New Roman"/>
                <w:bCs/>
                <w:sz w:val="20"/>
                <w:szCs w:val="20"/>
              </w:rPr>
            </w:pPr>
            <w:r w:rsidRPr="003C1DDC">
              <w:rPr>
                <w:rFonts w:ascii="Times New Roman" w:eastAsia="Times New Roman" w:hAnsi="Times New Roman" w:cs="Times New Roman"/>
                <w:bCs/>
                <w:sz w:val="20"/>
                <w:szCs w:val="20"/>
              </w:rPr>
              <w:t>Postural h</w:t>
            </w:r>
            <w:r w:rsidR="004D7730" w:rsidRPr="003C1DDC">
              <w:rPr>
                <w:rFonts w:ascii="Times New Roman" w:eastAsia="Times New Roman" w:hAnsi="Times New Roman" w:cs="Times New Roman"/>
                <w:bCs/>
                <w:sz w:val="20"/>
                <w:szCs w:val="20"/>
              </w:rPr>
              <w:t>ypotension</w:t>
            </w:r>
          </w:p>
          <w:p w14:paraId="1918810D" w14:textId="6A6AC1C1" w:rsidR="004D7730" w:rsidRPr="003C1DDC" w:rsidRDefault="003C1DDC">
            <w:pPr>
              <w:pStyle w:val="ListParagraph"/>
              <w:numPr>
                <w:ilvl w:val="0"/>
                <w:numId w:val="19"/>
              </w:numPr>
              <w:ind w:left="102" w:hanging="192"/>
              <w:rPr>
                <w:rFonts w:ascii="Times New Roman" w:eastAsia="Times New Roman" w:hAnsi="Times New Roman" w:cs="Times New Roman"/>
                <w:bCs/>
                <w:sz w:val="20"/>
                <w:szCs w:val="20"/>
              </w:rPr>
            </w:pPr>
            <w:r w:rsidRPr="003C1DDC">
              <w:rPr>
                <w:rFonts w:ascii="Times New Roman" w:eastAsia="Times New Roman" w:hAnsi="Times New Roman" w:cs="Times New Roman"/>
                <w:bCs/>
                <w:sz w:val="20"/>
                <w:szCs w:val="20"/>
              </w:rPr>
              <w:t>Neuroleptic malignant syndrome</w:t>
            </w:r>
          </w:p>
          <w:p w14:paraId="57287C06" w14:textId="0BB0A7E2" w:rsidR="004D7730" w:rsidRPr="003C1DDC" w:rsidRDefault="003C1DDC" w:rsidP="00F0370F">
            <w:pPr>
              <w:contextualSpacing/>
              <w:jc w:val="center"/>
              <w:rPr>
                <w:rFonts w:ascii="Times New Roman" w:eastAsia="Times New Roman" w:hAnsi="Times New Roman" w:cs="Times New Roman"/>
                <w:bCs/>
                <w:sz w:val="20"/>
                <w:szCs w:val="20"/>
              </w:rPr>
            </w:pPr>
            <w:r w:rsidRPr="003C1DDC">
              <w:rPr>
                <w:rFonts w:ascii="Times New Roman" w:eastAsia="Times New Roman" w:hAnsi="Times New Roman" w:cs="Times New Roman"/>
                <w:sz w:val="20"/>
                <w:szCs w:val="20"/>
              </w:rPr>
              <w:t>(Vallerand, 2023)</w:t>
            </w:r>
          </w:p>
        </w:tc>
        <w:tc>
          <w:tcPr>
            <w:tcW w:w="3117" w:type="dxa"/>
            <w:vAlign w:val="center"/>
          </w:tcPr>
          <w:p w14:paraId="2A9081A2" w14:textId="5B65A766" w:rsidR="00134A2F" w:rsidRPr="003C1DDC" w:rsidRDefault="008963A9">
            <w:pPr>
              <w:pStyle w:val="ListParagraph"/>
              <w:numPr>
                <w:ilvl w:val="0"/>
                <w:numId w:val="18"/>
              </w:numPr>
              <w:ind w:left="42" w:hanging="13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Stevens-Johnson Syndrome</w:t>
            </w:r>
          </w:p>
          <w:p w14:paraId="0776CDA8" w14:textId="33C0FCFC" w:rsidR="0063615F" w:rsidRPr="003C1DDC" w:rsidRDefault="008963A9">
            <w:pPr>
              <w:pStyle w:val="ListParagraph"/>
              <w:numPr>
                <w:ilvl w:val="0"/>
                <w:numId w:val="18"/>
              </w:numPr>
              <w:ind w:left="42" w:hanging="13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Suicidal thoughts</w:t>
            </w:r>
          </w:p>
          <w:p w14:paraId="472ACD5E" w14:textId="1F5058CC" w:rsidR="0063615F" w:rsidRPr="003C1DDC" w:rsidRDefault="008963A9" w:rsidP="002978B5">
            <w:pPr>
              <w:tabs>
                <w:tab w:val="left" w:pos="156"/>
              </w:tabs>
              <w:contextualSpacing/>
              <w:jc w:val="center"/>
              <w:rPr>
                <w:rFonts w:ascii="Times New Roman" w:eastAsia="Times New Roman" w:hAnsi="Times New Roman" w:cs="Times New Roman"/>
                <w:bCs/>
                <w:sz w:val="20"/>
                <w:szCs w:val="20"/>
              </w:rPr>
            </w:pPr>
            <w:r w:rsidRPr="007E11DA">
              <w:rPr>
                <w:rFonts w:ascii="Times New Roman" w:eastAsia="Times New Roman" w:hAnsi="Times New Roman" w:cs="Times New Roman"/>
                <w:sz w:val="20"/>
                <w:szCs w:val="20"/>
              </w:rPr>
              <w:t>(Vallerand, 2023)</w:t>
            </w:r>
          </w:p>
        </w:tc>
      </w:tr>
      <w:tr w:rsidR="00134A2F" w14:paraId="4B0EFED6" w14:textId="77777777" w:rsidTr="00F0370F">
        <w:tc>
          <w:tcPr>
            <w:tcW w:w="3116" w:type="dxa"/>
            <w:vAlign w:val="center"/>
          </w:tcPr>
          <w:p w14:paraId="7BC859CB" w14:textId="7C029D6E" w:rsidR="00134A2F" w:rsidRDefault="00134A2F" w:rsidP="00F0370F">
            <w:pPr>
              <w:contextualSpacing/>
              <w:rPr>
                <w:rFonts w:ascii="Times New Roman" w:eastAsia="Times New Roman" w:hAnsi="Times New Roman" w:cs="Times New Roman"/>
                <w:b/>
              </w:rPr>
            </w:pPr>
            <w:r w:rsidRPr="00D94BDA">
              <w:rPr>
                <w:rFonts w:ascii="Times New Roman" w:eastAsia="Times New Roman" w:hAnsi="Times New Roman" w:cs="Times New Roman"/>
                <w:b/>
              </w:rPr>
              <w:t>Nursing Considerations (2)</w:t>
            </w:r>
          </w:p>
        </w:tc>
        <w:tc>
          <w:tcPr>
            <w:tcW w:w="3117" w:type="dxa"/>
            <w:vAlign w:val="center"/>
          </w:tcPr>
          <w:p w14:paraId="33A684A8" w14:textId="0F05A8DA" w:rsidR="00134A2F" w:rsidRPr="003C1DDC" w:rsidRDefault="003C1DDC">
            <w:pPr>
              <w:pStyle w:val="ListParagraph"/>
              <w:numPr>
                <w:ilvl w:val="0"/>
                <w:numId w:val="20"/>
              </w:numPr>
              <w:ind w:left="102" w:hanging="192"/>
              <w:rPr>
                <w:rFonts w:ascii="Times New Roman" w:eastAsia="Times New Roman" w:hAnsi="Times New Roman" w:cs="Times New Roman"/>
                <w:bCs/>
                <w:sz w:val="20"/>
                <w:szCs w:val="20"/>
              </w:rPr>
            </w:pPr>
            <w:r w:rsidRPr="003C1DDC">
              <w:rPr>
                <w:rFonts w:ascii="Times New Roman" w:eastAsia="Times New Roman" w:hAnsi="Times New Roman" w:cs="Times New Roman"/>
                <w:bCs/>
                <w:sz w:val="20"/>
                <w:szCs w:val="20"/>
              </w:rPr>
              <w:t>Assess for SI especially during therapy.</w:t>
            </w:r>
          </w:p>
          <w:p w14:paraId="52954D8C" w14:textId="33571DCA" w:rsidR="004D7730" w:rsidRPr="003C1DDC" w:rsidRDefault="003C1DDC">
            <w:pPr>
              <w:pStyle w:val="ListParagraph"/>
              <w:numPr>
                <w:ilvl w:val="0"/>
                <w:numId w:val="20"/>
              </w:numPr>
              <w:ind w:left="102" w:hanging="192"/>
              <w:rPr>
                <w:rFonts w:ascii="Times New Roman" w:eastAsia="Times New Roman" w:hAnsi="Times New Roman" w:cs="Times New Roman"/>
                <w:bCs/>
                <w:sz w:val="20"/>
                <w:szCs w:val="20"/>
              </w:rPr>
            </w:pPr>
            <w:r w:rsidRPr="003C1DDC">
              <w:rPr>
                <w:rFonts w:ascii="Times New Roman" w:eastAsia="Times New Roman" w:hAnsi="Times New Roman" w:cs="Times New Roman"/>
                <w:bCs/>
                <w:sz w:val="20"/>
                <w:szCs w:val="20"/>
              </w:rPr>
              <w:t>Assess for sexual function.</w:t>
            </w:r>
          </w:p>
          <w:p w14:paraId="5029A812" w14:textId="6C288404" w:rsidR="004D7730" w:rsidRPr="003C1DDC" w:rsidRDefault="003C1DDC" w:rsidP="00F0370F">
            <w:pPr>
              <w:contextualSpacing/>
              <w:jc w:val="center"/>
              <w:rPr>
                <w:rFonts w:ascii="Times New Roman" w:eastAsia="Times New Roman" w:hAnsi="Times New Roman" w:cs="Times New Roman"/>
                <w:bCs/>
                <w:sz w:val="20"/>
                <w:szCs w:val="20"/>
              </w:rPr>
            </w:pPr>
            <w:r w:rsidRPr="003C1DDC">
              <w:rPr>
                <w:rFonts w:ascii="Times New Roman" w:eastAsia="Times New Roman" w:hAnsi="Times New Roman" w:cs="Times New Roman"/>
                <w:sz w:val="20"/>
                <w:szCs w:val="20"/>
              </w:rPr>
              <w:t>(Vallerand, 2023)</w:t>
            </w:r>
          </w:p>
        </w:tc>
        <w:tc>
          <w:tcPr>
            <w:tcW w:w="3117" w:type="dxa"/>
            <w:vAlign w:val="center"/>
          </w:tcPr>
          <w:p w14:paraId="264C6984" w14:textId="138CCCC4" w:rsidR="00134A2F" w:rsidRPr="003C1DDC" w:rsidRDefault="008963A9">
            <w:pPr>
              <w:pStyle w:val="ListParagraph"/>
              <w:numPr>
                <w:ilvl w:val="0"/>
                <w:numId w:val="21"/>
              </w:numPr>
              <w:ind w:left="42" w:hanging="13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Monitor closely for notable changes in behavior that indicates worsening of SI.</w:t>
            </w:r>
          </w:p>
          <w:p w14:paraId="6D6A602B" w14:textId="73F41C8D" w:rsidR="0063615F" w:rsidRPr="003C1DDC" w:rsidRDefault="008963A9">
            <w:pPr>
              <w:pStyle w:val="ListParagraph"/>
              <w:numPr>
                <w:ilvl w:val="0"/>
                <w:numId w:val="21"/>
              </w:numPr>
              <w:ind w:left="42" w:hanging="13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Assess frequency and intensity of restless leg syndrome.</w:t>
            </w:r>
          </w:p>
          <w:p w14:paraId="6921A6F5" w14:textId="2F6B9896" w:rsidR="0063615F" w:rsidRPr="003C1DDC" w:rsidRDefault="008963A9" w:rsidP="00F0370F">
            <w:pPr>
              <w:contextualSpacing/>
              <w:jc w:val="center"/>
              <w:rPr>
                <w:rFonts w:ascii="Times New Roman" w:eastAsia="Times New Roman" w:hAnsi="Times New Roman" w:cs="Times New Roman"/>
                <w:bCs/>
                <w:sz w:val="20"/>
                <w:szCs w:val="20"/>
              </w:rPr>
            </w:pPr>
            <w:r w:rsidRPr="007E11DA">
              <w:rPr>
                <w:rFonts w:ascii="Times New Roman" w:eastAsia="Times New Roman" w:hAnsi="Times New Roman" w:cs="Times New Roman"/>
                <w:sz w:val="20"/>
                <w:szCs w:val="20"/>
              </w:rPr>
              <w:t>(Vallerand, 2023)</w:t>
            </w:r>
          </w:p>
        </w:tc>
      </w:tr>
      <w:tr w:rsidR="003C1DDC" w14:paraId="337FDD7E" w14:textId="77777777" w:rsidTr="00F0370F">
        <w:tc>
          <w:tcPr>
            <w:tcW w:w="3116" w:type="dxa"/>
            <w:vAlign w:val="center"/>
          </w:tcPr>
          <w:p w14:paraId="19E91A2B" w14:textId="7047AB4E" w:rsidR="003C1DDC" w:rsidRPr="00D94BDA" w:rsidRDefault="003C1DDC" w:rsidP="003C1DDC">
            <w:pPr>
              <w:contextualSpacing/>
              <w:rPr>
                <w:rFonts w:ascii="Times New Roman" w:eastAsia="Times New Roman" w:hAnsi="Times New Roman" w:cs="Times New Roman"/>
                <w:b/>
              </w:rPr>
            </w:pPr>
            <w:r>
              <w:rPr>
                <w:rFonts w:ascii="Times New Roman" w:eastAsia="Times New Roman" w:hAnsi="Times New Roman" w:cs="Times New Roman"/>
                <w:b/>
              </w:rPr>
              <w:t>Key Nursing Assessment(s)/Lab(s) Prior to Administration</w:t>
            </w:r>
          </w:p>
        </w:tc>
        <w:tc>
          <w:tcPr>
            <w:tcW w:w="3117" w:type="dxa"/>
            <w:vAlign w:val="center"/>
          </w:tcPr>
          <w:p w14:paraId="0C87A06E" w14:textId="77777777" w:rsidR="008963A9" w:rsidRDefault="003C1DDC" w:rsidP="008963A9">
            <w:pPr>
              <w:pStyle w:val="ListParagraph"/>
              <w:numPr>
                <w:ilvl w:val="0"/>
                <w:numId w:val="20"/>
              </w:numPr>
              <w:ind w:left="102" w:hanging="19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Monitor electrolyte potassium</w:t>
            </w:r>
            <w:r w:rsidR="008963A9">
              <w:rPr>
                <w:rFonts w:ascii="Times New Roman" w:eastAsia="Times New Roman" w:hAnsi="Times New Roman" w:cs="Times New Roman"/>
                <w:bCs/>
                <w:sz w:val="20"/>
                <w:szCs w:val="20"/>
              </w:rPr>
              <w:t xml:space="preserve"> &amp; magnesium.</w:t>
            </w:r>
          </w:p>
          <w:p w14:paraId="1E9DA004" w14:textId="7D42F395" w:rsidR="003C1DDC" w:rsidRPr="003C1DDC" w:rsidRDefault="003C1DDC" w:rsidP="008963A9">
            <w:pPr>
              <w:pStyle w:val="ListParagraph"/>
              <w:ind w:left="102"/>
              <w:rPr>
                <w:rFonts w:ascii="Times New Roman" w:eastAsia="Times New Roman" w:hAnsi="Times New Roman" w:cs="Times New Roman"/>
                <w:bCs/>
                <w:sz w:val="20"/>
                <w:szCs w:val="20"/>
              </w:rPr>
            </w:pPr>
            <w:r w:rsidRPr="007E11DA">
              <w:rPr>
                <w:rFonts w:ascii="Times New Roman" w:eastAsia="Times New Roman" w:hAnsi="Times New Roman" w:cs="Times New Roman"/>
                <w:sz w:val="20"/>
                <w:szCs w:val="20"/>
              </w:rPr>
              <w:t>(Vallerand, 2023)</w:t>
            </w:r>
          </w:p>
        </w:tc>
        <w:tc>
          <w:tcPr>
            <w:tcW w:w="3117" w:type="dxa"/>
            <w:vAlign w:val="center"/>
          </w:tcPr>
          <w:p w14:paraId="2F5DD991" w14:textId="77777777" w:rsidR="003C1DDC" w:rsidRDefault="008963A9" w:rsidP="003C1DDC">
            <w:pPr>
              <w:pStyle w:val="ListParagraph"/>
              <w:numPr>
                <w:ilvl w:val="0"/>
                <w:numId w:val="21"/>
              </w:numPr>
              <w:ind w:left="42" w:hanging="13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May cause false positive readings for urinary protein.</w:t>
            </w:r>
          </w:p>
          <w:p w14:paraId="20107C5E" w14:textId="3E705223" w:rsidR="008963A9" w:rsidRPr="003C1DDC" w:rsidRDefault="008963A9" w:rsidP="008963A9">
            <w:pPr>
              <w:pStyle w:val="ListParagraph"/>
              <w:ind w:left="42"/>
              <w:rPr>
                <w:rFonts w:ascii="Times New Roman" w:eastAsia="Times New Roman" w:hAnsi="Times New Roman" w:cs="Times New Roman"/>
                <w:bCs/>
                <w:sz w:val="20"/>
                <w:szCs w:val="20"/>
              </w:rPr>
            </w:pPr>
            <w:r w:rsidRPr="007E11DA">
              <w:rPr>
                <w:rFonts w:ascii="Times New Roman" w:eastAsia="Times New Roman" w:hAnsi="Times New Roman" w:cs="Times New Roman"/>
                <w:sz w:val="20"/>
                <w:szCs w:val="20"/>
              </w:rPr>
              <w:t>(Vallerand, 2023)</w:t>
            </w:r>
          </w:p>
        </w:tc>
      </w:tr>
      <w:tr w:rsidR="003C1DDC" w14:paraId="0BDA90FD" w14:textId="77777777" w:rsidTr="00F0370F">
        <w:tc>
          <w:tcPr>
            <w:tcW w:w="3116" w:type="dxa"/>
            <w:vAlign w:val="center"/>
          </w:tcPr>
          <w:p w14:paraId="1030B7CB" w14:textId="0883B518" w:rsidR="003C1DDC" w:rsidRPr="00D94BDA" w:rsidRDefault="003C1DDC" w:rsidP="003C1DDC">
            <w:pPr>
              <w:contextualSpacing/>
              <w:rPr>
                <w:rFonts w:ascii="Times New Roman" w:eastAsia="Times New Roman" w:hAnsi="Times New Roman" w:cs="Times New Roman"/>
                <w:b/>
              </w:rPr>
            </w:pPr>
            <w:r>
              <w:rPr>
                <w:rFonts w:ascii="Times New Roman" w:eastAsia="Times New Roman" w:hAnsi="Times New Roman" w:cs="Times New Roman"/>
                <w:b/>
              </w:rPr>
              <w:t>Client Teaching Needs (2)</w:t>
            </w:r>
          </w:p>
        </w:tc>
        <w:tc>
          <w:tcPr>
            <w:tcW w:w="3117" w:type="dxa"/>
            <w:vAlign w:val="center"/>
          </w:tcPr>
          <w:p w14:paraId="3C03F551" w14:textId="77777777" w:rsidR="003C1DDC" w:rsidRDefault="003C1DDC" w:rsidP="003C1DDC">
            <w:pPr>
              <w:pStyle w:val="ListParagraph"/>
              <w:numPr>
                <w:ilvl w:val="0"/>
                <w:numId w:val="20"/>
              </w:numPr>
              <w:ind w:left="102" w:hanging="19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Instruct clients to take missed dose as soon as remembered but do not double dose.</w:t>
            </w:r>
          </w:p>
          <w:p w14:paraId="528DEFEB" w14:textId="77777777" w:rsidR="003C1DDC" w:rsidRDefault="003C1DDC" w:rsidP="003C1DDC">
            <w:pPr>
              <w:pStyle w:val="ListParagraph"/>
              <w:numPr>
                <w:ilvl w:val="0"/>
                <w:numId w:val="20"/>
              </w:numPr>
              <w:ind w:left="102" w:hanging="19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Advise clients and family to look out for SI.</w:t>
            </w:r>
          </w:p>
          <w:p w14:paraId="3807B2A6" w14:textId="2A39FAEA" w:rsidR="003C1DDC" w:rsidRPr="003C1DDC" w:rsidRDefault="003C1DDC" w:rsidP="003C1DDC">
            <w:pPr>
              <w:pStyle w:val="ListParagraph"/>
              <w:ind w:left="102"/>
              <w:rPr>
                <w:rFonts w:ascii="Times New Roman" w:eastAsia="Times New Roman" w:hAnsi="Times New Roman" w:cs="Times New Roman"/>
                <w:bCs/>
                <w:sz w:val="20"/>
                <w:szCs w:val="20"/>
              </w:rPr>
            </w:pPr>
            <w:r w:rsidRPr="007E11DA">
              <w:rPr>
                <w:rFonts w:ascii="Times New Roman" w:eastAsia="Times New Roman" w:hAnsi="Times New Roman" w:cs="Times New Roman"/>
                <w:sz w:val="20"/>
                <w:szCs w:val="20"/>
              </w:rPr>
              <w:t>(Vallerand, 2023)</w:t>
            </w:r>
          </w:p>
        </w:tc>
        <w:tc>
          <w:tcPr>
            <w:tcW w:w="3117" w:type="dxa"/>
            <w:vAlign w:val="center"/>
          </w:tcPr>
          <w:p w14:paraId="10EAEB9B" w14:textId="77777777" w:rsidR="003C1DDC" w:rsidRDefault="008963A9" w:rsidP="003C1DDC">
            <w:pPr>
              <w:pStyle w:val="ListParagraph"/>
              <w:numPr>
                <w:ilvl w:val="0"/>
                <w:numId w:val="21"/>
              </w:numPr>
              <w:ind w:left="42" w:hanging="13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Clients on TID dosing should not exceed 12-hr between doses.</w:t>
            </w:r>
          </w:p>
          <w:p w14:paraId="2C92C965" w14:textId="77777777" w:rsidR="008963A9" w:rsidRDefault="008963A9" w:rsidP="003C1DDC">
            <w:pPr>
              <w:pStyle w:val="ListParagraph"/>
              <w:numPr>
                <w:ilvl w:val="0"/>
                <w:numId w:val="21"/>
              </w:numPr>
              <w:ind w:left="42" w:hanging="13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Caution the client about risk of respiratory depression when taken with CNS depressants.</w:t>
            </w:r>
          </w:p>
          <w:p w14:paraId="1A5D6439" w14:textId="1644F89E" w:rsidR="008963A9" w:rsidRPr="003C1DDC" w:rsidRDefault="008963A9" w:rsidP="008963A9">
            <w:pPr>
              <w:pStyle w:val="ListParagraph"/>
              <w:ind w:left="42"/>
              <w:rPr>
                <w:rFonts w:ascii="Times New Roman" w:eastAsia="Times New Roman" w:hAnsi="Times New Roman" w:cs="Times New Roman"/>
                <w:bCs/>
                <w:sz w:val="20"/>
                <w:szCs w:val="20"/>
              </w:rPr>
            </w:pPr>
            <w:r w:rsidRPr="007E11DA">
              <w:rPr>
                <w:rFonts w:ascii="Times New Roman" w:eastAsia="Times New Roman" w:hAnsi="Times New Roman" w:cs="Times New Roman"/>
                <w:sz w:val="20"/>
                <w:szCs w:val="20"/>
              </w:rPr>
              <w:t>(Vallerand, 2023)</w:t>
            </w:r>
          </w:p>
        </w:tc>
      </w:tr>
    </w:tbl>
    <w:p w14:paraId="3476C853" w14:textId="77777777" w:rsidR="00A55C9D" w:rsidRDefault="00A55C9D" w:rsidP="00F54D98">
      <w:pPr>
        <w:keepNext/>
        <w:pBdr>
          <w:top w:val="nil"/>
          <w:left w:val="nil"/>
          <w:bottom w:val="nil"/>
          <w:right w:val="nil"/>
          <w:between w:val="nil"/>
        </w:pBdr>
        <w:contextualSpacing/>
        <w:rPr>
          <w:rFonts w:ascii="Times New Roman" w:eastAsia="Times New Roman" w:hAnsi="Times New Roman" w:cs="Times New Roman"/>
          <w:b/>
          <w:color w:val="000000"/>
        </w:rPr>
      </w:pPr>
    </w:p>
    <w:p w14:paraId="4D716279" w14:textId="77777777" w:rsidR="00A55C9D" w:rsidRDefault="00A55C9D">
      <w:pPr>
        <w:rPr>
          <w:rFonts w:ascii="Times New Roman" w:eastAsia="Times New Roman" w:hAnsi="Times New Roman" w:cs="Times New Roman"/>
          <w:b/>
          <w:color w:val="000000"/>
        </w:rPr>
      </w:pPr>
      <w:r>
        <w:rPr>
          <w:rFonts w:ascii="Times New Roman" w:eastAsia="Times New Roman" w:hAnsi="Times New Roman" w:cs="Times New Roman"/>
          <w:b/>
          <w:color w:val="000000"/>
        </w:rPr>
        <w:br w:type="page"/>
      </w:r>
    </w:p>
    <w:p w14:paraId="70B1F07E" w14:textId="4BEFE6AD" w:rsidR="00F269B0" w:rsidRPr="00D94BDA" w:rsidRDefault="00A35D62" w:rsidP="00F54D98">
      <w:pPr>
        <w:keepNext/>
        <w:pBdr>
          <w:top w:val="nil"/>
          <w:left w:val="nil"/>
          <w:bottom w:val="nil"/>
          <w:right w:val="nil"/>
          <w:between w:val="nil"/>
        </w:pBdr>
        <w:contextualSpacing/>
        <w:rPr>
          <w:rFonts w:ascii="Times New Roman" w:eastAsia="Times New Roman" w:hAnsi="Times New Roman" w:cs="Times New Roman"/>
          <w:b/>
          <w:color w:val="000000"/>
        </w:rPr>
      </w:pPr>
      <w:r w:rsidRPr="00D94BDA">
        <w:rPr>
          <w:rFonts w:ascii="Times New Roman" w:eastAsia="Times New Roman" w:hAnsi="Times New Roman" w:cs="Times New Roman"/>
          <w:b/>
          <w:color w:val="000000"/>
        </w:rPr>
        <w:lastRenderedPageBreak/>
        <w:t>Hospital Medications (5 required)</w:t>
      </w:r>
    </w:p>
    <w:tbl>
      <w:tblPr>
        <w:tblStyle w:val="af4"/>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2520"/>
        <w:gridCol w:w="2520"/>
        <w:gridCol w:w="2520"/>
      </w:tblGrid>
      <w:tr w:rsidR="009870B8" w:rsidRPr="00D94BDA" w14:paraId="1CA54558" w14:textId="77777777" w:rsidTr="00AF25C0">
        <w:tc>
          <w:tcPr>
            <w:tcW w:w="2155" w:type="dxa"/>
            <w:vAlign w:val="center"/>
          </w:tcPr>
          <w:p w14:paraId="75640263" w14:textId="6EE3BD8F" w:rsidR="009870B8" w:rsidRPr="00D94BDA" w:rsidRDefault="009870B8" w:rsidP="009870B8">
            <w:pPr>
              <w:contextualSpacing/>
              <w:rPr>
                <w:rFonts w:ascii="Times New Roman" w:eastAsia="Times New Roman" w:hAnsi="Times New Roman" w:cs="Times New Roman"/>
                <w:b/>
              </w:rPr>
            </w:pPr>
            <w:bookmarkStart w:id="2" w:name="_Hlk126136055"/>
            <w:r w:rsidRPr="00D94BDA">
              <w:rPr>
                <w:rFonts w:ascii="Times New Roman" w:eastAsia="Times New Roman" w:hAnsi="Times New Roman" w:cs="Times New Roman"/>
                <w:b/>
              </w:rPr>
              <w:t>Generic</w:t>
            </w:r>
          </w:p>
        </w:tc>
        <w:tc>
          <w:tcPr>
            <w:tcW w:w="2520" w:type="dxa"/>
            <w:vAlign w:val="center"/>
          </w:tcPr>
          <w:p w14:paraId="01110A12" w14:textId="6A2FD113" w:rsidR="009870B8" w:rsidRDefault="009870B8" w:rsidP="009870B8">
            <w:pPr>
              <w:contextualSpacing/>
              <w:jc w:val="center"/>
              <w:rPr>
                <w:rFonts w:ascii="Times New Roman" w:eastAsia="Times New Roman" w:hAnsi="Times New Roman" w:cs="Times New Roman"/>
              </w:rPr>
            </w:pPr>
            <w:r>
              <w:rPr>
                <w:rFonts w:ascii="Times New Roman" w:eastAsia="Times New Roman" w:hAnsi="Times New Roman" w:cs="Times New Roman"/>
              </w:rPr>
              <w:t>Hydrocodone / Acetaminophen</w:t>
            </w:r>
          </w:p>
        </w:tc>
        <w:tc>
          <w:tcPr>
            <w:tcW w:w="2520" w:type="dxa"/>
            <w:vAlign w:val="center"/>
          </w:tcPr>
          <w:p w14:paraId="14FF12DA" w14:textId="2A5BC1FD" w:rsidR="009870B8" w:rsidRPr="00D94BDA" w:rsidRDefault="009F17BB" w:rsidP="009870B8">
            <w:pPr>
              <w:contextualSpacing/>
              <w:jc w:val="center"/>
              <w:rPr>
                <w:rFonts w:ascii="Times New Roman" w:eastAsia="Times New Roman" w:hAnsi="Times New Roman" w:cs="Times New Roman"/>
              </w:rPr>
            </w:pPr>
            <w:r>
              <w:rPr>
                <w:rFonts w:ascii="Times New Roman" w:eastAsia="Times New Roman" w:hAnsi="Times New Roman" w:cs="Times New Roman"/>
              </w:rPr>
              <w:t>Prochlorperazine</w:t>
            </w:r>
          </w:p>
        </w:tc>
        <w:tc>
          <w:tcPr>
            <w:tcW w:w="2520" w:type="dxa"/>
            <w:vAlign w:val="center"/>
          </w:tcPr>
          <w:p w14:paraId="75664F24" w14:textId="4EEDFA51" w:rsidR="009870B8" w:rsidRPr="00D94BDA" w:rsidRDefault="0027709E" w:rsidP="009870B8">
            <w:pPr>
              <w:contextualSpacing/>
              <w:jc w:val="center"/>
              <w:rPr>
                <w:rFonts w:ascii="Times New Roman" w:eastAsia="Times New Roman" w:hAnsi="Times New Roman" w:cs="Times New Roman"/>
              </w:rPr>
            </w:pPr>
            <w:r>
              <w:rPr>
                <w:rFonts w:ascii="Times New Roman" w:eastAsia="Times New Roman" w:hAnsi="Times New Roman" w:cs="Times New Roman"/>
              </w:rPr>
              <w:t>Protonix</w:t>
            </w:r>
          </w:p>
        </w:tc>
      </w:tr>
      <w:tr w:rsidR="009870B8" w:rsidRPr="00D94BDA" w14:paraId="0996A8CC" w14:textId="77777777" w:rsidTr="00AF25C0">
        <w:tc>
          <w:tcPr>
            <w:tcW w:w="2155" w:type="dxa"/>
            <w:vAlign w:val="center"/>
          </w:tcPr>
          <w:p w14:paraId="2ECF06E7" w14:textId="6DC29607" w:rsidR="009870B8" w:rsidRPr="00D94BDA" w:rsidRDefault="009870B8" w:rsidP="009870B8">
            <w:pPr>
              <w:contextualSpacing/>
              <w:rPr>
                <w:rFonts w:ascii="Times New Roman" w:eastAsia="Times New Roman" w:hAnsi="Times New Roman" w:cs="Times New Roman"/>
                <w:b/>
              </w:rPr>
            </w:pPr>
            <w:r>
              <w:rPr>
                <w:rFonts w:ascii="Times New Roman" w:eastAsia="Times New Roman" w:hAnsi="Times New Roman" w:cs="Times New Roman"/>
                <w:b/>
              </w:rPr>
              <w:t>Brand</w:t>
            </w:r>
          </w:p>
        </w:tc>
        <w:tc>
          <w:tcPr>
            <w:tcW w:w="2520" w:type="dxa"/>
            <w:vAlign w:val="center"/>
          </w:tcPr>
          <w:p w14:paraId="19025956" w14:textId="427839FF" w:rsidR="009870B8" w:rsidRPr="00E51A00" w:rsidRDefault="009F17BB" w:rsidP="009870B8">
            <w:pPr>
              <w:contextualSpacing/>
              <w:jc w:val="center"/>
              <w:rPr>
                <w:rFonts w:ascii="Times New Roman" w:eastAsia="Times New Roman" w:hAnsi="Times New Roman" w:cs="Times New Roman"/>
                <w:b/>
                <w:bCs/>
              </w:rPr>
            </w:pPr>
            <w:r>
              <w:rPr>
                <w:rFonts w:ascii="Times New Roman" w:eastAsia="Times New Roman" w:hAnsi="Times New Roman" w:cs="Times New Roman"/>
                <w:b/>
                <w:bCs/>
              </w:rPr>
              <w:t>Norco</w:t>
            </w:r>
          </w:p>
        </w:tc>
        <w:tc>
          <w:tcPr>
            <w:tcW w:w="2520" w:type="dxa"/>
            <w:vAlign w:val="center"/>
          </w:tcPr>
          <w:p w14:paraId="5748A5E8" w14:textId="420C4782" w:rsidR="009870B8" w:rsidRPr="00E51A00" w:rsidRDefault="009F17BB" w:rsidP="009870B8">
            <w:pPr>
              <w:contextualSpacing/>
              <w:jc w:val="center"/>
              <w:rPr>
                <w:rFonts w:ascii="Times New Roman" w:eastAsia="Times New Roman" w:hAnsi="Times New Roman" w:cs="Times New Roman"/>
                <w:b/>
                <w:bCs/>
              </w:rPr>
            </w:pPr>
            <w:proofErr w:type="spellStart"/>
            <w:r>
              <w:rPr>
                <w:rFonts w:ascii="Times New Roman" w:eastAsia="Times New Roman" w:hAnsi="Times New Roman" w:cs="Times New Roman"/>
                <w:b/>
                <w:bCs/>
              </w:rPr>
              <w:t>Prochlorazine</w:t>
            </w:r>
            <w:proofErr w:type="spellEnd"/>
          </w:p>
        </w:tc>
        <w:tc>
          <w:tcPr>
            <w:tcW w:w="2520" w:type="dxa"/>
            <w:vAlign w:val="center"/>
          </w:tcPr>
          <w:p w14:paraId="191194E4" w14:textId="275BD932" w:rsidR="009870B8" w:rsidRPr="00E51A00" w:rsidRDefault="0027709E" w:rsidP="009870B8">
            <w:pPr>
              <w:contextualSpacing/>
              <w:jc w:val="center"/>
              <w:rPr>
                <w:rFonts w:ascii="Times New Roman" w:eastAsia="Times New Roman" w:hAnsi="Times New Roman" w:cs="Times New Roman"/>
                <w:b/>
                <w:bCs/>
              </w:rPr>
            </w:pPr>
            <w:r>
              <w:rPr>
                <w:rFonts w:ascii="Times New Roman" w:eastAsia="Times New Roman" w:hAnsi="Times New Roman" w:cs="Times New Roman"/>
                <w:b/>
                <w:bCs/>
              </w:rPr>
              <w:t>Protonix IV</w:t>
            </w:r>
          </w:p>
        </w:tc>
      </w:tr>
      <w:tr w:rsidR="009870B8" w:rsidRPr="00D94BDA" w14:paraId="2E737BD8" w14:textId="77777777" w:rsidTr="00AF25C0">
        <w:tc>
          <w:tcPr>
            <w:tcW w:w="2155" w:type="dxa"/>
            <w:vAlign w:val="center"/>
          </w:tcPr>
          <w:p w14:paraId="0B620BC0" w14:textId="77777777" w:rsidR="009870B8" w:rsidRPr="00D94BDA" w:rsidRDefault="009870B8" w:rsidP="009870B8">
            <w:pPr>
              <w:contextualSpacing/>
              <w:rPr>
                <w:rFonts w:ascii="Times New Roman" w:eastAsia="Times New Roman" w:hAnsi="Times New Roman" w:cs="Times New Roman"/>
                <w:b/>
              </w:rPr>
            </w:pPr>
            <w:r w:rsidRPr="00D94BDA">
              <w:rPr>
                <w:rFonts w:ascii="Times New Roman" w:eastAsia="Times New Roman" w:hAnsi="Times New Roman" w:cs="Times New Roman"/>
                <w:b/>
              </w:rPr>
              <w:t>Dose</w:t>
            </w:r>
          </w:p>
        </w:tc>
        <w:tc>
          <w:tcPr>
            <w:tcW w:w="2520" w:type="dxa"/>
            <w:vAlign w:val="center"/>
          </w:tcPr>
          <w:p w14:paraId="07D2881C" w14:textId="61B93B54" w:rsidR="009870B8" w:rsidRDefault="009870B8" w:rsidP="009870B8">
            <w:pPr>
              <w:contextualSpacing/>
              <w:jc w:val="center"/>
              <w:rPr>
                <w:rFonts w:ascii="Times New Roman" w:eastAsia="Times New Roman" w:hAnsi="Times New Roman" w:cs="Times New Roman"/>
              </w:rPr>
            </w:pPr>
            <w:r>
              <w:rPr>
                <w:rFonts w:ascii="Times New Roman" w:eastAsia="Times New Roman" w:hAnsi="Times New Roman" w:cs="Times New Roman"/>
              </w:rPr>
              <w:t>5/325 mg</w:t>
            </w:r>
          </w:p>
        </w:tc>
        <w:tc>
          <w:tcPr>
            <w:tcW w:w="2520" w:type="dxa"/>
            <w:vAlign w:val="center"/>
          </w:tcPr>
          <w:p w14:paraId="29CE4861" w14:textId="28BCEF5D" w:rsidR="009870B8" w:rsidRPr="00D94BDA" w:rsidRDefault="009F17BB" w:rsidP="009870B8">
            <w:pPr>
              <w:contextualSpacing/>
              <w:jc w:val="center"/>
              <w:rPr>
                <w:rFonts w:ascii="Times New Roman" w:eastAsia="Times New Roman" w:hAnsi="Times New Roman" w:cs="Times New Roman"/>
              </w:rPr>
            </w:pPr>
            <w:r>
              <w:rPr>
                <w:rFonts w:ascii="Times New Roman" w:eastAsia="Times New Roman" w:hAnsi="Times New Roman" w:cs="Times New Roman"/>
              </w:rPr>
              <w:t>1</w:t>
            </w:r>
            <w:r w:rsidR="009870B8">
              <w:rPr>
                <w:rFonts w:ascii="Times New Roman" w:eastAsia="Times New Roman" w:hAnsi="Times New Roman" w:cs="Times New Roman"/>
              </w:rPr>
              <w:t>0 mg</w:t>
            </w:r>
          </w:p>
        </w:tc>
        <w:tc>
          <w:tcPr>
            <w:tcW w:w="2520" w:type="dxa"/>
            <w:vAlign w:val="center"/>
          </w:tcPr>
          <w:p w14:paraId="69BB80E3" w14:textId="3000AF65" w:rsidR="009870B8" w:rsidRPr="00D94BDA" w:rsidRDefault="0027709E" w:rsidP="009870B8">
            <w:pPr>
              <w:contextualSpacing/>
              <w:jc w:val="center"/>
              <w:rPr>
                <w:rFonts w:ascii="Times New Roman" w:eastAsia="Times New Roman" w:hAnsi="Times New Roman" w:cs="Times New Roman"/>
              </w:rPr>
            </w:pPr>
            <w:r>
              <w:rPr>
                <w:rFonts w:ascii="Times New Roman" w:eastAsia="Times New Roman" w:hAnsi="Times New Roman" w:cs="Times New Roman"/>
              </w:rPr>
              <w:t>40 m</w:t>
            </w:r>
            <w:r w:rsidR="009870B8">
              <w:rPr>
                <w:rFonts w:ascii="Times New Roman" w:eastAsia="Times New Roman" w:hAnsi="Times New Roman" w:cs="Times New Roman"/>
              </w:rPr>
              <w:t>g</w:t>
            </w:r>
          </w:p>
        </w:tc>
      </w:tr>
      <w:tr w:rsidR="009870B8" w:rsidRPr="00D94BDA" w14:paraId="689F9B0C" w14:textId="77777777" w:rsidTr="00AF25C0">
        <w:tc>
          <w:tcPr>
            <w:tcW w:w="2155" w:type="dxa"/>
            <w:vAlign w:val="center"/>
          </w:tcPr>
          <w:p w14:paraId="2E81C832" w14:textId="4A16A18B" w:rsidR="009870B8" w:rsidRPr="00D94BDA" w:rsidRDefault="009870B8" w:rsidP="009870B8">
            <w:pPr>
              <w:contextualSpacing/>
              <w:rPr>
                <w:rFonts w:ascii="Times New Roman" w:eastAsia="Times New Roman" w:hAnsi="Times New Roman" w:cs="Times New Roman"/>
                <w:b/>
              </w:rPr>
            </w:pPr>
            <w:r w:rsidRPr="00D94BDA">
              <w:rPr>
                <w:rFonts w:ascii="Times New Roman" w:eastAsia="Times New Roman" w:hAnsi="Times New Roman" w:cs="Times New Roman"/>
                <w:b/>
              </w:rPr>
              <w:t>Frequency</w:t>
            </w:r>
          </w:p>
        </w:tc>
        <w:tc>
          <w:tcPr>
            <w:tcW w:w="2520" w:type="dxa"/>
            <w:vAlign w:val="center"/>
          </w:tcPr>
          <w:p w14:paraId="7ECF7DED" w14:textId="475FEDD9" w:rsidR="009870B8" w:rsidRDefault="009870B8" w:rsidP="009870B8">
            <w:pPr>
              <w:contextualSpacing/>
              <w:jc w:val="center"/>
              <w:rPr>
                <w:rFonts w:ascii="Times New Roman" w:eastAsia="Times New Roman" w:hAnsi="Times New Roman" w:cs="Times New Roman"/>
              </w:rPr>
            </w:pPr>
            <w:r>
              <w:rPr>
                <w:rFonts w:ascii="Times New Roman" w:eastAsia="Times New Roman" w:hAnsi="Times New Roman" w:cs="Times New Roman"/>
              </w:rPr>
              <w:t>Q4Hrs PRN</w:t>
            </w:r>
          </w:p>
        </w:tc>
        <w:tc>
          <w:tcPr>
            <w:tcW w:w="2520" w:type="dxa"/>
            <w:vAlign w:val="center"/>
          </w:tcPr>
          <w:p w14:paraId="43E9E481" w14:textId="7B029514" w:rsidR="009870B8" w:rsidRPr="00D94BDA" w:rsidRDefault="009F17BB" w:rsidP="009870B8">
            <w:pPr>
              <w:contextualSpacing/>
              <w:jc w:val="center"/>
              <w:rPr>
                <w:rFonts w:ascii="Times New Roman" w:eastAsia="Times New Roman" w:hAnsi="Times New Roman" w:cs="Times New Roman"/>
              </w:rPr>
            </w:pPr>
            <w:r>
              <w:rPr>
                <w:rFonts w:ascii="Times New Roman" w:eastAsia="Times New Roman" w:hAnsi="Times New Roman" w:cs="Times New Roman"/>
              </w:rPr>
              <w:t>Q6Hrs PRN</w:t>
            </w:r>
          </w:p>
        </w:tc>
        <w:tc>
          <w:tcPr>
            <w:tcW w:w="2520" w:type="dxa"/>
            <w:vAlign w:val="center"/>
          </w:tcPr>
          <w:p w14:paraId="7EF0077F" w14:textId="63B0BB47" w:rsidR="009870B8" w:rsidRPr="00D94BDA" w:rsidRDefault="0027709E" w:rsidP="009870B8">
            <w:pPr>
              <w:contextualSpacing/>
              <w:jc w:val="center"/>
              <w:rPr>
                <w:rFonts w:ascii="Times New Roman" w:eastAsia="Times New Roman" w:hAnsi="Times New Roman" w:cs="Times New Roman"/>
              </w:rPr>
            </w:pPr>
            <w:r>
              <w:rPr>
                <w:rFonts w:ascii="Times New Roman" w:eastAsia="Times New Roman" w:hAnsi="Times New Roman" w:cs="Times New Roman"/>
              </w:rPr>
              <w:t>ONCE</w:t>
            </w:r>
          </w:p>
        </w:tc>
      </w:tr>
      <w:tr w:rsidR="009870B8" w:rsidRPr="00D94BDA" w14:paraId="39F9D950" w14:textId="77777777" w:rsidTr="00AF25C0">
        <w:tc>
          <w:tcPr>
            <w:tcW w:w="2155" w:type="dxa"/>
            <w:vAlign w:val="center"/>
          </w:tcPr>
          <w:p w14:paraId="4E0C0010" w14:textId="77777777" w:rsidR="009870B8" w:rsidRPr="00D94BDA" w:rsidRDefault="009870B8" w:rsidP="009870B8">
            <w:pPr>
              <w:contextualSpacing/>
              <w:rPr>
                <w:rFonts w:ascii="Times New Roman" w:eastAsia="Times New Roman" w:hAnsi="Times New Roman" w:cs="Times New Roman"/>
                <w:b/>
              </w:rPr>
            </w:pPr>
            <w:r w:rsidRPr="00D94BDA">
              <w:rPr>
                <w:rFonts w:ascii="Times New Roman" w:eastAsia="Times New Roman" w:hAnsi="Times New Roman" w:cs="Times New Roman"/>
                <w:b/>
              </w:rPr>
              <w:t>Route</w:t>
            </w:r>
          </w:p>
        </w:tc>
        <w:tc>
          <w:tcPr>
            <w:tcW w:w="2520" w:type="dxa"/>
            <w:vAlign w:val="center"/>
          </w:tcPr>
          <w:p w14:paraId="311B24F6" w14:textId="3E2F471B" w:rsidR="009870B8" w:rsidRDefault="009870B8" w:rsidP="009870B8">
            <w:pPr>
              <w:contextualSpacing/>
              <w:jc w:val="center"/>
              <w:rPr>
                <w:rFonts w:ascii="Times New Roman" w:eastAsia="Times New Roman" w:hAnsi="Times New Roman" w:cs="Times New Roman"/>
              </w:rPr>
            </w:pPr>
            <w:r>
              <w:rPr>
                <w:rFonts w:ascii="Times New Roman" w:eastAsia="Times New Roman" w:hAnsi="Times New Roman" w:cs="Times New Roman"/>
              </w:rPr>
              <w:t>PO</w:t>
            </w:r>
          </w:p>
        </w:tc>
        <w:tc>
          <w:tcPr>
            <w:tcW w:w="2520" w:type="dxa"/>
            <w:vAlign w:val="center"/>
          </w:tcPr>
          <w:p w14:paraId="572DB310" w14:textId="791EE3EE" w:rsidR="009870B8" w:rsidRPr="00D94BDA" w:rsidRDefault="009870B8" w:rsidP="009870B8">
            <w:pPr>
              <w:contextualSpacing/>
              <w:jc w:val="center"/>
              <w:rPr>
                <w:rFonts w:ascii="Times New Roman" w:eastAsia="Times New Roman" w:hAnsi="Times New Roman" w:cs="Times New Roman"/>
              </w:rPr>
            </w:pPr>
            <w:r>
              <w:rPr>
                <w:rFonts w:ascii="Times New Roman" w:eastAsia="Times New Roman" w:hAnsi="Times New Roman" w:cs="Times New Roman"/>
              </w:rPr>
              <w:t>PO</w:t>
            </w:r>
          </w:p>
        </w:tc>
        <w:tc>
          <w:tcPr>
            <w:tcW w:w="2520" w:type="dxa"/>
            <w:vAlign w:val="center"/>
          </w:tcPr>
          <w:p w14:paraId="0F3B4B00" w14:textId="31F9CC10" w:rsidR="009870B8" w:rsidRPr="00D94BDA" w:rsidRDefault="009870B8" w:rsidP="009870B8">
            <w:pPr>
              <w:contextualSpacing/>
              <w:jc w:val="center"/>
              <w:rPr>
                <w:rFonts w:ascii="Times New Roman" w:eastAsia="Times New Roman" w:hAnsi="Times New Roman" w:cs="Times New Roman"/>
              </w:rPr>
            </w:pPr>
            <w:r>
              <w:rPr>
                <w:rFonts w:ascii="Times New Roman" w:eastAsia="Times New Roman" w:hAnsi="Times New Roman" w:cs="Times New Roman"/>
              </w:rPr>
              <w:t>IV</w:t>
            </w:r>
          </w:p>
        </w:tc>
      </w:tr>
      <w:bookmarkEnd w:id="2"/>
      <w:tr w:rsidR="009870B8" w:rsidRPr="00D94BDA" w14:paraId="38687F51" w14:textId="77777777" w:rsidTr="00AF25C0">
        <w:trPr>
          <w:trHeight w:val="720"/>
        </w:trPr>
        <w:tc>
          <w:tcPr>
            <w:tcW w:w="2155" w:type="dxa"/>
            <w:vAlign w:val="center"/>
          </w:tcPr>
          <w:p w14:paraId="009F463E" w14:textId="77777777" w:rsidR="009870B8" w:rsidRDefault="009870B8" w:rsidP="009870B8">
            <w:pPr>
              <w:contextualSpacing/>
              <w:rPr>
                <w:rFonts w:ascii="Times New Roman" w:eastAsia="Times New Roman" w:hAnsi="Times New Roman" w:cs="Times New Roman"/>
                <w:b/>
              </w:rPr>
            </w:pPr>
            <w:r>
              <w:rPr>
                <w:rFonts w:ascii="Times New Roman" w:eastAsia="Times New Roman" w:hAnsi="Times New Roman" w:cs="Times New Roman"/>
                <w:b/>
              </w:rPr>
              <w:t>Pharmacologic</w:t>
            </w:r>
          </w:p>
          <w:p w14:paraId="4FBAA5CD" w14:textId="795676F9" w:rsidR="009870B8" w:rsidRPr="00D94BDA" w:rsidRDefault="009870B8" w:rsidP="009870B8">
            <w:pPr>
              <w:contextualSpacing/>
              <w:rPr>
                <w:rFonts w:ascii="Times New Roman" w:eastAsia="Times New Roman" w:hAnsi="Times New Roman" w:cs="Times New Roman"/>
                <w:b/>
              </w:rPr>
            </w:pPr>
            <w:r w:rsidRPr="00D94BDA">
              <w:rPr>
                <w:rFonts w:ascii="Times New Roman" w:eastAsia="Times New Roman" w:hAnsi="Times New Roman" w:cs="Times New Roman"/>
                <w:b/>
              </w:rPr>
              <w:t>Classification</w:t>
            </w:r>
          </w:p>
        </w:tc>
        <w:tc>
          <w:tcPr>
            <w:tcW w:w="2520" w:type="dxa"/>
            <w:vAlign w:val="center"/>
          </w:tcPr>
          <w:p w14:paraId="4FEF9069" w14:textId="36C7A137" w:rsidR="009870B8" w:rsidRPr="009870B8" w:rsidRDefault="009870B8" w:rsidP="009870B8">
            <w:pPr>
              <w:contextualSpacing/>
              <w:jc w:val="center"/>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Opioid agonist/nonopioid analgesic combination (Vallerand, 2023)</w:t>
            </w:r>
          </w:p>
        </w:tc>
        <w:tc>
          <w:tcPr>
            <w:tcW w:w="2520" w:type="dxa"/>
            <w:vAlign w:val="center"/>
          </w:tcPr>
          <w:p w14:paraId="1397CC96" w14:textId="77777777" w:rsidR="009870B8" w:rsidRDefault="009F17BB" w:rsidP="009870B8">
            <w:pPr>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Phenothiazines</w:t>
            </w:r>
          </w:p>
          <w:p w14:paraId="46777899" w14:textId="419046F9" w:rsidR="009F17BB" w:rsidRPr="009870B8" w:rsidRDefault="009F17BB" w:rsidP="009870B8">
            <w:pPr>
              <w:contextualSpacing/>
              <w:jc w:val="center"/>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(Vallerand, 2023)</w:t>
            </w:r>
          </w:p>
        </w:tc>
        <w:tc>
          <w:tcPr>
            <w:tcW w:w="2520" w:type="dxa"/>
            <w:vAlign w:val="center"/>
          </w:tcPr>
          <w:p w14:paraId="289DFAED" w14:textId="77777777" w:rsidR="009870B8" w:rsidRDefault="0027709E" w:rsidP="009870B8">
            <w:pPr>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Proton Pump Inhibitor</w:t>
            </w:r>
          </w:p>
          <w:p w14:paraId="705A583A" w14:textId="4FB0151D" w:rsidR="0027709E" w:rsidRPr="009870B8" w:rsidRDefault="0027709E" w:rsidP="009870B8">
            <w:pPr>
              <w:contextualSpacing/>
              <w:jc w:val="center"/>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(Vallerand, 2023)</w:t>
            </w:r>
          </w:p>
        </w:tc>
      </w:tr>
      <w:tr w:rsidR="009870B8" w:rsidRPr="00D94BDA" w14:paraId="161677F4" w14:textId="77777777" w:rsidTr="00AF25C0">
        <w:tc>
          <w:tcPr>
            <w:tcW w:w="2155" w:type="dxa"/>
            <w:vAlign w:val="center"/>
          </w:tcPr>
          <w:p w14:paraId="17B6FD5C" w14:textId="77777777" w:rsidR="009870B8" w:rsidRDefault="009870B8" w:rsidP="009870B8">
            <w:pPr>
              <w:contextualSpacing/>
              <w:rPr>
                <w:rFonts w:ascii="Times New Roman" w:eastAsia="Times New Roman" w:hAnsi="Times New Roman" w:cs="Times New Roman"/>
                <w:b/>
              </w:rPr>
            </w:pPr>
            <w:r>
              <w:rPr>
                <w:rFonts w:ascii="Times New Roman" w:eastAsia="Times New Roman" w:hAnsi="Times New Roman" w:cs="Times New Roman"/>
                <w:b/>
              </w:rPr>
              <w:t>Therapeutic</w:t>
            </w:r>
          </w:p>
          <w:p w14:paraId="41129413" w14:textId="62227974" w:rsidR="009870B8" w:rsidRPr="00D94BDA" w:rsidRDefault="009870B8" w:rsidP="009870B8">
            <w:pPr>
              <w:contextualSpacing/>
              <w:rPr>
                <w:rFonts w:ascii="Times New Roman" w:eastAsia="Times New Roman" w:hAnsi="Times New Roman" w:cs="Times New Roman"/>
                <w:b/>
              </w:rPr>
            </w:pPr>
            <w:r>
              <w:rPr>
                <w:rFonts w:ascii="Times New Roman" w:eastAsia="Times New Roman" w:hAnsi="Times New Roman" w:cs="Times New Roman"/>
                <w:b/>
              </w:rPr>
              <w:t>Classification</w:t>
            </w:r>
          </w:p>
        </w:tc>
        <w:tc>
          <w:tcPr>
            <w:tcW w:w="2520" w:type="dxa"/>
            <w:vAlign w:val="center"/>
          </w:tcPr>
          <w:p w14:paraId="23807C9F" w14:textId="6A322696" w:rsidR="009870B8" w:rsidRPr="009870B8" w:rsidRDefault="009870B8" w:rsidP="009870B8">
            <w:pPr>
              <w:contextualSpacing/>
              <w:jc w:val="center"/>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Antitussive</w:t>
            </w:r>
            <w:r w:rsidR="009F17BB">
              <w:rPr>
                <w:rFonts w:ascii="Times New Roman" w:eastAsia="Times New Roman" w:hAnsi="Times New Roman" w:cs="Times New Roman"/>
                <w:sz w:val="20"/>
                <w:szCs w:val="20"/>
              </w:rPr>
              <w:t>, Opioid Analgesics</w:t>
            </w:r>
          </w:p>
          <w:p w14:paraId="433D44AB" w14:textId="133997BC" w:rsidR="009870B8" w:rsidRPr="009870B8" w:rsidRDefault="009870B8" w:rsidP="009870B8">
            <w:pPr>
              <w:contextualSpacing/>
              <w:jc w:val="center"/>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(Vallerand, 2023)</w:t>
            </w:r>
          </w:p>
        </w:tc>
        <w:tc>
          <w:tcPr>
            <w:tcW w:w="2520" w:type="dxa"/>
            <w:vAlign w:val="center"/>
          </w:tcPr>
          <w:p w14:paraId="2E487A92" w14:textId="77777777" w:rsidR="009870B8" w:rsidRDefault="009F17BB" w:rsidP="009870B8">
            <w:pPr>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Antiemetics</w:t>
            </w:r>
          </w:p>
          <w:p w14:paraId="62984DB2" w14:textId="2D92F25B" w:rsidR="009F17BB" w:rsidRPr="009870B8" w:rsidRDefault="009F17BB" w:rsidP="009870B8">
            <w:pPr>
              <w:contextualSpacing/>
              <w:jc w:val="center"/>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(Vallerand, 2023)</w:t>
            </w:r>
          </w:p>
        </w:tc>
        <w:tc>
          <w:tcPr>
            <w:tcW w:w="2520" w:type="dxa"/>
            <w:vAlign w:val="center"/>
          </w:tcPr>
          <w:p w14:paraId="769ABCE7" w14:textId="77777777" w:rsidR="009870B8" w:rsidRDefault="0027709E" w:rsidP="009870B8">
            <w:pPr>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Antiulcer Agents</w:t>
            </w:r>
          </w:p>
          <w:p w14:paraId="117EE3D2" w14:textId="294DE015" w:rsidR="0027709E" w:rsidRPr="009870B8" w:rsidRDefault="0027709E" w:rsidP="009870B8">
            <w:pPr>
              <w:contextualSpacing/>
              <w:jc w:val="center"/>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(Vallerand, 2023)</w:t>
            </w:r>
          </w:p>
        </w:tc>
      </w:tr>
      <w:tr w:rsidR="009870B8" w:rsidRPr="00D94BDA" w14:paraId="4F0FD3EE" w14:textId="77777777" w:rsidTr="00AF25C0">
        <w:tc>
          <w:tcPr>
            <w:tcW w:w="2155" w:type="dxa"/>
            <w:vAlign w:val="center"/>
          </w:tcPr>
          <w:p w14:paraId="77047A3E" w14:textId="77777777" w:rsidR="009870B8" w:rsidRPr="009870B8" w:rsidRDefault="009870B8" w:rsidP="009870B8">
            <w:pPr>
              <w:rPr>
                <w:rFonts w:ascii="Times New Roman" w:eastAsia="Times New Roman" w:hAnsi="Times New Roman" w:cs="Times New Roman"/>
                <w:b/>
              </w:rPr>
            </w:pPr>
            <w:r w:rsidRPr="009870B8">
              <w:rPr>
                <w:rFonts w:ascii="Times New Roman" w:eastAsia="Times New Roman" w:hAnsi="Times New Roman" w:cs="Times New Roman"/>
                <w:b/>
              </w:rPr>
              <w:t>Mechanism of Action</w:t>
            </w:r>
          </w:p>
        </w:tc>
        <w:tc>
          <w:tcPr>
            <w:tcW w:w="2520" w:type="dxa"/>
            <w:vAlign w:val="center"/>
          </w:tcPr>
          <w:p w14:paraId="4AFD90A6" w14:textId="1772D349" w:rsidR="009870B8" w:rsidRDefault="009870B8" w:rsidP="009870B8">
            <w:pPr>
              <w:contextualSpacing/>
              <w:jc w:val="center"/>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After the perception of the response to painful stimuli while producing generalized CNS depression.</w:t>
            </w:r>
          </w:p>
          <w:p w14:paraId="6EB55BF4" w14:textId="3E43D2DF" w:rsidR="009870B8" w:rsidRPr="009870B8" w:rsidRDefault="009870B8" w:rsidP="009870B8">
            <w:pPr>
              <w:contextualSpacing/>
              <w:jc w:val="center"/>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(Vallerand, 2023)</w:t>
            </w:r>
          </w:p>
        </w:tc>
        <w:tc>
          <w:tcPr>
            <w:tcW w:w="2520" w:type="dxa"/>
            <w:vAlign w:val="center"/>
          </w:tcPr>
          <w:p w14:paraId="22A348EB" w14:textId="77777777" w:rsidR="009870B8" w:rsidRDefault="009F17BB" w:rsidP="009870B8">
            <w:pPr>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Alters the effects of dopamine in the CNS. Diminished N/V.</w:t>
            </w:r>
          </w:p>
          <w:p w14:paraId="07B69E9D" w14:textId="6D3126ED" w:rsidR="009F17BB" w:rsidRPr="009870B8" w:rsidRDefault="009F17BB" w:rsidP="009870B8">
            <w:pPr>
              <w:contextualSpacing/>
              <w:jc w:val="center"/>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(Vallerand, 2023)</w:t>
            </w:r>
          </w:p>
        </w:tc>
        <w:tc>
          <w:tcPr>
            <w:tcW w:w="2520" w:type="dxa"/>
            <w:vAlign w:val="center"/>
          </w:tcPr>
          <w:p w14:paraId="0FFC3648" w14:textId="45212E07" w:rsidR="009870B8" w:rsidRPr="009870B8" w:rsidRDefault="004F6F01" w:rsidP="009870B8">
            <w:pPr>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Binds to an enzyme in the presence of acidic gastric pH, preventing the final transport of H ions into the gastric lumen.</w:t>
            </w:r>
          </w:p>
          <w:p w14:paraId="1C54FA18" w14:textId="39F3ACF0" w:rsidR="009870B8" w:rsidRPr="009870B8" w:rsidRDefault="004F6F01" w:rsidP="009870B8">
            <w:pPr>
              <w:contextualSpacing/>
              <w:jc w:val="center"/>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(Vallerand, 2023)</w:t>
            </w:r>
          </w:p>
        </w:tc>
      </w:tr>
      <w:tr w:rsidR="009870B8" w:rsidRPr="00D94BDA" w14:paraId="76AE1395" w14:textId="77777777" w:rsidTr="00AF25C0">
        <w:tc>
          <w:tcPr>
            <w:tcW w:w="2155" w:type="dxa"/>
            <w:vAlign w:val="center"/>
          </w:tcPr>
          <w:p w14:paraId="2D4229A7" w14:textId="77777777" w:rsidR="009870B8" w:rsidRPr="00D94BDA" w:rsidRDefault="009870B8" w:rsidP="009870B8">
            <w:pPr>
              <w:contextualSpacing/>
              <w:rPr>
                <w:rFonts w:ascii="Times New Roman" w:eastAsia="Times New Roman" w:hAnsi="Times New Roman" w:cs="Times New Roman"/>
                <w:b/>
              </w:rPr>
            </w:pPr>
            <w:r w:rsidRPr="00D94BDA">
              <w:rPr>
                <w:rFonts w:ascii="Times New Roman" w:eastAsia="Times New Roman" w:hAnsi="Times New Roman" w:cs="Times New Roman"/>
                <w:b/>
              </w:rPr>
              <w:t xml:space="preserve">Reason Client Taking </w:t>
            </w:r>
          </w:p>
        </w:tc>
        <w:tc>
          <w:tcPr>
            <w:tcW w:w="2520" w:type="dxa"/>
            <w:vAlign w:val="center"/>
          </w:tcPr>
          <w:p w14:paraId="0A701242" w14:textId="776CD36C" w:rsidR="009870B8" w:rsidRPr="009870B8" w:rsidRDefault="009F17BB" w:rsidP="009870B8">
            <w:pPr>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For the management of moderate to severe pain.</w:t>
            </w:r>
          </w:p>
        </w:tc>
        <w:tc>
          <w:tcPr>
            <w:tcW w:w="2520" w:type="dxa"/>
            <w:vAlign w:val="center"/>
          </w:tcPr>
          <w:p w14:paraId="0E264BBD" w14:textId="5D39304C" w:rsidR="009870B8" w:rsidRPr="009870B8" w:rsidRDefault="009870B8" w:rsidP="009870B8">
            <w:pPr>
              <w:contextualSpacing/>
              <w:jc w:val="center"/>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 xml:space="preserve">The client </w:t>
            </w:r>
            <w:r w:rsidR="009F17BB">
              <w:rPr>
                <w:rFonts w:ascii="Times New Roman" w:eastAsia="Times New Roman" w:hAnsi="Times New Roman" w:cs="Times New Roman"/>
                <w:sz w:val="20"/>
                <w:szCs w:val="20"/>
              </w:rPr>
              <w:t>is anxious about the cardiac catheterization procedure.</w:t>
            </w:r>
          </w:p>
        </w:tc>
        <w:tc>
          <w:tcPr>
            <w:tcW w:w="2520" w:type="dxa"/>
            <w:vAlign w:val="center"/>
          </w:tcPr>
          <w:p w14:paraId="69132171" w14:textId="503843F7" w:rsidR="009870B8" w:rsidRPr="009870B8" w:rsidRDefault="009870B8" w:rsidP="009870B8">
            <w:pPr>
              <w:contextualSpacing/>
              <w:jc w:val="center"/>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The client has</w:t>
            </w:r>
            <w:r w:rsidR="004F6F01">
              <w:rPr>
                <w:rFonts w:ascii="Times New Roman" w:eastAsia="Times New Roman" w:hAnsi="Times New Roman" w:cs="Times New Roman"/>
                <w:sz w:val="20"/>
                <w:szCs w:val="20"/>
              </w:rPr>
              <w:t xml:space="preserve"> GERD</w:t>
            </w:r>
            <w:r w:rsidRPr="009870B8">
              <w:rPr>
                <w:rFonts w:ascii="Times New Roman" w:eastAsia="Times New Roman" w:hAnsi="Times New Roman" w:cs="Times New Roman"/>
                <w:sz w:val="20"/>
                <w:szCs w:val="20"/>
              </w:rPr>
              <w:t>.</w:t>
            </w:r>
          </w:p>
        </w:tc>
      </w:tr>
      <w:tr w:rsidR="009870B8" w:rsidRPr="00D94BDA" w14:paraId="63641E6B" w14:textId="77777777" w:rsidTr="00AF25C0">
        <w:tc>
          <w:tcPr>
            <w:tcW w:w="2155" w:type="dxa"/>
            <w:vAlign w:val="center"/>
          </w:tcPr>
          <w:p w14:paraId="0F323544" w14:textId="77777777" w:rsidR="009870B8" w:rsidRPr="00D94BDA" w:rsidRDefault="009870B8" w:rsidP="009870B8">
            <w:pPr>
              <w:contextualSpacing/>
              <w:rPr>
                <w:rFonts w:ascii="Times New Roman" w:eastAsia="Times New Roman" w:hAnsi="Times New Roman" w:cs="Times New Roman"/>
                <w:b/>
              </w:rPr>
            </w:pPr>
            <w:r w:rsidRPr="00D94BDA">
              <w:rPr>
                <w:rFonts w:ascii="Times New Roman" w:eastAsia="Times New Roman" w:hAnsi="Times New Roman" w:cs="Times New Roman"/>
                <w:b/>
              </w:rPr>
              <w:t>Contraindications (2)</w:t>
            </w:r>
          </w:p>
        </w:tc>
        <w:tc>
          <w:tcPr>
            <w:tcW w:w="2520" w:type="dxa"/>
            <w:vAlign w:val="center"/>
          </w:tcPr>
          <w:p w14:paraId="2E7E8FF5" w14:textId="77777777" w:rsidR="009870B8" w:rsidRPr="009870B8" w:rsidRDefault="009870B8" w:rsidP="009870B8">
            <w:pPr>
              <w:pStyle w:val="ListParagraph"/>
              <w:numPr>
                <w:ilvl w:val="0"/>
                <w:numId w:val="8"/>
              </w:numPr>
              <w:ind w:left="72" w:hanging="162"/>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Significant respiratory depression</w:t>
            </w:r>
          </w:p>
          <w:p w14:paraId="486588A3" w14:textId="77777777" w:rsidR="009870B8" w:rsidRPr="009870B8" w:rsidRDefault="009870B8" w:rsidP="009870B8">
            <w:pPr>
              <w:pStyle w:val="ListParagraph"/>
              <w:numPr>
                <w:ilvl w:val="0"/>
                <w:numId w:val="8"/>
              </w:numPr>
              <w:ind w:left="72" w:hanging="162"/>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Paralytic ileus</w:t>
            </w:r>
          </w:p>
          <w:p w14:paraId="29BD540C" w14:textId="7A37BEDC" w:rsidR="009870B8" w:rsidRPr="009870B8" w:rsidRDefault="009870B8" w:rsidP="009870B8">
            <w:pPr>
              <w:pStyle w:val="ListParagraph"/>
              <w:ind w:left="72"/>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(Vallerand, 2023)</w:t>
            </w:r>
          </w:p>
        </w:tc>
        <w:tc>
          <w:tcPr>
            <w:tcW w:w="2520" w:type="dxa"/>
            <w:vAlign w:val="center"/>
          </w:tcPr>
          <w:p w14:paraId="24D6FCBC" w14:textId="6A285FA9" w:rsidR="009870B8" w:rsidRPr="009870B8" w:rsidRDefault="009F17BB" w:rsidP="009870B8">
            <w:pPr>
              <w:pStyle w:val="ListParagraph"/>
              <w:numPr>
                <w:ilvl w:val="0"/>
                <w:numId w:val="22"/>
              </w:numPr>
              <w:ind w:left="72" w:hanging="162"/>
              <w:rPr>
                <w:rFonts w:ascii="Times New Roman" w:eastAsia="Times New Roman" w:hAnsi="Times New Roman" w:cs="Times New Roman"/>
                <w:sz w:val="20"/>
                <w:szCs w:val="20"/>
              </w:rPr>
            </w:pPr>
            <w:r>
              <w:rPr>
                <w:rFonts w:ascii="Times New Roman" w:eastAsia="Times New Roman" w:hAnsi="Times New Roman" w:cs="Times New Roman"/>
                <w:sz w:val="20"/>
                <w:szCs w:val="20"/>
              </w:rPr>
              <w:t>Use cautiously in clients with DM.</w:t>
            </w:r>
          </w:p>
          <w:p w14:paraId="1F4DECDF" w14:textId="68A88EA3" w:rsidR="009870B8" w:rsidRPr="009870B8" w:rsidRDefault="009F17BB" w:rsidP="009870B8">
            <w:pPr>
              <w:pStyle w:val="ListParagraph"/>
              <w:numPr>
                <w:ilvl w:val="0"/>
                <w:numId w:val="22"/>
              </w:numPr>
              <w:ind w:left="72" w:hanging="16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Contraindicated in </w:t>
            </w:r>
            <w:r w:rsidR="0027709E">
              <w:rPr>
                <w:rFonts w:ascii="Times New Roman" w:eastAsia="Times New Roman" w:hAnsi="Times New Roman" w:cs="Times New Roman"/>
                <w:sz w:val="20"/>
                <w:szCs w:val="20"/>
              </w:rPr>
              <w:t>severe liver or CVD.</w:t>
            </w:r>
          </w:p>
          <w:p w14:paraId="14F93F9F" w14:textId="1413FCED" w:rsidR="009870B8" w:rsidRPr="009870B8" w:rsidRDefault="0027709E" w:rsidP="009870B8">
            <w:pPr>
              <w:contextualSpacing/>
              <w:jc w:val="center"/>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(Vallerand, 2023)</w:t>
            </w:r>
          </w:p>
        </w:tc>
        <w:tc>
          <w:tcPr>
            <w:tcW w:w="2520" w:type="dxa"/>
            <w:vAlign w:val="center"/>
          </w:tcPr>
          <w:p w14:paraId="3A8941E1" w14:textId="30B5DB31" w:rsidR="009870B8" w:rsidRPr="009870B8" w:rsidRDefault="004F6F01" w:rsidP="009870B8">
            <w:pPr>
              <w:pStyle w:val="ListParagraph"/>
              <w:numPr>
                <w:ilvl w:val="0"/>
                <w:numId w:val="23"/>
              </w:numPr>
              <w:ind w:left="72" w:hanging="180"/>
              <w:rPr>
                <w:rFonts w:ascii="Times New Roman" w:eastAsia="Times New Roman" w:hAnsi="Times New Roman" w:cs="Times New Roman"/>
                <w:sz w:val="20"/>
                <w:szCs w:val="20"/>
              </w:rPr>
            </w:pPr>
            <w:r>
              <w:rPr>
                <w:rFonts w:ascii="Times New Roman" w:eastAsia="Times New Roman" w:hAnsi="Times New Roman" w:cs="Times New Roman"/>
                <w:sz w:val="20"/>
                <w:szCs w:val="20"/>
              </w:rPr>
              <w:t>Risk for Vit B12 deficiency.</w:t>
            </w:r>
          </w:p>
          <w:p w14:paraId="0AF0173E" w14:textId="18B724A2" w:rsidR="009870B8" w:rsidRPr="009870B8" w:rsidRDefault="004F6F01" w:rsidP="009870B8">
            <w:pPr>
              <w:pStyle w:val="ListParagraph"/>
              <w:numPr>
                <w:ilvl w:val="0"/>
                <w:numId w:val="23"/>
              </w:numPr>
              <w:ind w:left="72" w:hanging="1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Clients using </w:t>
            </w:r>
            <w:proofErr w:type="gramStart"/>
            <w:r>
              <w:rPr>
                <w:rFonts w:ascii="Times New Roman" w:eastAsia="Times New Roman" w:hAnsi="Times New Roman" w:cs="Times New Roman"/>
                <w:sz w:val="20"/>
                <w:szCs w:val="20"/>
              </w:rPr>
              <w:t>high-doses</w:t>
            </w:r>
            <w:proofErr w:type="gramEnd"/>
            <w:r>
              <w:rPr>
                <w:rFonts w:ascii="Times New Roman" w:eastAsia="Times New Roman" w:hAnsi="Times New Roman" w:cs="Times New Roman"/>
                <w:sz w:val="20"/>
                <w:szCs w:val="20"/>
              </w:rPr>
              <w:t xml:space="preserve"> &gt;1 year increase bone fractures.</w:t>
            </w:r>
          </w:p>
          <w:p w14:paraId="17120FEB" w14:textId="715657E8" w:rsidR="009870B8" w:rsidRPr="009870B8" w:rsidRDefault="004F6F01" w:rsidP="009870B8">
            <w:pPr>
              <w:contextualSpacing/>
              <w:jc w:val="center"/>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(Vallerand, 2023)</w:t>
            </w:r>
          </w:p>
        </w:tc>
      </w:tr>
      <w:tr w:rsidR="009870B8" w:rsidRPr="00D94BDA" w14:paraId="43D235A4" w14:textId="77777777" w:rsidTr="00AF25C0">
        <w:tc>
          <w:tcPr>
            <w:tcW w:w="2155" w:type="dxa"/>
            <w:vAlign w:val="center"/>
          </w:tcPr>
          <w:p w14:paraId="12EFD168" w14:textId="77777777" w:rsidR="009870B8" w:rsidRPr="00D94BDA" w:rsidRDefault="009870B8" w:rsidP="009870B8">
            <w:pPr>
              <w:contextualSpacing/>
              <w:rPr>
                <w:rFonts w:ascii="Times New Roman" w:eastAsia="Times New Roman" w:hAnsi="Times New Roman" w:cs="Times New Roman"/>
                <w:b/>
              </w:rPr>
            </w:pPr>
            <w:r w:rsidRPr="00D94BDA">
              <w:rPr>
                <w:rFonts w:ascii="Times New Roman" w:eastAsia="Times New Roman" w:hAnsi="Times New Roman" w:cs="Times New Roman"/>
                <w:b/>
              </w:rPr>
              <w:t>Side Effects /Adverse Reactions (2)</w:t>
            </w:r>
          </w:p>
        </w:tc>
        <w:tc>
          <w:tcPr>
            <w:tcW w:w="2520" w:type="dxa"/>
            <w:vAlign w:val="center"/>
          </w:tcPr>
          <w:p w14:paraId="47A20278" w14:textId="77777777" w:rsidR="009870B8" w:rsidRPr="009870B8" w:rsidRDefault="009870B8" w:rsidP="009870B8">
            <w:pPr>
              <w:pStyle w:val="ListParagraph"/>
              <w:numPr>
                <w:ilvl w:val="0"/>
                <w:numId w:val="9"/>
              </w:numPr>
              <w:ind w:left="72" w:hanging="162"/>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CV: Hypotension</w:t>
            </w:r>
          </w:p>
          <w:p w14:paraId="2D459BDF" w14:textId="77777777" w:rsidR="009870B8" w:rsidRPr="009870B8" w:rsidRDefault="009870B8" w:rsidP="009870B8">
            <w:pPr>
              <w:pStyle w:val="ListParagraph"/>
              <w:numPr>
                <w:ilvl w:val="0"/>
                <w:numId w:val="9"/>
              </w:numPr>
              <w:ind w:left="72" w:hanging="162"/>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Resp: Respiratory depression</w:t>
            </w:r>
          </w:p>
          <w:p w14:paraId="52D5ADCC" w14:textId="62799187" w:rsidR="009870B8" w:rsidRPr="009870B8" w:rsidRDefault="009870B8" w:rsidP="009F17BB">
            <w:pPr>
              <w:pStyle w:val="ListParagraph"/>
              <w:ind w:left="72"/>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(Vallerand, 2023)</w:t>
            </w:r>
          </w:p>
        </w:tc>
        <w:tc>
          <w:tcPr>
            <w:tcW w:w="2520" w:type="dxa"/>
            <w:vAlign w:val="center"/>
          </w:tcPr>
          <w:p w14:paraId="6D27EFC0" w14:textId="73AFCAB8" w:rsidR="009870B8" w:rsidRPr="009870B8" w:rsidRDefault="0027709E" w:rsidP="009870B8">
            <w:pPr>
              <w:pStyle w:val="ListParagraph"/>
              <w:numPr>
                <w:ilvl w:val="0"/>
                <w:numId w:val="25"/>
              </w:numPr>
              <w:ind w:left="72" w:hanging="162"/>
              <w:rPr>
                <w:rFonts w:ascii="Times New Roman" w:eastAsia="Times New Roman" w:hAnsi="Times New Roman" w:cs="Times New Roman"/>
                <w:sz w:val="20"/>
                <w:szCs w:val="20"/>
              </w:rPr>
            </w:pPr>
            <w:r>
              <w:rPr>
                <w:rFonts w:ascii="Times New Roman" w:eastAsia="Times New Roman" w:hAnsi="Times New Roman" w:cs="Times New Roman"/>
                <w:sz w:val="20"/>
                <w:szCs w:val="20"/>
              </w:rPr>
              <w:t>Blurred vision, dry eyes, and lens opacities.</w:t>
            </w:r>
          </w:p>
          <w:p w14:paraId="03EDC538" w14:textId="1A00AE32" w:rsidR="009870B8" w:rsidRPr="009870B8" w:rsidRDefault="0027709E" w:rsidP="009870B8">
            <w:pPr>
              <w:pStyle w:val="ListParagraph"/>
              <w:numPr>
                <w:ilvl w:val="0"/>
                <w:numId w:val="25"/>
              </w:numPr>
              <w:ind w:left="72" w:hanging="162"/>
              <w:rPr>
                <w:rFonts w:ascii="Times New Roman" w:eastAsia="Times New Roman" w:hAnsi="Times New Roman" w:cs="Times New Roman"/>
                <w:sz w:val="20"/>
                <w:szCs w:val="20"/>
              </w:rPr>
            </w:pPr>
            <w:r>
              <w:rPr>
                <w:rFonts w:ascii="Times New Roman" w:eastAsia="Times New Roman" w:hAnsi="Times New Roman" w:cs="Times New Roman"/>
                <w:sz w:val="20"/>
                <w:szCs w:val="20"/>
              </w:rPr>
              <w:t>Neuroleptic Malignant Syndrome.</w:t>
            </w:r>
          </w:p>
          <w:p w14:paraId="7E40AEAC" w14:textId="31072A7D" w:rsidR="009870B8" w:rsidRPr="009870B8" w:rsidRDefault="0027709E" w:rsidP="009870B8">
            <w:pPr>
              <w:contextualSpacing/>
              <w:jc w:val="center"/>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(Vallerand, 2023)</w:t>
            </w:r>
          </w:p>
        </w:tc>
        <w:tc>
          <w:tcPr>
            <w:tcW w:w="2520" w:type="dxa"/>
            <w:vAlign w:val="center"/>
          </w:tcPr>
          <w:p w14:paraId="3A27D81D" w14:textId="7B0ADF2B" w:rsidR="009870B8" w:rsidRPr="009870B8" w:rsidRDefault="004F6F01" w:rsidP="009870B8">
            <w:pPr>
              <w:pStyle w:val="ListParagraph"/>
              <w:numPr>
                <w:ilvl w:val="0"/>
                <w:numId w:val="27"/>
              </w:numPr>
              <w:ind w:left="72" w:hanging="18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Clostridioides</w:t>
            </w:r>
            <w:proofErr w:type="spellEnd"/>
            <w:r>
              <w:rPr>
                <w:rFonts w:ascii="Times New Roman" w:eastAsia="Times New Roman" w:hAnsi="Times New Roman" w:cs="Times New Roman"/>
                <w:sz w:val="20"/>
                <w:szCs w:val="20"/>
              </w:rPr>
              <w:t xml:space="preserve"> Difficile-Associated Diarrhea (CDAD).</w:t>
            </w:r>
          </w:p>
          <w:p w14:paraId="698AA4C0" w14:textId="0ADBE39C" w:rsidR="009870B8" w:rsidRPr="009870B8" w:rsidRDefault="004F6F01" w:rsidP="009870B8">
            <w:pPr>
              <w:pStyle w:val="ListParagraph"/>
              <w:numPr>
                <w:ilvl w:val="0"/>
                <w:numId w:val="27"/>
              </w:numPr>
              <w:ind w:left="72" w:hanging="180"/>
              <w:rPr>
                <w:rFonts w:ascii="Times New Roman" w:eastAsia="Times New Roman" w:hAnsi="Times New Roman" w:cs="Times New Roman"/>
                <w:sz w:val="20"/>
                <w:szCs w:val="20"/>
              </w:rPr>
            </w:pPr>
            <w:r>
              <w:rPr>
                <w:rFonts w:ascii="Times New Roman" w:eastAsia="Times New Roman" w:hAnsi="Times New Roman" w:cs="Times New Roman"/>
                <w:sz w:val="20"/>
                <w:szCs w:val="20"/>
              </w:rPr>
              <w:t>Headaches</w:t>
            </w:r>
          </w:p>
          <w:p w14:paraId="6E041FE3" w14:textId="0AC4151A" w:rsidR="009870B8" w:rsidRPr="009870B8" w:rsidRDefault="004F6F01" w:rsidP="009870B8">
            <w:pPr>
              <w:contextualSpacing/>
              <w:jc w:val="center"/>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(Vallerand, 2023)</w:t>
            </w:r>
          </w:p>
        </w:tc>
      </w:tr>
      <w:tr w:rsidR="009870B8" w:rsidRPr="00D94BDA" w14:paraId="6BC64C51" w14:textId="77777777" w:rsidTr="00AF25C0">
        <w:tc>
          <w:tcPr>
            <w:tcW w:w="2155" w:type="dxa"/>
            <w:vAlign w:val="center"/>
          </w:tcPr>
          <w:p w14:paraId="7260BA8E" w14:textId="77777777" w:rsidR="009870B8" w:rsidRPr="00D94BDA" w:rsidRDefault="009870B8" w:rsidP="009870B8">
            <w:pPr>
              <w:contextualSpacing/>
              <w:rPr>
                <w:rFonts w:ascii="Times New Roman" w:eastAsia="Times New Roman" w:hAnsi="Times New Roman" w:cs="Times New Roman"/>
                <w:b/>
              </w:rPr>
            </w:pPr>
            <w:r w:rsidRPr="00D94BDA">
              <w:rPr>
                <w:rFonts w:ascii="Times New Roman" w:eastAsia="Times New Roman" w:hAnsi="Times New Roman" w:cs="Times New Roman"/>
                <w:b/>
              </w:rPr>
              <w:t>Nursing Considerations (2)</w:t>
            </w:r>
          </w:p>
        </w:tc>
        <w:tc>
          <w:tcPr>
            <w:tcW w:w="2520" w:type="dxa"/>
            <w:vAlign w:val="center"/>
          </w:tcPr>
          <w:p w14:paraId="6CD0C7E0" w14:textId="77777777" w:rsidR="009870B8" w:rsidRPr="009870B8" w:rsidRDefault="009870B8" w:rsidP="009870B8">
            <w:pPr>
              <w:pStyle w:val="ListParagraph"/>
              <w:numPr>
                <w:ilvl w:val="0"/>
                <w:numId w:val="10"/>
              </w:numPr>
              <w:ind w:left="72" w:hanging="180"/>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Assess bowel function routinely.</w:t>
            </w:r>
          </w:p>
          <w:p w14:paraId="2090C26E" w14:textId="77777777" w:rsidR="009870B8" w:rsidRPr="009870B8" w:rsidRDefault="009870B8" w:rsidP="009870B8">
            <w:pPr>
              <w:pStyle w:val="ListParagraph"/>
              <w:numPr>
                <w:ilvl w:val="0"/>
                <w:numId w:val="10"/>
              </w:numPr>
              <w:ind w:left="72" w:hanging="180"/>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Assess risk for opioid addiction.</w:t>
            </w:r>
          </w:p>
          <w:p w14:paraId="48EC94BC" w14:textId="6C7FB8B8" w:rsidR="009870B8" w:rsidRPr="009870B8" w:rsidRDefault="009870B8" w:rsidP="009F17BB">
            <w:pPr>
              <w:pStyle w:val="ListParagraph"/>
              <w:ind w:left="72"/>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(Vallerand, 2023)</w:t>
            </w:r>
          </w:p>
        </w:tc>
        <w:tc>
          <w:tcPr>
            <w:tcW w:w="2520" w:type="dxa"/>
            <w:vAlign w:val="center"/>
          </w:tcPr>
          <w:p w14:paraId="3A8B8503" w14:textId="305EBB7C" w:rsidR="009870B8" w:rsidRPr="009870B8" w:rsidRDefault="0027709E" w:rsidP="009870B8">
            <w:pPr>
              <w:pStyle w:val="ListParagraph"/>
              <w:numPr>
                <w:ilvl w:val="0"/>
                <w:numId w:val="26"/>
              </w:numPr>
              <w:ind w:left="72" w:hanging="162"/>
              <w:rPr>
                <w:rFonts w:ascii="Times New Roman" w:eastAsia="Times New Roman" w:hAnsi="Times New Roman" w:cs="Times New Roman"/>
                <w:sz w:val="20"/>
                <w:szCs w:val="20"/>
              </w:rPr>
            </w:pPr>
            <w:r>
              <w:rPr>
                <w:rFonts w:ascii="Times New Roman" w:eastAsia="Times New Roman" w:hAnsi="Times New Roman" w:cs="Times New Roman"/>
                <w:sz w:val="20"/>
                <w:szCs w:val="20"/>
              </w:rPr>
              <w:t>Monitor BP, ECG, PR, and RR before dosing.</w:t>
            </w:r>
          </w:p>
          <w:p w14:paraId="20E05345" w14:textId="4AC44016" w:rsidR="009870B8" w:rsidRPr="009870B8" w:rsidRDefault="0027709E" w:rsidP="009870B8">
            <w:pPr>
              <w:pStyle w:val="ListParagraph"/>
              <w:numPr>
                <w:ilvl w:val="0"/>
                <w:numId w:val="26"/>
              </w:numPr>
              <w:ind w:left="72" w:hanging="162"/>
              <w:rPr>
                <w:rFonts w:ascii="Times New Roman" w:eastAsia="Times New Roman" w:hAnsi="Times New Roman" w:cs="Times New Roman"/>
                <w:sz w:val="20"/>
                <w:szCs w:val="20"/>
              </w:rPr>
            </w:pPr>
            <w:r>
              <w:rPr>
                <w:rFonts w:ascii="Times New Roman" w:eastAsia="Times New Roman" w:hAnsi="Times New Roman" w:cs="Times New Roman"/>
                <w:sz w:val="20"/>
                <w:szCs w:val="20"/>
              </w:rPr>
              <w:t>Assess for fall risk.</w:t>
            </w:r>
          </w:p>
          <w:p w14:paraId="76CFFC89" w14:textId="2F5F7136" w:rsidR="009870B8" w:rsidRPr="009870B8" w:rsidRDefault="0027709E" w:rsidP="009870B8">
            <w:pPr>
              <w:contextualSpacing/>
              <w:jc w:val="center"/>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(Vallerand, 2023)</w:t>
            </w:r>
          </w:p>
        </w:tc>
        <w:tc>
          <w:tcPr>
            <w:tcW w:w="2520" w:type="dxa"/>
            <w:vAlign w:val="center"/>
          </w:tcPr>
          <w:p w14:paraId="78D11FA9" w14:textId="694EBD96" w:rsidR="009870B8" w:rsidRPr="009870B8" w:rsidRDefault="004F6F01" w:rsidP="009870B8">
            <w:pPr>
              <w:pStyle w:val="ListParagraph"/>
              <w:numPr>
                <w:ilvl w:val="0"/>
                <w:numId w:val="30"/>
              </w:numPr>
              <w:ind w:left="72" w:hanging="162"/>
              <w:rPr>
                <w:rFonts w:ascii="Times New Roman" w:eastAsia="Times New Roman" w:hAnsi="Times New Roman" w:cs="Times New Roman"/>
                <w:sz w:val="20"/>
                <w:szCs w:val="20"/>
              </w:rPr>
            </w:pPr>
            <w:r>
              <w:rPr>
                <w:rFonts w:ascii="Times New Roman" w:eastAsia="Times New Roman" w:hAnsi="Times New Roman" w:cs="Times New Roman"/>
                <w:sz w:val="20"/>
                <w:szCs w:val="20"/>
              </w:rPr>
              <w:t>Assess client for epigastric pain.</w:t>
            </w:r>
          </w:p>
          <w:p w14:paraId="6611E0CF" w14:textId="7370230D" w:rsidR="009870B8" w:rsidRPr="009870B8" w:rsidRDefault="004F6F01" w:rsidP="009870B8">
            <w:pPr>
              <w:pStyle w:val="ListParagraph"/>
              <w:numPr>
                <w:ilvl w:val="0"/>
                <w:numId w:val="30"/>
              </w:numPr>
              <w:ind w:left="72" w:hanging="162"/>
              <w:rPr>
                <w:rFonts w:ascii="Times New Roman" w:eastAsia="Times New Roman" w:hAnsi="Times New Roman" w:cs="Times New Roman"/>
                <w:sz w:val="20"/>
                <w:szCs w:val="20"/>
              </w:rPr>
            </w:pPr>
            <w:r>
              <w:rPr>
                <w:rFonts w:ascii="Times New Roman" w:eastAsia="Times New Roman" w:hAnsi="Times New Roman" w:cs="Times New Roman"/>
                <w:sz w:val="20"/>
                <w:szCs w:val="20"/>
              </w:rPr>
              <w:t>May cause hypomagnesemia.</w:t>
            </w:r>
          </w:p>
          <w:p w14:paraId="29B67997" w14:textId="3280AE6E" w:rsidR="009870B8" w:rsidRPr="009870B8" w:rsidRDefault="004F6F01" w:rsidP="009870B8">
            <w:pPr>
              <w:contextualSpacing/>
              <w:jc w:val="center"/>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(Vallerand, 2023)</w:t>
            </w:r>
          </w:p>
        </w:tc>
      </w:tr>
      <w:tr w:rsidR="009870B8" w:rsidRPr="00D94BDA" w14:paraId="218CBDA0" w14:textId="77777777" w:rsidTr="009F17BB">
        <w:tc>
          <w:tcPr>
            <w:tcW w:w="2155" w:type="dxa"/>
            <w:vAlign w:val="center"/>
          </w:tcPr>
          <w:p w14:paraId="2281861B" w14:textId="0BEBE000" w:rsidR="009870B8" w:rsidRPr="00D94BDA" w:rsidRDefault="009870B8" w:rsidP="009870B8">
            <w:pPr>
              <w:contextualSpacing/>
              <w:rPr>
                <w:rFonts w:ascii="Times New Roman" w:eastAsia="Times New Roman" w:hAnsi="Times New Roman" w:cs="Times New Roman"/>
                <w:b/>
              </w:rPr>
            </w:pPr>
            <w:r>
              <w:rPr>
                <w:rFonts w:ascii="Times New Roman" w:eastAsia="Times New Roman" w:hAnsi="Times New Roman" w:cs="Times New Roman"/>
                <w:b/>
              </w:rPr>
              <w:t>Key Nursing Assessment(s)/Lab(s) Prior to Administration</w:t>
            </w:r>
          </w:p>
        </w:tc>
        <w:tc>
          <w:tcPr>
            <w:tcW w:w="2520" w:type="dxa"/>
            <w:vAlign w:val="center"/>
          </w:tcPr>
          <w:p w14:paraId="60AD871B" w14:textId="79C28F0C" w:rsidR="009870B8" w:rsidRDefault="0027709E" w:rsidP="009870B8">
            <w:pPr>
              <w:pStyle w:val="ListParagraph"/>
              <w:numPr>
                <w:ilvl w:val="0"/>
                <w:numId w:val="26"/>
              </w:numPr>
              <w:ind w:left="72" w:hanging="162"/>
              <w:rPr>
                <w:rFonts w:ascii="Times New Roman" w:eastAsia="Times New Roman" w:hAnsi="Times New Roman" w:cs="Times New Roman"/>
                <w:sz w:val="20"/>
                <w:szCs w:val="20"/>
              </w:rPr>
            </w:pPr>
            <w:r>
              <w:rPr>
                <w:rFonts w:ascii="Times New Roman" w:eastAsia="Times New Roman" w:hAnsi="Times New Roman" w:cs="Times New Roman"/>
                <w:sz w:val="20"/>
                <w:szCs w:val="20"/>
              </w:rPr>
              <w:t>May cause increase in plasma amylase and lipase concentrations.</w:t>
            </w:r>
          </w:p>
          <w:p w14:paraId="66AAD4D8" w14:textId="725DA9D3" w:rsidR="009F17BB" w:rsidRPr="009870B8" w:rsidRDefault="009F17BB" w:rsidP="009F17BB">
            <w:pPr>
              <w:pStyle w:val="ListParagraph"/>
              <w:ind w:left="72"/>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(Vallerand, 2023)</w:t>
            </w:r>
          </w:p>
        </w:tc>
        <w:tc>
          <w:tcPr>
            <w:tcW w:w="2520" w:type="dxa"/>
            <w:vAlign w:val="center"/>
          </w:tcPr>
          <w:p w14:paraId="6E6A0D0E" w14:textId="77777777" w:rsidR="009870B8" w:rsidRDefault="0027709E" w:rsidP="009870B8">
            <w:pPr>
              <w:pStyle w:val="ListParagraph"/>
              <w:numPr>
                <w:ilvl w:val="0"/>
                <w:numId w:val="26"/>
              </w:numPr>
              <w:ind w:left="72" w:hanging="162"/>
              <w:rPr>
                <w:rFonts w:ascii="Times New Roman" w:eastAsia="Times New Roman" w:hAnsi="Times New Roman" w:cs="Times New Roman"/>
                <w:sz w:val="20"/>
                <w:szCs w:val="20"/>
              </w:rPr>
            </w:pPr>
            <w:r>
              <w:rPr>
                <w:rFonts w:ascii="Times New Roman" w:eastAsia="Times New Roman" w:hAnsi="Times New Roman" w:cs="Times New Roman"/>
                <w:sz w:val="20"/>
                <w:szCs w:val="20"/>
              </w:rPr>
              <w:t>CBC and liver function tests should be evaluated periodically.</w:t>
            </w:r>
          </w:p>
          <w:p w14:paraId="5E028DA7" w14:textId="7583C77F" w:rsidR="0027709E" w:rsidRPr="009870B8" w:rsidRDefault="0027709E" w:rsidP="0027709E">
            <w:pPr>
              <w:pStyle w:val="ListParagraph"/>
              <w:ind w:left="72"/>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(Vallerand, 2023)</w:t>
            </w:r>
          </w:p>
        </w:tc>
        <w:tc>
          <w:tcPr>
            <w:tcW w:w="2520" w:type="dxa"/>
            <w:vAlign w:val="center"/>
          </w:tcPr>
          <w:p w14:paraId="5E33675D" w14:textId="77777777" w:rsidR="009870B8" w:rsidRDefault="004F6F01" w:rsidP="009870B8">
            <w:pPr>
              <w:pStyle w:val="ListParagraph"/>
              <w:numPr>
                <w:ilvl w:val="0"/>
                <w:numId w:val="30"/>
              </w:numPr>
              <w:ind w:left="72" w:hanging="162"/>
              <w:rPr>
                <w:rFonts w:ascii="Times New Roman" w:eastAsia="Times New Roman" w:hAnsi="Times New Roman" w:cs="Times New Roman"/>
                <w:sz w:val="20"/>
                <w:szCs w:val="20"/>
              </w:rPr>
            </w:pPr>
            <w:r>
              <w:rPr>
                <w:rFonts w:ascii="Times New Roman" w:eastAsia="Times New Roman" w:hAnsi="Times New Roman" w:cs="Times New Roman"/>
                <w:sz w:val="20"/>
                <w:szCs w:val="20"/>
              </w:rPr>
              <w:t>May cause abnormal liver function tests.</w:t>
            </w:r>
          </w:p>
          <w:p w14:paraId="23012353" w14:textId="751141BC" w:rsidR="004F6F01" w:rsidRPr="009870B8" w:rsidRDefault="004F6F01" w:rsidP="004F6F01">
            <w:pPr>
              <w:pStyle w:val="ListParagraph"/>
              <w:ind w:left="72"/>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(Vallerand, 2023)</w:t>
            </w:r>
          </w:p>
        </w:tc>
      </w:tr>
      <w:tr w:rsidR="009870B8" w:rsidRPr="00D94BDA" w14:paraId="6465C811" w14:textId="77777777" w:rsidTr="009F17BB">
        <w:tc>
          <w:tcPr>
            <w:tcW w:w="2155" w:type="dxa"/>
            <w:vAlign w:val="center"/>
          </w:tcPr>
          <w:p w14:paraId="5248897F" w14:textId="72FD16B2" w:rsidR="009870B8" w:rsidRPr="00D94BDA" w:rsidRDefault="009870B8" w:rsidP="009870B8">
            <w:pPr>
              <w:contextualSpacing/>
              <w:rPr>
                <w:rFonts w:ascii="Times New Roman" w:eastAsia="Times New Roman" w:hAnsi="Times New Roman" w:cs="Times New Roman"/>
                <w:b/>
              </w:rPr>
            </w:pPr>
            <w:r>
              <w:rPr>
                <w:rFonts w:ascii="Times New Roman" w:eastAsia="Times New Roman" w:hAnsi="Times New Roman" w:cs="Times New Roman"/>
                <w:b/>
              </w:rPr>
              <w:t>Client Teaching Needs (2)</w:t>
            </w:r>
          </w:p>
        </w:tc>
        <w:tc>
          <w:tcPr>
            <w:tcW w:w="2520" w:type="dxa"/>
            <w:vAlign w:val="center"/>
          </w:tcPr>
          <w:p w14:paraId="0B9F7A1E" w14:textId="77777777" w:rsidR="009870B8" w:rsidRDefault="009F17BB" w:rsidP="009870B8">
            <w:pPr>
              <w:pStyle w:val="ListParagraph"/>
              <w:numPr>
                <w:ilvl w:val="0"/>
                <w:numId w:val="26"/>
              </w:numPr>
              <w:ind w:left="72" w:hanging="162"/>
              <w:rPr>
                <w:rFonts w:ascii="Times New Roman" w:eastAsia="Times New Roman" w:hAnsi="Times New Roman" w:cs="Times New Roman"/>
                <w:sz w:val="20"/>
                <w:szCs w:val="20"/>
              </w:rPr>
            </w:pPr>
            <w:r>
              <w:rPr>
                <w:rFonts w:ascii="Times New Roman" w:eastAsia="Times New Roman" w:hAnsi="Times New Roman" w:cs="Times New Roman"/>
                <w:sz w:val="20"/>
                <w:szCs w:val="20"/>
              </w:rPr>
              <w:t>Advise the client to take medication as directed and not to take more than prescribed.</w:t>
            </w:r>
          </w:p>
          <w:p w14:paraId="6CB562AC" w14:textId="77777777" w:rsidR="009F17BB" w:rsidRDefault="009F17BB" w:rsidP="009870B8">
            <w:pPr>
              <w:pStyle w:val="ListParagraph"/>
              <w:numPr>
                <w:ilvl w:val="0"/>
                <w:numId w:val="26"/>
              </w:numPr>
              <w:ind w:left="72" w:hanging="162"/>
              <w:rPr>
                <w:rFonts w:ascii="Times New Roman" w:eastAsia="Times New Roman" w:hAnsi="Times New Roman" w:cs="Times New Roman"/>
                <w:sz w:val="20"/>
                <w:szCs w:val="20"/>
              </w:rPr>
            </w:pPr>
            <w:r>
              <w:rPr>
                <w:rFonts w:ascii="Times New Roman" w:eastAsia="Times New Roman" w:hAnsi="Times New Roman" w:cs="Times New Roman"/>
                <w:sz w:val="20"/>
                <w:szCs w:val="20"/>
              </w:rPr>
              <w:t>Advise the client that hydrocodone is a drug with known abuse potential.</w:t>
            </w:r>
          </w:p>
          <w:p w14:paraId="17A5926F" w14:textId="05975AEC" w:rsidR="009F17BB" w:rsidRPr="009870B8" w:rsidRDefault="009F17BB" w:rsidP="009F17BB">
            <w:pPr>
              <w:pStyle w:val="ListParagraph"/>
              <w:ind w:left="72"/>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(Vallerand, 2023)</w:t>
            </w:r>
          </w:p>
        </w:tc>
        <w:tc>
          <w:tcPr>
            <w:tcW w:w="2520" w:type="dxa"/>
            <w:vAlign w:val="center"/>
          </w:tcPr>
          <w:p w14:paraId="5A0C67AE" w14:textId="11B3DA0C" w:rsidR="009870B8" w:rsidRDefault="0027709E" w:rsidP="009870B8">
            <w:pPr>
              <w:pStyle w:val="ListParagraph"/>
              <w:numPr>
                <w:ilvl w:val="0"/>
                <w:numId w:val="26"/>
              </w:numPr>
              <w:ind w:left="72" w:hanging="162"/>
              <w:rPr>
                <w:rFonts w:ascii="Times New Roman" w:eastAsia="Times New Roman" w:hAnsi="Times New Roman" w:cs="Times New Roman"/>
                <w:sz w:val="20"/>
                <w:szCs w:val="20"/>
              </w:rPr>
            </w:pPr>
            <w:r>
              <w:rPr>
                <w:rFonts w:ascii="Times New Roman" w:eastAsia="Times New Roman" w:hAnsi="Times New Roman" w:cs="Times New Roman"/>
                <w:sz w:val="20"/>
                <w:szCs w:val="20"/>
              </w:rPr>
              <w:t>Advise client to use sunscreen.</w:t>
            </w:r>
          </w:p>
          <w:p w14:paraId="7654C522" w14:textId="77777777" w:rsidR="0027709E" w:rsidRDefault="0027709E" w:rsidP="009870B8">
            <w:pPr>
              <w:pStyle w:val="ListParagraph"/>
              <w:numPr>
                <w:ilvl w:val="0"/>
                <w:numId w:val="26"/>
              </w:numPr>
              <w:ind w:left="72" w:hanging="162"/>
              <w:rPr>
                <w:rFonts w:ascii="Times New Roman" w:eastAsia="Times New Roman" w:hAnsi="Times New Roman" w:cs="Times New Roman"/>
                <w:sz w:val="20"/>
                <w:szCs w:val="20"/>
              </w:rPr>
            </w:pPr>
            <w:r>
              <w:rPr>
                <w:rFonts w:ascii="Times New Roman" w:eastAsia="Times New Roman" w:hAnsi="Times New Roman" w:cs="Times New Roman"/>
                <w:sz w:val="20"/>
                <w:szCs w:val="20"/>
              </w:rPr>
              <w:t>Advise the client to change positions slowly to minimize orthostatic hypotension.</w:t>
            </w:r>
          </w:p>
          <w:p w14:paraId="43CFBC41" w14:textId="2D1B9D6B" w:rsidR="0027709E" w:rsidRPr="009870B8" w:rsidRDefault="0027709E" w:rsidP="0027709E">
            <w:pPr>
              <w:pStyle w:val="ListParagraph"/>
              <w:ind w:left="72"/>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(Vallerand, 2023)</w:t>
            </w:r>
          </w:p>
        </w:tc>
        <w:tc>
          <w:tcPr>
            <w:tcW w:w="2520" w:type="dxa"/>
            <w:vAlign w:val="center"/>
          </w:tcPr>
          <w:p w14:paraId="17A69D71" w14:textId="77777777" w:rsidR="009870B8" w:rsidRDefault="004F6F01" w:rsidP="009870B8">
            <w:pPr>
              <w:pStyle w:val="ListParagraph"/>
              <w:numPr>
                <w:ilvl w:val="0"/>
                <w:numId w:val="30"/>
              </w:numPr>
              <w:ind w:left="72" w:hanging="162"/>
              <w:rPr>
                <w:rFonts w:ascii="Times New Roman" w:eastAsia="Times New Roman" w:hAnsi="Times New Roman" w:cs="Times New Roman"/>
                <w:sz w:val="20"/>
                <w:szCs w:val="20"/>
              </w:rPr>
            </w:pPr>
            <w:r>
              <w:rPr>
                <w:rFonts w:ascii="Times New Roman" w:eastAsia="Times New Roman" w:hAnsi="Times New Roman" w:cs="Times New Roman"/>
                <w:sz w:val="20"/>
                <w:szCs w:val="20"/>
              </w:rPr>
              <w:t>Advise clients to avoid alcohol.</w:t>
            </w:r>
          </w:p>
          <w:p w14:paraId="39C088D3" w14:textId="77777777" w:rsidR="004F6F01" w:rsidRDefault="004F6F01" w:rsidP="009870B8">
            <w:pPr>
              <w:pStyle w:val="ListParagraph"/>
              <w:numPr>
                <w:ilvl w:val="0"/>
                <w:numId w:val="30"/>
              </w:numPr>
              <w:ind w:left="72" w:hanging="162"/>
              <w:rPr>
                <w:rFonts w:ascii="Times New Roman" w:eastAsia="Times New Roman" w:hAnsi="Times New Roman" w:cs="Times New Roman"/>
                <w:sz w:val="20"/>
                <w:szCs w:val="20"/>
              </w:rPr>
            </w:pPr>
            <w:r>
              <w:rPr>
                <w:rFonts w:ascii="Times New Roman" w:eastAsia="Times New Roman" w:hAnsi="Times New Roman" w:cs="Times New Roman"/>
                <w:sz w:val="20"/>
                <w:szCs w:val="20"/>
              </w:rPr>
              <w:t>Advise clients to avoid NSAIDs.</w:t>
            </w:r>
          </w:p>
          <w:p w14:paraId="1375F1C4" w14:textId="2A4DE883" w:rsidR="004F6F01" w:rsidRPr="009870B8" w:rsidRDefault="004F6F01" w:rsidP="004F6F01">
            <w:pPr>
              <w:pStyle w:val="ListParagraph"/>
              <w:ind w:left="72"/>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(Vallerand, 2023)</w:t>
            </w:r>
          </w:p>
        </w:tc>
      </w:tr>
    </w:tbl>
    <w:p w14:paraId="3F261C2D" w14:textId="77777777" w:rsidR="00451853" w:rsidRDefault="00451853">
      <w:pPr>
        <w:rPr>
          <w:rFonts w:ascii="Times New Roman" w:eastAsia="Times New Roman" w:hAnsi="Times New Roman" w:cs="Times New Roman"/>
          <w:b/>
        </w:rPr>
      </w:pPr>
      <w:r>
        <w:rPr>
          <w:rFonts w:ascii="Times New Roman" w:eastAsia="Times New Roman" w:hAnsi="Times New Roman" w:cs="Times New Roman"/>
          <w:b/>
        </w:rPr>
        <w:br w:type="page"/>
      </w:r>
    </w:p>
    <w:tbl>
      <w:tblPr>
        <w:tblStyle w:val="af4"/>
        <w:tblW w:w="9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9"/>
        <w:gridCol w:w="2933"/>
        <w:gridCol w:w="2843"/>
      </w:tblGrid>
      <w:tr w:rsidR="005A1656" w:rsidRPr="00D94BDA" w14:paraId="56777049" w14:textId="77777777" w:rsidTr="00E51A00">
        <w:tc>
          <w:tcPr>
            <w:tcW w:w="3599" w:type="dxa"/>
            <w:vAlign w:val="center"/>
          </w:tcPr>
          <w:p w14:paraId="6DAC3122" w14:textId="2E5AE6E9" w:rsidR="005A1656" w:rsidRPr="00D94BDA" w:rsidRDefault="005A1656" w:rsidP="005A1656">
            <w:pPr>
              <w:contextualSpacing/>
              <w:rPr>
                <w:rFonts w:ascii="Times New Roman" w:eastAsia="Times New Roman" w:hAnsi="Times New Roman" w:cs="Times New Roman"/>
                <w:b/>
              </w:rPr>
            </w:pPr>
            <w:r w:rsidRPr="00D94BDA">
              <w:rPr>
                <w:rFonts w:ascii="Times New Roman" w:eastAsia="Times New Roman" w:hAnsi="Times New Roman" w:cs="Times New Roman"/>
                <w:b/>
              </w:rPr>
              <w:lastRenderedPageBreak/>
              <w:t>Generic</w:t>
            </w:r>
          </w:p>
        </w:tc>
        <w:tc>
          <w:tcPr>
            <w:tcW w:w="2933" w:type="dxa"/>
            <w:vAlign w:val="center"/>
          </w:tcPr>
          <w:p w14:paraId="688AEE06" w14:textId="61F22C2C" w:rsidR="005A1656" w:rsidRPr="00D94BDA" w:rsidRDefault="004F6F01" w:rsidP="005A1656">
            <w:pPr>
              <w:contextualSpacing/>
              <w:jc w:val="center"/>
              <w:rPr>
                <w:rFonts w:ascii="Times New Roman" w:eastAsia="Times New Roman" w:hAnsi="Times New Roman" w:cs="Times New Roman"/>
              </w:rPr>
            </w:pPr>
            <w:r>
              <w:rPr>
                <w:rFonts w:ascii="Times New Roman" w:eastAsia="Times New Roman" w:hAnsi="Times New Roman" w:cs="Times New Roman"/>
              </w:rPr>
              <w:t>Trazodone</w:t>
            </w:r>
          </w:p>
        </w:tc>
        <w:tc>
          <w:tcPr>
            <w:tcW w:w="2843" w:type="dxa"/>
            <w:vAlign w:val="center"/>
          </w:tcPr>
          <w:p w14:paraId="370BB04E" w14:textId="7D87661F" w:rsidR="005A1656" w:rsidRPr="00D94BDA" w:rsidRDefault="009B66EC" w:rsidP="005A1656">
            <w:pPr>
              <w:contextualSpacing/>
              <w:jc w:val="center"/>
              <w:rPr>
                <w:rFonts w:ascii="Times New Roman" w:eastAsia="Times New Roman" w:hAnsi="Times New Roman" w:cs="Times New Roman"/>
              </w:rPr>
            </w:pPr>
            <w:r>
              <w:rPr>
                <w:rFonts w:ascii="Times New Roman" w:eastAsia="Times New Roman" w:hAnsi="Times New Roman" w:cs="Times New Roman"/>
              </w:rPr>
              <w:t>Ondansetron</w:t>
            </w:r>
          </w:p>
        </w:tc>
      </w:tr>
      <w:tr w:rsidR="00811DC4" w:rsidRPr="00D94BDA" w14:paraId="325F1126" w14:textId="77777777" w:rsidTr="00E51A00">
        <w:tc>
          <w:tcPr>
            <w:tcW w:w="3599" w:type="dxa"/>
            <w:vAlign w:val="center"/>
          </w:tcPr>
          <w:p w14:paraId="1B0BD08D" w14:textId="2E4ADD19" w:rsidR="00811DC4" w:rsidRPr="00D94BDA" w:rsidRDefault="00811DC4" w:rsidP="005A1656">
            <w:pPr>
              <w:contextualSpacing/>
              <w:rPr>
                <w:rFonts w:ascii="Times New Roman" w:eastAsia="Times New Roman" w:hAnsi="Times New Roman" w:cs="Times New Roman"/>
                <w:b/>
              </w:rPr>
            </w:pPr>
            <w:r>
              <w:rPr>
                <w:rFonts w:ascii="Times New Roman" w:eastAsia="Times New Roman" w:hAnsi="Times New Roman" w:cs="Times New Roman"/>
                <w:b/>
              </w:rPr>
              <w:t>Brand</w:t>
            </w:r>
          </w:p>
        </w:tc>
        <w:tc>
          <w:tcPr>
            <w:tcW w:w="2933" w:type="dxa"/>
            <w:vAlign w:val="center"/>
          </w:tcPr>
          <w:p w14:paraId="2F4C7A21" w14:textId="799C7161" w:rsidR="00811DC4" w:rsidRPr="00E51A00" w:rsidRDefault="004F6F01" w:rsidP="005A1656">
            <w:pPr>
              <w:contextualSpacing/>
              <w:jc w:val="center"/>
              <w:rPr>
                <w:rFonts w:ascii="Times New Roman" w:eastAsia="Times New Roman" w:hAnsi="Times New Roman" w:cs="Times New Roman"/>
                <w:b/>
                <w:bCs/>
              </w:rPr>
            </w:pPr>
            <w:proofErr w:type="spellStart"/>
            <w:r>
              <w:rPr>
                <w:rFonts w:ascii="Times New Roman" w:eastAsia="Times New Roman" w:hAnsi="Times New Roman" w:cs="Times New Roman"/>
                <w:b/>
                <w:bCs/>
              </w:rPr>
              <w:t>Oleptro</w:t>
            </w:r>
            <w:proofErr w:type="spellEnd"/>
          </w:p>
        </w:tc>
        <w:tc>
          <w:tcPr>
            <w:tcW w:w="2843" w:type="dxa"/>
            <w:vAlign w:val="center"/>
          </w:tcPr>
          <w:p w14:paraId="23F613B7" w14:textId="1545F9CF" w:rsidR="00811DC4" w:rsidRPr="00E51A00" w:rsidRDefault="009B66EC" w:rsidP="005A1656">
            <w:pPr>
              <w:contextualSpacing/>
              <w:jc w:val="center"/>
              <w:rPr>
                <w:rFonts w:ascii="Times New Roman" w:eastAsia="Times New Roman" w:hAnsi="Times New Roman" w:cs="Times New Roman"/>
                <w:b/>
                <w:bCs/>
              </w:rPr>
            </w:pPr>
            <w:r>
              <w:rPr>
                <w:rFonts w:ascii="Times New Roman" w:eastAsia="Times New Roman" w:hAnsi="Times New Roman" w:cs="Times New Roman"/>
                <w:b/>
                <w:bCs/>
              </w:rPr>
              <w:t>Zofran</w:t>
            </w:r>
          </w:p>
        </w:tc>
      </w:tr>
      <w:tr w:rsidR="005A1656" w:rsidRPr="00D94BDA" w14:paraId="73381BBA" w14:textId="77777777" w:rsidTr="00E51A00">
        <w:tc>
          <w:tcPr>
            <w:tcW w:w="3599" w:type="dxa"/>
            <w:vAlign w:val="center"/>
          </w:tcPr>
          <w:p w14:paraId="3F1B7317" w14:textId="77777777" w:rsidR="005A1656" w:rsidRPr="00D94BDA" w:rsidRDefault="005A1656" w:rsidP="005A1656">
            <w:pPr>
              <w:contextualSpacing/>
              <w:rPr>
                <w:rFonts w:ascii="Times New Roman" w:eastAsia="Times New Roman" w:hAnsi="Times New Roman" w:cs="Times New Roman"/>
                <w:b/>
              </w:rPr>
            </w:pPr>
            <w:r w:rsidRPr="00D94BDA">
              <w:rPr>
                <w:rFonts w:ascii="Times New Roman" w:eastAsia="Times New Roman" w:hAnsi="Times New Roman" w:cs="Times New Roman"/>
                <w:b/>
              </w:rPr>
              <w:t>Dose</w:t>
            </w:r>
          </w:p>
        </w:tc>
        <w:tc>
          <w:tcPr>
            <w:tcW w:w="2933" w:type="dxa"/>
            <w:vAlign w:val="center"/>
          </w:tcPr>
          <w:p w14:paraId="1B1B19A4" w14:textId="567C6A5D" w:rsidR="005A1656" w:rsidRPr="00D94BDA" w:rsidRDefault="004F6F01" w:rsidP="005A1656">
            <w:pPr>
              <w:contextualSpacing/>
              <w:jc w:val="center"/>
              <w:rPr>
                <w:rFonts w:ascii="Times New Roman" w:eastAsia="Times New Roman" w:hAnsi="Times New Roman" w:cs="Times New Roman"/>
              </w:rPr>
            </w:pPr>
            <w:r>
              <w:rPr>
                <w:rFonts w:ascii="Times New Roman" w:eastAsia="Times New Roman" w:hAnsi="Times New Roman" w:cs="Times New Roman"/>
              </w:rPr>
              <w:t>5</w:t>
            </w:r>
            <w:r w:rsidR="00811DC4">
              <w:rPr>
                <w:rFonts w:ascii="Times New Roman" w:eastAsia="Times New Roman" w:hAnsi="Times New Roman" w:cs="Times New Roman"/>
              </w:rPr>
              <w:t>0 mg</w:t>
            </w:r>
          </w:p>
        </w:tc>
        <w:tc>
          <w:tcPr>
            <w:tcW w:w="2843" w:type="dxa"/>
            <w:vAlign w:val="center"/>
          </w:tcPr>
          <w:p w14:paraId="79B36BB6" w14:textId="075509D2" w:rsidR="005A1656" w:rsidRPr="00D94BDA" w:rsidRDefault="009B66EC" w:rsidP="005A1656">
            <w:pPr>
              <w:contextualSpacing/>
              <w:jc w:val="center"/>
              <w:rPr>
                <w:rFonts w:ascii="Times New Roman" w:eastAsia="Times New Roman" w:hAnsi="Times New Roman" w:cs="Times New Roman"/>
              </w:rPr>
            </w:pPr>
            <w:r>
              <w:rPr>
                <w:rFonts w:ascii="Times New Roman" w:eastAsia="Times New Roman" w:hAnsi="Times New Roman" w:cs="Times New Roman"/>
              </w:rPr>
              <w:t>4</w:t>
            </w:r>
            <w:r w:rsidR="00811DC4">
              <w:rPr>
                <w:rFonts w:ascii="Times New Roman" w:eastAsia="Times New Roman" w:hAnsi="Times New Roman" w:cs="Times New Roman"/>
              </w:rPr>
              <w:t xml:space="preserve"> mg</w:t>
            </w:r>
          </w:p>
        </w:tc>
      </w:tr>
      <w:tr w:rsidR="005A1656" w:rsidRPr="00D94BDA" w14:paraId="6C95CF81" w14:textId="77777777" w:rsidTr="005A1656">
        <w:tc>
          <w:tcPr>
            <w:tcW w:w="3599" w:type="dxa"/>
            <w:vAlign w:val="center"/>
          </w:tcPr>
          <w:p w14:paraId="4A8C9D17" w14:textId="77777777" w:rsidR="005A1656" w:rsidRPr="00D94BDA" w:rsidRDefault="005A1656" w:rsidP="005A1656">
            <w:pPr>
              <w:contextualSpacing/>
              <w:rPr>
                <w:rFonts w:ascii="Times New Roman" w:eastAsia="Times New Roman" w:hAnsi="Times New Roman" w:cs="Times New Roman"/>
                <w:b/>
              </w:rPr>
            </w:pPr>
            <w:r w:rsidRPr="00D94BDA">
              <w:rPr>
                <w:rFonts w:ascii="Times New Roman" w:eastAsia="Times New Roman" w:hAnsi="Times New Roman" w:cs="Times New Roman"/>
                <w:b/>
              </w:rPr>
              <w:t>Frequency</w:t>
            </w:r>
          </w:p>
        </w:tc>
        <w:tc>
          <w:tcPr>
            <w:tcW w:w="2933" w:type="dxa"/>
            <w:vAlign w:val="center"/>
          </w:tcPr>
          <w:p w14:paraId="0F735233" w14:textId="2321B91C" w:rsidR="005A1656" w:rsidRPr="00D94BDA" w:rsidRDefault="004F6F01" w:rsidP="005A1656">
            <w:pPr>
              <w:contextualSpacing/>
              <w:jc w:val="center"/>
              <w:rPr>
                <w:rFonts w:ascii="Times New Roman" w:eastAsia="Times New Roman" w:hAnsi="Times New Roman" w:cs="Times New Roman"/>
              </w:rPr>
            </w:pPr>
            <w:r>
              <w:rPr>
                <w:rFonts w:ascii="Times New Roman" w:eastAsia="Times New Roman" w:hAnsi="Times New Roman" w:cs="Times New Roman"/>
              </w:rPr>
              <w:t>At Bedtime</w:t>
            </w:r>
          </w:p>
        </w:tc>
        <w:tc>
          <w:tcPr>
            <w:tcW w:w="2843" w:type="dxa"/>
            <w:vAlign w:val="center"/>
          </w:tcPr>
          <w:p w14:paraId="56253602" w14:textId="2A334AB6" w:rsidR="005A1656" w:rsidRPr="00D94BDA" w:rsidRDefault="009B66EC" w:rsidP="005A1656">
            <w:pPr>
              <w:contextualSpacing/>
              <w:jc w:val="center"/>
              <w:rPr>
                <w:rFonts w:ascii="Times New Roman" w:eastAsia="Times New Roman" w:hAnsi="Times New Roman" w:cs="Times New Roman"/>
              </w:rPr>
            </w:pPr>
            <w:r>
              <w:rPr>
                <w:rFonts w:ascii="Times New Roman" w:eastAsia="Times New Roman" w:hAnsi="Times New Roman" w:cs="Times New Roman"/>
              </w:rPr>
              <w:t>DAILY</w:t>
            </w:r>
          </w:p>
        </w:tc>
      </w:tr>
      <w:tr w:rsidR="005A1656" w:rsidRPr="00D94BDA" w14:paraId="430AF3F3" w14:textId="77777777" w:rsidTr="005A1656">
        <w:tc>
          <w:tcPr>
            <w:tcW w:w="3599" w:type="dxa"/>
            <w:vAlign w:val="center"/>
          </w:tcPr>
          <w:p w14:paraId="4A466D77" w14:textId="77777777" w:rsidR="005A1656" w:rsidRPr="00D94BDA" w:rsidRDefault="005A1656" w:rsidP="005A1656">
            <w:pPr>
              <w:contextualSpacing/>
              <w:rPr>
                <w:rFonts w:ascii="Times New Roman" w:eastAsia="Times New Roman" w:hAnsi="Times New Roman" w:cs="Times New Roman"/>
                <w:b/>
              </w:rPr>
            </w:pPr>
            <w:r w:rsidRPr="00D94BDA">
              <w:rPr>
                <w:rFonts w:ascii="Times New Roman" w:eastAsia="Times New Roman" w:hAnsi="Times New Roman" w:cs="Times New Roman"/>
                <w:b/>
              </w:rPr>
              <w:t>Route</w:t>
            </w:r>
          </w:p>
        </w:tc>
        <w:tc>
          <w:tcPr>
            <w:tcW w:w="2933" w:type="dxa"/>
            <w:vAlign w:val="center"/>
          </w:tcPr>
          <w:p w14:paraId="0AE253C3" w14:textId="57AEE7D2" w:rsidR="005A1656" w:rsidRPr="00D94BDA" w:rsidRDefault="00811DC4" w:rsidP="005A1656">
            <w:pPr>
              <w:contextualSpacing/>
              <w:jc w:val="center"/>
              <w:rPr>
                <w:rFonts w:ascii="Times New Roman" w:eastAsia="Times New Roman" w:hAnsi="Times New Roman" w:cs="Times New Roman"/>
              </w:rPr>
            </w:pPr>
            <w:r>
              <w:rPr>
                <w:rFonts w:ascii="Times New Roman" w:eastAsia="Times New Roman" w:hAnsi="Times New Roman" w:cs="Times New Roman"/>
              </w:rPr>
              <w:t>PO</w:t>
            </w:r>
            <w:r w:rsidR="004F6F01">
              <w:rPr>
                <w:rFonts w:ascii="Times New Roman" w:eastAsia="Times New Roman" w:hAnsi="Times New Roman" w:cs="Times New Roman"/>
              </w:rPr>
              <w:t xml:space="preserve"> with Food and Milk</w:t>
            </w:r>
          </w:p>
        </w:tc>
        <w:tc>
          <w:tcPr>
            <w:tcW w:w="2843" w:type="dxa"/>
            <w:vAlign w:val="center"/>
          </w:tcPr>
          <w:p w14:paraId="27B4180A" w14:textId="232926F9" w:rsidR="005A1656" w:rsidRPr="00D94BDA" w:rsidRDefault="00811DC4" w:rsidP="005A1656">
            <w:pPr>
              <w:contextualSpacing/>
              <w:jc w:val="center"/>
              <w:rPr>
                <w:rFonts w:ascii="Times New Roman" w:eastAsia="Times New Roman" w:hAnsi="Times New Roman" w:cs="Times New Roman"/>
              </w:rPr>
            </w:pPr>
            <w:r>
              <w:rPr>
                <w:rFonts w:ascii="Times New Roman" w:eastAsia="Times New Roman" w:hAnsi="Times New Roman" w:cs="Times New Roman"/>
              </w:rPr>
              <w:t>I</w:t>
            </w:r>
            <w:r w:rsidR="009B66EC">
              <w:rPr>
                <w:rFonts w:ascii="Times New Roman" w:eastAsia="Times New Roman" w:hAnsi="Times New Roman" w:cs="Times New Roman"/>
              </w:rPr>
              <w:t>M</w:t>
            </w:r>
          </w:p>
        </w:tc>
      </w:tr>
      <w:tr w:rsidR="004063F9" w:rsidRPr="00D94BDA" w14:paraId="61193939" w14:textId="77777777" w:rsidTr="00E51A00">
        <w:tc>
          <w:tcPr>
            <w:tcW w:w="3599" w:type="dxa"/>
            <w:vAlign w:val="center"/>
          </w:tcPr>
          <w:p w14:paraId="48852252" w14:textId="77777777" w:rsidR="004063F9" w:rsidRDefault="004063F9" w:rsidP="004063F9">
            <w:pPr>
              <w:contextualSpacing/>
              <w:rPr>
                <w:rFonts w:ascii="Times New Roman" w:eastAsia="Times New Roman" w:hAnsi="Times New Roman" w:cs="Times New Roman"/>
                <w:b/>
              </w:rPr>
            </w:pPr>
            <w:r>
              <w:rPr>
                <w:rFonts w:ascii="Times New Roman" w:eastAsia="Times New Roman" w:hAnsi="Times New Roman" w:cs="Times New Roman"/>
                <w:b/>
              </w:rPr>
              <w:t>Pharmacologic</w:t>
            </w:r>
          </w:p>
          <w:p w14:paraId="68E51D0E" w14:textId="3682819A" w:rsidR="004063F9" w:rsidRPr="00D94BDA" w:rsidRDefault="004063F9" w:rsidP="004063F9">
            <w:pPr>
              <w:contextualSpacing/>
              <w:rPr>
                <w:rFonts w:ascii="Times New Roman" w:eastAsia="Times New Roman" w:hAnsi="Times New Roman" w:cs="Times New Roman"/>
                <w:b/>
              </w:rPr>
            </w:pPr>
            <w:r w:rsidRPr="00D94BDA">
              <w:rPr>
                <w:rFonts w:ascii="Times New Roman" w:eastAsia="Times New Roman" w:hAnsi="Times New Roman" w:cs="Times New Roman"/>
                <w:b/>
              </w:rPr>
              <w:t>Classification</w:t>
            </w:r>
          </w:p>
        </w:tc>
        <w:tc>
          <w:tcPr>
            <w:tcW w:w="2933" w:type="dxa"/>
            <w:vAlign w:val="center"/>
          </w:tcPr>
          <w:p w14:paraId="00AE8B02" w14:textId="77777777" w:rsidR="00451853" w:rsidRDefault="004F6F01" w:rsidP="004063F9">
            <w:pPr>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Antidepressant</w:t>
            </w:r>
          </w:p>
          <w:p w14:paraId="3898A37D" w14:textId="43177B28" w:rsidR="004F6F01" w:rsidRPr="009870B8" w:rsidRDefault="004F6F01" w:rsidP="004063F9">
            <w:pPr>
              <w:contextualSpacing/>
              <w:jc w:val="center"/>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(Vallerand, 2023)</w:t>
            </w:r>
          </w:p>
        </w:tc>
        <w:tc>
          <w:tcPr>
            <w:tcW w:w="2843" w:type="dxa"/>
            <w:vAlign w:val="center"/>
          </w:tcPr>
          <w:p w14:paraId="6C0C7157" w14:textId="36DD25D0" w:rsidR="004063F9" w:rsidRPr="009870B8" w:rsidRDefault="009B66EC" w:rsidP="004063F9">
            <w:pPr>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5-HT</w:t>
            </w:r>
            <w:r w:rsidRPr="009B66EC">
              <w:rPr>
                <w:rFonts w:ascii="Times New Roman" w:eastAsia="Times New Roman" w:hAnsi="Times New Roman" w:cs="Times New Roman"/>
                <w:sz w:val="20"/>
                <w:szCs w:val="20"/>
                <w:vertAlign w:val="subscript"/>
              </w:rPr>
              <w:t>3</w:t>
            </w:r>
            <w:r>
              <w:rPr>
                <w:rFonts w:ascii="Times New Roman" w:eastAsia="Times New Roman" w:hAnsi="Times New Roman" w:cs="Times New Roman"/>
                <w:sz w:val="20"/>
                <w:szCs w:val="20"/>
              </w:rPr>
              <w:t xml:space="preserve"> Antagonists</w:t>
            </w:r>
          </w:p>
          <w:p w14:paraId="52C4C07C" w14:textId="7640F9C9" w:rsidR="00E50BAC" w:rsidRPr="009870B8" w:rsidRDefault="009B66EC" w:rsidP="004063F9">
            <w:pPr>
              <w:contextualSpacing/>
              <w:jc w:val="center"/>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(Vallerand, 2023)</w:t>
            </w:r>
          </w:p>
        </w:tc>
      </w:tr>
      <w:tr w:rsidR="004063F9" w:rsidRPr="00D94BDA" w14:paraId="6079CA19" w14:textId="77777777" w:rsidTr="00E51A00">
        <w:tc>
          <w:tcPr>
            <w:tcW w:w="3599" w:type="dxa"/>
            <w:vAlign w:val="center"/>
          </w:tcPr>
          <w:p w14:paraId="2DBBF97E" w14:textId="77777777" w:rsidR="004063F9" w:rsidRDefault="004063F9" w:rsidP="004063F9">
            <w:pPr>
              <w:contextualSpacing/>
              <w:rPr>
                <w:rFonts w:ascii="Times New Roman" w:eastAsia="Times New Roman" w:hAnsi="Times New Roman" w:cs="Times New Roman"/>
                <w:b/>
              </w:rPr>
            </w:pPr>
            <w:r>
              <w:rPr>
                <w:rFonts w:ascii="Times New Roman" w:eastAsia="Times New Roman" w:hAnsi="Times New Roman" w:cs="Times New Roman"/>
                <w:b/>
              </w:rPr>
              <w:t>Therapeutic</w:t>
            </w:r>
          </w:p>
          <w:p w14:paraId="163D9396" w14:textId="1F5F127E" w:rsidR="004063F9" w:rsidRPr="00D94BDA" w:rsidRDefault="004063F9" w:rsidP="004063F9">
            <w:pPr>
              <w:contextualSpacing/>
              <w:rPr>
                <w:rFonts w:ascii="Times New Roman" w:eastAsia="Times New Roman" w:hAnsi="Times New Roman" w:cs="Times New Roman"/>
                <w:b/>
              </w:rPr>
            </w:pPr>
            <w:r>
              <w:rPr>
                <w:rFonts w:ascii="Times New Roman" w:eastAsia="Times New Roman" w:hAnsi="Times New Roman" w:cs="Times New Roman"/>
                <w:b/>
              </w:rPr>
              <w:t>Classification</w:t>
            </w:r>
          </w:p>
        </w:tc>
        <w:tc>
          <w:tcPr>
            <w:tcW w:w="2933" w:type="dxa"/>
            <w:vAlign w:val="center"/>
          </w:tcPr>
          <w:p w14:paraId="17E8BA39" w14:textId="07189AE8" w:rsidR="004F6F01" w:rsidRDefault="009B66EC" w:rsidP="004F6F01">
            <w:pPr>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Unlabeled: Chronic pain syndromes (diabetic neuropathy)</w:t>
            </w:r>
          </w:p>
          <w:p w14:paraId="5353A0F5" w14:textId="563CE370" w:rsidR="00451853" w:rsidRPr="009870B8" w:rsidRDefault="004F6F01" w:rsidP="004F6F01">
            <w:pPr>
              <w:contextualSpacing/>
              <w:jc w:val="center"/>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(Vallerand, 2023)</w:t>
            </w:r>
          </w:p>
        </w:tc>
        <w:tc>
          <w:tcPr>
            <w:tcW w:w="2843" w:type="dxa"/>
            <w:vAlign w:val="center"/>
          </w:tcPr>
          <w:p w14:paraId="3327E438" w14:textId="75434B73" w:rsidR="004063F9" w:rsidRPr="009870B8" w:rsidRDefault="00E50BAC" w:rsidP="004063F9">
            <w:pPr>
              <w:contextualSpacing/>
              <w:jc w:val="center"/>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Anti</w:t>
            </w:r>
            <w:r w:rsidR="009B66EC">
              <w:rPr>
                <w:rFonts w:ascii="Times New Roman" w:eastAsia="Times New Roman" w:hAnsi="Times New Roman" w:cs="Times New Roman"/>
                <w:sz w:val="20"/>
                <w:szCs w:val="20"/>
              </w:rPr>
              <w:t>emetics</w:t>
            </w:r>
          </w:p>
          <w:p w14:paraId="4A52AB13" w14:textId="24EB9A8A" w:rsidR="00E50BAC" w:rsidRPr="009870B8" w:rsidRDefault="009B66EC" w:rsidP="004063F9">
            <w:pPr>
              <w:contextualSpacing/>
              <w:jc w:val="center"/>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(Vallerand, 2023)</w:t>
            </w:r>
          </w:p>
        </w:tc>
      </w:tr>
      <w:tr w:rsidR="004063F9" w:rsidRPr="00D94BDA" w14:paraId="29D62D2E" w14:textId="77777777" w:rsidTr="005A1656">
        <w:tc>
          <w:tcPr>
            <w:tcW w:w="3599" w:type="dxa"/>
            <w:vAlign w:val="center"/>
          </w:tcPr>
          <w:p w14:paraId="3B4B04E3" w14:textId="77777777" w:rsidR="004063F9" w:rsidRPr="00D94BDA" w:rsidRDefault="004063F9" w:rsidP="004063F9">
            <w:pPr>
              <w:contextualSpacing/>
              <w:rPr>
                <w:rFonts w:ascii="Times New Roman" w:eastAsia="Times New Roman" w:hAnsi="Times New Roman" w:cs="Times New Roman"/>
                <w:b/>
              </w:rPr>
            </w:pPr>
            <w:r w:rsidRPr="00D94BDA">
              <w:rPr>
                <w:rFonts w:ascii="Times New Roman" w:eastAsia="Times New Roman" w:hAnsi="Times New Roman" w:cs="Times New Roman"/>
                <w:b/>
              </w:rPr>
              <w:t>Mechanism of Action</w:t>
            </w:r>
          </w:p>
        </w:tc>
        <w:tc>
          <w:tcPr>
            <w:tcW w:w="2933" w:type="dxa"/>
            <w:vAlign w:val="center"/>
          </w:tcPr>
          <w:p w14:paraId="0DAF2BB3" w14:textId="77777777" w:rsidR="00451853" w:rsidRDefault="004F6F01" w:rsidP="004063F9">
            <w:pPr>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Alters the effects of serotonin in the CNS.</w:t>
            </w:r>
          </w:p>
          <w:p w14:paraId="48075035" w14:textId="7DCFAA36" w:rsidR="004F6F01" w:rsidRPr="009870B8" w:rsidRDefault="004F6F01" w:rsidP="004F6F01">
            <w:pPr>
              <w:contextualSpacing/>
              <w:jc w:val="center"/>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(Vallerand, 2023)</w:t>
            </w:r>
          </w:p>
        </w:tc>
        <w:tc>
          <w:tcPr>
            <w:tcW w:w="2843" w:type="dxa"/>
            <w:vAlign w:val="center"/>
          </w:tcPr>
          <w:p w14:paraId="57A8B359" w14:textId="24CB95E0" w:rsidR="004063F9" w:rsidRPr="009870B8" w:rsidRDefault="009B66EC" w:rsidP="004063F9">
            <w:pPr>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Blocks the effects of serotonin at 5-HT</w:t>
            </w:r>
            <w:r w:rsidRPr="009B66EC">
              <w:rPr>
                <w:rFonts w:ascii="Times New Roman" w:eastAsia="Times New Roman" w:hAnsi="Times New Roman" w:cs="Times New Roman"/>
                <w:sz w:val="20"/>
                <w:szCs w:val="20"/>
                <w:vertAlign w:val="subscript"/>
              </w:rPr>
              <w:t>3</w:t>
            </w:r>
            <w:r>
              <w:rPr>
                <w:rFonts w:ascii="Times New Roman" w:eastAsia="Times New Roman" w:hAnsi="Times New Roman" w:cs="Times New Roman"/>
                <w:sz w:val="20"/>
                <w:szCs w:val="20"/>
              </w:rPr>
              <w:t xml:space="preserve"> receptor sites located in vagal nerve terminals and the chemoreceptor trigger zone in the CNS.</w:t>
            </w:r>
          </w:p>
          <w:p w14:paraId="5B9CCFA1" w14:textId="3928DD1D" w:rsidR="00E50BAC" w:rsidRPr="009870B8" w:rsidRDefault="009B66EC" w:rsidP="004063F9">
            <w:pPr>
              <w:contextualSpacing/>
              <w:jc w:val="center"/>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(Vallerand, 2023)</w:t>
            </w:r>
          </w:p>
        </w:tc>
      </w:tr>
      <w:tr w:rsidR="004063F9" w:rsidRPr="00D94BDA" w14:paraId="1BAA6D8A" w14:textId="77777777" w:rsidTr="005A1656">
        <w:tc>
          <w:tcPr>
            <w:tcW w:w="3599" w:type="dxa"/>
            <w:vAlign w:val="center"/>
          </w:tcPr>
          <w:p w14:paraId="18900173" w14:textId="77777777" w:rsidR="004063F9" w:rsidRPr="00D94BDA" w:rsidRDefault="004063F9" w:rsidP="004063F9">
            <w:pPr>
              <w:contextualSpacing/>
              <w:rPr>
                <w:rFonts w:ascii="Times New Roman" w:eastAsia="Times New Roman" w:hAnsi="Times New Roman" w:cs="Times New Roman"/>
                <w:b/>
              </w:rPr>
            </w:pPr>
            <w:r w:rsidRPr="00D94BDA">
              <w:rPr>
                <w:rFonts w:ascii="Times New Roman" w:eastAsia="Times New Roman" w:hAnsi="Times New Roman" w:cs="Times New Roman"/>
                <w:b/>
              </w:rPr>
              <w:t xml:space="preserve">Reason Client Taking </w:t>
            </w:r>
          </w:p>
        </w:tc>
        <w:tc>
          <w:tcPr>
            <w:tcW w:w="2933" w:type="dxa"/>
            <w:vAlign w:val="center"/>
          </w:tcPr>
          <w:p w14:paraId="6794540B" w14:textId="2F5F7926" w:rsidR="009B66EC" w:rsidRPr="009870B8" w:rsidRDefault="00451853" w:rsidP="00BA620F">
            <w:pPr>
              <w:contextualSpacing/>
              <w:jc w:val="center"/>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 xml:space="preserve">To </w:t>
            </w:r>
            <w:r w:rsidR="009B66EC">
              <w:rPr>
                <w:rFonts w:ascii="Times New Roman" w:eastAsia="Times New Roman" w:hAnsi="Times New Roman" w:cs="Times New Roman"/>
                <w:sz w:val="20"/>
                <w:szCs w:val="20"/>
              </w:rPr>
              <w:t>help</w:t>
            </w:r>
            <w:r w:rsidRPr="009870B8">
              <w:rPr>
                <w:rFonts w:ascii="Times New Roman" w:eastAsia="Times New Roman" w:hAnsi="Times New Roman" w:cs="Times New Roman"/>
                <w:sz w:val="20"/>
                <w:szCs w:val="20"/>
              </w:rPr>
              <w:t xml:space="preserve"> the client </w:t>
            </w:r>
            <w:r w:rsidR="009B66EC">
              <w:rPr>
                <w:rFonts w:ascii="Times New Roman" w:eastAsia="Times New Roman" w:hAnsi="Times New Roman" w:cs="Times New Roman"/>
                <w:sz w:val="20"/>
                <w:szCs w:val="20"/>
              </w:rPr>
              <w:t>with diabetic neuropathy.</w:t>
            </w:r>
          </w:p>
        </w:tc>
        <w:tc>
          <w:tcPr>
            <w:tcW w:w="2843" w:type="dxa"/>
            <w:vAlign w:val="center"/>
          </w:tcPr>
          <w:p w14:paraId="40691DD6" w14:textId="4B96F4B2" w:rsidR="004063F9" w:rsidRPr="009870B8" w:rsidRDefault="00BA620F" w:rsidP="004063F9">
            <w:pPr>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The client complains of nausea.</w:t>
            </w:r>
          </w:p>
        </w:tc>
      </w:tr>
      <w:tr w:rsidR="004063F9" w:rsidRPr="00D94BDA" w14:paraId="31793A87" w14:textId="77777777" w:rsidTr="005A1656">
        <w:tc>
          <w:tcPr>
            <w:tcW w:w="3599" w:type="dxa"/>
            <w:vAlign w:val="center"/>
          </w:tcPr>
          <w:p w14:paraId="743915F4" w14:textId="77777777" w:rsidR="004063F9" w:rsidRPr="00D94BDA" w:rsidRDefault="004063F9" w:rsidP="004063F9">
            <w:pPr>
              <w:contextualSpacing/>
              <w:rPr>
                <w:rFonts w:ascii="Times New Roman" w:eastAsia="Times New Roman" w:hAnsi="Times New Roman" w:cs="Times New Roman"/>
                <w:b/>
              </w:rPr>
            </w:pPr>
            <w:r w:rsidRPr="00D94BDA">
              <w:rPr>
                <w:rFonts w:ascii="Times New Roman" w:eastAsia="Times New Roman" w:hAnsi="Times New Roman" w:cs="Times New Roman"/>
                <w:b/>
              </w:rPr>
              <w:t>Contraindications (2)</w:t>
            </w:r>
          </w:p>
        </w:tc>
        <w:tc>
          <w:tcPr>
            <w:tcW w:w="2933" w:type="dxa"/>
            <w:vAlign w:val="center"/>
          </w:tcPr>
          <w:p w14:paraId="721E59CF" w14:textId="586187CA" w:rsidR="004063F9" w:rsidRPr="009870B8" w:rsidRDefault="009B66EC">
            <w:pPr>
              <w:pStyle w:val="ListParagraph"/>
              <w:numPr>
                <w:ilvl w:val="0"/>
                <w:numId w:val="32"/>
              </w:numPr>
              <w:ind w:left="72" w:hanging="162"/>
              <w:rPr>
                <w:rFonts w:ascii="Times New Roman" w:eastAsia="Times New Roman" w:hAnsi="Times New Roman" w:cs="Times New Roman"/>
                <w:sz w:val="20"/>
                <w:szCs w:val="20"/>
              </w:rPr>
            </w:pPr>
            <w:r>
              <w:rPr>
                <w:rFonts w:ascii="Times New Roman" w:eastAsia="Times New Roman" w:hAnsi="Times New Roman" w:cs="Times New Roman"/>
                <w:sz w:val="20"/>
                <w:szCs w:val="20"/>
              </w:rPr>
              <w:t>Concurrent use of MAOIs.</w:t>
            </w:r>
          </w:p>
          <w:p w14:paraId="741CD96D" w14:textId="2F388D0F" w:rsidR="00451853" w:rsidRPr="009870B8" w:rsidRDefault="009B66EC">
            <w:pPr>
              <w:pStyle w:val="ListParagraph"/>
              <w:numPr>
                <w:ilvl w:val="0"/>
                <w:numId w:val="32"/>
              </w:numPr>
              <w:ind w:left="72" w:hanging="162"/>
              <w:rPr>
                <w:rFonts w:ascii="Times New Roman" w:eastAsia="Times New Roman" w:hAnsi="Times New Roman" w:cs="Times New Roman"/>
                <w:sz w:val="20"/>
                <w:szCs w:val="20"/>
              </w:rPr>
            </w:pPr>
            <w:r>
              <w:rPr>
                <w:rFonts w:ascii="Times New Roman" w:eastAsia="Times New Roman" w:hAnsi="Times New Roman" w:cs="Times New Roman"/>
                <w:sz w:val="20"/>
                <w:szCs w:val="20"/>
              </w:rPr>
              <w:t>CVD</w:t>
            </w:r>
          </w:p>
          <w:p w14:paraId="4D0C3524" w14:textId="2FF12EDA" w:rsidR="00451853" w:rsidRPr="009870B8" w:rsidRDefault="009B66EC" w:rsidP="004063F9">
            <w:pPr>
              <w:contextualSpacing/>
              <w:jc w:val="center"/>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(Vallerand, 2023)</w:t>
            </w:r>
          </w:p>
        </w:tc>
        <w:tc>
          <w:tcPr>
            <w:tcW w:w="2843" w:type="dxa"/>
            <w:vAlign w:val="center"/>
          </w:tcPr>
          <w:p w14:paraId="40B7F832" w14:textId="6847A313" w:rsidR="004063F9" w:rsidRPr="009870B8" w:rsidRDefault="00BA620F">
            <w:pPr>
              <w:pStyle w:val="ListParagraph"/>
              <w:numPr>
                <w:ilvl w:val="0"/>
                <w:numId w:val="33"/>
              </w:numPr>
              <w:ind w:left="102" w:hanging="180"/>
              <w:rPr>
                <w:rFonts w:ascii="Times New Roman" w:eastAsia="Times New Roman" w:hAnsi="Times New Roman" w:cs="Times New Roman"/>
                <w:sz w:val="20"/>
                <w:szCs w:val="20"/>
              </w:rPr>
            </w:pPr>
            <w:r>
              <w:rPr>
                <w:rFonts w:ascii="Times New Roman" w:eastAsia="Times New Roman" w:hAnsi="Times New Roman" w:cs="Times New Roman"/>
                <w:sz w:val="20"/>
                <w:szCs w:val="20"/>
              </w:rPr>
              <w:t>Concurrent use of apomorphine.</w:t>
            </w:r>
          </w:p>
          <w:p w14:paraId="58729038" w14:textId="71568539" w:rsidR="00E50BAC" w:rsidRPr="009870B8" w:rsidRDefault="00BA620F">
            <w:pPr>
              <w:pStyle w:val="ListParagraph"/>
              <w:numPr>
                <w:ilvl w:val="0"/>
                <w:numId w:val="33"/>
              </w:numPr>
              <w:ind w:left="102" w:hanging="180"/>
              <w:rPr>
                <w:rFonts w:ascii="Times New Roman" w:eastAsia="Times New Roman" w:hAnsi="Times New Roman" w:cs="Times New Roman"/>
                <w:sz w:val="20"/>
                <w:szCs w:val="20"/>
              </w:rPr>
            </w:pPr>
            <w:r>
              <w:rPr>
                <w:rFonts w:ascii="Times New Roman" w:eastAsia="Times New Roman" w:hAnsi="Times New Roman" w:cs="Times New Roman"/>
                <w:sz w:val="20"/>
                <w:szCs w:val="20"/>
              </w:rPr>
              <w:t>Hepatic impairment.</w:t>
            </w:r>
          </w:p>
          <w:p w14:paraId="685F7786" w14:textId="34E00756" w:rsidR="00E50BAC" w:rsidRPr="009870B8" w:rsidRDefault="00BA620F" w:rsidP="004063F9">
            <w:pPr>
              <w:contextualSpacing/>
              <w:jc w:val="center"/>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(Vallerand, 2023)</w:t>
            </w:r>
          </w:p>
        </w:tc>
      </w:tr>
      <w:tr w:rsidR="004063F9" w:rsidRPr="00D94BDA" w14:paraId="0FB2B01F" w14:textId="77777777" w:rsidTr="005A1656">
        <w:tc>
          <w:tcPr>
            <w:tcW w:w="3599" w:type="dxa"/>
            <w:vAlign w:val="center"/>
          </w:tcPr>
          <w:p w14:paraId="12C727A2" w14:textId="77777777" w:rsidR="004063F9" w:rsidRPr="00D94BDA" w:rsidRDefault="004063F9" w:rsidP="004063F9">
            <w:pPr>
              <w:contextualSpacing/>
              <w:rPr>
                <w:rFonts w:ascii="Times New Roman" w:eastAsia="Times New Roman" w:hAnsi="Times New Roman" w:cs="Times New Roman"/>
                <w:b/>
              </w:rPr>
            </w:pPr>
            <w:r w:rsidRPr="00D94BDA">
              <w:rPr>
                <w:rFonts w:ascii="Times New Roman" w:eastAsia="Times New Roman" w:hAnsi="Times New Roman" w:cs="Times New Roman"/>
                <w:b/>
              </w:rPr>
              <w:t>Side Effects /Adverse Reactions (2)</w:t>
            </w:r>
          </w:p>
        </w:tc>
        <w:tc>
          <w:tcPr>
            <w:tcW w:w="2933" w:type="dxa"/>
            <w:vAlign w:val="center"/>
          </w:tcPr>
          <w:p w14:paraId="5B0AB0CE" w14:textId="1274F4EA" w:rsidR="004063F9" w:rsidRPr="009870B8" w:rsidRDefault="009B66EC">
            <w:pPr>
              <w:pStyle w:val="ListParagraph"/>
              <w:numPr>
                <w:ilvl w:val="0"/>
                <w:numId w:val="34"/>
              </w:numPr>
              <w:ind w:left="72" w:hanging="162"/>
              <w:rPr>
                <w:rFonts w:ascii="Times New Roman" w:eastAsia="Times New Roman" w:hAnsi="Times New Roman" w:cs="Times New Roman"/>
                <w:sz w:val="20"/>
                <w:szCs w:val="20"/>
              </w:rPr>
            </w:pPr>
            <w:r>
              <w:rPr>
                <w:rFonts w:ascii="Times New Roman" w:eastAsia="Times New Roman" w:hAnsi="Times New Roman" w:cs="Times New Roman"/>
                <w:sz w:val="20"/>
                <w:szCs w:val="20"/>
              </w:rPr>
              <w:t>Tinnitus</w:t>
            </w:r>
          </w:p>
          <w:p w14:paraId="6B6463CC" w14:textId="27BD6350" w:rsidR="00451853" w:rsidRPr="009870B8" w:rsidRDefault="009B66EC">
            <w:pPr>
              <w:pStyle w:val="ListParagraph"/>
              <w:numPr>
                <w:ilvl w:val="0"/>
                <w:numId w:val="34"/>
              </w:numPr>
              <w:ind w:left="72" w:hanging="162"/>
              <w:rPr>
                <w:rFonts w:ascii="Times New Roman" w:eastAsia="Times New Roman" w:hAnsi="Times New Roman" w:cs="Times New Roman"/>
                <w:sz w:val="20"/>
                <w:szCs w:val="20"/>
              </w:rPr>
            </w:pPr>
            <w:r>
              <w:rPr>
                <w:rFonts w:ascii="Times New Roman" w:eastAsia="Times New Roman" w:hAnsi="Times New Roman" w:cs="Times New Roman"/>
                <w:sz w:val="20"/>
                <w:szCs w:val="20"/>
              </w:rPr>
              <w:t>SI</w:t>
            </w:r>
          </w:p>
          <w:p w14:paraId="7D483C7A" w14:textId="0105DF2B" w:rsidR="00451853" w:rsidRPr="009870B8" w:rsidRDefault="009B66EC" w:rsidP="004063F9">
            <w:pPr>
              <w:contextualSpacing/>
              <w:jc w:val="center"/>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(Vallerand, 2023)</w:t>
            </w:r>
          </w:p>
        </w:tc>
        <w:tc>
          <w:tcPr>
            <w:tcW w:w="2843" w:type="dxa"/>
            <w:vAlign w:val="center"/>
          </w:tcPr>
          <w:p w14:paraId="7AB0B242" w14:textId="6C1B20EB" w:rsidR="004063F9" w:rsidRPr="009870B8" w:rsidRDefault="00BA620F">
            <w:pPr>
              <w:pStyle w:val="ListParagraph"/>
              <w:numPr>
                <w:ilvl w:val="0"/>
                <w:numId w:val="35"/>
              </w:numPr>
              <w:ind w:left="102" w:hanging="192"/>
              <w:rPr>
                <w:rFonts w:ascii="Times New Roman" w:eastAsia="Times New Roman" w:hAnsi="Times New Roman" w:cs="Times New Roman"/>
                <w:sz w:val="20"/>
                <w:szCs w:val="20"/>
              </w:rPr>
            </w:pPr>
            <w:r>
              <w:rPr>
                <w:rFonts w:ascii="Times New Roman" w:eastAsia="Times New Roman" w:hAnsi="Times New Roman" w:cs="Times New Roman"/>
                <w:sz w:val="20"/>
                <w:szCs w:val="20"/>
              </w:rPr>
              <w:t>Torsades de pointes</w:t>
            </w:r>
          </w:p>
          <w:p w14:paraId="3B3FFF90" w14:textId="4B79C3C7" w:rsidR="00E50BAC" w:rsidRPr="009870B8" w:rsidRDefault="00BA620F">
            <w:pPr>
              <w:pStyle w:val="ListParagraph"/>
              <w:numPr>
                <w:ilvl w:val="0"/>
                <w:numId w:val="35"/>
              </w:numPr>
              <w:ind w:left="102" w:hanging="192"/>
              <w:rPr>
                <w:rFonts w:ascii="Times New Roman" w:eastAsia="Times New Roman" w:hAnsi="Times New Roman" w:cs="Times New Roman"/>
                <w:sz w:val="20"/>
                <w:szCs w:val="20"/>
              </w:rPr>
            </w:pPr>
            <w:r>
              <w:rPr>
                <w:rFonts w:ascii="Times New Roman" w:eastAsia="Times New Roman" w:hAnsi="Times New Roman" w:cs="Times New Roman"/>
                <w:sz w:val="20"/>
                <w:szCs w:val="20"/>
              </w:rPr>
              <w:t>Toxic epidermal necrolysis</w:t>
            </w:r>
          </w:p>
          <w:p w14:paraId="5745113A" w14:textId="71A3386E" w:rsidR="00E50BAC" w:rsidRPr="009870B8" w:rsidRDefault="00BA620F" w:rsidP="00E50BAC">
            <w:pPr>
              <w:contextualSpacing/>
              <w:jc w:val="center"/>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(Vallerand, 2023)</w:t>
            </w:r>
          </w:p>
        </w:tc>
      </w:tr>
      <w:tr w:rsidR="004063F9" w:rsidRPr="00D94BDA" w14:paraId="7183B48B" w14:textId="77777777" w:rsidTr="005A1656">
        <w:tc>
          <w:tcPr>
            <w:tcW w:w="3599" w:type="dxa"/>
            <w:vAlign w:val="center"/>
          </w:tcPr>
          <w:p w14:paraId="551B44C4" w14:textId="77777777" w:rsidR="004063F9" w:rsidRPr="00D94BDA" w:rsidRDefault="004063F9" w:rsidP="004063F9">
            <w:pPr>
              <w:contextualSpacing/>
              <w:rPr>
                <w:rFonts w:ascii="Times New Roman" w:eastAsia="Times New Roman" w:hAnsi="Times New Roman" w:cs="Times New Roman"/>
                <w:b/>
              </w:rPr>
            </w:pPr>
            <w:r w:rsidRPr="00D94BDA">
              <w:rPr>
                <w:rFonts w:ascii="Times New Roman" w:eastAsia="Times New Roman" w:hAnsi="Times New Roman" w:cs="Times New Roman"/>
                <w:b/>
              </w:rPr>
              <w:t>Nursing Considerations (2)</w:t>
            </w:r>
          </w:p>
        </w:tc>
        <w:tc>
          <w:tcPr>
            <w:tcW w:w="2933" w:type="dxa"/>
            <w:vAlign w:val="center"/>
          </w:tcPr>
          <w:p w14:paraId="2976F530" w14:textId="6020F1BD" w:rsidR="004063F9" w:rsidRPr="009870B8" w:rsidRDefault="009B66EC">
            <w:pPr>
              <w:pStyle w:val="ListParagraph"/>
              <w:numPr>
                <w:ilvl w:val="0"/>
                <w:numId w:val="36"/>
              </w:numPr>
              <w:ind w:left="72" w:hanging="162"/>
              <w:rPr>
                <w:rFonts w:ascii="Times New Roman" w:eastAsia="Times New Roman" w:hAnsi="Times New Roman" w:cs="Times New Roman"/>
                <w:sz w:val="20"/>
                <w:szCs w:val="20"/>
              </w:rPr>
            </w:pPr>
            <w:r>
              <w:rPr>
                <w:rFonts w:ascii="Times New Roman" w:eastAsia="Times New Roman" w:hAnsi="Times New Roman" w:cs="Times New Roman"/>
                <w:sz w:val="20"/>
                <w:szCs w:val="20"/>
              </w:rPr>
              <w:t>Monitor BP and PR before and during therapy.</w:t>
            </w:r>
          </w:p>
          <w:p w14:paraId="4EEDC86E" w14:textId="19797B38" w:rsidR="00451853" w:rsidRPr="009870B8" w:rsidRDefault="009B66EC">
            <w:pPr>
              <w:pStyle w:val="ListParagraph"/>
              <w:numPr>
                <w:ilvl w:val="0"/>
                <w:numId w:val="36"/>
              </w:numPr>
              <w:ind w:left="72" w:hanging="162"/>
              <w:rPr>
                <w:rFonts w:ascii="Times New Roman" w:eastAsia="Times New Roman" w:hAnsi="Times New Roman" w:cs="Times New Roman"/>
                <w:sz w:val="20"/>
                <w:szCs w:val="20"/>
              </w:rPr>
            </w:pPr>
            <w:r>
              <w:rPr>
                <w:rFonts w:ascii="Times New Roman" w:eastAsia="Times New Roman" w:hAnsi="Times New Roman" w:cs="Times New Roman"/>
                <w:sz w:val="20"/>
                <w:szCs w:val="20"/>
              </w:rPr>
              <w:t>Assess mental status.</w:t>
            </w:r>
          </w:p>
          <w:p w14:paraId="1229F330" w14:textId="0B80F4A9" w:rsidR="00451853" w:rsidRPr="009870B8" w:rsidRDefault="009B66EC" w:rsidP="004063F9">
            <w:pPr>
              <w:contextualSpacing/>
              <w:jc w:val="center"/>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(Vallerand, 2023)</w:t>
            </w:r>
          </w:p>
        </w:tc>
        <w:tc>
          <w:tcPr>
            <w:tcW w:w="2843" w:type="dxa"/>
            <w:vAlign w:val="center"/>
          </w:tcPr>
          <w:p w14:paraId="1BB441FA" w14:textId="67F684B2" w:rsidR="004063F9" w:rsidRPr="009870B8" w:rsidRDefault="00E50BAC">
            <w:pPr>
              <w:pStyle w:val="ListParagraph"/>
              <w:numPr>
                <w:ilvl w:val="0"/>
                <w:numId w:val="37"/>
              </w:numPr>
              <w:ind w:left="102" w:hanging="192"/>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 xml:space="preserve">Monitor </w:t>
            </w:r>
            <w:r w:rsidR="00BA620F">
              <w:rPr>
                <w:rFonts w:ascii="Times New Roman" w:eastAsia="Times New Roman" w:hAnsi="Times New Roman" w:cs="Times New Roman"/>
                <w:sz w:val="20"/>
                <w:szCs w:val="20"/>
              </w:rPr>
              <w:t>ECG in clients with hypokalemia, hypomagnesemia, HR, bradyarrhythmia.</w:t>
            </w:r>
          </w:p>
          <w:p w14:paraId="186D3C61" w14:textId="20C1519E" w:rsidR="00E50BAC" w:rsidRPr="009870B8" w:rsidRDefault="00BA620F">
            <w:pPr>
              <w:pStyle w:val="ListParagraph"/>
              <w:numPr>
                <w:ilvl w:val="0"/>
                <w:numId w:val="37"/>
              </w:numPr>
              <w:ind w:left="102" w:hanging="192"/>
              <w:rPr>
                <w:rFonts w:ascii="Times New Roman" w:eastAsia="Times New Roman" w:hAnsi="Times New Roman" w:cs="Times New Roman"/>
                <w:sz w:val="20"/>
                <w:szCs w:val="20"/>
              </w:rPr>
            </w:pPr>
            <w:r>
              <w:rPr>
                <w:rFonts w:ascii="Times New Roman" w:eastAsia="Times New Roman" w:hAnsi="Times New Roman" w:cs="Times New Roman"/>
                <w:sz w:val="20"/>
                <w:szCs w:val="20"/>
              </w:rPr>
              <w:t>Monitor for serotonin syndrome.</w:t>
            </w:r>
          </w:p>
          <w:p w14:paraId="6E634610" w14:textId="3F1AE673" w:rsidR="00E50BAC" w:rsidRPr="009870B8" w:rsidRDefault="00BA620F" w:rsidP="004063F9">
            <w:pPr>
              <w:contextualSpacing/>
              <w:jc w:val="center"/>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(Vallerand, 2023)</w:t>
            </w:r>
          </w:p>
        </w:tc>
      </w:tr>
      <w:tr w:rsidR="009870B8" w:rsidRPr="00D94BDA" w14:paraId="0DF78AFB" w14:textId="77777777" w:rsidTr="005A1656">
        <w:tc>
          <w:tcPr>
            <w:tcW w:w="3599" w:type="dxa"/>
            <w:vAlign w:val="center"/>
          </w:tcPr>
          <w:p w14:paraId="6094472C" w14:textId="7395B5F7" w:rsidR="009870B8" w:rsidRPr="00D94BDA" w:rsidRDefault="009870B8" w:rsidP="009870B8">
            <w:pPr>
              <w:contextualSpacing/>
              <w:rPr>
                <w:rFonts w:ascii="Times New Roman" w:eastAsia="Times New Roman" w:hAnsi="Times New Roman" w:cs="Times New Roman"/>
                <w:b/>
              </w:rPr>
            </w:pPr>
            <w:r>
              <w:rPr>
                <w:rFonts w:ascii="Times New Roman" w:eastAsia="Times New Roman" w:hAnsi="Times New Roman" w:cs="Times New Roman"/>
                <w:b/>
              </w:rPr>
              <w:t>Key Nursing Assessment(s)/Lab(s) Prior to Administration</w:t>
            </w:r>
          </w:p>
        </w:tc>
        <w:tc>
          <w:tcPr>
            <w:tcW w:w="2933" w:type="dxa"/>
            <w:vAlign w:val="center"/>
          </w:tcPr>
          <w:p w14:paraId="1D5A5DD3" w14:textId="77777777" w:rsidR="009870B8" w:rsidRDefault="009B66EC" w:rsidP="009870B8">
            <w:pPr>
              <w:pStyle w:val="ListParagraph"/>
              <w:numPr>
                <w:ilvl w:val="0"/>
                <w:numId w:val="36"/>
              </w:numPr>
              <w:ind w:left="72" w:hanging="162"/>
              <w:rPr>
                <w:rFonts w:ascii="Times New Roman" w:eastAsia="Times New Roman" w:hAnsi="Times New Roman" w:cs="Times New Roman"/>
                <w:sz w:val="20"/>
                <w:szCs w:val="20"/>
              </w:rPr>
            </w:pPr>
            <w:r>
              <w:rPr>
                <w:rFonts w:ascii="Times New Roman" w:eastAsia="Times New Roman" w:hAnsi="Times New Roman" w:cs="Times New Roman"/>
                <w:sz w:val="20"/>
                <w:szCs w:val="20"/>
              </w:rPr>
              <w:t>Assess CBC and renal and hepatic function.</w:t>
            </w:r>
          </w:p>
          <w:p w14:paraId="337B589F" w14:textId="2ECE168F" w:rsidR="00BA620F" w:rsidRPr="009870B8" w:rsidRDefault="00BA620F" w:rsidP="00BA620F">
            <w:pPr>
              <w:pStyle w:val="ListParagraph"/>
              <w:ind w:left="72"/>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(Vallerand, 2023)</w:t>
            </w:r>
          </w:p>
        </w:tc>
        <w:tc>
          <w:tcPr>
            <w:tcW w:w="2843" w:type="dxa"/>
            <w:vAlign w:val="center"/>
          </w:tcPr>
          <w:p w14:paraId="56B19728" w14:textId="77777777" w:rsidR="009870B8" w:rsidRDefault="00BA620F" w:rsidP="009870B8">
            <w:pPr>
              <w:pStyle w:val="ListParagraph"/>
              <w:numPr>
                <w:ilvl w:val="0"/>
                <w:numId w:val="37"/>
              </w:numPr>
              <w:ind w:left="102" w:hanging="192"/>
              <w:rPr>
                <w:rFonts w:ascii="Times New Roman" w:eastAsia="Times New Roman" w:hAnsi="Times New Roman" w:cs="Times New Roman"/>
                <w:sz w:val="20"/>
                <w:szCs w:val="20"/>
              </w:rPr>
            </w:pPr>
            <w:r>
              <w:rPr>
                <w:rFonts w:ascii="Times New Roman" w:eastAsia="Times New Roman" w:hAnsi="Times New Roman" w:cs="Times New Roman"/>
                <w:sz w:val="20"/>
                <w:szCs w:val="20"/>
              </w:rPr>
              <w:t>May increase serum bilirubin, AST, and ALT levels.</w:t>
            </w:r>
          </w:p>
          <w:p w14:paraId="1E03AC59" w14:textId="7600CBCB" w:rsidR="00BA620F" w:rsidRPr="009870B8" w:rsidRDefault="00BA620F" w:rsidP="00BA620F">
            <w:pPr>
              <w:pStyle w:val="ListParagraph"/>
              <w:ind w:left="102"/>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(Vallerand, 2023)</w:t>
            </w:r>
          </w:p>
        </w:tc>
      </w:tr>
      <w:tr w:rsidR="009870B8" w:rsidRPr="00D94BDA" w14:paraId="13617255" w14:textId="77777777" w:rsidTr="005A1656">
        <w:tc>
          <w:tcPr>
            <w:tcW w:w="3599" w:type="dxa"/>
            <w:vAlign w:val="center"/>
          </w:tcPr>
          <w:p w14:paraId="7B54C1ED" w14:textId="5172B499" w:rsidR="009870B8" w:rsidRPr="00D94BDA" w:rsidRDefault="009870B8" w:rsidP="009870B8">
            <w:pPr>
              <w:contextualSpacing/>
              <w:rPr>
                <w:rFonts w:ascii="Times New Roman" w:eastAsia="Times New Roman" w:hAnsi="Times New Roman" w:cs="Times New Roman"/>
                <w:b/>
              </w:rPr>
            </w:pPr>
            <w:r>
              <w:rPr>
                <w:rFonts w:ascii="Times New Roman" w:eastAsia="Times New Roman" w:hAnsi="Times New Roman" w:cs="Times New Roman"/>
                <w:b/>
              </w:rPr>
              <w:t>Client Teaching Needs (2)</w:t>
            </w:r>
          </w:p>
        </w:tc>
        <w:tc>
          <w:tcPr>
            <w:tcW w:w="2933" w:type="dxa"/>
            <w:vAlign w:val="center"/>
          </w:tcPr>
          <w:p w14:paraId="6243E8B5" w14:textId="77777777" w:rsidR="009870B8" w:rsidRDefault="004F6F01" w:rsidP="009870B8">
            <w:pPr>
              <w:pStyle w:val="ListParagraph"/>
              <w:numPr>
                <w:ilvl w:val="0"/>
                <w:numId w:val="36"/>
              </w:numPr>
              <w:ind w:left="72" w:hanging="162"/>
              <w:rPr>
                <w:rFonts w:ascii="Times New Roman" w:eastAsia="Times New Roman" w:hAnsi="Times New Roman" w:cs="Times New Roman"/>
                <w:sz w:val="20"/>
                <w:szCs w:val="20"/>
              </w:rPr>
            </w:pPr>
            <w:r>
              <w:rPr>
                <w:rFonts w:ascii="Times New Roman" w:eastAsia="Times New Roman" w:hAnsi="Times New Roman" w:cs="Times New Roman"/>
                <w:sz w:val="20"/>
                <w:szCs w:val="20"/>
              </w:rPr>
              <w:t>Take with food or milk.</w:t>
            </w:r>
          </w:p>
          <w:p w14:paraId="3EBEF35F" w14:textId="77777777" w:rsidR="009B66EC" w:rsidRDefault="009B66EC" w:rsidP="009870B8">
            <w:pPr>
              <w:pStyle w:val="ListParagraph"/>
              <w:numPr>
                <w:ilvl w:val="0"/>
                <w:numId w:val="36"/>
              </w:numPr>
              <w:ind w:left="72" w:hanging="162"/>
              <w:rPr>
                <w:rFonts w:ascii="Times New Roman" w:eastAsia="Times New Roman" w:hAnsi="Times New Roman" w:cs="Times New Roman"/>
                <w:sz w:val="20"/>
                <w:szCs w:val="20"/>
              </w:rPr>
            </w:pPr>
            <w:r>
              <w:rPr>
                <w:rFonts w:ascii="Times New Roman" w:eastAsia="Times New Roman" w:hAnsi="Times New Roman" w:cs="Times New Roman"/>
                <w:sz w:val="20"/>
                <w:szCs w:val="20"/>
              </w:rPr>
              <w:t>Advise the client to avoid driving and other activities requiring alertness.</w:t>
            </w:r>
          </w:p>
          <w:p w14:paraId="7DA08C04" w14:textId="3E8B5D21" w:rsidR="009B66EC" w:rsidRPr="009870B8" w:rsidRDefault="009B66EC" w:rsidP="009B66EC">
            <w:pPr>
              <w:pStyle w:val="ListParagraph"/>
              <w:ind w:left="72"/>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(Vallerand, 2023)</w:t>
            </w:r>
          </w:p>
        </w:tc>
        <w:tc>
          <w:tcPr>
            <w:tcW w:w="2843" w:type="dxa"/>
            <w:vAlign w:val="center"/>
          </w:tcPr>
          <w:p w14:paraId="6E2510D1" w14:textId="1F03092E" w:rsidR="009870B8" w:rsidRDefault="00BA620F" w:rsidP="009870B8">
            <w:pPr>
              <w:pStyle w:val="ListParagraph"/>
              <w:numPr>
                <w:ilvl w:val="0"/>
                <w:numId w:val="37"/>
              </w:numPr>
              <w:ind w:left="102" w:hanging="192"/>
              <w:rPr>
                <w:rFonts w:ascii="Times New Roman" w:eastAsia="Times New Roman" w:hAnsi="Times New Roman" w:cs="Times New Roman"/>
                <w:sz w:val="20"/>
                <w:szCs w:val="20"/>
              </w:rPr>
            </w:pPr>
            <w:r>
              <w:rPr>
                <w:rFonts w:ascii="Times New Roman" w:eastAsia="Times New Roman" w:hAnsi="Times New Roman" w:cs="Times New Roman"/>
                <w:sz w:val="20"/>
                <w:szCs w:val="20"/>
              </w:rPr>
              <w:t>Advise the client to inform the provider if dysrhythmia occurs.</w:t>
            </w:r>
          </w:p>
          <w:p w14:paraId="68FDC4A4" w14:textId="77777777" w:rsidR="00BA620F" w:rsidRDefault="00BA620F" w:rsidP="009870B8">
            <w:pPr>
              <w:pStyle w:val="ListParagraph"/>
              <w:numPr>
                <w:ilvl w:val="0"/>
                <w:numId w:val="37"/>
              </w:numPr>
              <w:ind w:left="102" w:hanging="192"/>
              <w:rPr>
                <w:rFonts w:ascii="Times New Roman" w:eastAsia="Times New Roman" w:hAnsi="Times New Roman" w:cs="Times New Roman"/>
                <w:sz w:val="20"/>
                <w:szCs w:val="20"/>
              </w:rPr>
            </w:pPr>
            <w:r>
              <w:rPr>
                <w:rFonts w:ascii="Times New Roman" w:eastAsia="Times New Roman" w:hAnsi="Times New Roman" w:cs="Times New Roman"/>
                <w:sz w:val="20"/>
                <w:szCs w:val="20"/>
              </w:rPr>
              <w:t>Advise the client to inform the provider if involuntary movement of eyes, face, or limbs occur.</w:t>
            </w:r>
          </w:p>
          <w:p w14:paraId="13287D73" w14:textId="6A6DA490" w:rsidR="00BA620F" w:rsidRPr="009870B8" w:rsidRDefault="00BA620F" w:rsidP="00BA620F">
            <w:pPr>
              <w:pStyle w:val="ListParagraph"/>
              <w:ind w:left="102"/>
              <w:rPr>
                <w:rFonts w:ascii="Times New Roman" w:eastAsia="Times New Roman" w:hAnsi="Times New Roman" w:cs="Times New Roman"/>
                <w:sz w:val="20"/>
                <w:szCs w:val="20"/>
              </w:rPr>
            </w:pPr>
            <w:r w:rsidRPr="009870B8">
              <w:rPr>
                <w:rFonts w:ascii="Times New Roman" w:eastAsia="Times New Roman" w:hAnsi="Times New Roman" w:cs="Times New Roman"/>
                <w:sz w:val="20"/>
                <w:szCs w:val="20"/>
              </w:rPr>
              <w:t>(Vallerand, 2023)</w:t>
            </w:r>
          </w:p>
        </w:tc>
      </w:tr>
    </w:tbl>
    <w:p w14:paraId="506172DC" w14:textId="77777777" w:rsidR="004F6F01" w:rsidRDefault="004F6F01">
      <w:pPr>
        <w:spacing w:line="480" w:lineRule="auto"/>
        <w:rPr>
          <w:rFonts w:ascii="Times New Roman" w:eastAsia="Times New Roman" w:hAnsi="Times New Roman" w:cs="Times New Roman"/>
          <w:b/>
        </w:rPr>
      </w:pPr>
    </w:p>
    <w:p w14:paraId="63B71E4E" w14:textId="1A9139C1" w:rsidR="00F269B0" w:rsidRPr="00D94BDA" w:rsidRDefault="00A35D62">
      <w:pPr>
        <w:spacing w:line="480" w:lineRule="auto"/>
        <w:rPr>
          <w:rFonts w:ascii="Times New Roman" w:eastAsia="Times New Roman" w:hAnsi="Times New Roman" w:cs="Times New Roman"/>
          <w:b/>
          <w:highlight w:val="red"/>
        </w:rPr>
      </w:pPr>
      <w:r w:rsidRPr="00D94BDA">
        <w:rPr>
          <w:rFonts w:ascii="Times New Roman" w:eastAsia="Times New Roman" w:hAnsi="Times New Roman" w:cs="Times New Roman"/>
          <w:b/>
        </w:rPr>
        <w:t>Medications Reference (1) (APA):</w:t>
      </w:r>
    </w:p>
    <w:p w14:paraId="47164005" w14:textId="4258AD40" w:rsidR="001D7D97" w:rsidRPr="00D94BDA" w:rsidRDefault="001D7D97" w:rsidP="001D7D97">
      <w:pPr>
        <w:pStyle w:val="NormalWeb"/>
        <w:spacing w:before="0" w:beforeAutospacing="0" w:after="0" w:afterAutospacing="0" w:line="480" w:lineRule="auto"/>
        <w:ind w:left="720" w:hanging="720"/>
      </w:pPr>
      <w:r w:rsidRPr="00D94BDA">
        <w:rPr>
          <w:color w:val="000000"/>
        </w:rPr>
        <w:t xml:space="preserve">Vallerand, A. H., et al., (2022). </w:t>
      </w:r>
      <w:r w:rsidRPr="00D94BDA">
        <w:rPr>
          <w:i/>
          <w:iCs/>
          <w:color w:val="000000"/>
        </w:rPr>
        <w:t xml:space="preserve">Davis </w:t>
      </w:r>
      <w:r w:rsidR="00CD5D33">
        <w:rPr>
          <w:i/>
          <w:iCs/>
          <w:color w:val="000000"/>
        </w:rPr>
        <w:t>d</w:t>
      </w:r>
      <w:r w:rsidRPr="00D94BDA">
        <w:rPr>
          <w:i/>
          <w:iCs/>
          <w:color w:val="000000"/>
        </w:rPr>
        <w:t xml:space="preserve">rug </w:t>
      </w:r>
      <w:r w:rsidR="00CD5D33">
        <w:rPr>
          <w:i/>
          <w:iCs/>
          <w:color w:val="000000"/>
        </w:rPr>
        <w:t>g</w:t>
      </w:r>
      <w:r w:rsidRPr="00D94BDA">
        <w:rPr>
          <w:i/>
          <w:iCs/>
          <w:color w:val="000000"/>
        </w:rPr>
        <w:t xml:space="preserve">uide for </w:t>
      </w:r>
      <w:r w:rsidR="00CD5D33">
        <w:rPr>
          <w:i/>
          <w:iCs/>
          <w:color w:val="000000"/>
        </w:rPr>
        <w:t>n</w:t>
      </w:r>
      <w:r w:rsidRPr="00D94BDA">
        <w:rPr>
          <w:i/>
          <w:iCs/>
          <w:color w:val="000000"/>
        </w:rPr>
        <w:t>urses</w:t>
      </w:r>
      <w:r w:rsidRPr="00D94BDA">
        <w:rPr>
          <w:color w:val="000000"/>
        </w:rPr>
        <w:t xml:space="preserve"> (Version 6.4.0.539). [Mobile App]. App Store</w:t>
      </w:r>
    </w:p>
    <w:p w14:paraId="7376A84A" w14:textId="77777777" w:rsidR="00BA620F" w:rsidRDefault="00BA620F">
      <w:pPr>
        <w:rPr>
          <w:rFonts w:ascii="Times New Roman" w:eastAsia="Times New Roman" w:hAnsi="Times New Roman" w:cs="Times New Roman"/>
          <w:b/>
        </w:rPr>
      </w:pPr>
      <w:r>
        <w:rPr>
          <w:rFonts w:ascii="Times New Roman" w:eastAsia="Times New Roman" w:hAnsi="Times New Roman" w:cs="Times New Roman"/>
          <w:b/>
        </w:rPr>
        <w:br w:type="page"/>
      </w:r>
    </w:p>
    <w:p w14:paraId="19A27894" w14:textId="0B4F121D" w:rsidR="00F269B0" w:rsidRPr="00D94BDA" w:rsidRDefault="00A35D62" w:rsidP="00FC000D">
      <w:pPr>
        <w:spacing w:line="480" w:lineRule="auto"/>
        <w:contextualSpacing/>
        <w:jc w:val="center"/>
        <w:rPr>
          <w:rFonts w:ascii="Times New Roman" w:eastAsia="Times New Roman" w:hAnsi="Times New Roman" w:cs="Times New Roman"/>
          <w:b/>
        </w:rPr>
      </w:pPr>
      <w:r w:rsidRPr="00D94BDA">
        <w:rPr>
          <w:rFonts w:ascii="Times New Roman" w:eastAsia="Times New Roman" w:hAnsi="Times New Roman" w:cs="Times New Roman"/>
          <w:b/>
        </w:rPr>
        <w:lastRenderedPageBreak/>
        <w:t xml:space="preserve">Assessment </w:t>
      </w:r>
    </w:p>
    <w:p w14:paraId="08F88589" w14:textId="77777777" w:rsidR="00F269B0" w:rsidRPr="00D94BDA" w:rsidRDefault="00A35D62" w:rsidP="00FC000D">
      <w:pPr>
        <w:keepNext/>
        <w:pBdr>
          <w:top w:val="nil"/>
          <w:left w:val="nil"/>
          <w:bottom w:val="nil"/>
          <w:right w:val="nil"/>
          <w:between w:val="nil"/>
        </w:pBdr>
        <w:spacing w:line="480" w:lineRule="auto"/>
        <w:contextualSpacing/>
        <w:rPr>
          <w:rFonts w:ascii="Times New Roman" w:eastAsia="Times New Roman" w:hAnsi="Times New Roman" w:cs="Times New Roman"/>
          <w:b/>
          <w:color w:val="000000"/>
        </w:rPr>
      </w:pPr>
      <w:r w:rsidRPr="00D94BDA">
        <w:rPr>
          <w:rFonts w:ascii="Times New Roman" w:eastAsia="Times New Roman" w:hAnsi="Times New Roman" w:cs="Times New Roman"/>
          <w:b/>
          <w:color w:val="000000"/>
        </w:rPr>
        <w:t xml:space="preserve">Physical Exam (18 points) – </w:t>
      </w:r>
      <w:r w:rsidRPr="00D94BDA">
        <w:rPr>
          <w:rFonts w:ascii="Times New Roman" w:eastAsia="Times New Roman" w:hAnsi="Times New Roman" w:cs="Times New Roman"/>
          <w:b/>
          <w:color w:val="000000"/>
          <w:highlight w:val="yellow"/>
        </w:rPr>
        <w:t>HIGHLIGHT ALL PERTINENT ABNORMAL FINDINGS</w:t>
      </w:r>
    </w:p>
    <w:tbl>
      <w:tblPr>
        <w:tblStyle w:val="af5"/>
        <w:tblW w:w="9523"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28"/>
        <w:gridCol w:w="5395"/>
      </w:tblGrid>
      <w:tr w:rsidR="00F269B0" w:rsidRPr="00D94BDA" w14:paraId="66C708E1" w14:textId="77777777" w:rsidTr="00CD7EB3">
        <w:trPr>
          <w:trHeight w:val="935"/>
        </w:trPr>
        <w:tc>
          <w:tcPr>
            <w:tcW w:w="4128" w:type="dxa"/>
          </w:tcPr>
          <w:p w14:paraId="41277BFC" w14:textId="77777777" w:rsidR="00F269B0" w:rsidRPr="00D94BDA" w:rsidRDefault="00A35D62" w:rsidP="00C573B7">
            <w:pPr>
              <w:contextualSpacing/>
              <w:rPr>
                <w:rFonts w:ascii="Times New Roman" w:eastAsia="Times New Roman" w:hAnsi="Times New Roman" w:cs="Times New Roman"/>
                <w:b/>
              </w:rPr>
            </w:pPr>
            <w:r w:rsidRPr="00D94BDA">
              <w:rPr>
                <w:rFonts w:ascii="Times New Roman" w:eastAsia="Times New Roman" w:hAnsi="Times New Roman" w:cs="Times New Roman"/>
                <w:b/>
              </w:rPr>
              <w:t>GENERAL:</w:t>
            </w:r>
          </w:p>
          <w:p w14:paraId="22CC5AA0" w14:textId="77777777" w:rsidR="00F269B0" w:rsidRPr="00D94BDA" w:rsidRDefault="00A35D62" w:rsidP="00C573B7">
            <w:pPr>
              <w:contextualSpacing/>
              <w:rPr>
                <w:rFonts w:ascii="Times New Roman" w:eastAsia="Times New Roman" w:hAnsi="Times New Roman" w:cs="Times New Roman"/>
              </w:rPr>
            </w:pPr>
            <w:r w:rsidRPr="00D94BDA">
              <w:rPr>
                <w:rFonts w:ascii="Times New Roman" w:eastAsia="Times New Roman" w:hAnsi="Times New Roman" w:cs="Times New Roman"/>
                <w:b/>
              </w:rPr>
              <w:t>Alertness:</w:t>
            </w:r>
            <w:r w:rsidRPr="00D94BDA">
              <w:rPr>
                <w:rFonts w:ascii="Times New Roman" w:eastAsia="Times New Roman" w:hAnsi="Times New Roman" w:cs="Times New Roman"/>
              </w:rPr>
              <w:t xml:space="preserve"> noted</w:t>
            </w:r>
          </w:p>
          <w:p w14:paraId="14BD6B11" w14:textId="77777777" w:rsidR="00F269B0" w:rsidRPr="00D94BDA" w:rsidRDefault="00A35D62" w:rsidP="00C573B7">
            <w:pPr>
              <w:contextualSpacing/>
              <w:rPr>
                <w:rFonts w:ascii="Times New Roman" w:eastAsia="Times New Roman" w:hAnsi="Times New Roman" w:cs="Times New Roman"/>
              </w:rPr>
            </w:pPr>
            <w:r w:rsidRPr="00D94BDA">
              <w:rPr>
                <w:rFonts w:ascii="Times New Roman" w:eastAsia="Times New Roman" w:hAnsi="Times New Roman" w:cs="Times New Roman"/>
                <w:b/>
              </w:rPr>
              <w:t>Orientation:</w:t>
            </w:r>
            <w:r w:rsidRPr="00D94BDA">
              <w:rPr>
                <w:rFonts w:ascii="Times New Roman" w:eastAsia="Times New Roman" w:hAnsi="Times New Roman" w:cs="Times New Roman"/>
              </w:rPr>
              <w:t xml:space="preserve"> noted</w:t>
            </w:r>
          </w:p>
          <w:p w14:paraId="41C134D5" w14:textId="77777777" w:rsidR="00F269B0" w:rsidRPr="00D94BDA" w:rsidRDefault="00A35D62" w:rsidP="00C573B7">
            <w:pPr>
              <w:contextualSpacing/>
              <w:rPr>
                <w:rFonts w:ascii="Times New Roman" w:eastAsia="Times New Roman" w:hAnsi="Times New Roman" w:cs="Times New Roman"/>
              </w:rPr>
            </w:pPr>
            <w:r w:rsidRPr="00D94BDA">
              <w:rPr>
                <w:rFonts w:ascii="Times New Roman" w:eastAsia="Times New Roman" w:hAnsi="Times New Roman" w:cs="Times New Roman"/>
                <w:b/>
              </w:rPr>
              <w:t>Distress:</w:t>
            </w:r>
            <w:r w:rsidRPr="00D94BDA">
              <w:rPr>
                <w:rFonts w:ascii="Times New Roman" w:eastAsia="Times New Roman" w:hAnsi="Times New Roman" w:cs="Times New Roman"/>
              </w:rPr>
              <w:t xml:space="preserve"> no</w:t>
            </w:r>
          </w:p>
          <w:p w14:paraId="2C149810" w14:textId="115661AF" w:rsidR="00F269B0" w:rsidRPr="00D94BDA" w:rsidRDefault="00A35D62" w:rsidP="00C573B7">
            <w:pPr>
              <w:contextualSpacing/>
              <w:rPr>
                <w:rFonts w:ascii="Times New Roman" w:eastAsia="Times New Roman" w:hAnsi="Times New Roman" w:cs="Times New Roman"/>
              </w:rPr>
            </w:pPr>
            <w:r w:rsidRPr="00D94BDA">
              <w:rPr>
                <w:rFonts w:ascii="Times New Roman" w:eastAsia="Times New Roman" w:hAnsi="Times New Roman" w:cs="Times New Roman"/>
                <w:b/>
              </w:rPr>
              <w:t xml:space="preserve">Overall appearance: </w:t>
            </w:r>
            <w:r w:rsidR="00425B30">
              <w:rPr>
                <w:rFonts w:ascii="Times New Roman" w:eastAsia="Times New Roman" w:hAnsi="Times New Roman" w:cs="Times New Roman"/>
              </w:rPr>
              <w:t>groomed</w:t>
            </w:r>
          </w:p>
        </w:tc>
        <w:tc>
          <w:tcPr>
            <w:tcW w:w="5395" w:type="dxa"/>
          </w:tcPr>
          <w:p w14:paraId="600FB217" w14:textId="2FE17962" w:rsidR="00425B30" w:rsidRDefault="00C573B7" w:rsidP="00C573B7">
            <w:pPr>
              <w:contextualSpacing/>
              <w:rPr>
                <w:rFonts w:ascii="Times New Roman" w:eastAsia="Times New Roman" w:hAnsi="Times New Roman" w:cs="Times New Roman"/>
              </w:rPr>
            </w:pPr>
            <w:r>
              <w:rPr>
                <w:rFonts w:ascii="Times New Roman" w:eastAsia="Times New Roman" w:hAnsi="Times New Roman" w:cs="Times New Roman"/>
              </w:rPr>
              <w:t xml:space="preserve">ALERTNESS &amp; </w:t>
            </w:r>
            <w:r w:rsidR="00425B30">
              <w:rPr>
                <w:rFonts w:ascii="Times New Roman" w:eastAsia="Times New Roman" w:hAnsi="Times New Roman" w:cs="Times New Roman"/>
              </w:rPr>
              <w:t xml:space="preserve">ORIENTATION: </w:t>
            </w:r>
            <w:bookmarkStart w:id="3" w:name="_Hlk126176817"/>
            <w:r w:rsidR="00A35D62" w:rsidRPr="00D94BDA">
              <w:rPr>
                <w:rFonts w:ascii="Times New Roman" w:eastAsia="Times New Roman" w:hAnsi="Times New Roman" w:cs="Times New Roman"/>
              </w:rPr>
              <w:t xml:space="preserve">The client </w:t>
            </w:r>
            <w:r w:rsidR="00FC000D">
              <w:rPr>
                <w:rFonts w:ascii="Times New Roman" w:eastAsia="Times New Roman" w:hAnsi="Times New Roman" w:cs="Times New Roman"/>
              </w:rPr>
              <w:t>is</w:t>
            </w:r>
            <w:r w:rsidR="00A35D62" w:rsidRPr="00D94BDA">
              <w:rPr>
                <w:rFonts w:ascii="Times New Roman" w:eastAsia="Times New Roman" w:hAnsi="Times New Roman" w:cs="Times New Roman"/>
              </w:rPr>
              <w:t xml:space="preserve"> alert and oriented to person, place, time, and situation.</w:t>
            </w:r>
          </w:p>
          <w:bookmarkEnd w:id="3"/>
          <w:p w14:paraId="2D1A58A2" w14:textId="0F5A309E" w:rsidR="00F269B0" w:rsidRPr="00D94BDA" w:rsidRDefault="00425B30" w:rsidP="00E50EE0">
            <w:pPr>
              <w:contextualSpacing/>
              <w:rPr>
                <w:rFonts w:ascii="Times New Roman" w:eastAsia="Times New Roman" w:hAnsi="Times New Roman" w:cs="Times New Roman"/>
              </w:rPr>
            </w:pPr>
            <w:r>
              <w:rPr>
                <w:rFonts w:ascii="Times New Roman" w:eastAsia="Times New Roman" w:hAnsi="Times New Roman" w:cs="Times New Roman"/>
              </w:rPr>
              <w:t>APPEARANCE:</w:t>
            </w:r>
            <w:r w:rsidR="00A35D62" w:rsidRPr="00D94BDA">
              <w:rPr>
                <w:rFonts w:ascii="Times New Roman" w:eastAsia="Times New Roman" w:hAnsi="Times New Roman" w:cs="Times New Roman"/>
              </w:rPr>
              <w:t xml:space="preserve"> The client is </w:t>
            </w:r>
            <w:r w:rsidR="00C23119">
              <w:rPr>
                <w:rFonts w:ascii="Times New Roman" w:eastAsia="Times New Roman" w:hAnsi="Times New Roman" w:cs="Times New Roman"/>
              </w:rPr>
              <w:t>well-groomed</w:t>
            </w:r>
            <w:r w:rsidR="00A35D62" w:rsidRPr="00D94BDA">
              <w:rPr>
                <w:rFonts w:ascii="Times New Roman" w:eastAsia="Times New Roman" w:hAnsi="Times New Roman" w:cs="Times New Roman"/>
              </w:rPr>
              <w:t xml:space="preserve"> and </w:t>
            </w:r>
            <w:r>
              <w:rPr>
                <w:rFonts w:ascii="Times New Roman" w:eastAsia="Times New Roman" w:hAnsi="Times New Roman" w:cs="Times New Roman"/>
              </w:rPr>
              <w:t xml:space="preserve">wearing an appropriate </w:t>
            </w:r>
            <w:r w:rsidR="00C23119">
              <w:rPr>
                <w:rFonts w:ascii="Times New Roman" w:eastAsia="Times New Roman" w:hAnsi="Times New Roman" w:cs="Times New Roman"/>
              </w:rPr>
              <w:t>hospital gown</w:t>
            </w:r>
            <w:r>
              <w:rPr>
                <w:rFonts w:ascii="Times New Roman" w:eastAsia="Times New Roman" w:hAnsi="Times New Roman" w:cs="Times New Roman"/>
              </w:rPr>
              <w:t xml:space="preserve">.  DISTRESS: The client appears to be </w:t>
            </w:r>
            <w:r w:rsidR="00A35D62" w:rsidRPr="00D94BDA">
              <w:rPr>
                <w:rFonts w:ascii="Times New Roman" w:eastAsia="Times New Roman" w:hAnsi="Times New Roman" w:cs="Times New Roman"/>
              </w:rPr>
              <w:t>in no acute distress</w:t>
            </w:r>
            <w:r w:rsidR="00811DC4">
              <w:rPr>
                <w:rFonts w:ascii="Times New Roman" w:eastAsia="Times New Roman" w:hAnsi="Times New Roman" w:cs="Times New Roman"/>
              </w:rPr>
              <w:t>.</w:t>
            </w:r>
          </w:p>
        </w:tc>
      </w:tr>
      <w:tr w:rsidR="00F269B0" w:rsidRPr="00D94BDA" w14:paraId="6641F465" w14:textId="77777777" w:rsidTr="00CD7EB3">
        <w:trPr>
          <w:trHeight w:val="935"/>
        </w:trPr>
        <w:tc>
          <w:tcPr>
            <w:tcW w:w="4128" w:type="dxa"/>
          </w:tcPr>
          <w:p w14:paraId="7CAC8B42" w14:textId="77777777" w:rsidR="00F269B0" w:rsidRPr="00D94BDA" w:rsidRDefault="00A35D62" w:rsidP="00C573B7">
            <w:pPr>
              <w:contextualSpacing/>
              <w:rPr>
                <w:rFonts w:ascii="Times New Roman" w:eastAsia="Times New Roman" w:hAnsi="Times New Roman" w:cs="Times New Roman"/>
                <w:b/>
              </w:rPr>
            </w:pPr>
            <w:r w:rsidRPr="00D94BDA">
              <w:rPr>
                <w:rFonts w:ascii="Times New Roman" w:eastAsia="Times New Roman" w:hAnsi="Times New Roman" w:cs="Times New Roman"/>
                <w:b/>
              </w:rPr>
              <w:t xml:space="preserve">INTEGUMENTARY: </w:t>
            </w:r>
          </w:p>
          <w:p w14:paraId="026755EC" w14:textId="315778C6" w:rsidR="00F269B0" w:rsidRPr="00D94BDA" w:rsidRDefault="00A35D62" w:rsidP="00C573B7">
            <w:pPr>
              <w:contextualSpacing/>
              <w:rPr>
                <w:rFonts w:ascii="Times New Roman" w:eastAsia="Times New Roman" w:hAnsi="Times New Roman" w:cs="Times New Roman"/>
              </w:rPr>
            </w:pPr>
            <w:r w:rsidRPr="00D94BDA">
              <w:rPr>
                <w:rFonts w:ascii="Times New Roman" w:eastAsia="Times New Roman" w:hAnsi="Times New Roman" w:cs="Times New Roman"/>
                <w:b/>
              </w:rPr>
              <w:t>Skin color:</w:t>
            </w:r>
            <w:r w:rsidRPr="00D94BDA">
              <w:rPr>
                <w:rFonts w:ascii="Times New Roman" w:eastAsia="Times New Roman" w:hAnsi="Times New Roman" w:cs="Times New Roman"/>
              </w:rPr>
              <w:t xml:space="preserve"> </w:t>
            </w:r>
            <w:r w:rsidR="00811DC4">
              <w:rPr>
                <w:rFonts w:ascii="Times New Roman" w:eastAsia="Times New Roman" w:hAnsi="Times New Roman" w:cs="Times New Roman"/>
              </w:rPr>
              <w:t>light beige skin</w:t>
            </w:r>
          </w:p>
          <w:p w14:paraId="5157E46C" w14:textId="2D2401A6" w:rsidR="00F269B0" w:rsidRPr="00D94BDA" w:rsidRDefault="00A35D62" w:rsidP="00C573B7">
            <w:pPr>
              <w:contextualSpacing/>
              <w:rPr>
                <w:rFonts w:ascii="Times New Roman" w:eastAsia="Times New Roman" w:hAnsi="Times New Roman" w:cs="Times New Roman"/>
                <w:bCs/>
              </w:rPr>
            </w:pPr>
            <w:r w:rsidRPr="00D94BDA">
              <w:rPr>
                <w:rFonts w:ascii="Times New Roman" w:eastAsia="Times New Roman" w:hAnsi="Times New Roman" w:cs="Times New Roman"/>
                <w:b/>
              </w:rPr>
              <w:t>Character:</w:t>
            </w:r>
            <w:r w:rsidR="001D7D97" w:rsidRPr="00D94BDA">
              <w:rPr>
                <w:rFonts w:ascii="Times New Roman" w:eastAsia="Times New Roman" w:hAnsi="Times New Roman" w:cs="Times New Roman"/>
                <w:b/>
              </w:rPr>
              <w:t xml:space="preserve"> </w:t>
            </w:r>
            <w:r w:rsidR="00811DC4">
              <w:rPr>
                <w:rFonts w:ascii="Times New Roman" w:eastAsia="Times New Roman" w:hAnsi="Times New Roman" w:cs="Times New Roman"/>
                <w:bCs/>
              </w:rPr>
              <w:t>dry and intact</w:t>
            </w:r>
          </w:p>
          <w:p w14:paraId="33E2EB17" w14:textId="09CF265E" w:rsidR="00F269B0" w:rsidRPr="00D94BDA" w:rsidRDefault="00A35D62" w:rsidP="00C573B7">
            <w:pPr>
              <w:contextualSpacing/>
              <w:rPr>
                <w:rFonts w:ascii="Times New Roman" w:eastAsia="Times New Roman" w:hAnsi="Times New Roman" w:cs="Times New Roman"/>
                <w:b/>
              </w:rPr>
            </w:pPr>
            <w:r w:rsidRPr="00D94BDA">
              <w:rPr>
                <w:rFonts w:ascii="Times New Roman" w:eastAsia="Times New Roman" w:hAnsi="Times New Roman" w:cs="Times New Roman"/>
                <w:b/>
              </w:rPr>
              <w:t>Temperature:</w:t>
            </w:r>
            <w:r w:rsidR="001D7D97" w:rsidRPr="00D94BDA">
              <w:rPr>
                <w:rFonts w:ascii="Times New Roman" w:eastAsia="Times New Roman" w:hAnsi="Times New Roman" w:cs="Times New Roman"/>
                <w:b/>
              </w:rPr>
              <w:t xml:space="preserve"> </w:t>
            </w:r>
            <w:r w:rsidR="001D7D97" w:rsidRPr="00D94BDA">
              <w:rPr>
                <w:rFonts w:ascii="Times New Roman" w:eastAsia="Times New Roman" w:hAnsi="Times New Roman" w:cs="Times New Roman"/>
                <w:bCs/>
              </w:rPr>
              <w:t>warm</w:t>
            </w:r>
          </w:p>
          <w:p w14:paraId="23619265" w14:textId="77777777" w:rsidR="00F269B0" w:rsidRPr="00D94BDA" w:rsidRDefault="00A35D62" w:rsidP="00C573B7">
            <w:pPr>
              <w:contextualSpacing/>
              <w:rPr>
                <w:rFonts w:ascii="Times New Roman" w:eastAsia="Times New Roman" w:hAnsi="Times New Roman" w:cs="Times New Roman"/>
              </w:rPr>
            </w:pPr>
            <w:r w:rsidRPr="00D94BDA">
              <w:rPr>
                <w:rFonts w:ascii="Times New Roman" w:eastAsia="Times New Roman" w:hAnsi="Times New Roman" w:cs="Times New Roman"/>
                <w:b/>
              </w:rPr>
              <w:t>Turgor:</w:t>
            </w:r>
            <w:r w:rsidRPr="00D94BDA">
              <w:rPr>
                <w:rFonts w:ascii="Times New Roman" w:eastAsia="Times New Roman" w:hAnsi="Times New Roman" w:cs="Times New Roman"/>
              </w:rPr>
              <w:t xml:space="preserve"> normal</w:t>
            </w:r>
          </w:p>
          <w:p w14:paraId="7139F9A4" w14:textId="1E5AB936" w:rsidR="00F269B0" w:rsidRPr="00D94BDA" w:rsidRDefault="00A35D62" w:rsidP="00C573B7">
            <w:pPr>
              <w:contextualSpacing/>
              <w:rPr>
                <w:rFonts w:ascii="Times New Roman" w:eastAsia="Times New Roman" w:hAnsi="Times New Roman" w:cs="Times New Roman"/>
              </w:rPr>
            </w:pPr>
            <w:r w:rsidRPr="00D94BDA">
              <w:rPr>
                <w:rFonts w:ascii="Times New Roman" w:eastAsia="Times New Roman" w:hAnsi="Times New Roman" w:cs="Times New Roman"/>
                <w:b/>
              </w:rPr>
              <w:t>Rashes:</w:t>
            </w:r>
            <w:r w:rsidRPr="00D94BDA">
              <w:rPr>
                <w:rFonts w:ascii="Times New Roman" w:eastAsia="Times New Roman" w:hAnsi="Times New Roman" w:cs="Times New Roman"/>
              </w:rPr>
              <w:t xml:space="preserve"> no</w:t>
            </w:r>
            <w:r w:rsidR="00C573B7">
              <w:rPr>
                <w:rFonts w:ascii="Times New Roman" w:eastAsia="Times New Roman" w:hAnsi="Times New Roman" w:cs="Times New Roman"/>
              </w:rPr>
              <w:t>ne</w:t>
            </w:r>
          </w:p>
          <w:p w14:paraId="582AF752" w14:textId="4092D42B" w:rsidR="00F269B0" w:rsidRPr="00D94BDA" w:rsidRDefault="00A35D62" w:rsidP="00C573B7">
            <w:pPr>
              <w:contextualSpacing/>
              <w:rPr>
                <w:rFonts w:ascii="Times New Roman" w:eastAsia="Times New Roman" w:hAnsi="Times New Roman" w:cs="Times New Roman"/>
              </w:rPr>
            </w:pPr>
            <w:r w:rsidRPr="00D94BDA">
              <w:rPr>
                <w:rFonts w:ascii="Times New Roman" w:eastAsia="Times New Roman" w:hAnsi="Times New Roman" w:cs="Times New Roman"/>
                <w:b/>
              </w:rPr>
              <w:t xml:space="preserve">Bruises: </w:t>
            </w:r>
            <w:r w:rsidRPr="00D94BDA">
              <w:rPr>
                <w:rFonts w:ascii="Times New Roman" w:eastAsia="Times New Roman" w:hAnsi="Times New Roman" w:cs="Times New Roman"/>
              </w:rPr>
              <w:t>no</w:t>
            </w:r>
            <w:r w:rsidR="00C573B7">
              <w:rPr>
                <w:rFonts w:ascii="Times New Roman" w:eastAsia="Times New Roman" w:hAnsi="Times New Roman" w:cs="Times New Roman"/>
              </w:rPr>
              <w:t>ne</w:t>
            </w:r>
          </w:p>
          <w:p w14:paraId="035EF09D" w14:textId="00D47625" w:rsidR="00F269B0" w:rsidRPr="00D94BDA" w:rsidRDefault="00A35D62" w:rsidP="00C573B7">
            <w:pPr>
              <w:contextualSpacing/>
              <w:rPr>
                <w:rFonts w:ascii="Times New Roman" w:eastAsia="Times New Roman" w:hAnsi="Times New Roman" w:cs="Times New Roman"/>
                <w:highlight w:val="yellow"/>
              </w:rPr>
            </w:pPr>
            <w:r w:rsidRPr="00D94BDA">
              <w:rPr>
                <w:rFonts w:ascii="Times New Roman" w:eastAsia="Times New Roman" w:hAnsi="Times New Roman" w:cs="Times New Roman"/>
                <w:b/>
              </w:rPr>
              <w:t xml:space="preserve">Wounds: </w:t>
            </w:r>
            <w:r w:rsidR="00C23119" w:rsidRPr="00C23119">
              <w:rPr>
                <w:rFonts w:ascii="Times New Roman" w:eastAsia="Times New Roman" w:hAnsi="Times New Roman" w:cs="Times New Roman"/>
                <w:bCs/>
              </w:rPr>
              <w:t>none</w:t>
            </w:r>
          </w:p>
          <w:p w14:paraId="6C41791F" w14:textId="47A4C69B" w:rsidR="00F269B0" w:rsidRPr="00D94BDA" w:rsidRDefault="00A35D62" w:rsidP="00C573B7">
            <w:pPr>
              <w:contextualSpacing/>
              <w:rPr>
                <w:rFonts w:ascii="Times New Roman" w:eastAsia="Times New Roman" w:hAnsi="Times New Roman" w:cs="Times New Roman"/>
              </w:rPr>
            </w:pPr>
            <w:r w:rsidRPr="00D94BDA">
              <w:rPr>
                <w:rFonts w:ascii="Times New Roman" w:eastAsia="Times New Roman" w:hAnsi="Times New Roman" w:cs="Times New Roman"/>
                <w:b/>
              </w:rPr>
              <w:t>Braden Score:</w:t>
            </w:r>
            <w:r w:rsidR="00C23119">
              <w:rPr>
                <w:rFonts w:ascii="Times New Roman" w:eastAsia="Times New Roman" w:hAnsi="Times New Roman" w:cs="Times New Roman"/>
                <w:b/>
              </w:rPr>
              <w:t xml:space="preserve"> </w:t>
            </w:r>
            <w:r w:rsidR="00C23119" w:rsidRPr="00C23119">
              <w:rPr>
                <w:rFonts w:ascii="Times New Roman" w:eastAsia="Times New Roman" w:hAnsi="Times New Roman" w:cs="Times New Roman"/>
                <w:bCs/>
              </w:rPr>
              <w:t>23</w:t>
            </w:r>
          </w:p>
          <w:p w14:paraId="26D07C0C" w14:textId="15DF7A92" w:rsidR="00F269B0" w:rsidRPr="00D94BDA" w:rsidRDefault="00A35D62" w:rsidP="00C573B7">
            <w:pPr>
              <w:contextualSpacing/>
              <w:rPr>
                <w:rFonts w:ascii="Times New Roman" w:eastAsia="Times New Roman" w:hAnsi="Times New Roman" w:cs="Times New Roman"/>
                <w:b/>
              </w:rPr>
            </w:pPr>
            <w:r w:rsidRPr="00D94BDA">
              <w:rPr>
                <w:rFonts w:ascii="Times New Roman" w:eastAsia="Times New Roman" w:hAnsi="Times New Roman" w:cs="Times New Roman"/>
                <w:b/>
              </w:rPr>
              <w:t>Drains present:  Y</w:t>
            </w:r>
            <w:sdt>
              <w:sdtPr>
                <w:rPr>
                  <w:rFonts w:ascii="Times New Roman" w:hAnsi="Times New Roman" w:cs="Times New Roman"/>
                </w:rPr>
                <w:tag w:val="goog_rdk_0"/>
                <w:id w:val="-1333826592"/>
              </w:sdtPr>
              <w:sdtContent>
                <w:r w:rsidRPr="00D94BDA">
                  <w:rPr>
                    <w:rFonts w:ascii="Segoe UI Symbol" w:eastAsia="Arial Unicode MS" w:hAnsi="Segoe UI Symbol" w:cs="Segoe UI Symbol"/>
                    <w:b/>
                  </w:rPr>
                  <w:t>☐</w:t>
                </w:r>
              </w:sdtContent>
            </w:sdt>
            <w:r w:rsidRPr="00D94BDA">
              <w:rPr>
                <w:rFonts w:ascii="Times New Roman" w:eastAsia="Times New Roman" w:hAnsi="Times New Roman" w:cs="Times New Roman"/>
                <w:b/>
              </w:rPr>
              <w:t xml:space="preserve">         </w:t>
            </w:r>
            <w:r w:rsidRPr="000B6103">
              <w:rPr>
                <w:rFonts w:ascii="Times New Roman" w:eastAsia="Times New Roman" w:hAnsi="Times New Roman" w:cs="Times New Roman"/>
                <w:b/>
              </w:rPr>
              <w:t>N</w:t>
            </w:r>
            <w:sdt>
              <w:sdtPr>
                <w:rPr>
                  <w:rFonts w:ascii="Times New Roman" w:hAnsi="Times New Roman" w:cs="Times New Roman"/>
                  <w:highlight w:val="yellow"/>
                </w:rPr>
                <w:tag w:val="goog_rdk_1"/>
                <w:id w:val="-1059943047"/>
              </w:sdtPr>
              <w:sdtEndPr>
                <w:rPr>
                  <w:highlight w:val="none"/>
                  <w:shd w:val="clear" w:color="auto" w:fill="FFFF00"/>
                </w:rPr>
              </w:sdtEndPr>
              <w:sdtContent>
                <w:r w:rsidR="001D7D97" w:rsidRPr="000B6103">
                  <w:rPr>
                    <w:rFonts w:ascii="Times New Roman" w:eastAsia="Arial Unicode MS" w:hAnsi="Times New Roman" w:cs="Times New Roman"/>
                    <w:b/>
                    <w:highlight w:val="yellow"/>
                  </w:rPr>
                  <w:t>⏹</w:t>
                </w:r>
              </w:sdtContent>
            </w:sdt>
          </w:p>
          <w:p w14:paraId="27338D7C" w14:textId="77777777" w:rsidR="00F269B0" w:rsidRPr="00D94BDA" w:rsidRDefault="00A35D62" w:rsidP="00C573B7">
            <w:pPr>
              <w:contextualSpacing/>
              <w:rPr>
                <w:rFonts w:ascii="Times New Roman" w:eastAsia="Times New Roman" w:hAnsi="Times New Roman" w:cs="Times New Roman"/>
                <w:b/>
              </w:rPr>
            </w:pPr>
            <w:r w:rsidRPr="00D94BDA">
              <w:rPr>
                <w:rFonts w:ascii="Times New Roman" w:eastAsia="Times New Roman" w:hAnsi="Times New Roman" w:cs="Times New Roman"/>
                <w:b/>
              </w:rPr>
              <w:t xml:space="preserve">     Type:</w:t>
            </w:r>
          </w:p>
        </w:tc>
        <w:tc>
          <w:tcPr>
            <w:tcW w:w="5395" w:type="dxa"/>
            <w:shd w:val="clear" w:color="auto" w:fill="auto"/>
          </w:tcPr>
          <w:p w14:paraId="7691AAD8" w14:textId="31163CC9" w:rsidR="000C6694" w:rsidRPr="00575C1E" w:rsidRDefault="000C6694" w:rsidP="00C573B7">
            <w:pPr>
              <w:contextualSpacing/>
              <w:rPr>
                <w:rFonts w:ascii="Times New Roman" w:eastAsia="Times New Roman" w:hAnsi="Times New Roman" w:cs="Times New Roman"/>
              </w:rPr>
            </w:pPr>
            <w:r w:rsidRPr="00575C1E">
              <w:rPr>
                <w:rFonts w:ascii="Times New Roman" w:eastAsia="Times New Roman" w:hAnsi="Times New Roman" w:cs="Times New Roman"/>
              </w:rPr>
              <w:t>HAIR: Hair is evenly and finely distributed.</w:t>
            </w:r>
          </w:p>
          <w:p w14:paraId="7FC79F91" w14:textId="1207CF9B" w:rsidR="00F269B0" w:rsidRPr="00575C1E" w:rsidRDefault="00425B30" w:rsidP="00C573B7">
            <w:pPr>
              <w:contextualSpacing/>
              <w:rPr>
                <w:rFonts w:ascii="Times New Roman" w:eastAsia="Times New Roman" w:hAnsi="Times New Roman" w:cs="Times New Roman"/>
              </w:rPr>
            </w:pPr>
            <w:r w:rsidRPr="00575C1E">
              <w:rPr>
                <w:rFonts w:ascii="Times New Roman" w:eastAsia="Times New Roman" w:hAnsi="Times New Roman" w:cs="Times New Roman"/>
              </w:rPr>
              <w:t xml:space="preserve">SKIN COLOR: </w:t>
            </w:r>
            <w:r w:rsidR="00A35D62" w:rsidRPr="00575C1E">
              <w:rPr>
                <w:rFonts w:ascii="Times New Roman" w:eastAsia="Times New Roman" w:hAnsi="Times New Roman" w:cs="Times New Roman"/>
              </w:rPr>
              <w:t>The skin is usual for ethnicity</w:t>
            </w:r>
            <w:r w:rsidR="00C23119">
              <w:rPr>
                <w:rFonts w:ascii="Times New Roman" w:eastAsia="Times New Roman" w:hAnsi="Times New Roman" w:cs="Times New Roman"/>
              </w:rPr>
              <w:t>,</w:t>
            </w:r>
            <w:r w:rsidR="00A35D62" w:rsidRPr="00575C1E">
              <w:rPr>
                <w:rFonts w:ascii="Times New Roman" w:eastAsia="Times New Roman" w:hAnsi="Times New Roman" w:cs="Times New Roman"/>
              </w:rPr>
              <w:t xml:space="preserve"> </w:t>
            </w:r>
            <w:r w:rsidR="00811DC4">
              <w:rPr>
                <w:rFonts w:ascii="Times New Roman" w:eastAsia="Times New Roman" w:hAnsi="Times New Roman" w:cs="Times New Roman"/>
              </w:rPr>
              <w:t>light beige</w:t>
            </w:r>
            <w:r w:rsidR="00A35D62" w:rsidRPr="00575C1E">
              <w:rPr>
                <w:rFonts w:ascii="Times New Roman" w:eastAsia="Times New Roman" w:hAnsi="Times New Roman" w:cs="Times New Roman"/>
              </w:rPr>
              <w:t xml:space="preserve"> color.</w:t>
            </w:r>
          </w:p>
          <w:p w14:paraId="03808032" w14:textId="03265EEA" w:rsidR="00425B30" w:rsidRPr="00575C1E" w:rsidRDefault="00425B30" w:rsidP="00C573B7">
            <w:pPr>
              <w:contextualSpacing/>
              <w:rPr>
                <w:rFonts w:ascii="Times New Roman" w:eastAsia="Times New Roman" w:hAnsi="Times New Roman" w:cs="Times New Roman"/>
              </w:rPr>
            </w:pPr>
            <w:r w:rsidRPr="00575C1E">
              <w:rPr>
                <w:rFonts w:ascii="Times New Roman" w:eastAsia="Times New Roman" w:hAnsi="Times New Roman" w:cs="Times New Roman"/>
              </w:rPr>
              <w:t xml:space="preserve">CHARACTER: Skin is dry and intact, with no rashes, lesions, or bruising.  </w:t>
            </w:r>
            <w:r w:rsidR="00C23119">
              <w:rPr>
                <w:rFonts w:ascii="Times New Roman" w:eastAsia="Times New Roman" w:hAnsi="Times New Roman" w:cs="Times New Roman"/>
                <w:highlight w:val="yellow"/>
              </w:rPr>
              <w:t>The client has a right wrist surgical puncture</w:t>
            </w:r>
            <w:r w:rsidRPr="00AB6ADB">
              <w:rPr>
                <w:rFonts w:ascii="Times New Roman" w:eastAsia="Times New Roman" w:hAnsi="Times New Roman" w:cs="Times New Roman"/>
                <w:highlight w:val="yellow"/>
              </w:rPr>
              <w:t xml:space="preserve"> from </w:t>
            </w:r>
            <w:r w:rsidR="00C23119">
              <w:rPr>
                <w:rFonts w:ascii="Times New Roman" w:eastAsia="Times New Roman" w:hAnsi="Times New Roman" w:cs="Times New Roman"/>
                <w:highlight w:val="yellow"/>
              </w:rPr>
              <w:t>the Cardiac Catheterization (Coronary Angioplasty) procedure</w:t>
            </w:r>
            <w:r w:rsidR="00811DC4" w:rsidRPr="00AB6ADB">
              <w:rPr>
                <w:rFonts w:ascii="Times New Roman" w:eastAsia="Times New Roman" w:hAnsi="Times New Roman" w:cs="Times New Roman"/>
                <w:highlight w:val="yellow"/>
              </w:rPr>
              <w:t>.</w:t>
            </w:r>
          </w:p>
          <w:p w14:paraId="62A4FE9F" w14:textId="406DE121" w:rsidR="00425B30" w:rsidRPr="00575C1E" w:rsidRDefault="00425B30" w:rsidP="00C573B7">
            <w:pPr>
              <w:contextualSpacing/>
              <w:rPr>
                <w:rFonts w:ascii="Times New Roman" w:eastAsia="Times New Roman" w:hAnsi="Times New Roman" w:cs="Times New Roman"/>
              </w:rPr>
            </w:pPr>
            <w:r w:rsidRPr="00575C1E">
              <w:rPr>
                <w:rFonts w:ascii="Times New Roman" w:eastAsia="Times New Roman" w:hAnsi="Times New Roman" w:cs="Times New Roman"/>
              </w:rPr>
              <w:t>TEMPERATURE: Skin is warm and dry upon palpation.</w:t>
            </w:r>
          </w:p>
          <w:p w14:paraId="7904544B" w14:textId="3D26BB1E" w:rsidR="00425B30" w:rsidRPr="00575C1E" w:rsidRDefault="00425B30" w:rsidP="00C573B7">
            <w:pPr>
              <w:contextualSpacing/>
              <w:rPr>
                <w:rFonts w:ascii="Times New Roman" w:eastAsia="Times New Roman" w:hAnsi="Times New Roman" w:cs="Times New Roman"/>
              </w:rPr>
            </w:pPr>
            <w:r w:rsidRPr="00575C1E">
              <w:rPr>
                <w:rFonts w:ascii="Times New Roman" w:eastAsia="Times New Roman" w:hAnsi="Times New Roman" w:cs="Times New Roman"/>
              </w:rPr>
              <w:t>TURGOR: The client’s skin has normal mobility.</w:t>
            </w:r>
          </w:p>
          <w:p w14:paraId="55ED7DF7" w14:textId="4CA19FE2" w:rsidR="00F269B0" w:rsidRPr="00575C1E" w:rsidRDefault="000C6694" w:rsidP="00575C1E">
            <w:pPr>
              <w:contextualSpacing/>
              <w:rPr>
                <w:rFonts w:ascii="Times New Roman" w:eastAsia="Times New Roman" w:hAnsi="Times New Roman" w:cs="Times New Roman"/>
              </w:rPr>
            </w:pPr>
            <w:r w:rsidRPr="00575C1E">
              <w:rPr>
                <w:rFonts w:ascii="Times New Roman" w:eastAsia="Times New Roman" w:hAnsi="Times New Roman" w:cs="Times New Roman"/>
              </w:rPr>
              <w:t xml:space="preserve">CAPILLARY REFILL: </w:t>
            </w:r>
            <w:r w:rsidRPr="001D73B5">
              <w:rPr>
                <w:rFonts w:ascii="Times New Roman" w:eastAsia="Times New Roman" w:hAnsi="Times New Roman" w:cs="Times New Roman"/>
              </w:rPr>
              <w:t xml:space="preserve">The client’s capillary refill on the fingers </w:t>
            </w:r>
            <w:proofErr w:type="gramStart"/>
            <w:r w:rsidR="001D73B5">
              <w:rPr>
                <w:rFonts w:ascii="Times New Roman" w:eastAsia="Times New Roman" w:hAnsi="Times New Roman" w:cs="Times New Roman"/>
              </w:rPr>
              <w:t>are</w:t>
            </w:r>
            <w:proofErr w:type="gramEnd"/>
            <w:r w:rsidR="001D73B5">
              <w:rPr>
                <w:rFonts w:ascii="Times New Roman" w:eastAsia="Times New Roman" w:hAnsi="Times New Roman" w:cs="Times New Roman"/>
              </w:rPr>
              <w:t xml:space="preserve"> &lt;3</w:t>
            </w:r>
            <w:r w:rsidRPr="001D73B5">
              <w:rPr>
                <w:rFonts w:ascii="Times New Roman" w:eastAsia="Times New Roman" w:hAnsi="Times New Roman" w:cs="Times New Roman"/>
              </w:rPr>
              <w:t xml:space="preserve"> bilaterally.</w:t>
            </w:r>
            <w:r w:rsidRPr="00575C1E">
              <w:rPr>
                <w:rFonts w:ascii="Times New Roman" w:eastAsia="Times New Roman" w:hAnsi="Times New Roman" w:cs="Times New Roman"/>
              </w:rPr>
              <w:t xml:space="preserve">  Capillary refills on the toes are &lt;3 seconds bilaterally.</w:t>
            </w:r>
          </w:p>
          <w:p w14:paraId="715F0B50" w14:textId="4284A237" w:rsidR="00575C1E" w:rsidRPr="00575C1E" w:rsidRDefault="00575C1E" w:rsidP="00575C1E">
            <w:pPr>
              <w:contextualSpacing/>
              <w:rPr>
                <w:rFonts w:ascii="Times New Roman" w:eastAsia="Times New Roman" w:hAnsi="Times New Roman" w:cs="Times New Roman"/>
              </w:rPr>
            </w:pPr>
            <w:r w:rsidRPr="00C23119">
              <w:rPr>
                <w:rFonts w:ascii="Times New Roman" w:eastAsia="Times New Roman" w:hAnsi="Times New Roman" w:cs="Times New Roman"/>
              </w:rPr>
              <w:t xml:space="preserve">BRADEN SCORE: </w:t>
            </w:r>
            <w:r w:rsidR="00C23119">
              <w:rPr>
                <w:rFonts w:ascii="Times New Roman" w:eastAsia="Times New Roman" w:hAnsi="Times New Roman" w:cs="Times New Roman"/>
              </w:rPr>
              <w:t>23</w:t>
            </w:r>
          </w:p>
        </w:tc>
      </w:tr>
      <w:tr w:rsidR="00F269B0" w:rsidRPr="00D94BDA" w14:paraId="6F6EEA48" w14:textId="77777777" w:rsidTr="000B6103">
        <w:trPr>
          <w:trHeight w:val="1529"/>
        </w:trPr>
        <w:tc>
          <w:tcPr>
            <w:tcW w:w="4128" w:type="dxa"/>
            <w:shd w:val="clear" w:color="auto" w:fill="auto"/>
          </w:tcPr>
          <w:p w14:paraId="0B49BC1C" w14:textId="77777777" w:rsidR="00F269B0" w:rsidRPr="000B6103" w:rsidRDefault="00A35D62" w:rsidP="00C573B7">
            <w:pPr>
              <w:contextualSpacing/>
              <w:rPr>
                <w:rFonts w:ascii="Times New Roman" w:eastAsia="Times New Roman" w:hAnsi="Times New Roman" w:cs="Times New Roman"/>
                <w:b/>
              </w:rPr>
            </w:pPr>
            <w:r w:rsidRPr="000B6103">
              <w:rPr>
                <w:rFonts w:ascii="Times New Roman" w:eastAsia="Times New Roman" w:hAnsi="Times New Roman" w:cs="Times New Roman"/>
                <w:b/>
              </w:rPr>
              <w:t xml:space="preserve">HEENT: </w:t>
            </w:r>
          </w:p>
          <w:p w14:paraId="26C2237D" w14:textId="53651CEC" w:rsidR="00F269B0" w:rsidRPr="000B6103" w:rsidRDefault="00A35D62" w:rsidP="00C573B7">
            <w:pPr>
              <w:contextualSpacing/>
              <w:rPr>
                <w:rFonts w:ascii="Times New Roman" w:eastAsia="Times New Roman" w:hAnsi="Times New Roman" w:cs="Times New Roman"/>
              </w:rPr>
            </w:pPr>
            <w:r w:rsidRPr="000B6103">
              <w:rPr>
                <w:rFonts w:ascii="Times New Roman" w:eastAsia="Times New Roman" w:hAnsi="Times New Roman" w:cs="Times New Roman"/>
                <w:b/>
              </w:rPr>
              <w:t>Head/Neck:</w:t>
            </w:r>
            <w:r w:rsidRPr="000B6103">
              <w:rPr>
                <w:rFonts w:ascii="Times New Roman" w:eastAsia="Times New Roman" w:hAnsi="Times New Roman" w:cs="Times New Roman"/>
              </w:rPr>
              <w:t xml:space="preserve"> </w:t>
            </w:r>
            <w:proofErr w:type="gramStart"/>
            <w:r w:rsidR="00E61414" w:rsidRPr="000B6103">
              <w:rPr>
                <w:rFonts w:ascii="Times New Roman" w:eastAsia="Times New Roman" w:hAnsi="Times New Roman" w:cs="Times New Roman"/>
              </w:rPr>
              <w:t>noted</w:t>
            </w:r>
            <w:proofErr w:type="gramEnd"/>
          </w:p>
          <w:p w14:paraId="00D8376C" w14:textId="77777777" w:rsidR="00F269B0" w:rsidRPr="000B6103" w:rsidRDefault="00A35D62" w:rsidP="00C573B7">
            <w:pPr>
              <w:contextualSpacing/>
              <w:rPr>
                <w:rFonts w:ascii="Times New Roman" w:eastAsia="Times New Roman" w:hAnsi="Times New Roman" w:cs="Times New Roman"/>
              </w:rPr>
            </w:pPr>
            <w:r w:rsidRPr="000B6103">
              <w:rPr>
                <w:rFonts w:ascii="Times New Roman" w:eastAsia="Times New Roman" w:hAnsi="Times New Roman" w:cs="Times New Roman"/>
                <w:b/>
              </w:rPr>
              <w:t xml:space="preserve">Ears: </w:t>
            </w:r>
            <w:r w:rsidRPr="000B6103">
              <w:rPr>
                <w:rFonts w:ascii="Times New Roman" w:eastAsia="Times New Roman" w:hAnsi="Times New Roman" w:cs="Times New Roman"/>
              </w:rPr>
              <w:t>noted</w:t>
            </w:r>
          </w:p>
          <w:p w14:paraId="01D2E8E1" w14:textId="77777777" w:rsidR="00F269B0" w:rsidRPr="000B6103" w:rsidRDefault="00A35D62" w:rsidP="00C573B7">
            <w:pPr>
              <w:contextualSpacing/>
              <w:rPr>
                <w:rFonts w:ascii="Times New Roman" w:eastAsia="Times New Roman" w:hAnsi="Times New Roman" w:cs="Times New Roman"/>
              </w:rPr>
            </w:pPr>
            <w:r w:rsidRPr="000B6103">
              <w:rPr>
                <w:rFonts w:ascii="Times New Roman" w:eastAsia="Times New Roman" w:hAnsi="Times New Roman" w:cs="Times New Roman"/>
                <w:b/>
              </w:rPr>
              <w:t xml:space="preserve">Eyes: </w:t>
            </w:r>
            <w:r w:rsidRPr="000B6103">
              <w:rPr>
                <w:rFonts w:ascii="Times New Roman" w:eastAsia="Times New Roman" w:hAnsi="Times New Roman" w:cs="Times New Roman"/>
              </w:rPr>
              <w:t>noted</w:t>
            </w:r>
          </w:p>
          <w:p w14:paraId="133CAD86" w14:textId="77777777" w:rsidR="00F269B0" w:rsidRPr="000B6103" w:rsidRDefault="00A35D62" w:rsidP="00C573B7">
            <w:pPr>
              <w:contextualSpacing/>
              <w:rPr>
                <w:rFonts w:ascii="Times New Roman" w:eastAsia="Times New Roman" w:hAnsi="Times New Roman" w:cs="Times New Roman"/>
              </w:rPr>
            </w:pPr>
            <w:r w:rsidRPr="000B6103">
              <w:rPr>
                <w:rFonts w:ascii="Times New Roman" w:eastAsia="Times New Roman" w:hAnsi="Times New Roman" w:cs="Times New Roman"/>
                <w:b/>
              </w:rPr>
              <w:t xml:space="preserve">Nose: </w:t>
            </w:r>
            <w:r w:rsidRPr="000B6103">
              <w:rPr>
                <w:rFonts w:ascii="Times New Roman" w:eastAsia="Times New Roman" w:hAnsi="Times New Roman" w:cs="Times New Roman"/>
              </w:rPr>
              <w:t>noted</w:t>
            </w:r>
          </w:p>
          <w:p w14:paraId="4EA79383" w14:textId="2A4B7AFB" w:rsidR="00F269B0" w:rsidRPr="000B6103" w:rsidRDefault="00A35D62" w:rsidP="001D73B5">
            <w:pPr>
              <w:contextualSpacing/>
              <w:rPr>
                <w:rFonts w:ascii="Times New Roman" w:eastAsia="Times New Roman" w:hAnsi="Times New Roman" w:cs="Times New Roman"/>
                <w:bCs/>
              </w:rPr>
            </w:pPr>
            <w:r w:rsidRPr="000B6103">
              <w:rPr>
                <w:rFonts w:ascii="Times New Roman" w:eastAsia="Times New Roman" w:hAnsi="Times New Roman" w:cs="Times New Roman"/>
                <w:b/>
              </w:rPr>
              <w:t xml:space="preserve">Teeth: </w:t>
            </w:r>
            <w:r w:rsidR="00C23119" w:rsidRPr="000B6103">
              <w:rPr>
                <w:rFonts w:ascii="Times New Roman" w:eastAsia="Times New Roman" w:hAnsi="Times New Roman" w:cs="Times New Roman"/>
                <w:bCs/>
              </w:rPr>
              <w:t>noted</w:t>
            </w:r>
          </w:p>
        </w:tc>
        <w:tc>
          <w:tcPr>
            <w:tcW w:w="5395" w:type="dxa"/>
            <w:shd w:val="clear" w:color="auto" w:fill="auto"/>
          </w:tcPr>
          <w:p w14:paraId="5DB67B6D" w14:textId="45645C07" w:rsidR="000C6694" w:rsidRDefault="000C6694" w:rsidP="00C573B7">
            <w:pPr>
              <w:contextualSpacing/>
              <w:rPr>
                <w:rFonts w:ascii="Times New Roman" w:eastAsia="Times New Roman" w:hAnsi="Times New Roman" w:cs="Times New Roman"/>
              </w:rPr>
            </w:pPr>
            <w:r>
              <w:rPr>
                <w:rFonts w:ascii="Times New Roman" w:eastAsia="Times New Roman" w:hAnsi="Times New Roman" w:cs="Times New Roman"/>
              </w:rPr>
              <w:t>HEAD: Symmetrical and round.</w:t>
            </w:r>
            <w:r w:rsidR="00734BEF">
              <w:rPr>
                <w:rFonts w:ascii="Times New Roman" w:eastAsia="Times New Roman" w:hAnsi="Times New Roman" w:cs="Times New Roman"/>
              </w:rPr>
              <w:t xml:space="preserve">  The hair is </w:t>
            </w:r>
            <w:r w:rsidR="00C23119">
              <w:rPr>
                <w:rFonts w:ascii="Times New Roman" w:eastAsia="Times New Roman" w:hAnsi="Times New Roman" w:cs="Times New Roman"/>
              </w:rPr>
              <w:t>straight</w:t>
            </w:r>
            <w:r w:rsidR="00734BEF">
              <w:rPr>
                <w:rFonts w:ascii="Times New Roman" w:eastAsia="Times New Roman" w:hAnsi="Times New Roman" w:cs="Times New Roman"/>
              </w:rPr>
              <w:t xml:space="preserve"> </w:t>
            </w:r>
            <w:r w:rsidR="00C23119">
              <w:rPr>
                <w:rFonts w:ascii="Times New Roman" w:eastAsia="Times New Roman" w:hAnsi="Times New Roman" w:cs="Times New Roman"/>
              </w:rPr>
              <w:t xml:space="preserve">dark </w:t>
            </w:r>
            <w:r w:rsidR="00734BEF">
              <w:rPr>
                <w:rFonts w:ascii="Times New Roman" w:eastAsia="Times New Roman" w:hAnsi="Times New Roman" w:cs="Times New Roman"/>
              </w:rPr>
              <w:t>b</w:t>
            </w:r>
            <w:r w:rsidR="00C23119">
              <w:rPr>
                <w:rFonts w:ascii="Times New Roman" w:eastAsia="Times New Roman" w:hAnsi="Times New Roman" w:cs="Times New Roman"/>
              </w:rPr>
              <w:t>rown</w:t>
            </w:r>
            <w:r w:rsidR="00734BEF">
              <w:rPr>
                <w:rFonts w:ascii="Times New Roman" w:eastAsia="Times New Roman" w:hAnsi="Times New Roman" w:cs="Times New Roman"/>
              </w:rPr>
              <w:t>.</w:t>
            </w:r>
          </w:p>
          <w:p w14:paraId="24D633C4" w14:textId="6E8AF844" w:rsidR="000C6694" w:rsidRDefault="000C6694" w:rsidP="00C573B7">
            <w:pPr>
              <w:contextualSpacing/>
              <w:rPr>
                <w:rFonts w:ascii="Times New Roman" w:eastAsia="Times New Roman" w:hAnsi="Times New Roman" w:cs="Times New Roman"/>
              </w:rPr>
            </w:pPr>
            <w:r>
              <w:rPr>
                <w:rFonts w:ascii="Times New Roman" w:eastAsia="Times New Roman" w:hAnsi="Times New Roman" w:cs="Times New Roman"/>
              </w:rPr>
              <w:t xml:space="preserve">NECK: Symmetrical, trachea is midline without deviation, </w:t>
            </w:r>
            <w:r w:rsidR="0085261D" w:rsidRPr="001D73B5">
              <w:rPr>
                <w:rFonts w:ascii="Times New Roman" w:eastAsia="Times New Roman" w:hAnsi="Times New Roman" w:cs="Times New Roman"/>
              </w:rPr>
              <w:t xml:space="preserve">the thyroid gland </w:t>
            </w:r>
            <w:r w:rsidR="001D73B5">
              <w:rPr>
                <w:rFonts w:ascii="Times New Roman" w:eastAsia="Times New Roman" w:hAnsi="Times New Roman" w:cs="Times New Roman"/>
              </w:rPr>
              <w:t>does not deviate</w:t>
            </w:r>
            <w:r w:rsidR="0085261D">
              <w:rPr>
                <w:rFonts w:ascii="Times New Roman" w:eastAsia="Times New Roman" w:hAnsi="Times New Roman" w:cs="Times New Roman"/>
              </w:rPr>
              <w:t xml:space="preserve">, </w:t>
            </w:r>
            <w:r w:rsidR="001D73B5">
              <w:rPr>
                <w:rFonts w:ascii="Times New Roman" w:eastAsia="Times New Roman" w:hAnsi="Times New Roman" w:cs="Times New Roman"/>
              </w:rPr>
              <w:t xml:space="preserve">and </w:t>
            </w:r>
            <w:r w:rsidR="0085261D">
              <w:rPr>
                <w:rFonts w:ascii="Times New Roman" w:eastAsia="Times New Roman" w:hAnsi="Times New Roman" w:cs="Times New Roman"/>
              </w:rPr>
              <w:t>no noted nodules.  Bilateral carotid pulses are palpable +2. No lymphadenopathy in the head or neck was noted.</w:t>
            </w:r>
          </w:p>
          <w:p w14:paraId="187475D8" w14:textId="110FEBEF" w:rsidR="000C6694" w:rsidRDefault="000C6694" w:rsidP="00C573B7">
            <w:pPr>
              <w:contextualSpacing/>
              <w:rPr>
                <w:rFonts w:ascii="Times New Roman" w:eastAsia="Times New Roman" w:hAnsi="Times New Roman" w:cs="Times New Roman"/>
              </w:rPr>
            </w:pPr>
            <w:r>
              <w:rPr>
                <w:rFonts w:ascii="Times New Roman" w:eastAsia="Times New Roman" w:hAnsi="Times New Roman" w:cs="Times New Roman"/>
              </w:rPr>
              <w:t>EYES:</w:t>
            </w:r>
            <w:r w:rsidR="0085261D">
              <w:rPr>
                <w:rFonts w:ascii="Times New Roman" w:eastAsia="Times New Roman" w:hAnsi="Times New Roman" w:cs="Times New Roman"/>
              </w:rPr>
              <w:t xml:space="preserve"> Bilateral scleras are white, bilateral cornea clear, bilateral conjunctivas are light pink, no visible drainage from both eyes, bilateral eyelids are moist and pink without lesions or discharge.  PERRLA bilaterally.  EOM intact bilaterally.</w:t>
            </w:r>
          </w:p>
          <w:p w14:paraId="28137160" w14:textId="2B1DC956" w:rsidR="000C6694" w:rsidRDefault="000C6694" w:rsidP="00C573B7">
            <w:pPr>
              <w:contextualSpacing/>
              <w:rPr>
                <w:rFonts w:ascii="Times New Roman" w:eastAsia="Times New Roman" w:hAnsi="Times New Roman" w:cs="Times New Roman"/>
              </w:rPr>
            </w:pPr>
            <w:r>
              <w:rPr>
                <w:rFonts w:ascii="Times New Roman" w:eastAsia="Times New Roman" w:hAnsi="Times New Roman" w:cs="Times New Roman"/>
              </w:rPr>
              <w:t>EARS:</w:t>
            </w:r>
            <w:r w:rsidR="0085261D">
              <w:rPr>
                <w:rFonts w:ascii="Times New Roman" w:eastAsia="Times New Roman" w:hAnsi="Times New Roman" w:cs="Times New Roman"/>
              </w:rPr>
              <w:t xml:space="preserve"> Bilateral auricles show no visible lesions</w:t>
            </w:r>
            <w:r w:rsidR="00734BEF">
              <w:rPr>
                <w:rFonts w:ascii="Times New Roman" w:eastAsia="Times New Roman" w:hAnsi="Times New Roman" w:cs="Times New Roman"/>
              </w:rPr>
              <w:t>, lumps, nor deformities</w:t>
            </w:r>
          </w:p>
          <w:p w14:paraId="5E4D78C4" w14:textId="081882CB" w:rsidR="000C6694" w:rsidRDefault="000C6694" w:rsidP="00C573B7">
            <w:pPr>
              <w:contextualSpacing/>
              <w:rPr>
                <w:rFonts w:ascii="Times New Roman" w:eastAsia="Times New Roman" w:hAnsi="Times New Roman" w:cs="Times New Roman"/>
              </w:rPr>
            </w:pPr>
            <w:r>
              <w:rPr>
                <w:rFonts w:ascii="Times New Roman" w:eastAsia="Times New Roman" w:hAnsi="Times New Roman" w:cs="Times New Roman"/>
              </w:rPr>
              <w:t>MOUTH/TEETH:</w:t>
            </w:r>
            <w:r w:rsidR="00734BEF">
              <w:rPr>
                <w:rFonts w:ascii="Times New Roman" w:eastAsia="Times New Roman" w:hAnsi="Times New Roman" w:cs="Times New Roman"/>
              </w:rPr>
              <w:t xml:space="preserve"> </w:t>
            </w:r>
            <w:r w:rsidR="00734BEF" w:rsidRPr="00C23119">
              <w:rPr>
                <w:rFonts w:ascii="Times New Roman" w:eastAsia="Times New Roman" w:hAnsi="Times New Roman" w:cs="Times New Roman"/>
              </w:rPr>
              <w:t>Pink and moist gums</w:t>
            </w:r>
            <w:r w:rsidR="00C23119">
              <w:rPr>
                <w:rFonts w:ascii="Times New Roman" w:eastAsia="Times New Roman" w:hAnsi="Times New Roman" w:cs="Times New Roman"/>
              </w:rPr>
              <w:t xml:space="preserve"> with complete</w:t>
            </w:r>
            <w:r w:rsidR="00734BEF" w:rsidRPr="00C23119">
              <w:rPr>
                <w:rFonts w:ascii="Times New Roman" w:eastAsia="Times New Roman" w:hAnsi="Times New Roman" w:cs="Times New Roman"/>
              </w:rPr>
              <w:t xml:space="preserve"> dentition.</w:t>
            </w:r>
          </w:p>
          <w:p w14:paraId="0DD2EA30" w14:textId="6E39BD61" w:rsidR="00F269B0" w:rsidRPr="00D94BDA" w:rsidRDefault="000C6694" w:rsidP="00C573B7">
            <w:pPr>
              <w:contextualSpacing/>
              <w:rPr>
                <w:rFonts w:ascii="Times New Roman" w:eastAsia="Times New Roman" w:hAnsi="Times New Roman" w:cs="Times New Roman"/>
                <w:highlight w:val="yellow"/>
              </w:rPr>
            </w:pPr>
            <w:r>
              <w:rPr>
                <w:rFonts w:ascii="Times New Roman" w:eastAsia="Times New Roman" w:hAnsi="Times New Roman" w:cs="Times New Roman"/>
              </w:rPr>
              <w:t>NOSE:</w:t>
            </w:r>
            <w:r w:rsidR="00734BEF">
              <w:rPr>
                <w:rFonts w:ascii="Times New Roman" w:eastAsia="Times New Roman" w:hAnsi="Times New Roman" w:cs="Times New Roman"/>
              </w:rPr>
              <w:t xml:space="preserve"> Nose is midline with no signs of lumps, rashes, lesions, or deformities.</w:t>
            </w:r>
          </w:p>
        </w:tc>
      </w:tr>
      <w:tr w:rsidR="00F269B0" w:rsidRPr="00D94BDA" w14:paraId="17E93AE8" w14:textId="77777777" w:rsidTr="000B6103">
        <w:trPr>
          <w:trHeight w:val="827"/>
        </w:trPr>
        <w:tc>
          <w:tcPr>
            <w:tcW w:w="4128" w:type="dxa"/>
            <w:shd w:val="clear" w:color="auto" w:fill="auto"/>
          </w:tcPr>
          <w:p w14:paraId="0D1ECADD" w14:textId="77777777" w:rsidR="00F269B0" w:rsidRPr="000B6103" w:rsidRDefault="00A35D62" w:rsidP="00C573B7">
            <w:pPr>
              <w:contextualSpacing/>
              <w:rPr>
                <w:rFonts w:ascii="Times New Roman" w:eastAsia="Times New Roman" w:hAnsi="Times New Roman" w:cs="Times New Roman"/>
                <w:b/>
              </w:rPr>
            </w:pPr>
            <w:r w:rsidRPr="000B6103">
              <w:rPr>
                <w:rFonts w:ascii="Times New Roman" w:eastAsia="Times New Roman" w:hAnsi="Times New Roman" w:cs="Times New Roman"/>
                <w:b/>
              </w:rPr>
              <w:t xml:space="preserve">CARDIOVASCULAR: </w:t>
            </w:r>
          </w:p>
          <w:p w14:paraId="715939C1" w14:textId="77777777" w:rsidR="00F269B0" w:rsidRPr="000B6103" w:rsidRDefault="00A35D62" w:rsidP="00C573B7">
            <w:pPr>
              <w:contextualSpacing/>
              <w:rPr>
                <w:rFonts w:ascii="Times New Roman" w:eastAsia="Times New Roman" w:hAnsi="Times New Roman" w:cs="Times New Roman"/>
              </w:rPr>
            </w:pPr>
            <w:r w:rsidRPr="000B6103">
              <w:rPr>
                <w:rFonts w:ascii="Times New Roman" w:eastAsia="Times New Roman" w:hAnsi="Times New Roman" w:cs="Times New Roman"/>
                <w:b/>
              </w:rPr>
              <w:t>Heart sounds:</w:t>
            </w:r>
            <w:r w:rsidRPr="000B6103">
              <w:rPr>
                <w:rFonts w:ascii="Times New Roman" w:eastAsia="Times New Roman" w:hAnsi="Times New Roman" w:cs="Times New Roman"/>
              </w:rPr>
              <w:t xml:space="preserve"> </w:t>
            </w:r>
            <w:proofErr w:type="gramStart"/>
            <w:r w:rsidRPr="000B6103">
              <w:rPr>
                <w:rFonts w:ascii="Times New Roman" w:eastAsia="Times New Roman" w:hAnsi="Times New Roman" w:cs="Times New Roman"/>
              </w:rPr>
              <w:t>noted</w:t>
            </w:r>
            <w:proofErr w:type="gramEnd"/>
          </w:p>
          <w:p w14:paraId="0709872B" w14:textId="7DFE93C6" w:rsidR="00F269B0" w:rsidRPr="000B6103" w:rsidRDefault="00A35D62" w:rsidP="00C573B7">
            <w:pPr>
              <w:contextualSpacing/>
              <w:rPr>
                <w:rFonts w:ascii="Times New Roman" w:eastAsia="Times New Roman" w:hAnsi="Times New Roman" w:cs="Times New Roman"/>
                <w:b/>
              </w:rPr>
            </w:pPr>
            <w:r w:rsidRPr="000B6103">
              <w:rPr>
                <w:rFonts w:ascii="Times New Roman" w:eastAsia="Times New Roman" w:hAnsi="Times New Roman" w:cs="Times New Roman"/>
                <w:b/>
              </w:rPr>
              <w:t>S1, S2, S3, S4, murmur etc.</w:t>
            </w:r>
            <w:r w:rsidR="00D94BDA" w:rsidRPr="000B6103">
              <w:rPr>
                <w:rFonts w:ascii="Times New Roman" w:eastAsia="Times New Roman" w:hAnsi="Times New Roman" w:cs="Times New Roman"/>
                <w:b/>
              </w:rPr>
              <w:t xml:space="preserve"> </w:t>
            </w:r>
            <w:r w:rsidR="00D94BDA" w:rsidRPr="000B6103">
              <w:rPr>
                <w:rFonts w:ascii="Times New Roman" w:eastAsia="Times New Roman" w:hAnsi="Times New Roman" w:cs="Times New Roman"/>
                <w:bCs/>
              </w:rPr>
              <w:t xml:space="preserve">none </w:t>
            </w:r>
            <w:proofErr w:type="gramStart"/>
            <w:r w:rsidR="00D94BDA" w:rsidRPr="000B6103">
              <w:rPr>
                <w:rFonts w:ascii="Times New Roman" w:eastAsia="Times New Roman" w:hAnsi="Times New Roman" w:cs="Times New Roman"/>
                <w:bCs/>
              </w:rPr>
              <w:t>noted</w:t>
            </w:r>
            <w:proofErr w:type="gramEnd"/>
          </w:p>
          <w:p w14:paraId="13933F63" w14:textId="32D53280" w:rsidR="00F269B0" w:rsidRPr="000B6103" w:rsidRDefault="00A35D62" w:rsidP="00C573B7">
            <w:pPr>
              <w:contextualSpacing/>
              <w:rPr>
                <w:rFonts w:ascii="Times New Roman" w:eastAsia="Times New Roman" w:hAnsi="Times New Roman" w:cs="Times New Roman"/>
                <w:b/>
              </w:rPr>
            </w:pPr>
            <w:r w:rsidRPr="000B6103">
              <w:rPr>
                <w:rFonts w:ascii="Times New Roman" w:eastAsia="Times New Roman" w:hAnsi="Times New Roman" w:cs="Times New Roman"/>
                <w:b/>
              </w:rPr>
              <w:t>Cardiac rhythm (if applicable):</w:t>
            </w:r>
            <w:r w:rsidR="00D94BDA" w:rsidRPr="000B6103">
              <w:rPr>
                <w:rFonts w:ascii="Times New Roman" w:eastAsia="Times New Roman" w:hAnsi="Times New Roman" w:cs="Times New Roman"/>
                <w:b/>
              </w:rPr>
              <w:t xml:space="preserve"> </w:t>
            </w:r>
            <w:r w:rsidR="00D94BDA" w:rsidRPr="000B6103">
              <w:rPr>
                <w:rFonts w:ascii="Times New Roman" w:eastAsia="Times New Roman" w:hAnsi="Times New Roman" w:cs="Times New Roman"/>
                <w:bCs/>
              </w:rPr>
              <w:t>none</w:t>
            </w:r>
          </w:p>
          <w:p w14:paraId="12F36660" w14:textId="52F913C3" w:rsidR="00F269B0" w:rsidRPr="000B6103" w:rsidRDefault="00A35D62" w:rsidP="00C573B7">
            <w:pPr>
              <w:contextualSpacing/>
              <w:rPr>
                <w:rFonts w:ascii="Times New Roman" w:eastAsia="Times New Roman" w:hAnsi="Times New Roman" w:cs="Times New Roman"/>
              </w:rPr>
            </w:pPr>
            <w:r w:rsidRPr="000B6103">
              <w:rPr>
                <w:rFonts w:ascii="Times New Roman" w:eastAsia="Times New Roman" w:hAnsi="Times New Roman" w:cs="Times New Roman"/>
                <w:b/>
              </w:rPr>
              <w:t>Peripheral Pulses:</w:t>
            </w:r>
            <w:r w:rsidRPr="000B6103">
              <w:rPr>
                <w:rFonts w:ascii="Times New Roman" w:eastAsia="Times New Roman" w:hAnsi="Times New Roman" w:cs="Times New Roman"/>
              </w:rPr>
              <w:t xml:space="preserve"> </w:t>
            </w:r>
            <w:proofErr w:type="gramStart"/>
            <w:r w:rsidRPr="000B6103">
              <w:rPr>
                <w:rFonts w:ascii="Times New Roman" w:eastAsia="Times New Roman" w:hAnsi="Times New Roman" w:cs="Times New Roman"/>
              </w:rPr>
              <w:t>noted</w:t>
            </w:r>
            <w:proofErr w:type="gramEnd"/>
          </w:p>
          <w:p w14:paraId="1EAB2733" w14:textId="233CCF8E" w:rsidR="00F269B0" w:rsidRPr="000B6103" w:rsidRDefault="00A35D62" w:rsidP="00C573B7">
            <w:pPr>
              <w:contextualSpacing/>
              <w:rPr>
                <w:rFonts w:ascii="Times New Roman" w:eastAsia="Times New Roman" w:hAnsi="Times New Roman" w:cs="Times New Roman"/>
              </w:rPr>
            </w:pPr>
            <w:r w:rsidRPr="000B6103">
              <w:rPr>
                <w:rFonts w:ascii="Times New Roman" w:eastAsia="Times New Roman" w:hAnsi="Times New Roman" w:cs="Times New Roman"/>
                <w:b/>
              </w:rPr>
              <w:lastRenderedPageBreak/>
              <w:t>Capillary refill:</w:t>
            </w:r>
            <w:r w:rsidRPr="000B6103">
              <w:rPr>
                <w:rFonts w:ascii="Times New Roman" w:eastAsia="Times New Roman" w:hAnsi="Times New Roman" w:cs="Times New Roman"/>
              </w:rPr>
              <w:t xml:space="preserve"> </w:t>
            </w:r>
            <w:r w:rsidR="00984BA5" w:rsidRPr="000B6103">
              <w:rPr>
                <w:rFonts w:ascii="Times New Roman" w:eastAsia="Times New Roman" w:hAnsi="Times New Roman" w:cs="Times New Roman"/>
              </w:rPr>
              <w:t>&lt;3</w:t>
            </w:r>
          </w:p>
          <w:p w14:paraId="270B9D74" w14:textId="0CC062E5" w:rsidR="00F269B0" w:rsidRPr="000B6103" w:rsidRDefault="00A35D62" w:rsidP="00C573B7">
            <w:pPr>
              <w:contextualSpacing/>
              <w:rPr>
                <w:rFonts w:ascii="Times New Roman" w:eastAsia="Times New Roman" w:hAnsi="Times New Roman" w:cs="Times New Roman"/>
                <w:b/>
              </w:rPr>
            </w:pPr>
            <w:r w:rsidRPr="000B6103">
              <w:rPr>
                <w:rFonts w:ascii="Times New Roman" w:eastAsia="Times New Roman" w:hAnsi="Times New Roman" w:cs="Times New Roman"/>
                <w:b/>
              </w:rPr>
              <w:t>Neck Vein Distention:   Y</w:t>
            </w:r>
            <w:sdt>
              <w:sdtPr>
                <w:rPr>
                  <w:rFonts w:ascii="Times New Roman" w:hAnsi="Times New Roman" w:cs="Times New Roman"/>
                </w:rPr>
                <w:tag w:val="goog_rdk_2"/>
                <w:id w:val="-1079447131"/>
              </w:sdtPr>
              <w:sdtContent>
                <w:r w:rsidRPr="000B6103">
                  <w:rPr>
                    <w:rFonts w:ascii="Segoe UI Symbol" w:eastAsia="Arial Unicode MS" w:hAnsi="Segoe UI Symbol" w:cs="Segoe UI Symbol"/>
                    <w:b/>
                  </w:rPr>
                  <w:t>☐</w:t>
                </w:r>
              </w:sdtContent>
            </w:sdt>
            <w:r w:rsidRPr="000B6103">
              <w:rPr>
                <w:rFonts w:ascii="Times New Roman" w:eastAsia="Times New Roman" w:hAnsi="Times New Roman" w:cs="Times New Roman"/>
                <w:b/>
              </w:rPr>
              <w:t xml:space="preserve">   N</w:t>
            </w:r>
            <w:sdt>
              <w:sdtPr>
                <w:rPr>
                  <w:rFonts w:ascii="Times New Roman" w:hAnsi="Times New Roman" w:cs="Times New Roman"/>
                  <w:highlight w:val="yellow"/>
                </w:rPr>
                <w:tag w:val="goog_rdk_3"/>
                <w:id w:val="-993722751"/>
              </w:sdtPr>
              <w:sdtEndPr>
                <w:rPr>
                  <w:highlight w:val="none"/>
                </w:rPr>
              </w:sdtEndPr>
              <w:sdtContent>
                <w:sdt>
                  <w:sdtPr>
                    <w:rPr>
                      <w:rFonts w:ascii="Times New Roman" w:hAnsi="Times New Roman" w:cs="Times New Roman"/>
                    </w:rPr>
                    <w:tag w:val="goog_rdk_1"/>
                    <w:id w:val="-976377298"/>
                  </w:sdtPr>
                  <w:sdtContent>
                    <w:r w:rsidR="001D7D97" w:rsidRPr="000B6103">
                      <w:rPr>
                        <w:rFonts w:ascii="Times New Roman" w:eastAsia="Arial Unicode MS" w:hAnsi="Times New Roman" w:cs="Times New Roman"/>
                        <w:b/>
                        <w:highlight w:val="yellow"/>
                      </w:rPr>
                      <w:t>⏹</w:t>
                    </w:r>
                  </w:sdtContent>
                </w:sdt>
              </w:sdtContent>
            </w:sdt>
            <w:r w:rsidRPr="000B6103">
              <w:rPr>
                <w:rFonts w:ascii="Times New Roman" w:eastAsia="Times New Roman" w:hAnsi="Times New Roman" w:cs="Times New Roman"/>
                <w:b/>
              </w:rPr>
              <w:t xml:space="preserve">    Edema Y</w:t>
            </w:r>
            <w:sdt>
              <w:sdtPr>
                <w:rPr>
                  <w:rFonts w:ascii="Times New Roman" w:hAnsi="Times New Roman" w:cs="Times New Roman"/>
                  <w:highlight w:val="yellow"/>
                </w:rPr>
                <w:tag w:val="goog_rdk_4"/>
                <w:id w:val="68624413"/>
              </w:sdtPr>
              <w:sdtEndPr>
                <w:rPr>
                  <w:highlight w:val="none"/>
                  <w:shd w:val="clear" w:color="auto" w:fill="FFFF00"/>
                </w:rPr>
              </w:sdtEndPr>
              <w:sdtContent>
                <w:sdt>
                  <w:sdtPr>
                    <w:rPr>
                      <w:rFonts w:ascii="Times New Roman" w:hAnsi="Times New Roman" w:cs="Times New Roman"/>
                      <w:highlight w:val="yellow"/>
                    </w:rPr>
                    <w:tag w:val="goog_rdk_1"/>
                    <w:id w:val="-1524928965"/>
                  </w:sdtPr>
                  <w:sdtEndPr>
                    <w:rPr>
                      <w:highlight w:val="none"/>
                      <w:shd w:val="clear" w:color="auto" w:fill="FFFF00"/>
                    </w:rPr>
                  </w:sdtEndPr>
                  <w:sdtContent>
                    <w:r w:rsidR="001D7D97" w:rsidRPr="000B6103">
                      <w:rPr>
                        <w:rFonts w:ascii="Times New Roman" w:eastAsia="Arial Unicode MS" w:hAnsi="Times New Roman" w:cs="Times New Roman"/>
                        <w:b/>
                        <w:highlight w:val="yellow"/>
                      </w:rPr>
                      <w:t>⏹</w:t>
                    </w:r>
                  </w:sdtContent>
                </w:sdt>
              </w:sdtContent>
            </w:sdt>
            <w:r w:rsidRPr="000B6103">
              <w:rPr>
                <w:rFonts w:ascii="Times New Roman" w:eastAsia="Times New Roman" w:hAnsi="Times New Roman" w:cs="Times New Roman"/>
                <w:b/>
              </w:rPr>
              <w:t xml:space="preserve">    N</w:t>
            </w:r>
            <w:sdt>
              <w:sdtPr>
                <w:rPr>
                  <w:rFonts w:ascii="Times New Roman" w:hAnsi="Times New Roman" w:cs="Times New Roman"/>
                </w:rPr>
                <w:tag w:val="goog_rdk_5"/>
                <w:id w:val="1415981396"/>
              </w:sdtPr>
              <w:sdtContent>
                <w:r w:rsidRPr="000B6103">
                  <w:rPr>
                    <w:rFonts w:ascii="Segoe UI Symbol" w:eastAsia="Arial Unicode MS" w:hAnsi="Segoe UI Symbol" w:cs="Segoe UI Symbol"/>
                    <w:b/>
                  </w:rPr>
                  <w:t>☐</w:t>
                </w:r>
              </w:sdtContent>
            </w:sdt>
          </w:p>
          <w:p w14:paraId="4F6D2910" w14:textId="54F94DEB" w:rsidR="00F269B0" w:rsidRPr="000B6103" w:rsidRDefault="00A35D62" w:rsidP="00C573B7">
            <w:pPr>
              <w:contextualSpacing/>
              <w:rPr>
                <w:rFonts w:ascii="Times New Roman" w:eastAsia="Times New Roman" w:hAnsi="Times New Roman" w:cs="Times New Roman"/>
              </w:rPr>
            </w:pPr>
            <w:r w:rsidRPr="000B6103">
              <w:rPr>
                <w:rFonts w:ascii="Times New Roman" w:eastAsia="Times New Roman" w:hAnsi="Times New Roman" w:cs="Times New Roman"/>
                <w:b/>
              </w:rPr>
              <w:t xml:space="preserve">Location of </w:t>
            </w:r>
            <w:proofErr w:type="gramStart"/>
            <w:r w:rsidRPr="000B6103">
              <w:rPr>
                <w:rFonts w:ascii="Times New Roman" w:eastAsia="Times New Roman" w:hAnsi="Times New Roman" w:cs="Times New Roman"/>
                <w:b/>
              </w:rPr>
              <w:t>Edema:</w:t>
            </w:r>
            <w:proofErr w:type="gramEnd"/>
            <w:r w:rsidRPr="000B6103">
              <w:rPr>
                <w:rFonts w:ascii="Times New Roman" w:eastAsia="Times New Roman" w:hAnsi="Times New Roman" w:cs="Times New Roman"/>
                <w:b/>
              </w:rPr>
              <w:t xml:space="preserve"> </w:t>
            </w:r>
            <w:r w:rsidR="001D7D97" w:rsidRPr="000B6103">
              <w:rPr>
                <w:rFonts w:ascii="Times New Roman" w:eastAsia="Times New Roman" w:hAnsi="Times New Roman" w:cs="Times New Roman"/>
              </w:rPr>
              <w:t xml:space="preserve">left </w:t>
            </w:r>
            <w:r w:rsidR="001D73B5" w:rsidRPr="000B6103">
              <w:rPr>
                <w:rFonts w:ascii="Times New Roman" w:eastAsia="Times New Roman" w:hAnsi="Times New Roman" w:cs="Times New Roman"/>
              </w:rPr>
              <w:t xml:space="preserve">and right </w:t>
            </w:r>
            <w:r w:rsidR="001D7D97" w:rsidRPr="000B6103">
              <w:rPr>
                <w:rFonts w:ascii="Times New Roman" w:eastAsia="Times New Roman" w:hAnsi="Times New Roman" w:cs="Times New Roman"/>
              </w:rPr>
              <w:t>lower feet</w:t>
            </w:r>
          </w:p>
        </w:tc>
        <w:tc>
          <w:tcPr>
            <w:tcW w:w="5395" w:type="dxa"/>
            <w:shd w:val="clear" w:color="auto" w:fill="auto"/>
          </w:tcPr>
          <w:p w14:paraId="6464A562" w14:textId="4E27F005" w:rsidR="00C573B7" w:rsidRPr="000B6103" w:rsidRDefault="00C573B7" w:rsidP="00C573B7">
            <w:pPr>
              <w:contextualSpacing/>
              <w:rPr>
                <w:rFonts w:ascii="Times New Roman" w:eastAsia="Times New Roman" w:hAnsi="Times New Roman" w:cs="Times New Roman"/>
              </w:rPr>
            </w:pPr>
            <w:r w:rsidRPr="000B6103">
              <w:rPr>
                <w:rFonts w:ascii="Times New Roman" w:eastAsia="Times New Roman" w:hAnsi="Times New Roman" w:cs="Times New Roman"/>
              </w:rPr>
              <w:lastRenderedPageBreak/>
              <w:t>HEART SOUNDS: Clear S1 &amp; S2 without murmurs, gallops or rubs.</w:t>
            </w:r>
          </w:p>
          <w:p w14:paraId="792A0212" w14:textId="37A5CA48" w:rsidR="00C573B7" w:rsidRPr="000B6103" w:rsidRDefault="00C573B7" w:rsidP="00C573B7">
            <w:pPr>
              <w:contextualSpacing/>
              <w:rPr>
                <w:rFonts w:ascii="Times New Roman" w:eastAsia="Times New Roman" w:hAnsi="Times New Roman" w:cs="Times New Roman"/>
              </w:rPr>
            </w:pPr>
            <w:r w:rsidRPr="000B6103">
              <w:rPr>
                <w:rFonts w:ascii="Times New Roman" w:eastAsia="Times New Roman" w:hAnsi="Times New Roman" w:cs="Times New Roman"/>
              </w:rPr>
              <w:t>PERIPHERAL PULSES: Peripheral pulses 3+ bilaterally.</w:t>
            </w:r>
          </w:p>
          <w:p w14:paraId="6E4DF4C2" w14:textId="19B69C51" w:rsidR="001D73B5" w:rsidRDefault="001D73B5" w:rsidP="00C573B7">
            <w:pPr>
              <w:contextualSpacing/>
              <w:rPr>
                <w:rFonts w:ascii="Times New Roman" w:eastAsia="Times New Roman" w:hAnsi="Times New Roman" w:cs="Times New Roman"/>
              </w:rPr>
            </w:pPr>
            <w:r w:rsidRPr="000B6103">
              <w:rPr>
                <w:rFonts w:ascii="Times New Roman" w:eastAsia="Times New Roman" w:hAnsi="Times New Roman" w:cs="Times New Roman"/>
              </w:rPr>
              <w:lastRenderedPageBreak/>
              <w:t xml:space="preserve">CAPILLARY REFILLS: Capillary refills on the fingers </w:t>
            </w:r>
            <w:r w:rsidR="00E50BAC" w:rsidRPr="000B6103">
              <w:rPr>
                <w:rFonts w:ascii="Times New Roman" w:eastAsia="Times New Roman" w:hAnsi="Times New Roman" w:cs="Times New Roman"/>
              </w:rPr>
              <w:t xml:space="preserve">&amp; toes are </w:t>
            </w:r>
            <w:r w:rsidRPr="000B6103">
              <w:rPr>
                <w:rFonts w:ascii="Times New Roman" w:eastAsia="Times New Roman" w:hAnsi="Times New Roman" w:cs="Times New Roman"/>
              </w:rPr>
              <w:t>&lt;3 bilaterally.</w:t>
            </w:r>
          </w:p>
          <w:p w14:paraId="3ED8A2C5" w14:textId="206CBBEA" w:rsidR="00F269B0" w:rsidRPr="000B6103" w:rsidRDefault="000B6103" w:rsidP="000B6103">
            <w:pPr>
              <w:contextualSpacing/>
              <w:rPr>
                <w:rFonts w:ascii="Times New Roman" w:eastAsia="Times New Roman" w:hAnsi="Times New Roman" w:cs="Times New Roman"/>
              </w:rPr>
            </w:pPr>
            <w:r w:rsidRPr="000B6103">
              <w:rPr>
                <w:rFonts w:ascii="Times New Roman" w:eastAsia="Times New Roman" w:hAnsi="Times New Roman" w:cs="Times New Roman"/>
                <w:highlight w:val="yellow"/>
              </w:rPr>
              <w:t>EDEMA: Slight edema 1+ on LT and RT legs.</w:t>
            </w:r>
          </w:p>
        </w:tc>
      </w:tr>
      <w:tr w:rsidR="00F269B0" w:rsidRPr="00D94BDA" w14:paraId="50E8065C" w14:textId="77777777" w:rsidTr="00CD7EB3">
        <w:trPr>
          <w:trHeight w:val="710"/>
        </w:trPr>
        <w:tc>
          <w:tcPr>
            <w:tcW w:w="4128" w:type="dxa"/>
            <w:shd w:val="clear" w:color="auto" w:fill="auto"/>
          </w:tcPr>
          <w:p w14:paraId="698599DD" w14:textId="4E6B8A07" w:rsidR="00F269B0" w:rsidRPr="00D94BDA" w:rsidRDefault="00A35D62" w:rsidP="00C573B7">
            <w:pPr>
              <w:contextualSpacing/>
              <w:rPr>
                <w:rFonts w:ascii="Times New Roman" w:eastAsia="Times New Roman" w:hAnsi="Times New Roman" w:cs="Times New Roman"/>
                <w:b/>
              </w:rPr>
            </w:pPr>
            <w:r w:rsidRPr="00D94BDA">
              <w:rPr>
                <w:rFonts w:ascii="Times New Roman" w:eastAsia="Times New Roman" w:hAnsi="Times New Roman" w:cs="Times New Roman"/>
                <w:b/>
              </w:rPr>
              <w:lastRenderedPageBreak/>
              <w:t>RESPIRATORY:</w:t>
            </w:r>
          </w:p>
          <w:p w14:paraId="456CAD58" w14:textId="4E371BE6" w:rsidR="00F269B0" w:rsidRPr="00D94BDA" w:rsidRDefault="00A35D62" w:rsidP="00C573B7">
            <w:pPr>
              <w:contextualSpacing/>
              <w:rPr>
                <w:rFonts w:ascii="Times New Roman" w:eastAsia="Times New Roman" w:hAnsi="Times New Roman" w:cs="Times New Roman"/>
                <w:b/>
                <w:shd w:val="clear" w:color="auto" w:fill="FF9900"/>
              </w:rPr>
            </w:pPr>
            <w:r w:rsidRPr="00D94BDA">
              <w:rPr>
                <w:rFonts w:ascii="Times New Roman" w:eastAsia="Times New Roman" w:hAnsi="Times New Roman" w:cs="Times New Roman"/>
                <w:b/>
              </w:rPr>
              <w:t>Accessory muscle use:    Y</w:t>
            </w:r>
            <w:sdt>
              <w:sdtPr>
                <w:rPr>
                  <w:rFonts w:ascii="Times New Roman" w:hAnsi="Times New Roman" w:cs="Times New Roman"/>
                </w:rPr>
                <w:tag w:val="goog_rdk_6"/>
                <w:id w:val="-837996660"/>
              </w:sdtPr>
              <w:sdtContent>
                <w:r w:rsidRPr="00D94BDA">
                  <w:rPr>
                    <w:rFonts w:ascii="Segoe UI Symbol" w:eastAsia="Arial Unicode MS" w:hAnsi="Segoe UI Symbol" w:cs="Segoe UI Symbol"/>
                    <w:b/>
                  </w:rPr>
                  <w:t>☐</w:t>
                </w:r>
              </w:sdtContent>
            </w:sdt>
            <w:r w:rsidRPr="00D94BDA">
              <w:rPr>
                <w:rFonts w:ascii="Times New Roman" w:eastAsia="Times New Roman" w:hAnsi="Times New Roman" w:cs="Times New Roman"/>
                <w:b/>
              </w:rPr>
              <w:t xml:space="preserve">     </w:t>
            </w:r>
            <w:r w:rsidRPr="000B6103">
              <w:rPr>
                <w:rFonts w:ascii="Times New Roman" w:eastAsia="Times New Roman" w:hAnsi="Times New Roman" w:cs="Times New Roman"/>
                <w:b/>
              </w:rPr>
              <w:t>N</w:t>
            </w:r>
            <w:sdt>
              <w:sdtPr>
                <w:rPr>
                  <w:rFonts w:ascii="Times New Roman" w:hAnsi="Times New Roman" w:cs="Times New Roman"/>
                  <w:highlight w:val="yellow"/>
                </w:rPr>
                <w:tag w:val="goog_rdk_7"/>
                <w:id w:val="1470790347"/>
              </w:sdtPr>
              <w:sdtEndPr>
                <w:rPr>
                  <w:highlight w:val="none"/>
                </w:rPr>
              </w:sdtEndPr>
              <w:sdtContent>
                <w:sdt>
                  <w:sdtPr>
                    <w:rPr>
                      <w:rFonts w:ascii="Times New Roman" w:hAnsi="Times New Roman" w:cs="Times New Roman"/>
                      <w:highlight w:val="yellow"/>
                    </w:rPr>
                    <w:tag w:val="goog_rdk_1"/>
                    <w:id w:val="1433018279"/>
                  </w:sdtPr>
                  <w:sdtEndPr>
                    <w:rPr>
                      <w:highlight w:val="none"/>
                    </w:rPr>
                  </w:sdtEndPr>
                  <w:sdtContent>
                    <w:r w:rsidR="001D7D97" w:rsidRPr="00984BA5">
                      <w:rPr>
                        <w:rFonts w:ascii="Times New Roman" w:eastAsia="Arial Unicode MS" w:hAnsi="Times New Roman" w:cs="Times New Roman"/>
                        <w:b/>
                        <w:highlight w:val="yellow"/>
                      </w:rPr>
                      <w:t>⏹</w:t>
                    </w:r>
                  </w:sdtContent>
                </w:sdt>
              </w:sdtContent>
            </w:sdt>
          </w:p>
          <w:p w14:paraId="691548F8" w14:textId="77777777" w:rsidR="00F269B0" w:rsidRDefault="00A35D62" w:rsidP="00C573B7">
            <w:pPr>
              <w:contextualSpacing/>
              <w:rPr>
                <w:rFonts w:ascii="Times New Roman" w:eastAsia="Times New Roman" w:hAnsi="Times New Roman" w:cs="Times New Roman"/>
                <w:b/>
              </w:rPr>
            </w:pPr>
            <w:r w:rsidRPr="00D94BDA">
              <w:rPr>
                <w:rFonts w:ascii="Times New Roman" w:eastAsia="Times New Roman" w:hAnsi="Times New Roman" w:cs="Times New Roman"/>
                <w:b/>
              </w:rPr>
              <w:t>Breath Sounds: Location, character</w:t>
            </w:r>
          </w:p>
          <w:p w14:paraId="2165D7FC" w14:textId="7ED847D8" w:rsidR="002C5741" w:rsidRPr="002C5741" w:rsidRDefault="002C5741" w:rsidP="00C573B7">
            <w:pPr>
              <w:contextualSpacing/>
              <w:rPr>
                <w:rFonts w:ascii="Times New Roman" w:eastAsia="Times New Roman" w:hAnsi="Times New Roman" w:cs="Times New Roman"/>
                <w:bCs/>
              </w:rPr>
            </w:pPr>
            <w:r w:rsidRPr="002C5741">
              <w:rPr>
                <w:rFonts w:ascii="Times New Roman" w:eastAsia="Times New Roman" w:hAnsi="Times New Roman" w:cs="Times New Roman"/>
                <w:bCs/>
              </w:rPr>
              <w:t>Clear lung sounds bilaterally</w:t>
            </w:r>
          </w:p>
        </w:tc>
        <w:tc>
          <w:tcPr>
            <w:tcW w:w="5395" w:type="dxa"/>
            <w:shd w:val="clear" w:color="auto" w:fill="auto"/>
          </w:tcPr>
          <w:p w14:paraId="0E0425D5" w14:textId="0A6E7B39" w:rsidR="009B6D7F" w:rsidRPr="000B6103" w:rsidRDefault="009B6D7F" w:rsidP="00C573B7">
            <w:pPr>
              <w:contextualSpacing/>
              <w:rPr>
                <w:rFonts w:ascii="Times New Roman" w:eastAsia="Times New Roman" w:hAnsi="Times New Roman" w:cs="Times New Roman"/>
              </w:rPr>
            </w:pPr>
            <w:r w:rsidRPr="000B6103">
              <w:rPr>
                <w:rFonts w:ascii="Times New Roman" w:eastAsia="Times New Roman" w:hAnsi="Times New Roman" w:cs="Times New Roman"/>
              </w:rPr>
              <w:t>RESPIRATIONS: Normal rate and pattern of respirations.  Respirations are symmetrical</w:t>
            </w:r>
            <w:r w:rsidR="001D73B5" w:rsidRPr="000B6103">
              <w:rPr>
                <w:rFonts w:ascii="Times New Roman" w:eastAsia="Times New Roman" w:hAnsi="Times New Roman" w:cs="Times New Roman"/>
              </w:rPr>
              <w:t>.</w:t>
            </w:r>
          </w:p>
          <w:p w14:paraId="5B1BB47D" w14:textId="3B45E7A6" w:rsidR="00F269B0" w:rsidRPr="000B6103" w:rsidRDefault="009B6D7F" w:rsidP="00C573B7">
            <w:pPr>
              <w:contextualSpacing/>
              <w:rPr>
                <w:rFonts w:ascii="Times New Roman" w:eastAsia="Times New Roman" w:hAnsi="Times New Roman" w:cs="Times New Roman"/>
              </w:rPr>
            </w:pPr>
            <w:r w:rsidRPr="000B6103">
              <w:rPr>
                <w:rFonts w:ascii="Times New Roman" w:eastAsia="Times New Roman" w:hAnsi="Times New Roman" w:cs="Times New Roman"/>
              </w:rPr>
              <w:t xml:space="preserve">BREATH SOUNDS: Lung sounds </w:t>
            </w:r>
            <w:r w:rsidR="001D73B5" w:rsidRPr="000B6103">
              <w:rPr>
                <w:rFonts w:ascii="Times New Roman" w:eastAsia="Times New Roman" w:hAnsi="Times New Roman" w:cs="Times New Roman"/>
              </w:rPr>
              <w:t>are clear without rubs</w:t>
            </w:r>
            <w:r w:rsidRPr="000B6103">
              <w:rPr>
                <w:rFonts w:ascii="Times New Roman" w:eastAsia="Times New Roman" w:hAnsi="Times New Roman" w:cs="Times New Roman"/>
              </w:rPr>
              <w:t xml:space="preserve"> bilaterally.</w:t>
            </w:r>
          </w:p>
        </w:tc>
      </w:tr>
      <w:tr w:rsidR="00F269B0" w:rsidRPr="00D94BDA" w14:paraId="1E8AC711" w14:textId="77777777" w:rsidTr="00CD7EB3">
        <w:trPr>
          <w:trHeight w:val="1968"/>
        </w:trPr>
        <w:tc>
          <w:tcPr>
            <w:tcW w:w="4128" w:type="dxa"/>
            <w:shd w:val="clear" w:color="auto" w:fill="auto"/>
          </w:tcPr>
          <w:p w14:paraId="7048E74A" w14:textId="77777777" w:rsidR="00F269B0" w:rsidRPr="00D94BDA" w:rsidRDefault="00A35D62" w:rsidP="00C573B7">
            <w:pPr>
              <w:contextualSpacing/>
              <w:rPr>
                <w:rFonts w:ascii="Times New Roman" w:eastAsia="Times New Roman" w:hAnsi="Times New Roman" w:cs="Times New Roman"/>
                <w:b/>
              </w:rPr>
            </w:pPr>
            <w:r w:rsidRPr="00D94BDA">
              <w:rPr>
                <w:rFonts w:ascii="Times New Roman" w:eastAsia="Times New Roman" w:hAnsi="Times New Roman" w:cs="Times New Roman"/>
                <w:b/>
              </w:rPr>
              <w:t>GASTROINTESTINAL:</w:t>
            </w:r>
          </w:p>
          <w:p w14:paraId="37DDE2FE" w14:textId="17C578D8" w:rsidR="00F269B0" w:rsidRPr="00D94BDA" w:rsidRDefault="00A35D62" w:rsidP="00C573B7">
            <w:pPr>
              <w:contextualSpacing/>
              <w:rPr>
                <w:rFonts w:ascii="Times New Roman" w:eastAsia="Times New Roman" w:hAnsi="Times New Roman" w:cs="Times New Roman"/>
                <w:b/>
              </w:rPr>
            </w:pPr>
            <w:r w:rsidRPr="00D94BDA">
              <w:rPr>
                <w:rFonts w:ascii="Times New Roman" w:eastAsia="Times New Roman" w:hAnsi="Times New Roman" w:cs="Times New Roman"/>
                <w:b/>
              </w:rPr>
              <w:t>Diet at home:</w:t>
            </w:r>
            <w:r w:rsidR="001D73B5">
              <w:rPr>
                <w:rFonts w:ascii="Times New Roman" w:eastAsia="Times New Roman" w:hAnsi="Times New Roman" w:cs="Times New Roman"/>
              </w:rPr>
              <w:t xml:space="preserve"> </w:t>
            </w:r>
            <w:r w:rsidR="000B6103" w:rsidRPr="000B6103">
              <w:rPr>
                <w:rFonts w:ascii="Times New Roman" w:eastAsia="Times New Roman" w:hAnsi="Times New Roman" w:cs="Times New Roman"/>
                <w:highlight w:val="yellow"/>
              </w:rPr>
              <w:t>diabetic</w:t>
            </w:r>
          </w:p>
          <w:p w14:paraId="5659ED55" w14:textId="24FB2437" w:rsidR="00F269B0" w:rsidRPr="00D94BDA" w:rsidRDefault="00A35D62" w:rsidP="00C573B7">
            <w:pPr>
              <w:contextualSpacing/>
              <w:rPr>
                <w:rFonts w:ascii="Times New Roman" w:eastAsia="Times New Roman" w:hAnsi="Times New Roman" w:cs="Times New Roman"/>
              </w:rPr>
            </w:pPr>
            <w:r w:rsidRPr="00D94BDA">
              <w:rPr>
                <w:rFonts w:ascii="Times New Roman" w:eastAsia="Times New Roman" w:hAnsi="Times New Roman" w:cs="Times New Roman"/>
                <w:b/>
              </w:rPr>
              <w:t>Current Diet:</w:t>
            </w:r>
            <w:r w:rsidRPr="00D94BDA">
              <w:rPr>
                <w:rFonts w:ascii="Times New Roman" w:eastAsia="Times New Roman" w:hAnsi="Times New Roman" w:cs="Times New Roman"/>
              </w:rPr>
              <w:t xml:space="preserve"> </w:t>
            </w:r>
            <w:r w:rsidR="000B6103" w:rsidRPr="000B6103">
              <w:rPr>
                <w:rFonts w:ascii="Times New Roman" w:eastAsia="Times New Roman" w:hAnsi="Times New Roman" w:cs="Times New Roman"/>
                <w:highlight w:val="yellow"/>
              </w:rPr>
              <w:t>cardiac &amp; diabetic</w:t>
            </w:r>
          </w:p>
          <w:p w14:paraId="52F2C585" w14:textId="0C4C2CB0" w:rsidR="00F269B0" w:rsidRPr="00D94BDA" w:rsidRDefault="00A35D62" w:rsidP="00C573B7">
            <w:pPr>
              <w:contextualSpacing/>
              <w:rPr>
                <w:rFonts w:ascii="Times New Roman" w:eastAsia="Times New Roman" w:hAnsi="Times New Roman" w:cs="Times New Roman"/>
              </w:rPr>
            </w:pPr>
            <w:r w:rsidRPr="00D94BDA">
              <w:rPr>
                <w:rFonts w:ascii="Times New Roman" w:eastAsia="Times New Roman" w:hAnsi="Times New Roman" w:cs="Times New Roman"/>
                <w:b/>
              </w:rPr>
              <w:t xml:space="preserve">Height: </w:t>
            </w:r>
            <w:r w:rsidR="001D73B5">
              <w:rPr>
                <w:rFonts w:ascii="Times New Roman" w:eastAsia="Times New Roman" w:hAnsi="Times New Roman" w:cs="Times New Roman"/>
              </w:rPr>
              <w:t>5</w:t>
            </w:r>
            <w:r w:rsidRPr="00D94BDA">
              <w:rPr>
                <w:rFonts w:ascii="Times New Roman" w:eastAsia="Times New Roman" w:hAnsi="Times New Roman" w:cs="Times New Roman"/>
              </w:rPr>
              <w:t xml:space="preserve">’ </w:t>
            </w:r>
            <w:r w:rsidR="000B6103">
              <w:rPr>
                <w:rFonts w:ascii="Times New Roman" w:eastAsia="Times New Roman" w:hAnsi="Times New Roman" w:cs="Times New Roman"/>
              </w:rPr>
              <w:t>11</w:t>
            </w:r>
            <w:r w:rsidRPr="00D94BDA">
              <w:rPr>
                <w:rFonts w:ascii="Times New Roman" w:eastAsia="Times New Roman" w:hAnsi="Times New Roman" w:cs="Times New Roman"/>
              </w:rPr>
              <w:t>”</w:t>
            </w:r>
          </w:p>
          <w:p w14:paraId="469071E2" w14:textId="7B72C927" w:rsidR="00F269B0" w:rsidRPr="00D94BDA" w:rsidRDefault="00A35D62" w:rsidP="00C573B7">
            <w:pPr>
              <w:contextualSpacing/>
              <w:rPr>
                <w:rFonts w:ascii="Times New Roman" w:eastAsia="Times New Roman" w:hAnsi="Times New Roman" w:cs="Times New Roman"/>
              </w:rPr>
            </w:pPr>
            <w:r w:rsidRPr="00D94BDA">
              <w:rPr>
                <w:rFonts w:ascii="Times New Roman" w:eastAsia="Times New Roman" w:hAnsi="Times New Roman" w:cs="Times New Roman"/>
                <w:b/>
              </w:rPr>
              <w:t xml:space="preserve">Weight: </w:t>
            </w:r>
            <w:r w:rsidR="000B6103">
              <w:rPr>
                <w:rFonts w:ascii="Times New Roman" w:eastAsia="Times New Roman" w:hAnsi="Times New Roman" w:cs="Times New Roman"/>
              </w:rPr>
              <w:t>270</w:t>
            </w:r>
            <w:r w:rsidRPr="00D94BDA">
              <w:rPr>
                <w:rFonts w:ascii="Times New Roman" w:eastAsia="Times New Roman" w:hAnsi="Times New Roman" w:cs="Times New Roman"/>
              </w:rPr>
              <w:t xml:space="preserve"> </w:t>
            </w:r>
            <w:proofErr w:type="spellStart"/>
            <w:r w:rsidRPr="00D94BDA">
              <w:rPr>
                <w:rFonts w:ascii="Times New Roman" w:eastAsia="Times New Roman" w:hAnsi="Times New Roman" w:cs="Times New Roman"/>
              </w:rPr>
              <w:t>lbs</w:t>
            </w:r>
            <w:proofErr w:type="spellEnd"/>
          </w:p>
          <w:p w14:paraId="2E6DBA87" w14:textId="77777777" w:rsidR="00F269B0" w:rsidRPr="00D94BDA" w:rsidRDefault="00A35D62" w:rsidP="00C573B7">
            <w:pPr>
              <w:contextualSpacing/>
              <w:rPr>
                <w:rFonts w:ascii="Times New Roman" w:eastAsia="Times New Roman" w:hAnsi="Times New Roman" w:cs="Times New Roman"/>
              </w:rPr>
            </w:pPr>
            <w:r w:rsidRPr="00D94BDA">
              <w:rPr>
                <w:rFonts w:ascii="Times New Roman" w:eastAsia="Times New Roman" w:hAnsi="Times New Roman" w:cs="Times New Roman"/>
                <w:b/>
              </w:rPr>
              <w:t xml:space="preserve">Auscultation Bowel sounds: </w:t>
            </w:r>
            <w:r w:rsidRPr="00D94BDA">
              <w:rPr>
                <w:rFonts w:ascii="Times New Roman" w:eastAsia="Times New Roman" w:hAnsi="Times New Roman" w:cs="Times New Roman"/>
              </w:rPr>
              <w:t>normoactive</w:t>
            </w:r>
          </w:p>
          <w:p w14:paraId="42999533" w14:textId="4BFBDF4A" w:rsidR="00F269B0" w:rsidRPr="00D94BDA" w:rsidRDefault="00A35D62" w:rsidP="00C573B7">
            <w:pPr>
              <w:contextualSpacing/>
              <w:rPr>
                <w:rFonts w:ascii="Times New Roman" w:eastAsia="Times New Roman" w:hAnsi="Times New Roman" w:cs="Times New Roman"/>
              </w:rPr>
            </w:pPr>
            <w:r w:rsidRPr="00D94BDA">
              <w:rPr>
                <w:rFonts w:ascii="Times New Roman" w:eastAsia="Times New Roman" w:hAnsi="Times New Roman" w:cs="Times New Roman"/>
                <w:b/>
              </w:rPr>
              <w:t xml:space="preserve">Last BM: </w:t>
            </w:r>
            <w:r w:rsidR="00A02254" w:rsidRPr="00A02254">
              <w:rPr>
                <w:rFonts w:ascii="Times New Roman" w:eastAsia="Times New Roman" w:hAnsi="Times New Roman" w:cs="Times New Roman"/>
                <w:bCs/>
              </w:rPr>
              <w:t>0</w:t>
            </w:r>
            <w:r w:rsidR="000B6103">
              <w:rPr>
                <w:rFonts w:ascii="Times New Roman" w:eastAsia="Times New Roman" w:hAnsi="Times New Roman" w:cs="Times New Roman"/>
                <w:bCs/>
              </w:rPr>
              <w:t>9</w:t>
            </w:r>
            <w:r w:rsidR="00A02254" w:rsidRPr="00A02254">
              <w:rPr>
                <w:rFonts w:ascii="Times New Roman" w:eastAsia="Times New Roman" w:hAnsi="Times New Roman" w:cs="Times New Roman"/>
                <w:bCs/>
              </w:rPr>
              <w:t>/</w:t>
            </w:r>
            <w:r w:rsidR="000B6103">
              <w:rPr>
                <w:rFonts w:ascii="Times New Roman" w:eastAsia="Times New Roman" w:hAnsi="Times New Roman" w:cs="Times New Roman"/>
                <w:bCs/>
              </w:rPr>
              <w:t>25</w:t>
            </w:r>
            <w:r w:rsidR="00A02254" w:rsidRPr="00A02254">
              <w:rPr>
                <w:rFonts w:ascii="Times New Roman" w:eastAsia="Times New Roman" w:hAnsi="Times New Roman" w:cs="Times New Roman"/>
                <w:bCs/>
              </w:rPr>
              <w:t>/2023</w:t>
            </w:r>
          </w:p>
          <w:p w14:paraId="18FD9C4C" w14:textId="51E96380" w:rsidR="00F269B0" w:rsidRPr="00D94BDA" w:rsidRDefault="00A35D62" w:rsidP="00C573B7">
            <w:pPr>
              <w:contextualSpacing/>
              <w:rPr>
                <w:rFonts w:ascii="Times New Roman" w:eastAsia="Times New Roman" w:hAnsi="Times New Roman" w:cs="Times New Roman"/>
              </w:rPr>
            </w:pPr>
            <w:r w:rsidRPr="00D94BDA">
              <w:rPr>
                <w:rFonts w:ascii="Times New Roman" w:eastAsia="Times New Roman" w:hAnsi="Times New Roman" w:cs="Times New Roman"/>
                <w:b/>
              </w:rPr>
              <w:t>Palpation: Pain, Mass etc.:</w:t>
            </w:r>
            <w:r w:rsidRPr="00D94BDA">
              <w:rPr>
                <w:rFonts w:ascii="Times New Roman" w:eastAsia="Times New Roman" w:hAnsi="Times New Roman" w:cs="Times New Roman"/>
              </w:rPr>
              <w:t xml:space="preserve"> </w:t>
            </w:r>
            <w:r w:rsidR="000B6103">
              <w:rPr>
                <w:rFonts w:ascii="Times New Roman" w:eastAsia="Times New Roman" w:hAnsi="Times New Roman" w:cs="Times New Roman"/>
              </w:rPr>
              <w:t>none</w:t>
            </w:r>
          </w:p>
          <w:p w14:paraId="5461D01F" w14:textId="77777777" w:rsidR="00F269B0" w:rsidRPr="00D94BDA" w:rsidRDefault="00A35D62" w:rsidP="00C573B7">
            <w:pPr>
              <w:contextualSpacing/>
              <w:rPr>
                <w:rFonts w:ascii="Times New Roman" w:eastAsia="Times New Roman" w:hAnsi="Times New Roman" w:cs="Times New Roman"/>
              </w:rPr>
            </w:pPr>
            <w:r w:rsidRPr="00D94BDA">
              <w:rPr>
                <w:rFonts w:ascii="Times New Roman" w:eastAsia="Times New Roman" w:hAnsi="Times New Roman" w:cs="Times New Roman"/>
                <w:b/>
              </w:rPr>
              <w:t xml:space="preserve">Inspection: </w:t>
            </w:r>
            <w:r w:rsidRPr="00D94BDA">
              <w:rPr>
                <w:rFonts w:ascii="Times New Roman" w:eastAsia="Times New Roman" w:hAnsi="Times New Roman" w:cs="Times New Roman"/>
              </w:rPr>
              <w:t>good</w:t>
            </w:r>
          </w:p>
          <w:p w14:paraId="477A1E29" w14:textId="1D3421C0" w:rsidR="00F269B0" w:rsidRPr="00D94BDA" w:rsidRDefault="00A35D62" w:rsidP="00C573B7">
            <w:pPr>
              <w:contextualSpacing/>
              <w:rPr>
                <w:rFonts w:ascii="Times New Roman" w:eastAsia="Times New Roman" w:hAnsi="Times New Roman" w:cs="Times New Roman"/>
              </w:rPr>
            </w:pPr>
            <w:r w:rsidRPr="00D94BDA">
              <w:rPr>
                <w:rFonts w:ascii="Times New Roman" w:eastAsia="Times New Roman" w:hAnsi="Times New Roman" w:cs="Times New Roman"/>
                <w:b/>
              </w:rPr>
              <w:t xml:space="preserve">     Distention:</w:t>
            </w:r>
            <w:r w:rsidRPr="00D94BDA">
              <w:rPr>
                <w:rFonts w:ascii="Times New Roman" w:eastAsia="Times New Roman" w:hAnsi="Times New Roman" w:cs="Times New Roman"/>
              </w:rPr>
              <w:t xml:space="preserve"> </w:t>
            </w:r>
            <w:r w:rsidR="000B6103">
              <w:rPr>
                <w:rFonts w:ascii="Times New Roman" w:eastAsia="Times New Roman" w:hAnsi="Times New Roman" w:cs="Times New Roman"/>
              </w:rPr>
              <w:t>none</w:t>
            </w:r>
          </w:p>
          <w:p w14:paraId="32E3F020" w14:textId="2209814C" w:rsidR="00F269B0" w:rsidRPr="00D94BDA" w:rsidRDefault="00A35D62" w:rsidP="00C573B7">
            <w:pPr>
              <w:contextualSpacing/>
              <w:rPr>
                <w:rFonts w:ascii="Times New Roman" w:eastAsia="Times New Roman" w:hAnsi="Times New Roman" w:cs="Times New Roman"/>
              </w:rPr>
            </w:pPr>
            <w:r w:rsidRPr="00D94BDA">
              <w:rPr>
                <w:rFonts w:ascii="Times New Roman" w:eastAsia="Times New Roman" w:hAnsi="Times New Roman" w:cs="Times New Roman"/>
                <w:b/>
              </w:rPr>
              <w:t xml:space="preserve">     Incisions:</w:t>
            </w:r>
            <w:r w:rsidR="00A00E0E" w:rsidRPr="00D94BDA">
              <w:rPr>
                <w:rFonts w:ascii="Times New Roman" w:eastAsia="Times New Roman" w:hAnsi="Times New Roman" w:cs="Times New Roman"/>
              </w:rPr>
              <w:t xml:space="preserve"> </w:t>
            </w:r>
            <w:r w:rsidR="000B6103" w:rsidRPr="000B6103">
              <w:rPr>
                <w:rFonts w:ascii="Times New Roman" w:eastAsia="Times New Roman" w:hAnsi="Times New Roman" w:cs="Times New Roman"/>
                <w:highlight w:val="yellow"/>
              </w:rPr>
              <w:t>right wrist</w:t>
            </w:r>
          </w:p>
          <w:p w14:paraId="114B8599" w14:textId="45E76541" w:rsidR="00A00E0E" w:rsidRPr="00D94BDA" w:rsidRDefault="00A35D62" w:rsidP="00C573B7">
            <w:pPr>
              <w:contextualSpacing/>
              <w:rPr>
                <w:rFonts w:ascii="Times New Roman" w:eastAsia="Times New Roman" w:hAnsi="Times New Roman" w:cs="Times New Roman"/>
              </w:rPr>
            </w:pPr>
            <w:r w:rsidRPr="00D94BDA">
              <w:rPr>
                <w:rFonts w:ascii="Times New Roman" w:eastAsia="Times New Roman" w:hAnsi="Times New Roman" w:cs="Times New Roman"/>
                <w:b/>
              </w:rPr>
              <w:t xml:space="preserve">     Scars:</w:t>
            </w:r>
            <w:r w:rsidRPr="00D94BDA">
              <w:rPr>
                <w:rFonts w:ascii="Times New Roman" w:eastAsia="Times New Roman" w:hAnsi="Times New Roman" w:cs="Times New Roman"/>
              </w:rPr>
              <w:t xml:space="preserve"> </w:t>
            </w:r>
            <w:r w:rsidR="000B6103">
              <w:rPr>
                <w:rFonts w:ascii="Times New Roman" w:eastAsia="Times New Roman" w:hAnsi="Times New Roman" w:cs="Times New Roman"/>
              </w:rPr>
              <w:t>none</w:t>
            </w:r>
          </w:p>
          <w:p w14:paraId="58B4CFDD" w14:textId="6F98A0FD" w:rsidR="00F269B0" w:rsidRPr="00D94BDA" w:rsidRDefault="00A35D62" w:rsidP="00C573B7">
            <w:pPr>
              <w:contextualSpacing/>
              <w:rPr>
                <w:rFonts w:ascii="Times New Roman" w:eastAsia="Times New Roman" w:hAnsi="Times New Roman" w:cs="Times New Roman"/>
              </w:rPr>
            </w:pPr>
            <w:r w:rsidRPr="00D94BDA">
              <w:rPr>
                <w:rFonts w:ascii="Times New Roman" w:eastAsia="Times New Roman" w:hAnsi="Times New Roman" w:cs="Times New Roman"/>
                <w:b/>
              </w:rPr>
              <w:t xml:space="preserve">     Drains: </w:t>
            </w:r>
            <w:r w:rsidRPr="00D94BDA">
              <w:rPr>
                <w:rFonts w:ascii="Times New Roman" w:eastAsia="Times New Roman" w:hAnsi="Times New Roman" w:cs="Times New Roman"/>
              </w:rPr>
              <w:t>no</w:t>
            </w:r>
            <w:r w:rsidR="00A00E0E" w:rsidRPr="00D94BDA">
              <w:rPr>
                <w:rFonts w:ascii="Times New Roman" w:eastAsia="Times New Roman" w:hAnsi="Times New Roman" w:cs="Times New Roman"/>
              </w:rPr>
              <w:t>ne</w:t>
            </w:r>
          </w:p>
          <w:p w14:paraId="2B97322B" w14:textId="6C94D251" w:rsidR="00F269B0" w:rsidRPr="00D94BDA" w:rsidRDefault="00A35D62" w:rsidP="00C573B7">
            <w:pPr>
              <w:contextualSpacing/>
              <w:rPr>
                <w:rFonts w:ascii="Times New Roman" w:eastAsia="Times New Roman" w:hAnsi="Times New Roman" w:cs="Times New Roman"/>
              </w:rPr>
            </w:pPr>
            <w:r w:rsidRPr="00D94BDA">
              <w:rPr>
                <w:rFonts w:ascii="Times New Roman" w:eastAsia="Times New Roman" w:hAnsi="Times New Roman" w:cs="Times New Roman"/>
                <w:b/>
              </w:rPr>
              <w:t xml:space="preserve">     Wounds:</w:t>
            </w:r>
            <w:r w:rsidRPr="00D94BDA">
              <w:rPr>
                <w:rFonts w:ascii="Times New Roman" w:eastAsia="Times New Roman" w:hAnsi="Times New Roman" w:cs="Times New Roman"/>
              </w:rPr>
              <w:t xml:space="preserve"> </w:t>
            </w:r>
            <w:r w:rsidR="000B6103" w:rsidRPr="000B6103">
              <w:rPr>
                <w:rFonts w:ascii="Times New Roman" w:eastAsia="Times New Roman" w:hAnsi="Times New Roman" w:cs="Times New Roman"/>
                <w:highlight w:val="yellow"/>
              </w:rPr>
              <w:t>right wrist</w:t>
            </w:r>
          </w:p>
          <w:p w14:paraId="626C7023" w14:textId="032375E7" w:rsidR="00F269B0" w:rsidRPr="00D94BDA" w:rsidRDefault="00A35D62" w:rsidP="00C573B7">
            <w:pPr>
              <w:contextualSpacing/>
              <w:rPr>
                <w:rFonts w:ascii="Times New Roman" w:eastAsia="Times New Roman" w:hAnsi="Times New Roman" w:cs="Times New Roman"/>
                <w:b/>
              </w:rPr>
            </w:pPr>
            <w:r w:rsidRPr="00D94BDA">
              <w:rPr>
                <w:rFonts w:ascii="Times New Roman" w:eastAsia="Times New Roman" w:hAnsi="Times New Roman" w:cs="Times New Roman"/>
                <w:b/>
              </w:rPr>
              <w:t>Ostomy:    Y</w:t>
            </w:r>
            <w:sdt>
              <w:sdtPr>
                <w:rPr>
                  <w:rFonts w:ascii="Times New Roman" w:hAnsi="Times New Roman" w:cs="Times New Roman"/>
                </w:rPr>
                <w:tag w:val="goog_rdk_8"/>
                <w:id w:val="213697746"/>
              </w:sdtPr>
              <w:sdtContent>
                <w:r w:rsidRPr="00D94BDA">
                  <w:rPr>
                    <w:rFonts w:ascii="Segoe UI Symbol" w:eastAsia="Arial Unicode MS" w:hAnsi="Segoe UI Symbol" w:cs="Segoe UI Symbol"/>
                    <w:b/>
                  </w:rPr>
                  <w:t>☐</w:t>
                </w:r>
              </w:sdtContent>
            </w:sdt>
            <w:r w:rsidRPr="00D94BDA">
              <w:rPr>
                <w:rFonts w:ascii="Times New Roman" w:eastAsia="Times New Roman" w:hAnsi="Times New Roman" w:cs="Times New Roman"/>
                <w:b/>
              </w:rPr>
              <w:t xml:space="preserve">      </w:t>
            </w:r>
            <w:r w:rsidRPr="00D94BDA">
              <w:rPr>
                <w:rFonts w:ascii="Times New Roman" w:eastAsia="Times New Roman" w:hAnsi="Times New Roman" w:cs="Times New Roman"/>
                <w:b/>
                <w:shd w:val="clear" w:color="auto" w:fill="FFFF00"/>
              </w:rPr>
              <w:t>N</w:t>
            </w:r>
            <w:sdt>
              <w:sdtPr>
                <w:rPr>
                  <w:rFonts w:ascii="Times New Roman" w:hAnsi="Times New Roman" w:cs="Times New Roman"/>
                  <w:shd w:val="clear" w:color="auto" w:fill="FFFF00"/>
                </w:rPr>
                <w:tag w:val="goog_rdk_9"/>
                <w:id w:val="546186024"/>
              </w:sdtPr>
              <w:sdtContent>
                <w:sdt>
                  <w:sdtPr>
                    <w:rPr>
                      <w:rFonts w:ascii="Times New Roman" w:hAnsi="Times New Roman" w:cs="Times New Roman"/>
                      <w:shd w:val="clear" w:color="auto" w:fill="FFFF00"/>
                    </w:rPr>
                    <w:tag w:val="goog_rdk_1"/>
                    <w:id w:val="-1069965382"/>
                  </w:sdtPr>
                  <w:sdtContent>
                    <w:r w:rsidR="00A00E0E" w:rsidRPr="00D94BDA">
                      <w:rPr>
                        <w:rFonts w:ascii="Times New Roman" w:eastAsia="Arial Unicode MS" w:hAnsi="Times New Roman" w:cs="Times New Roman"/>
                        <w:b/>
                        <w:shd w:val="clear" w:color="auto" w:fill="FFFF00"/>
                      </w:rPr>
                      <w:t>⏹</w:t>
                    </w:r>
                  </w:sdtContent>
                </w:sdt>
              </w:sdtContent>
            </w:sdt>
          </w:p>
          <w:p w14:paraId="7516EAB8" w14:textId="07B120B1" w:rsidR="00F269B0" w:rsidRPr="00D94BDA" w:rsidRDefault="00A35D62" w:rsidP="00C573B7">
            <w:pPr>
              <w:contextualSpacing/>
              <w:rPr>
                <w:rFonts w:ascii="Times New Roman" w:eastAsia="Times New Roman" w:hAnsi="Times New Roman" w:cs="Times New Roman"/>
                <w:b/>
                <w:shd w:val="clear" w:color="auto" w:fill="FF9900"/>
              </w:rPr>
            </w:pPr>
            <w:r w:rsidRPr="00D94BDA">
              <w:rPr>
                <w:rFonts w:ascii="Times New Roman" w:eastAsia="Times New Roman" w:hAnsi="Times New Roman" w:cs="Times New Roman"/>
                <w:b/>
              </w:rPr>
              <w:t>Nasogastric:    Y</w:t>
            </w:r>
            <w:sdt>
              <w:sdtPr>
                <w:rPr>
                  <w:rFonts w:ascii="Times New Roman" w:hAnsi="Times New Roman" w:cs="Times New Roman"/>
                </w:rPr>
                <w:tag w:val="goog_rdk_10"/>
                <w:id w:val="295504804"/>
              </w:sdtPr>
              <w:sdtContent>
                <w:r w:rsidRPr="00D94BDA">
                  <w:rPr>
                    <w:rFonts w:ascii="Segoe UI Symbol" w:eastAsia="Arial Unicode MS" w:hAnsi="Segoe UI Symbol" w:cs="Segoe UI Symbol"/>
                    <w:b/>
                  </w:rPr>
                  <w:t>☐</w:t>
                </w:r>
              </w:sdtContent>
            </w:sdt>
            <w:r w:rsidRPr="00D94BDA">
              <w:rPr>
                <w:rFonts w:ascii="Times New Roman" w:eastAsia="Times New Roman" w:hAnsi="Times New Roman" w:cs="Times New Roman"/>
                <w:b/>
              </w:rPr>
              <w:t xml:space="preserve">    </w:t>
            </w:r>
            <w:r w:rsidRPr="00D94BDA">
              <w:rPr>
                <w:rFonts w:ascii="Times New Roman" w:eastAsia="Times New Roman" w:hAnsi="Times New Roman" w:cs="Times New Roman"/>
                <w:b/>
                <w:shd w:val="clear" w:color="auto" w:fill="FFFF00"/>
              </w:rPr>
              <w:t>N</w:t>
            </w:r>
            <w:sdt>
              <w:sdtPr>
                <w:rPr>
                  <w:rFonts w:ascii="Times New Roman" w:hAnsi="Times New Roman" w:cs="Times New Roman"/>
                  <w:shd w:val="clear" w:color="auto" w:fill="FFFF00"/>
                </w:rPr>
                <w:tag w:val="goog_rdk_11"/>
                <w:id w:val="-370921247"/>
              </w:sdtPr>
              <w:sdtEndPr>
                <w:rPr>
                  <w:shd w:val="clear" w:color="auto" w:fill="auto"/>
                </w:rPr>
              </w:sdtEndPr>
              <w:sdtContent>
                <w:sdt>
                  <w:sdtPr>
                    <w:rPr>
                      <w:rFonts w:ascii="Times New Roman" w:hAnsi="Times New Roman" w:cs="Times New Roman"/>
                      <w:shd w:val="clear" w:color="auto" w:fill="FFFF00"/>
                    </w:rPr>
                    <w:tag w:val="goog_rdk_1"/>
                    <w:id w:val="-536124480"/>
                  </w:sdtPr>
                  <w:sdtEndPr>
                    <w:rPr>
                      <w:shd w:val="clear" w:color="auto" w:fill="auto"/>
                    </w:rPr>
                  </w:sdtEndPr>
                  <w:sdtContent>
                    <w:r w:rsidR="00A00E0E" w:rsidRPr="00D94BDA">
                      <w:rPr>
                        <w:rFonts w:ascii="Times New Roman" w:eastAsia="Arial Unicode MS" w:hAnsi="Times New Roman" w:cs="Times New Roman"/>
                        <w:b/>
                        <w:shd w:val="clear" w:color="auto" w:fill="FFFF00"/>
                      </w:rPr>
                      <w:t>⏹</w:t>
                    </w:r>
                  </w:sdtContent>
                </w:sdt>
              </w:sdtContent>
            </w:sdt>
          </w:p>
          <w:p w14:paraId="0B37864A" w14:textId="77777777" w:rsidR="00F269B0" w:rsidRPr="00D94BDA" w:rsidRDefault="00A35D62" w:rsidP="00C573B7">
            <w:pPr>
              <w:contextualSpacing/>
              <w:rPr>
                <w:rFonts w:ascii="Times New Roman" w:eastAsia="Times New Roman" w:hAnsi="Times New Roman" w:cs="Times New Roman"/>
                <w:b/>
              </w:rPr>
            </w:pPr>
            <w:r w:rsidRPr="00D94BDA">
              <w:rPr>
                <w:rFonts w:ascii="Times New Roman" w:eastAsia="Times New Roman" w:hAnsi="Times New Roman" w:cs="Times New Roman"/>
                <w:b/>
              </w:rPr>
              <w:t xml:space="preserve">     Size:</w:t>
            </w:r>
          </w:p>
          <w:p w14:paraId="6C2778A8" w14:textId="1CC2E6D5" w:rsidR="00F269B0" w:rsidRPr="00D94BDA" w:rsidRDefault="00A35D62" w:rsidP="00C573B7">
            <w:pPr>
              <w:contextualSpacing/>
              <w:rPr>
                <w:rFonts w:ascii="Times New Roman" w:eastAsia="Times New Roman" w:hAnsi="Times New Roman" w:cs="Times New Roman"/>
                <w:b/>
                <w:shd w:val="clear" w:color="auto" w:fill="FF9900"/>
              </w:rPr>
            </w:pPr>
            <w:r w:rsidRPr="00D94BDA">
              <w:rPr>
                <w:rFonts w:ascii="Times New Roman" w:eastAsia="Times New Roman" w:hAnsi="Times New Roman" w:cs="Times New Roman"/>
                <w:b/>
              </w:rPr>
              <w:t>Feeding tubes/PEG tube   Y</w:t>
            </w:r>
            <w:sdt>
              <w:sdtPr>
                <w:rPr>
                  <w:rFonts w:ascii="Times New Roman" w:hAnsi="Times New Roman" w:cs="Times New Roman"/>
                </w:rPr>
                <w:tag w:val="goog_rdk_12"/>
                <w:id w:val="1819690829"/>
              </w:sdtPr>
              <w:sdtContent>
                <w:r w:rsidRPr="00D94BDA">
                  <w:rPr>
                    <w:rFonts w:ascii="Segoe UI Symbol" w:eastAsia="Arial Unicode MS" w:hAnsi="Segoe UI Symbol" w:cs="Segoe UI Symbol"/>
                    <w:b/>
                  </w:rPr>
                  <w:t>☐</w:t>
                </w:r>
              </w:sdtContent>
            </w:sdt>
            <w:r w:rsidRPr="00D94BDA">
              <w:rPr>
                <w:rFonts w:ascii="Times New Roman" w:eastAsia="Times New Roman" w:hAnsi="Times New Roman" w:cs="Times New Roman"/>
                <w:b/>
              </w:rPr>
              <w:t xml:space="preserve">    </w:t>
            </w:r>
            <w:r w:rsidRPr="00D94BDA">
              <w:rPr>
                <w:rFonts w:ascii="Times New Roman" w:eastAsia="Times New Roman" w:hAnsi="Times New Roman" w:cs="Times New Roman"/>
                <w:b/>
                <w:shd w:val="clear" w:color="auto" w:fill="FFFF00"/>
              </w:rPr>
              <w:t>N</w:t>
            </w:r>
            <w:sdt>
              <w:sdtPr>
                <w:rPr>
                  <w:rFonts w:ascii="Times New Roman" w:hAnsi="Times New Roman" w:cs="Times New Roman"/>
                  <w:shd w:val="clear" w:color="auto" w:fill="FFFF00"/>
                </w:rPr>
                <w:tag w:val="goog_rdk_13"/>
                <w:id w:val="-1253424362"/>
              </w:sdtPr>
              <w:sdtEndPr>
                <w:rPr>
                  <w:shd w:val="clear" w:color="auto" w:fill="auto"/>
                </w:rPr>
              </w:sdtEndPr>
              <w:sdtContent>
                <w:sdt>
                  <w:sdtPr>
                    <w:rPr>
                      <w:rFonts w:ascii="Times New Roman" w:hAnsi="Times New Roman" w:cs="Times New Roman"/>
                      <w:shd w:val="clear" w:color="auto" w:fill="FFFF00"/>
                    </w:rPr>
                    <w:tag w:val="goog_rdk_1"/>
                    <w:id w:val="-271162992"/>
                  </w:sdtPr>
                  <w:sdtEndPr>
                    <w:rPr>
                      <w:shd w:val="clear" w:color="auto" w:fill="auto"/>
                    </w:rPr>
                  </w:sdtEndPr>
                  <w:sdtContent>
                    <w:r w:rsidR="00A00E0E" w:rsidRPr="00D94BDA">
                      <w:rPr>
                        <w:rFonts w:ascii="Times New Roman" w:eastAsia="Arial Unicode MS" w:hAnsi="Times New Roman" w:cs="Times New Roman"/>
                        <w:b/>
                        <w:shd w:val="clear" w:color="auto" w:fill="FFFF00"/>
                      </w:rPr>
                      <w:t>⏹</w:t>
                    </w:r>
                  </w:sdtContent>
                </w:sdt>
              </w:sdtContent>
            </w:sdt>
          </w:p>
          <w:p w14:paraId="366BA0D2" w14:textId="29D7F608" w:rsidR="00F269B0" w:rsidRPr="00D94BDA" w:rsidRDefault="00A35D62" w:rsidP="00CD7EB3">
            <w:pPr>
              <w:contextualSpacing/>
              <w:rPr>
                <w:rFonts w:ascii="Times New Roman" w:eastAsia="Times New Roman" w:hAnsi="Times New Roman" w:cs="Times New Roman"/>
                <w:b/>
              </w:rPr>
            </w:pPr>
            <w:r w:rsidRPr="00D94BDA">
              <w:rPr>
                <w:rFonts w:ascii="Times New Roman" w:eastAsia="Times New Roman" w:hAnsi="Times New Roman" w:cs="Times New Roman"/>
                <w:b/>
              </w:rPr>
              <w:t xml:space="preserve">     Type:</w:t>
            </w:r>
          </w:p>
        </w:tc>
        <w:tc>
          <w:tcPr>
            <w:tcW w:w="5395" w:type="dxa"/>
          </w:tcPr>
          <w:p w14:paraId="5A0575F3" w14:textId="206FFD29" w:rsidR="00F269B0" w:rsidRPr="00D94BDA" w:rsidRDefault="00134776" w:rsidP="00C573B7">
            <w:pPr>
              <w:contextualSpacing/>
              <w:rPr>
                <w:rFonts w:ascii="Times New Roman" w:eastAsia="Times New Roman" w:hAnsi="Times New Roman" w:cs="Times New Roman"/>
              </w:rPr>
            </w:pPr>
            <w:r>
              <w:rPr>
                <w:rFonts w:ascii="Times New Roman" w:eastAsia="Times New Roman" w:hAnsi="Times New Roman" w:cs="Times New Roman"/>
              </w:rPr>
              <w:t xml:space="preserve">BOWEL SOUNDS: </w:t>
            </w:r>
            <w:r w:rsidR="00A35D62" w:rsidRPr="00D94BDA">
              <w:rPr>
                <w:rFonts w:ascii="Times New Roman" w:eastAsia="Times New Roman" w:hAnsi="Times New Roman" w:cs="Times New Roman"/>
              </w:rPr>
              <w:t>Bowel sounds were normoactive upon auscultation</w:t>
            </w:r>
            <w:r>
              <w:rPr>
                <w:rFonts w:ascii="Times New Roman" w:eastAsia="Times New Roman" w:hAnsi="Times New Roman" w:cs="Times New Roman"/>
              </w:rPr>
              <w:t xml:space="preserve"> on </w:t>
            </w:r>
            <w:r w:rsidR="00E50BAC">
              <w:rPr>
                <w:rFonts w:ascii="Times New Roman" w:eastAsia="Times New Roman" w:hAnsi="Times New Roman" w:cs="Times New Roman"/>
              </w:rPr>
              <w:t xml:space="preserve">all four </w:t>
            </w:r>
            <w:r>
              <w:rPr>
                <w:rFonts w:ascii="Times New Roman" w:eastAsia="Times New Roman" w:hAnsi="Times New Roman" w:cs="Times New Roman"/>
              </w:rPr>
              <w:t>abdomen quadrants</w:t>
            </w:r>
            <w:r w:rsidR="00A35D62" w:rsidRPr="00D94BDA">
              <w:rPr>
                <w:rFonts w:ascii="Times New Roman" w:eastAsia="Times New Roman" w:hAnsi="Times New Roman" w:cs="Times New Roman"/>
              </w:rPr>
              <w:t xml:space="preserve">. </w:t>
            </w:r>
            <w:r>
              <w:rPr>
                <w:rFonts w:ascii="Times New Roman" w:eastAsia="Times New Roman" w:hAnsi="Times New Roman" w:cs="Times New Roman"/>
              </w:rPr>
              <w:t xml:space="preserve"> </w:t>
            </w:r>
            <w:r w:rsidR="00A02254">
              <w:rPr>
                <w:rFonts w:ascii="Times New Roman" w:eastAsia="Times New Roman" w:hAnsi="Times New Roman" w:cs="Times New Roman"/>
              </w:rPr>
              <w:t>The a</w:t>
            </w:r>
            <w:r w:rsidR="00A35D62" w:rsidRPr="00D94BDA">
              <w:rPr>
                <w:rFonts w:ascii="Times New Roman" w:eastAsia="Times New Roman" w:hAnsi="Times New Roman" w:cs="Times New Roman"/>
              </w:rPr>
              <w:t xml:space="preserve">bdomen is </w:t>
            </w:r>
            <w:r>
              <w:rPr>
                <w:rFonts w:ascii="Times New Roman" w:eastAsia="Times New Roman" w:hAnsi="Times New Roman" w:cs="Times New Roman"/>
              </w:rPr>
              <w:t>dry</w:t>
            </w:r>
            <w:r w:rsidR="000B6103">
              <w:rPr>
                <w:rFonts w:ascii="Times New Roman" w:eastAsia="Times New Roman" w:hAnsi="Times New Roman" w:cs="Times New Roman"/>
              </w:rPr>
              <w:t xml:space="preserve"> and</w:t>
            </w:r>
            <w:r>
              <w:rPr>
                <w:rFonts w:ascii="Times New Roman" w:eastAsia="Times New Roman" w:hAnsi="Times New Roman" w:cs="Times New Roman"/>
              </w:rPr>
              <w:t xml:space="preserve"> </w:t>
            </w:r>
            <w:r w:rsidR="00A35D62" w:rsidRPr="00D94BDA">
              <w:rPr>
                <w:rFonts w:ascii="Times New Roman" w:eastAsia="Times New Roman" w:hAnsi="Times New Roman" w:cs="Times New Roman"/>
              </w:rPr>
              <w:t>soft</w:t>
            </w:r>
            <w:r w:rsidR="000B6103">
              <w:rPr>
                <w:rFonts w:ascii="Times New Roman" w:eastAsia="Times New Roman" w:hAnsi="Times New Roman" w:cs="Times New Roman"/>
              </w:rPr>
              <w:t>.</w:t>
            </w:r>
            <w:r w:rsidR="00A35D62" w:rsidRPr="00D94BDA">
              <w:rPr>
                <w:rFonts w:ascii="Times New Roman" w:eastAsia="Times New Roman" w:hAnsi="Times New Roman" w:cs="Times New Roman"/>
              </w:rPr>
              <w:t xml:space="preserve"> </w:t>
            </w:r>
            <w:r>
              <w:rPr>
                <w:rFonts w:ascii="Times New Roman" w:eastAsia="Times New Roman" w:hAnsi="Times New Roman" w:cs="Times New Roman"/>
              </w:rPr>
              <w:t xml:space="preserve"> N</w:t>
            </w:r>
            <w:r w:rsidR="00A35D62" w:rsidRPr="00D94BDA">
              <w:rPr>
                <w:rFonts w:ascii="Times New Roman" w:eastAsia="Times New Roman" w:hAnsi="Times New Roman" w:cs="Times New Roman"/>
              </w:rPr>
              <w:t xml:space="preserve">o organomegaly </w:t>
            </w:r>
            <w:r>
              <w:rPr>
                <w:rFonts w:ascii="Times New Roman" w:eastAsia="Times New Roman" w:hAnsi="Times New Roman" w:cs="Times New Roman"/>
              </w:rPr>
              <w:t xml:space="preserve">was </w:t>
            </w:r>
            <w:r w:rsidR="00A35D62" w:rsidRPr="00D94BDA">
              <w:rPr>
                <w:rFonts w:ascii="Times New Roman" w:eastAsia="Times New Roman" w:hAnsi="Times New Roman" w:cs="Times New Roman"/>
              </w:rPr>
              <w:t>noted</w:t>
            </w:r>
            <w:r>
              <w:rPr>
                <w:rFonts w:ascii="Times New Roman" w:eastAsia="Times New Roman" w:hAnsi="Times New Roman" w:cs="Times New Roman"/>
              </w:rPr>
              <w:t xml:space="preserve"> on all four quadrants</w:t>
            </w:r>
            <w:r w:rsidR="00A35D62" w:rsidRPr="00D94BDA">
              <w:rPr>
                <w:rFonts w:ascii="Times New Roman" w:eastAsia="Times New Roman" w:hAnsi="Times New Roman" w:cs="Times New Roman"/>
              </w:rPr>
              <w:t xml:space="preserve">. </w:t>
            </w:r>
            <w:r>
              <w:rPr>
                <w:rFonts w:ascii="Times New Roman" w:eastAsia="Times New Roman" w:hAnsi="Times New Roman" w:cs="Times New Roman"/>
              </w:rPr>
              <w:t xml:space="preserve"> The abdomen</w:t>
            </w:r>
            <w:r w:rsidR="00A35D62" w:rsidRPr="00D94BDA">
              <w:rPr>
                <w:rFonts w:ascii="Times New Roman" w:eastAsia="Times New Roman" w:hAnsi="Times New Roman" w:cs="Times New Roman"/>
              </w:rPr>
              <w:t xml:space="preserve"> </w:t>
            </w:r>
            <w:r>
              <w:rPr>
                <w:rFonts w:ascii="Times New Roman" w:eastAsia="Times New Roman" w:hAnsi="Times New Roman" w:cs="Times New Roman"/>
              </w:rPr>
              <w:t>shows no rashes, lesions, lumps, or deformities.</w:t>
            </w:r>
          </w:p>
        </w:tc>
      </w:tr>
      <w:tr w:rsidR="00F269B0" w:rsidRPr="00D94BDA" w14:paraId="14073D34" w14:textId="77777777" w:rsidTr="00CD7EB3">
        <w:trPr>
          <w:trHeight w:val="710"/>
        </w:trPr>
        <w:tc>
          <w:tcPr>
            <w:tcW w:w="4128" w:type="dxa"/>
            <w:shd w:val="clear" w:color="auto" w:fill="auto"/>
          </w:tcPr>
          <w:p w14:paraId="4D039E35" w14:textId="77777777" w:rsidR="00F269B0" w:rsidRPr="00D94BDA" w:rsidRDefault="00A35D62" w:rsidP="00C573B7">
            <w:pPr>
              <w:contextualSpacing/>
              <w:rPr>
                <w:rFonts w:ascii="Times New Roman" w:eastAsia="Times New Roman" w:hAnsi="Times New Roman" w:cs="Times New Roman"/>
                <w:b/>
              </w:rPr>
            </w:pPr>
            <w:r w:rsidRPr="00D94BDA">
              <w:rPr>
                <w:rFonts w:ascii="Times New Roman" w:eastAsia="Times New Roman" w:hAnsi="Times New Roman" w:cs="Times New Roman"/>
                <w:b/>
              </w:rPr>
              <w:t xml:space="preserve">GENITOURINARY: </w:t>
            </w:r>
          </w:p>
          <w:p w14:paraId="1ED93897" w14:textId="2DAB53B2" w:rsidR="00F269B0" w:rsidRPr="00D94BDA" w:rsidRDefault="00A35D62" w:rsidP="00C573B7">
            <w:pPr>
              <w:contextualSpacing/>
              <w:rPr>
                <w:rFonts w:ascii="Times New Roman" w:eastAsia="Times New Roman" w:hAnsi="Times New Roman" w:cs="Times New Roman"/>
              </w:rPr>
            </w:pPr>
            <w:r w:rsidRPr="00D94BDA">
              <w:rPr>
                <w:rFonts w:ascii="Times New Roman" w:eastAsia="Times New Roman" w:hAnsi="Times New Roman" w:cs="Times New Roman"/>
                <w:b/>
              </w:rPr>
              <w:t>Color:</w:t>
            </w:r>
            <w:r w:rsidR="000B6103">
              <w:rPr>
                <w:rFonts w:ascii="Times New Roman" w:eastAsia="Times New Roman" w:hAnsi="Times New Roman" w:cs="Times New Roman"/>
              </w:rPr>
              <w:t xml:space="preserve"> clear</w:t>
            </w:r>
          </w:p>
          <w:p w14:paraId="0E5CAA76" w14:textId="418694C6" w:rsidR="00F269B0" w:rsidRPr="00D94BDA" w:rsidRDefault="00A35D62" w:rsidP="00C573B7">
            <w:pPr>
              <w:contextualSpacing/>
              <w:rPr>
                <w:rFonts w:ascii="Times New Roman" w:eastAsia="Times New Roman" w:hAnsi="Times New Roman" w:cs="Times New Roman"/>
              </w:rPr>
            </w:pPr>
            <w:r w:rsidRPr="00D94BDA">
              <w:rPr>
                <w:rFonts w:ascii="Times New Roman" w:eastAsia="Times New Roman" w:hAnsi="Times New Roman" w:cs="Times New Roman"/>
                <w:b/>
              </w:rPr>
              <w:t>Character:</w:t>
            </w:r>
            <w:r w:rsidR="000B6103">
              <w:rPr>
                <w:rFonts w:ascii="Times New Roman" w:eastAsia="Times New Roman" w:hAnsi="Times New Roman" w:cs="Times New Roman"/>
              </w:rPr>
              <w:t xml:space="preserve"> clear</w:t>
            </w:r>
          </w:p>
          <w:p w14:paraId="14042DC9" w14:textId="77777777" w:rsidR="00F269B0" w:rsidRPr="00D94BDA" w:rsidRDefault="00A35D62" w:rsidP="00C573B7">
            <w:pPr>
              <w:contextualSpacing/>
              <w:rPr>
                <w:rFonts w:ascii="Times New Roman" w:eastAsia="Times New Roman" w:hAnsi="Times New Roman" w:cs="Times New Roman"/>
              </w:rPr>
            </w:pPr>
            <w:r w:rsidRPr="00D94BDA">
              <w:rPr>
                <w:rFonts w:ascii="Times New Roman" w:eastAsia="Times New Roman" w:hAnsi="Times New Roman" w:cs="Times New Roman"/>
                <w:b/>
              </w:rPr>
              <w:t xml:space="preserve">Quantity of urine: </w:t>
            </w:r>
            <w:r w:rsidRPr="00D94BDA">
              <w:rPr>
                <w:rFonts w:ascii="Times New Roman" w:eastAsia="Times New Roman" w:hAnsi="Times New Roman" w:cs="Times New Roman"/>
              </w:rPr>
              <w:t>normal</w:t>
            </w:r>
          </w:p>
          <w:p w14:paraId="7F5D4558" w14:textId="39863EFA" w:rsidR="00F269B0" w:rsidRPr="00D94BDA" w:rsidRDefault="00A35D62" w:rsidP="00C573B7">
            <w:pPr>
              <w:contextualSpacing/>
              <w:rPr>
                <w:rFonts w:ascii="Times New Roman" w:eastAsia="Times New Roman" w:hAnsi="Times New Roman" w:cs="Times New Roman"/>
                <w:b/>
                <w:shd w:val="clear" w:color="auto" w:fill="FF9900"/>
              </w:rPr>
            </w:pPr>
            <w:r w:rsidRPr="00D94BDA">
              <w:rPr>
                <w:rFonts w:ascii="Times New Roman" w:eastAsia="Times New Roman" w:hAnsi="Times New Roman" w:cs="Times New Roman"/>
                <w:b/>
              </w:rPr>
              <w:t>Pain with urination:  Y</w:t>
            </w:r>
            <w:sdt>
              <w:sdtPr>
                <w:rPr>
                  <w:rFonts w:ascii="Times New Roman" w:hAnsi="Times New Roman" w:cs="Times New Roman"/>
                </w:rPr>
                <w:tag w:val="goog_rdk_14"/>
                <w:id w:val="-327665797"/>
              </w:sdtPr>
              <w:sdtContent>
                <w:r w:rsidRPr="00D94BDA">
                  <w:rPr>
                    <w:rFonts w:ascii="Segoe UI Symbol" w:eastAsia="Arial Unicode MS" w:hAnsi="Segoe UI Symbol" w:cs="Segoe UI Symbol"/>
                    <w:b/>
                  </w:rPr>
                  <w:t>☐</w:t>
                </w:r>
              </w:sdtContent>
            </w:sdt>
            <w:r w:rsidRPr="00D94BDA">
              <w:rPr>
                <w:rFonts w:ascii="Times New Roman" w:eastAsia="Times New Roman" w:hAnsi="Times New Roman" w:cs="Times New Roman"/>
                <w:b/>
              </w:rPr>
              <w:t xml:space="preserve">     </w:t>
            </w:r>
            <w:r w:rsidRPr="00D94BDA">
              <w:rPr>
                <w:rFonts w:ascii="Times New Roman" w:eastAsia="Times New Roman" w:hAnsi="Times New Roman" w:cs="Times New Roman"/>
                <w:b/>
                <w:shd w:val="clear" w:color="auto" w:fill="FFFF00"/>
              </w:rPr>
              <w:t>N</w:t>
            </w:r>
            <w:sdt>
              <w:sdtPr>
                <w:rPr>
                  <w:rFonts w:ascii="Times New Roman" w:hAnsi="Times New Roman" w:cs="Times New Roman"/>
                  <w:shd w:val="clear" w:color="auto" w:fill="FFFF00"/>
                </w:rPr>
                <w:tag w:val="goog_rdk_15"/>
                <w:id w:val="-990478288"/>
              </w:sdtPr>
              <w:sdtEndPr>
                <w:rPr>
                  <w:shd w:val="clear" w:color="auto" w:fill="auto"/>
                </w:rPr>
              </w:sdtEndPr>
              <w:sdtContent>
                <w:sdt>
                  <w:sdtPr>
                    <w:rPr>
                      <w:rFonts w:ascii="Times New Roman" w:hAnsi="Times New Roman" w:cs="Times New Roman"/>
                      <w:shd w:val="clear" w:color="auto" w:fill="FFFF00"/>
                    </w:rPr>
                    <w:tag w:val="goog_rdk_1"/>
                    <w:id w:val="189573614"/>
                  </w:sdtPr>
                  <w:sdtEndPr>
                    <w:rPr>
                      <w:shd w:val="clear" w:color="auto" w:fill="auto"/>
                    </w:rPr>
                  </w:sdtEndPr>
                  <w:sdtContent>
                    <w:r w:rsidR="00A00E0E" w:rsidRPr="00D94BDA">
                      <w:rPr>
                        <w:rFonts w:ascii="Times New Roman" w:eastAsia="Arial Unicode MS" w:hAnsi="Times New Roman" w:cs="Times New Roman"/>
                        <w:b/>
                        <w:shd w:val="clear" w:color="auto" w:fill="FFFF00"/>
                      </w:rPr>
                      <w:t>⏹</w:t>
                    </w:r>
                  </w:sdtContent>
                </w:sdt>
              </w:sdtContent>
            </w:sdt>
          </w:p>
          <w:p w14:paraId="383A2C31" w14:textId="6DC2E6ED" w:rsidR="00F269B0" w:rsidRPr="00D94BDA" w:rsidRDefault="00A35D62" w:rsidP="00C573B7">
            <w:pPr>
              <w:contextualSpacing/>
              <w:rPr>
                <w:rFonts w:ascii="Times New Roman" w:eastAsia="Times New Roman" w:hAnsi="Times New Roman" w:cs="Times New Roman"/>
                <w:b/>
                <w:shd w:val="clear" w:color="auto" w:fill="FF9900"/>
              </w:rPr>
            </w:pPr>
            <w:r w:rsidRPr="00D94BDA">
              <w:rPr>
                <w:rFonts w:ascii="Times New Roman" w:eastAsia="Times New Roman" w:hAnsi="Times New Roman" w:cs="Times New Roman"/>
                <w:b/>
              </w:rPr>
              <w:t>Dialysis:  Y</w:t>
            </w:r>
            <w:sdt>
              <w:sdtPr>
                <w:rPr>
                  <w:rFonts w:ascii="Times New Roman" w:hAnsi="Times New Roman" w:cs="Times New Roman"/>
                </w:rPr>
                <w:tag w:val="goog_rdk_16"/>
                <w:id w:val="475422262"/>
              </w:sdtPr>
              <w:sdtContent>
                <w:r w:rsidRPr="00D94BDA">
                  <w:rPr>
                    <w:rFonts w:ascii="Segoe UI Symbol" w:eastAsia="Arial Unicode MS" w:hAnsi="Segoe UI Symbol" w:cs="Segoe UI Symbol"/>
                    <w:b/>
                  </w:rPr>
                  <w:t>☐</w:t>
                </w:r>
              </w:sdtContent>
            </w:sdt>
            <w:r w:rsidRPr="00D94BDA">
              <w:rPr>
                <w:rFonts w:ascii="Times New Roman" w:eastAsia="Times New Roman" w:hAnsi="Times New Roman" w:cs="Times New Roman"/>
                <w:b/>
              </w:rPr>
              <w:t xml:space="preserve">     </w:t>
            </w:r>
            <w:r w:rsidRPr="00D94BDA">
              <w:rPr>
                <w:rFonts w:ascii="Times New Roman" w:eastAsia="Times New Roman" w:hAnsi="Times New Roman" w:cs="Times New Roman"/>
                <w:b/>
                <w:shd w:val="clear" w:color="auto" w:fill="FFFF00"/>
              </w:rPr>
              <w:t>N</w:t>
            </w:r>
            <w:sdt>
              <w:sdtPr>
                <w:rPr>
                  <w:rFonts w:ascii="Times New Roman" w:hAnsi="Times New Roman" w:cs="Times New Roman"/>
                  <w:shd w:val="clear" w:color="auto" w:fill="FFFF00"/>
                </w:rPr>
                <w:tag w:val="goog_rdk_17"/>
                <w:id w:val="-1675103574"/>
              </w:sdtPr>
              <w:sdtEndPr>
                <w:rPr>
                  <w:shd w:val="clear" w:color="auto" w:fill="auto"/>
                </w:rPr>
              </w:sdtEndPr>
              <w:sdtContent>
                <w:sdt>
                  <w:sdtPr>
                    <w:rPr>
                      <w:rFonts w:ascii="Times New Roman" w:hAnsi="Times New Roman" w:cs="Times New Roman"/>
                      <w:shd w:val="clear" w:color="auto" w:fill="FFFF00"/>
                    </w:rPr>
                    <w:tag w:val="goog_rdk_1"/>
                    <w:id w:val="-143966039"/>
                  </w:sdtPr>
                  <w:sdtEndPr>
                    <w:rPr>
                      <w:shd w:val="clear" w:color="auto" w:fill="auto"/>
                    </w:rPr>
                  </w:sdtEndPr>
                  <w:sdtContent>
                    <w:r w:rsidR="00A00E0E" w:rsidRPr="00D94BDA">
                      <w:rPr>
                        <w:rFonts w:ascii="Times New Roman" w:eastAsia="Arial Unicode MS" w:hAnsi="Times New Roman" w:cs="Times New Roman"/>
                        <w:b/>
                        <w:shd w:val="clear" w:color="auto" w:fill="FFFF00"/>
                      </w:rPr>
                      <w:t>⏹</w:t>
                    </w:r>
                  </w:sdtContent>
                </w:sdt>
              </w:sdtContent>
            </w:sdt>
          </w:p>
          <w:p w14:paraId="2ABE2AF2" w14:textId="70FD7EFD" w:rsidR="00F269B0" w:rsidRPr="00D94BDA" w:rsidRDefault="00A35D62" w:rsidP="00C573B7">
            <w:pPr>
              <w:contextualSpacing/>
              <w:rPr>
                <w:rFonts w:ascii="Times New Roman" w:eastAsia="Times New Roman" w:hAnsi="Times New Roman" w:cs="Times New Roman"/>
                <w:b/>
              </w:rPr>
            </w:pPr>
            <w:r w:rsidRPr="00D94BDA">
              <w:rPr>
                <w:rFonts w:ascii="Times New Roman" w:eastAsia="Times New Roman" w:hAnsi="Times New Roman" w:cs="Times New Roman"/>
                <w:b/>
              </w:rPr>
              <w:t xml:space="preserve">Inspection of genitals: </w:t>
            </w:r>
            <w:r w:rsidR="002C5741" w:rsidRPr="002C5741">
              <w:rPr>
                <w:rFonts w:ascii="Times New Roman" w:eastAsia="Times New Roman" w:hAnsi="Times New Roman" w:cs="Times New Roman"/>
                <w:bCs/>
              </w:rPr>
              <w:t>clean &amp; dry</w:t>
            </w:r>
          </w:p>
          <w:p w14:paraId="5C8242E7" w14:textId="05023277" w:rsidR="00F269B0" w:rsidRPr="00D94BDA" w:rsidRDefault="00A35D62" w:rsidP="00C573B7">
            <w:pPr>
              <w:contextualSpacing/>
              <w:rPr>
                <w:rFonts w:ascii="Times New Roman" w:eastAsia="Times New Roman" w:hAnsi="Times New Roman" w:cs="Times New Roman"/>
                <w:b/>
              </w:rPr>
            </w:pPr>
            <w:r w:rsidRPr="00D94BDA">
              <w:rPr>
                <w:rFonts w:ascii="Times New Roman" w:eastAsia="Times New Roman" w:hAnsi="Times New Roman" w:cs="Times New Roman"/>
                <w:b/>
              </w:rPr>
              <w:t xml:space="preserve">Catheter: </w:t>
            </w:r>
            <w:r w:rsidRPr="000B6103">
              <w:rPr>
                <w:rFonts w:ascii="Times New Roman" w:eastAsia="Times New Roman" w:hAnsi="Times New Roman" w:cs="Times New Roman"/>
                <w:b/>
              </w:rPr>
              <w:t>Y</w:t>
            </w:r>
            <w:sdt>
              <w:sdtPr>
                <w:rPr>
                  <w:rFonts w:ascii="Times New Roman" w:hAnsi="Times New Roman" w:cs="Times New Roman"/>
                </w:rPr>
                <w:tag w:val="goog_rdk_18"/>
                <w:id w:val="-483864228"/>
              </w:sdtPr>
              <w:sdtContent>
                <w:r w:rsidRPr="000B6103">
                  <w:rPr>
                    <w:rFonts w:ascii="Segoe UI Symbol" w:eastAsia="Arial Unicode MS" w:hAnsi="Segoe UI Symbol" w:cs="Segoe UI Symbol"/>
                    <w:b/>
                  </w:rPr>
                  <w:t>☐</w:t>
                </w:r>
              </w:sdtContent>
            </w:sdt>
            <w:r w:rsidRPr="00D94BDA">
              <w:rPr>
                <w:rFonts w:ascii="Times New Roman" w:eastAsia="Times New Roman" w:hAnsi="Times New Roman" w:cs="Times New Roman"/>
                <w:b/>
              </w:rPr>
              <w:t xml:space="preserve">    </w:t>
            </w:r>
            <w:r w:rsidRPr="000B6103">
              <w:rPr>
                <w:rFonts w:ascii="Times New Roman" w:eastAsia="Times New Roman" w:hAnsi="Times New Roman" w:cs="Times New Roman"/>
                <w:b/>
                <w:highlight w:val="yellow"/>
              </w:rPr>
              <w:t>N</w:t>
            </w:r>
            <w:sdt>
              <w:sdtPr>
                <w:rPr>
                  <w:rFonts w:ascii="Times New Roman" w:hAnsi="Times New Roman" w:cs="Times New Roman"/>
                  <w:highlight w:val="yellow"/>
                </w:rPr>
                <w:tag w:val="goog_rdk_19"/>
                <w:id w:val="608237232"/>
              </w:sdtPr>
              <w:sdtEndPr>
                <w:rPr>
                  <w:highlight w:val="none"/>
                </w:rPr>
              </w:sdtEndPr>
              <w:sdtContent>
                <w:sdt>
                  <w:sdtPr>
                    <w:rPr>
                      <w:rFonts w:ascii="Times New Roman" w:hAnsi="Times New Roman" w:cs="Times New Roman"/>
                      <w:highlight w:val="yellow"/>
                    </w:rPr>
                    <w:tag w:val="goog_rdk_1"/>
                    <w:id w:val="-1267230063"/>
                  </w:sdtPr>
                  <w:sdtEndPr>
                    <w:rPr>
                      <w:highlight w:val="none"/>
                    </w:rPr>
                  </w:sdtEndPr>
                  <w:sdtContent>
                    <w:r w:rsidR="00A00E0E" w:rsidRPr="000B6103">
                      <w:rPr>
                        <w:rFonts w:ascii="Times New Roman" w:eastAsia="Arial Unicode MS" w:hAnsi="Times New Roman" w:cs="Times New Roman"/>
                        <w:b/>
                        <w:highlight w:val="yellow"/>
                      </w:rPr>
                      <w:t>⏹</w:t>
                    </w:r>
                  </w:sdtContent>
                </w:sdt>
              </w:sdtContent>
            </w:sdt>
            <w:r w:rsidRPr="00D94BDA">
              <w:rPr>
                <w:rFonts w:ascii="Times New Roman" w:eastAsia="Times New Roman" w:hAnsi="Times New Roman" w:cs="Times New Roman"/>
                <w:b/>
              </w:rPr>
              <w:t xml:space="preserve">    </w:t>
            </w:r>
          </w:p>
          <w:p w14:paraId="0C4D9294" w14:textId="25163384" w:rsidR="00F269B0" w:rsidRPr="00D94BDA" w:rsidRDefault="00A35D62" w:rsidP="00C573B7">
            <w:pPr>
              <w:contextualSpacing/>
              <w:rPr>
                <w:rFonts w:ascii="Times New Roman" w:eastAsia="Times New Roman" w:hAnsi="Times New Roman" w:cs="Times New Roman"/>
                <w:b/>
              </w:rPr>
            </w:pPr>
            <w:r w:rsidRPr="00D94BDA">
              <w:rPr>
                <w:rFonts w:ascii="Times New Roman" w:eastAsia="Times New Roman" w:hAnsi="Times New Roman" w:cs="Times New Roman"/>
                <w:b/>
              </w:rPr>
              <w:t xml:space="preserve">     Type:</w:t>
            </w:r>
            <w:r w:rsidR="000B6103">
              <w:rPr>
                <w:rFonts w:ascii="Times New Roman" w:eastAsia="Times New Roman" w:hAnsi="Times New Roman" w:cs="Times New Roman"/>
                <w:b/>
              </w:rPr>
              <w:t xml:space="preserve"> </w:t>
            </w:r>
            <w:r w:rsidR="000B6103" w:rsidRPr="000B6103">
              <w:rPr>
                <w:rFonts w:ascii="Times New Roman" w:eastAsia="Times New Roman" w:hAnsi="Times New Roman" w:cs="Times New Roman"/>
                <w:bCs/>
              </w:rPr>
              <w:t>N/A</w:t>
            </w:r>
          </w:p>
          <w:p w14:paraId="16FCF882" w14:textId="721340C8" w:rsidR="00F269B0" w:rsidRPr="00D94BDA" w:rsidRDefault="00A35D62" w:rsidP="00C573B7">
            <w:pPr>
              <w:contextualSpacing/>
              <w:rPr>
                <w:rFonts w:ascii="Times New Roman" w:eastAsia="Times New Roman" w:hAnsi="Times New Roman" w:cs="Times New Roman"/>
                <w:b/>
              </w:rPr>
            </w:pPr>
            <w:r w:rsidRPr="00D94BDA">
              <w:rPr>
                <w:rFonts w:ascii="Times New Roman" w:eastAsia="Times New Roman" w:hAnsi="Times New Roman" w:cs="Times New Roman"/>
                <w:b/>
              </w:rPr>
              <w:t xml:space="preserve">     Size:</w:t>
            </w:r>
            <w:r w:rsidR="00A00E0E" w:rsidRPr="00D94BDA">
              <w:rPr>
                <w:rFonts w:ascii="Times New Roman" w:eastAsia="Times New Roman" w:hAnsi="Times New Roman" w:cs="Times New Roman"/>
                <w:b/>
              </w:rPr>
              <w:t xml:space="preserve"> </w:t>
            </w:r>
            <w:r w:rsidR="000B6103" w:rsidRPr="000B6103">
              <w:rPr>
                <w:rFonts w:ascii="Times New Roman" w:eastAsia="Times New Roman" w:hAnsi="Times New Roman" w:cs="Times New Roman"/>
                <w:bCs/>
              </w:rPr>
              <w:t>N/A</w:t>
            </w:r>
          </w:p>
        </w:tc>
        <w:tc>
          <w:tcPr>
            <w:tcW w:w="5395" w:type="dxa"/>
          </w:tcPr>
          <w:p w14:paraId="22D5E699" w14:textId="688C4464" w:rsidR="00F269B0" w:rsidRDefault="00134776" w:rsidP="00C573B7">
            <w:pPr>
              <w:contextualSpacing/>
              <w:rPr>
                <w:rFonts w:ascii="Times New Roman" w:eastAsia="Times New Roman" w:hAnsi="Times New Roman" w:cs="Times New Roman"/>
              </w:rPr>
            </w:pPr>
            <w:r>
              <w:rPr>
                <w:rFonts w:ascii="Times New Roman" w:eastAsia="Times New Roman" w:hAnsi="Times New Roman" w:cs="Times New Roman"/>
              </w:rPr>
              <w:t xml:space="preserve">COLOR: </w:t>
            </w:r>
          </w:p>
          <w:p w14:paraId="01D6444F" w14:textId="2F317CE6" w:rsidR="00134776" w:rsidRPr="00D94BDA" w:rsidRDefault="00134776" w:rsidP="00C573B7">
            <w:pPr>
              <w:contextualSpacing/>
              <w:rPr>
                <w:rFonts w:ascii="Times New Roman" w:eastAsia="Times New Roman" w:hAnsi="Times New Roman" w:cs="Times New Roman"/>
              </w:rPr>
            </w:pPr>
            <w:r>
              <w:rPr>
                <w:rFonts w:ascii="Times New Roman" w:eastAsia="Times New Roman" w:hAnsi="Times New Roman" w:cs="Times New Roman"/>
              </w:rPr>
              <w:t>CHARACTERISTIC:</w:t>
            </w:r>
            <w:r w:rsidR="000B6103">
              <w:rPr>
                <w:rFonts w:ascii="Times New Roman" w:eastAsia="Times New Roman" w:hAnsi="Times New Roman" w:cs="Times New Roman"/>
              </w:rPr>
              <w:t xml:space="preserve"> Clear</w:t>
            </w:r>
          </w:p>
        </w:tc>
      </w:tr>
      <w:tr w:rsidR="00F269B0" w:rsidRPr="00D94BDA" w14:paraId="267C3E77" w14:textId="77777777" w:rsidTr="00CD7EB3">
        <w:trPr>
          <w:trHeight w:val="1104"/>
        </w:trPr>
        <w:tc>
          <w:tcPr>
            <w:tcW w:w="4128" w:type="dxa"/>
            <w:shd w:val="clear" w:color="auto" w:fill="auto"/>
          </w:tcPr>
          <w:p w14:paraId="74C3B7B3" w14:textId="77777777" w:rsidR="00F269B0" w:rsidRPr="00D94BDA" w:rsidRDefault="00A35D62" w:rsidP="00C573B7">
            <w:pPr>
              <w:contextualSpacing/>
              <w:rPr>
                <w:rFonts w:ascii="Times New Roman" w:eastAsia="Times New Roman" w:hAnsi="Times New Roman" w:cs="Times New Roman"/>
                <w:b/>
              </w:rPr>
            </w:pPr>
            <w:r w:rsidRPr="00D94BDA">
              <w:rPr>
                <w:rFonts w:ascii="Times New Roman" w:eastAsia="Times New Roman" w:hAnsi="Times New Roman" w:cs="Times New Roman"/>
                <w:b/>
              </w:rPr>
              <w:t xml:space="preserve">MUSCULOSKELETAL: </w:t>
            </w:r>
          </w:p>
          <w:p w14:paraId="136B4DA2" w14:textId="288C7238" w:rsidR="00F269B0" w:rsidRPr="00D94BDA" w:rsidRDefault="00A35D62" w:rsidP="00C573B7">
            <w:pPr>
              <w:contextualSpacing/>
              <w:rPr>
                <w:rFonts w:ascii="Times New Roman" w:eastAsia="Times New Roman" w:hAnsi="Times New Roman" w:cs="Times New Roman"/>
              </w:rPr>
            </w:pPr>
            <w:r w:rsidRPr="00D94BDA">
              <w:rPr>
                <w:rFonts w:ascii="Times New Roman" w:eastAsia="Times New Roman" w:hAnsi="Times New Roman" w:cs="Times New Roman"/>
                <w:b/>
              </w:rPr>
              <w:t>Neurovascular status:</w:t>
            </w:r>
            <w:r w:rsidRPr="00D94BDA">
              <w:rPr>
                <w:rFonts w:ascii="Times New Roman" w:eastAsia="Times New Roman" w:hAnsi="Times New Roman" w:cs="Times New Roman"/>
              </w:rPr>
              <w:t xml:space="preserve"> </w:t>
            </w:r>
            <w:r w:rsidR="002C5741">
              <w:rPr>
                <w:rFonts w:ascii="Times New Roman" w:eastAsia="Times New Roman" w:hAnsi="Times New Roman" w:cs="Times New Roman"/>
              </w:rPr>
              <w:t>capillary refills &lt;3 bilaterally</w:t>
            </w:r>
          </w:p>
          <w:p w14:paraId="168E0038" w14:textId="258069CD" w:rsidR="00F269B0" w:rsidRPr="00D94BDA" w:rsidRDefault="00A35D62" w:rsidP="00C573B7">
            <w:pPr>
              <w:contextualSpacing/>
              <w:rPr>
                <w:rFonts w:ascii="Times New Roman" w:eastAsia="Times New Roman" w:hAnsi="Times New Roman" w:cs="Times New Roman"/>
              </w:rPr>
            </w:pPr>
            <w:r w:rsidRPr="00D94BDA">
              <w:rPr>
                <w:rFonts w:ascii="Times New Roman" w:eastAsia="Times New Roman" w:hAnsi="Times New Roman" w:cs="Times New Roman"/>
                <w:b/>
              </w:rPr>
              <w:t>ROM:</w:t>
            </w:r>
            <w:r w:rsidR="000B6103">
              <w:rPr>
                <w:rFonts w:ascii="Times New Roman" w:eastAsia="Times New Roman" w:hAnsi="Times New Roman" w:cs="Times New Roman"/>
              </w:rPr>
              <w:t xml:space="preserve"> active</w:t>
            </w:r>
          </w:p>
          <w:p w14:paraId="60AB18F1" w14:textId="3B2FB425" w:rsidR="00F269B0" w:rsidRPr="00D94BDA" w:rsidRDefault="00A35D62" w:rsidP="00C573B7">
            <w:pPr>
              <w:contextualSpacing/>
              <w:rPr>
                <w:rFonts w:ascii="Times New Roman" w:eastAsia="Times New Roman" w:hAnsi="Times New Roman" w:cs="Times New Roman"/>
              </w:rPr>
            </w:pPr>
            <w:r w:rsidRPr="00D94BDA">
              <w:rPr>
                <w:rFonts w:ascii="Times New Roman" w:eastAsia="Times New Roman" w:hAnsi="Times New Roman" w:cs="Times New Roman"/>
                <w:b/>
              </w:rPr>
              <w:t>Supportive devices:</w:t>
            </w:r>
            <w:r w:rsidRPr="00D94BDA">
              <w:rPr>
                <w:rFonts w:ascii="Times New Roman" w:eastAsia="Times New Roman" w:hAnsi="Times New Roman" w:cs="Times New Roman"/>
              </w:rPr>
              <w:t xml:space="preserve"> </w:t>
            </w:r>
            <w:r w:rsidR="00A00E0E" w:rsidRPr="00D94BDA">
              <w:rPr>
                <w:rFonts w:ascii="Times New Roman" w:eastAsia="Times New Roman" w:hAnsi="Times New Roman" w:cs="Times New Roman"/>
              </w:rPr>
              <w:t>none</w:t>
            </w:r>
          </w:p>
          <w:p w14:paraId="1EE8C306" w14:textId="78123D47" w:rsidR="00F269B0" w:rsidRPr="00D94BDA" w:rsidRDefault="00A35D62" w:rsidP="00C573B7">
            <w:pPr>
              <w:contextualSpacing/>
              <w:rPr>
                <w:rFonts w:ascii="Times New Roman" w:eastAsia="Times New Roman" w:hAnsi="Times New Roman" w:cs="Times New Roman"/>
              </w:rPr>
            </w:pPr>
            <w:r w:rsidRPr="00D94BDA">
              <w:rPr>
                <w:rFonts w:ascii="Times New Roman" w:eastAsia="Times New Roman" w:hAnsi="Times New Roman" w:cs="Times New Roman"/>
                <w:b/>
              </w:rPr>
              <w:t>Strength:</w:t>
            </w:r>
            <w:r w:rsidR="000B6103">
              <w:rPr>
                <w:rFonts w:ascii="Times New Roman" w:eastAsia="Times New Roman" w:hAnsi="Times New Roman" w:cs="Times New Roman"/>
              </w:rPr>
              <w:t xml:space="preserve"> strong</w:t>
            </w:r>
          </w:p>
          <w:p w14:paraId="628E7F1D" w14:textId="65F875B3" w:rsidR="00F269B0" w:rsidRPr="00D94BDA" w:rsidRDefault="00A35D62" w:rsidP="00C573B7">
            <w:pPr>
              <w:contextualSpacing/>
              <w:rPr>
                <w:rFonts w:ascii="Times New Roman" w:eastAsia="Times New Roman" w:hAnsi="Times New Roman" w:cs="Times New Roman"/>
                <w:b/>
              </w:rPr>
            </w:pPr>
            <w:r w:rsidRPr="00D94BDA">
              <w:rPr>
                <w:rFonts w:ascii="Times New Roman" w:eastAsia="Times New Roman" w:hAnsi="Times New Roman" w:cs="Times New Roman"/>
                <w:b/>
              </w:rPr>
              <w:lastRenderedPageBreak/>
              <w:t xml:space="preserve">ADL Assistance:   </w:t>
            </w:r>
            <w:r w:rsidRPr="00134776">
              <w:rPr>
                <w:rFonts w:ascii="Times New Roman" w:eastAsia="Times New Roman" w:hAnsi="Times New Roman" w:cs="Times New Roman"/>
                <w:b/>
                <w:highlight w:val="yellow"/>
              </w:rPr>
              <w:t>Y</w:t>
            </w:r>
            <w:sdt>
              <w:sdtPr>
                <w:rPr>
                  <w:rFonts w:ascii="Times New Roman" w:hAnsi="Times New Roman" w:cs="Times New Roman"/>
                  <w:highlight w:val="yellow"/>
                </w:rPr>
                <w:tag w:val="goog_rdk_20"/>
                <w:id w:val="904031552"/>
              </w:sdtPr>
              <w:sdtContent>
                <w:r w:rsidRPr="00134776">
                  <w:rPr>
                    <w:rFonts w:ascii="Segoe UI Symbol" w:eastAsia="Arial Unicode MS" w:hAnsi="Segoe UI Symbol" w:cs="Segoe UI Symbol"/>
                    <w:b/>
                    <w:highlight w:val="yellow"/>
                  </w:rPr>
                  <w:t>☐</w:t>
                </w:r>
              </w:sdtContent>
            </w:sdt>
            <w:r w:rsidRPr="00D94BDA">
              <w:rPr>
                <w:rFonts w:ascii="Times New Roman" w:eastAsia="Times New Roman" w:hAnsi="Times New Roman" w:cs="Times New Roman"/>
                <w:b/>
              </w:rPr>
              <w:t xml:space="preserve">   </w:t>
            </w:r>
            <w:r w:rsidRPr="00134776">
              <w:rPr>
                <w:rFonts w:ascii="Times New Roman" w:eastAsia="Times New Roman" w:hAnsi="Times New Roman" w:cs="Times New Roman"/>
                <w:b/>
                <w:shd w:val="clear" w:color="auto" w:fill="FFFFFF" w:themeFill="background1"/>
              </w:rPr>
              <w:t>N</w:t>
            </w:r>
            <w:sdt>
              <w:sdtPr>
                <w:rPr>
                  <w:rFonts w:ascii="Times New Roman" w:hAnsi="Times New Roman" w:cs="Times New Roman"/>
                  <w:shd w:val="clear" w:color="auto" w:fill="FFFFFF" w:themeFill="background1"/>
                </w:rPr>
                <w:tag w:val="goog_rdk_21"/>
                <w:id w:val="-2083977732"/>
              </w:sdtPr>
              <w:sdtEndPr>
                <w:rPr>
                  <w:shd w:val="clear" w:color="auto" w:fill="auto"/>
                </w:rPr>
              </w:sdtEndPr>
              <w:sdtContent>
                <w:sdt>
                  <w:sdtPr>
                    <w:rPr>
                      <w:rFonts w:ascii="Times New Roman" w:hAnsi="Times New Roman" w:cs="Times New Roman"/>
                      <w:shd w:val="clear" w:color="auto" w:fill="FFFFFF" w:themeFill="background1"/>
                    </w:rPr>
                    <w:tag w:val="goog_rdk_1"/>
                    <w:id w:val="211782680"/>
                  </w:sdtPr>
                  <w:sdtEndPr>
                    <w:rPr>
                      <w:shd w:val="clear" w:color="auto" w:fill="auto"/>
                    </w:rPr>
                  </w:sdtEndPr>
                  <w:sdtContent>
                    <w:r w:rsidR="00A00E0E" w:rsidRPr="00134776">
                      <w:rPr>
                        <w:rFonts w:ascii="Times New Roman" w:eastAsia="Arial Unicode MS" w:hAnsi="Times New Roman" w:cs="Times New Roman"/>
                        <w:b/>
                        <w:shd w:val="clear" w:color="auto" w:fill="FFFFFF" w:themeFill="background1"/>
                      </w:rPr>
                      <w:t>⏹</w:t>
                    </w:r>
                  </w:sdtContent>
                </w:sdt>
              </w:sdtContent>
            </w:sdt>
          </w:p>
          <w:p w14:paraId="0FAF75BF" w14:textId="7B0444CA" w:rsidR="00F269B0" w:rsidRPr="00D94BDA" w:rsidRDefault="00A35D62" w:rsidP="00C573B7">
            <w:pPr>
              <w:contextualSpacing/>
              <w:rPr>
                <w:rFonts w:ascii="Times New Roman" w:eastAsia="Times New Roman" w:hAnsi="Times New Roman" w:cs="Times New Roman"/>
                <w:b/>
              </w:rPr>
            </w:pPr>
            <w:r w:rsidRPr="00D94BDA">
              <w:rPr>
                <w:rFonts w:ascii="Times New Roman" w:eastAsia="Times New Roman" w:hAnsi="Times New Roman" w:cs="Times New Roman"/>
                <w:b/>
              </w:rPr>
              <w:t xml:space="preserve">Fall Risk:    </w:t>
            </w:r>
            <w:r w:rsidRPr="00D94BDA">
              <w:rPr>
                <w:rFonts w:ascii="Times New Roman" w:eastAsia="Times New Roman" w:hAnsi="Times New Roman" w:cs="Times New Roman"/>
                <w:b/>
                <w:shd w:val="clear" w:color="auto" w:fill="FFFF00"/>
              </w:rPr>
              <w:t>Y</w:t>
            </w:r>
            <w:sdt>
              <w:sdtPr>
                <w:rPr>
                  <w:rFonts w:ascii="Times New Roman" w:hAnsi="Times New Roman" w:cs="Times New Roman"/>
                  <w:shd w:val="clear" w:color="auto" w:fill="FFFF00"/>
                </w:rPr>
                <w:tag w:val="goog_rdk_22"/>
                <w:id w:val="-291835483"/>
              </w:sdtPr>
              <w:sdtContent>
                <w:sdt>
                  <w:sdtPr>
                    <w:rPr>
                      <w:rFonts w:ascii="Times New Roman" w:hAnsi="Times New Roman" w:cs="Times New Roman"/>
                      <w:shd w:val="clear" w:color="auto" w:fill="FFFF00"/>
                    </w:rPr>
                    <w:tag w:val="goog_rdk_1"/>
                    <w:id w:val="146324068"/>
                  </w:sdtPr>
                  <w:sdtContent>
                    <w:r w:rsidR="00A00E0E" w:rsidRPr="00D94BDA">
                      <w:rPr>
                        <w:rFonts w:ascii="Times New Roman" w:eastAsia="Arial Unicode MS" w:hAnsi="Times New Roman" w:cs="Times New Roman"/>
                        <w:b/>
                        <w:shd w:val="clear" w:color="auto" w:fill="FFFF00"/>
                      </w:rPr>
                      <w:t>⏹</w:t>
                    </w:r>
                  </w:sdtContent>
                </w:sdt>
              </w:sdtContent>
            </w:sdt>
            <w:r w:rsidRPr="00D94BDA">
              <w:rPr>
                <w:rFonts w:ascii="Times New Roman" w:eastAsia="Times New Roman" w:hAnsi="Times New Roman" w:cs="Times New Roman"/>
                <w:b/>
              </w:rPr>
              <w:t xml:space="preserve">  N</w:t>
            </w:r>
            <w:sdt>
              <w:sdtPr>
                <w:rPr>
                  <w:rFonts w:ascii="Times New Roman" w:hAnsi="Times New Roman" w:cs="Times New Roman"/>
                </w:rPr>
                <w:tag w:val="goog_rdk_23"/>
                <w:id w:val="-1113818428"/>
              </w:sdtPr>
              <w:sdtContent>
                <w:r w:rsidRPr="00D94BDA">
                  <w:rPr>
                    <w:rFonts w:ascii="Segoe UI Symbol" w:eastAsia="Arial Unicode MS" w:hAnsi="Segoe UI Symbol" w:cs="Segoe UI Symbol"/>
                    <w:b/>
                  </w:rPr>
                  <w:t>☐</w:t>
                </w:r>
              </w:sdtContent>
            </w:sdt>
          </w:p>
          <w:p w14:paraId="5944DDAD" w14:textId="3ACB8780" w:rsidR="00F269B0" w:rsidRPr="00D94BDA" w:rsidRDefault="00A35D62" w:rsidP="00C573B7">
            <w:pPr>
              <w:contextualSpacing/>
              <w:rPr>
                <w:rFonts w:ascii="Times New Roman" w:eastAsia="Times New Roman" w:hAnsi="Times New Roman" w:cs="Times New Roman"/>
                <w:b/>
              </w:rPr>
            </w:pPr>
            <w:r w:rsidRPr="00D94BDA">
              <w:rPr>
                <w:rFonts w:ascii="Times New Roman" w:eastAsia="Times New Roman" w:hAnsi="Times New Roman" w:cs="Times New Roman"/>
                <w:b/>
              </w:rPr>
              <w:t xml:space="preserve">Fall Score: </w:t>
            </w:r>
            <w:r w:rsidR="00D05737">
              <w:rPr>
                <w:rFonts w:ascii="Times New Roman" w:eastAsia="Times New Roman" w:hAnsi="Times New Roman" w:cs="Times New Roman"/>
                <w:b/>
                <w:shd w:val="clear" w:color="auto" w:fill="FFFF00"/>
              </w:rPr>
              <w:t>14</w:t>
            </w:r>
          </w:p>
          <w:p w14:paraId="41F92604" w14:textId="3CDD6ECE" w:rsidR="00F269B0" w:rsidRPr="00D05737" w:rsidRDefault="00A35D62" w:rsidP="00C573B7">
            <w:pPr>
              <w:contextualSpacing/>
              <w:rPr>
                <w:rFonts w:ascii="Times New Roman" w:eastAsia="Times New Roman" w:hAnsi="Times New Roman" w:cs="Times New Roman"/>
                <w:bCs/>
              </w:rPr>
            </w:pPr>
            <w:r w:rsidRPr="00D94BDA">
              <w:rPr>
                <w:rFonts w:ascii="Times New Roman" w:eastAsia="Times New Roman" w:hAnsi="Times New Roman" w:cs="Times New Roman"/>
                <w:b/>
              </w:rPr>
              <w:t>Activity/Mobility Status:</w:t>
            </w:r>
            <w:r w:rsidR="00D05737">
              <w:rPr>
                <w:rFonts w:ascii="Times New Roman" w:eastAsia="Times New Roman" w:hAnsi="Times New Roman" w:cs="Times New Roman"/>
                <w:b/>
              </w:rPr>
              <w:t xml:space="preserve"> </w:t>
            </w:r>
            <w:r w:rsidR="00D05737" w:rsidRPr="00D05737">
              <w:rPr>
                <w:rFonts w:ascii="Times New Roman" w:eastAsia="Times New Roman" w:hAnsi="Times New Roman" w:cs="Times New Roman"/>
                <w:bCs/>
                <w:highlight w:val="yellow"/>
              </w:rPr>
              <w:t xml:space="preserve">Stands with </w:t>
            </w:r>
            <w:proofErr w:type="gramStart"/>
            <w:r w:rsidR="00D05737" w:rsidRPr="00D05737">
              <w:rPr>
                <w:rFonts w:ascii="Times New Roman" w:eastAsia="Times New Roman" w:hAnsi="Times New Roman" w:cs="Times New Roman"/>
                <w:bCs/>
                <w:highlight w:val="yellow"/>
              </w:rPr>
              <w:t>assistance</w:t>
            </w:r>
            <w:proofErr w:type="gramEnd"/>
          </w:p>
          <w:p w14:paraId="0E343E13" w14:textId="73CBA24C" w:rsidR="00F269B0" w:rsidRPr="00D94BDA" w:rsidRDefault="00A35D62" w:rsidP="00C573B7">
            <w:pPr>
              <w:contextualSpacing/>
              <w:rPr>
                <w:rFonts w:ascii="Times New Roman" w:eastAsia="Times New Roman" w:hAnsi="Times New Roman" w:cs="Times New Roman"/>
                <w:b/>
              </w:rPr>
            </w:pPr>
            <w:r w:rsidRPr="00D94BDA">
              <w:rPr>
                <w:rFonts w:ascii="Times New Roman" w:eastAsia="Times New Roman" w:hAnsi="Times New Roman" w:cs="Times New Roman"/>
                <w:b/>
              </w:rPr>
              <w:t xml:space="preserve">Independent (up ad lib) </w:t>
            </w:r>
            <w:bookmarkStart w:id="4" w:name="bookmark=id.1fob9te" w:colFirst="0" w:colLast="0"/>
            <w:bookmarkEnd w:id="4"/>
            <w:sdt>
              <w:sdtPr>
                <w:rPr>
                  <w:rFonts w:ascii="Times New Roman" w:hAnsi="Times New Roman" w:cs="Times New Roman"/>
                  <w:shd w:val="clear" w:color="auto" w:fill="FFFF00"/>
                </w:rPr>
                <w:tag w:val="goog_rdk_1"/>
                <w:id w:val="754864385"/>
              </w:sdtPr>
              <w:sdtEndPr>
                <w:rPr>
                  <w:shd w:val="clear" w:color="auto" w:fill="auto"/>
                </w:rPr>
              </w:sdtEndPr>
              <w:sdtContent>
                <w:r w:rsidR="00A00E0E" w:rsidRPr="009836F4">
                  <w:rPr>
                    <w:rFonts w:ascii="Times New Roman" w:eastAsia="Arial Unicode MS" w:hAnsi="Times New Roman" w:cs="Times New Roman"/>
                    <w:b/>
                  </w:rPr>
                  <w:t>⏹</w:t>
                </w:r>
              </w:sdtContent>
            </w:sdt>
          </w:p>
          <w:p w14:paraId="053E117C" w14:textId="2BBF55E0" w:rsidR="00F269B0" w:rsidRPr="00D94BDA" w:rsidRDefault="00A35D62" w:rsidP="00C573B7">
            <w:pPr>
              <w:contextualSpacing/>
              <w:rPr>
                <w:rFonts w:ascii="Times New Roman" w:eastAsia="Times New Roman" w:hAnsi="Times New Roman" w:cs="Times New Roman"/>
                <w:b/>
              </w:rPr>
            </w:pPr>
            <w:r w:rsidRPr="00D94BDA">
              <w:rPr>
                <w:rFonts w:ascii="Times New Roman" w:eastAsia="Times New Roman" w:hAnsi="Times New Roman" w:cs="Times New Roman"/>
                <w:b/>
              </w:rPr>
              <w:t xml:space="preserve">Needs assistance with equipment </w:t>
            </w:r>
            <w:bookmarkStart w:id="5" w:name="bookmark=id.3znysh7" w:colFirst="0" w:colLast="0"/>
            <w:bookmarkEnd w:id="5"/>
            <w:r w:rsidRPr="00D05737">
              <w:rPr>
                <w:rFonts w:ascii="Segoe UI Symbol" w:eastAsia="Times New Roman" w:hAnsi="Segoe UI Symbol" w:cs="Segoe UI Symbol"/>
                <w:b/>
              </w:rPr>
              <w:t>☐</w:t>
            </w:r>
          </w:p>
          <w:p w14:paraId="3734A159" w14:textId="664E4C36" w:rsidR="00F269B0" w:rsidRPr="00D94BDA" w:rsidRDefault="00A35D62" w:rsidP="002C5741">
            <w:pPr>
              <w:contextualSpacing/>
              <w:rPr>
                <w:rFonts w:ascii="Times New Roman" w:eastAsia="Times New Roman" w:hAnsi="Times New Roman" w:cs="Times New Roman"/>
                <w:b/>
              </w:rPr>
            </w:pPr>
            <w:r w:rsidRPr="00D94BDA">
              <w:rPr>
                <w:rFonts w:ascii="Times New Roman" w:eastAsia="Times New Roman" w:hAnsi="Times New Roman" w:cs="Times New Roman"/>
                <w:b/>
              </w:rPr>
              <w:t>Needs support to stand and walk</w:t>
            </w:r>
            <w:bookmarkStart w:id="6" w:name="bookmark=id.2et92p0" w:colFirst="0" w:colLast="0"/>
            <w:bookmarkEnd w:id="6"/>
            <w:r w:rsidRPr="00D05737">
              <w:rPr>
                <w:rFonts w:ascii="Segoe UI Symbol" w:eastAsia="Times New Roman" w:hAnsi="Segoe UI Symbol" w:cs="Segoe UI Symbol"/>
                <w:b/>
              </w:rPr>
              <w:t>☐</w:t>
            </w:r>
          </w:p>
        </w:tc>
        <w:tc>
          <w:tcPr>
            <w:tcW w:w="5395" w:type="dxa"/>
          </w:tcPr>
          <w:p w14:paraId="00FB1B65" w14:textId="37D93F95" w:rsidR="00575C1E" w:rsidRDefault="00575C1E" w:rsidP="00C573B7">
            <w:pPr>
              <w:contextualSpacing/>
              <w:rPr>
                <w:rFonts w:ascii="Times New Roman" w:eastAsia="Times New Roman" w:hAnsi="Times New Roman" w:cs="Times New Roman"/>
              </w:rPr>
            </w:pPr>
            <w:r>
              <w:rPr>
                <w:rFonts w:ascii="Times New Roman" w:eastAsia="Times New Roman" w:hAnsi="Times New Roman" w:cs="Times New Roman"/>
              </w:rPr>
              <w:lastRenderedPageBreak/>
              <w:t xml:space="preserve">NEUROVASCULAR: </w:t>
            </w:r>
            <w:r w:rsidR="00E50BAC">
              <w:rPr>
                <w:rFonts w:ascii="Times New Roman" w:eastAsia="Times New Roman" w:hAnsi="Times New Roman" w:cs="Times New Roman"/>
              </w:rPr>
              <w:t>Capillary refills on the fingers &amp; toes are &lt;3 bilaterally. Skin is warm, dry, and scaly.</w:t>
            </w:r>
          </w:p>
          <w:p w14:paraId="37FBE1FA" w14:textId="2DFEE6DB" w:rsidR="00575C1E" w:rsidRDefault="00575C1E" w:rsidP="00C573B7">
            <w:pPr>
              <w:contextualSpacing/>
              <w:rPr>
                <w:rFonts w:ascii="Times New Roman" w:eastAsia="Times New Roman" w:hAnsi="Times New Roman" w:cs="Times New Roman"/>
              </w:rPr>
            </w:pPr>
            <w:r>
              <w:rPr>
                <w:rFonts w:ascii="Times New Roman" w:eastAsia="Times New Roman" w:hAnsi="Times New Roman" w:cs="Times New Roman"/>
              </w:rPr>
              <w:t xml:space="preserve">ROM: all extremities have </w:t>
            </w:r>
            <w:r w:rsidR="009836F4">
              <w:rPr>
                <w:rFonts w:ascii="Times New Roman" w:eastAsia="Times New Roman" w:hAnsi="Times New Roman" w:cs="Times New Roman"/>
              </w:rPr>
              <w:t>passive</w:t>
            </w:r>
            <w:r>
              <w:rPr>
                <w:rFonts w:ascii="Times New Roman" w:eastAsia="Times New Roman" w:hAnsi="Times New Roman" w:cs="Times New Roman"/>
              </w:rPr>
              <w:t xml:space="preserve"> ROM.</w:t>
            </w:r>
          </w:p>
          <w:p w14:paraId="24809B5C" w14:textId="0E21AC58" w:rsidR="00D05737" w:rsidRDefault="00575C1E" w:rsidP="000B6103">
            <w:pPr>
              <w:contextualSpacing/>
              <w:rPr>
                <w:rFonts w:ascii="Times New Roman" w:eastAsia="Times New Roman" w:hAnsi="Times New Roman" w:cs="Times New Roman"/>
              </w:rPr>
            </w:pPr>
            <w:r>
              <w:rPr>
                <w:rFonts w:ascii="Times New Roman" w:eastAsia="Times New Roman" w:hAnsi="Times New Roman" w:cs="Times New Roman"/>
              </w:rPr>
              <w:t>STRENGTH:</w:t>
            </w:r>
            <w:r w:rsidR="000B6103">
              <w:rPr>
                <w:rFonts w:ascii="Times New Roman" w:eastAsia="Times New Roman" w:hAnsi="Times New Roman" w:cs="Times New Roman"/>
              </w:rPr>
              <w:t xml:space="preserve"> Hand grips, pedal </w:t>
            </w:r>
            <w:proofErr w:type="spellStart"/>
            <w:r w:rsidR="000B6103">
              <w:rPr>
                <w:rFonts w:ascii="Times New Roman" w:eastAsia="Times New Roman" w:hAnsi="Times New Roman" w:cs="Times New Roman"/>
              </w:rPr>
              <w:t>pushes</w:t>
            </w:r>
            <w:proofErr w:type="spellEnd"/>
            <w:r w:rsidR="000B6103">
              <w:rPr>
                <w:rFonts w:ascii="Times New Roman" w:eastAsia="Times New Roman" w:hAnsi="Times New Roman" w:cs="Times New Roman"/>
              </w:rPr>
              <w:t xml:space="preserve">, and pedal pulls showed </w:t>
            </w:r>
            <w:r w:rsidR="00D05737">
              <w:rPr>
                <w:rFonts w:ascii="Times New Roman" w:eastAsia="Times New Roman" w:hAnsi="Times New Roman" w:cs="Times New Roman"/>
              </w:rPr>
              <w:t>no</w:t>
            </w:r>
            <w:r w:rsidR="000B6103">
              <w:rPr>
                <w:rFonts w:ascii="Times New Roman" w:eastAsia="Times New Roman" w:hAnsi="Times New Roman" w:cs="Times New Roman"/>
              </w:rPr>
              <w:t xml:space="preserve"> weakness </w:t>
            </w:r>
            <w:r w:rsidR="00D05737">
              <w:rPr>
                <w:rFonts w:ascii="Times New Roman" w:eastAsia="Times New Roman" w:hAnsi="Times New Roman" w:cs="Times New Roman"/>
              </w:rPr>
              <w:t>5</w:t>
            </w:r>
            <w:r w:rsidR="000B6103">
              <w:rPr>
                <w:rFonts w:ascii="Times New Roman" w:eastAsia="Times New Roman" w:hAnsi="Times New Roman" w:cs="Times New Roman"/>
              </w:rPr>
              <w:t>/5 bilaterally.</w:t>
            </w:r>
          </w:p>
          <w:p w14:paraId="791E9D0F" w14:textId="4B1D4EAD" w:rsidR="00575C1E" w:rsidRPr="00575C1E" w:rsidRDefault="00575C1E" w:rsidP="000B6103">
            <w:pPr>
              <w:contextualSpacing/>
              <w:rPr>
                <w:rFonts w:ascii="Times New Roman" w:eastAsia="Times New Roman" w:hAnsi="Times New Roman" w:cs="Times New Roman"/>
              </w:rPr>
            </w:pPr>
            <w:r>
              <w:rPr>
                <w:rFonts w:ascii="Times New Roman" w:eastAsia="Times New Roman" w:hAnsi="Times New Roman" w:cs="Times New Roman"/>
              </w:rPr>
              <w:lastRenderedPageBreak/>
              <w:t xml:space="preserve">FALL SCORE: </w:t>
            </w:r>
            <w:r w:rsidR="006D704A">
              <w:rPr>
                <w:rFonts w:ascii="Times New Roman" w:eastAsia="Times New Roman" w:hAnsi="Times New Roman" w:cs="Times New Roman"/>
                <w:shd w:val="clear" w:color="auto" w:fill="FFFF00"/>
              </w:rPr>
              <w:t>14</w:t>
            </w:r>
            <w:r w:rsidR="00D05737">
              <w:rPr>
                <w:rFonts w:ascii="Times New Roman" w:eastAsia="Times New Roman" w:hAnsi="Times New Roman" w:cs="Times New Roman"/>
                <w:shd w:val="clear" w:color="auto" w:fill="FFFF00"/>
              </w:rPr>
              <w:t xml:space="preserve"> The client admitted to having fallen in the last month.</w:t>
            </w:r>
          </w:p>
        </w:tc>
      </w:tr>
      <w:tr w:rsidR="00F269B0" w:rsidRPr="00D94BDA" w14:paraId="40810C8C" w14:textId="77777777" w:rsidTr="00CD7EB3">
        <w:trPr>
          <w:trHeight w:val="864"/>
        </w:trPr>
        <w:tc>
          <w:tcPr>
            <w:tcW w:w="4128" w:type="dxa"/>
            <w:shd w:val="clear" w:color="auto" w:fill="auto"/>
          </w:tcPr>
          <w:p w14:paraId="07751202" w14:textId="77777777" w:rsidR="00F269B0" w:rsidRPr="00D94BDA" w:rsidRDefault="00A35D62" w:rsidP="00C573B7">
            <w:pPr>
              <w:contextualSpacing/>
              <w:rPr>
                <w:rFonts w:ascii="Times New Roman" w:eastAsia="Times New Roman" w:hAnsi="Times New Roman" w:cs="Times New Roman"/>
                <w:b/>
              </w:rPr>
            </w:pPr>
            <w:r w:rsidRPr="00D94BDA">
              <w:rPr>
                <w:rFonts w:ascii="Times New Roman" w:eastAsia="Times New Roman" w:hAnsi="Times New Roman" w:cs="Times New Roman"/>
                <w:b/>
              </w:rPr>
              <w:lastRenderedPageBreak/>
              <w:t xml:space="preserve">NEUROLOGICAL: </w:t>
            </w:r>
          </w:p>
          <w:p w14:paraId="314081BD" w14:textId="0BD6307A" w:rsidR="00F269B0" w:rsidRPr="009836F4" w:rsidRDefault="00A35D62" w:rsidP="00C573B7">
            <w:pPr>
              <w:contextualSpacing/>
              <w:rPr>
                <w:rFonts w:ascii="Times New Roman" w:eastAsia="Times New Roman" w:hAnsi="Times New Roman" w:cs="Times New Roman"/>
                <w:bCs/>
              </w:rPr>
            </w:pPr>
            <w:r w:rsidRPr="00D94BDA">
              <w:rPr>
                <w:rFonts w:ascii="Times New Roman" w:eastAsia="Times New Roman" w:hAnsi="Times New Roman" w:cs="Times New Roman"/>
                <w:b/>
              </w:rPr>
              <w:t xml:space="preserve">MAEW:   </w:t>
            </w:r>
            <w:r w:rsidRPr="00D05737">
              <w:rPr>
                <w:rFonts w:ascii="Times New Roman" w:eastAsia="Times New Roman" w:hAnsi="Times New Roman" w:cs="Times New Roman"/>
                <w:b/>
                <w:highlight w:val="yellow"/>
              </w:rPr>
              <w:t>Y</w:t>
            </w:r>
            <w:sdt>
              <w:sdtPr>
                <w:rPr>
                  <w:rFonts w:ascii="Times New Roman" w:hAnsi="Times New Roman" w:cs="Times New Roman"/>
                  <w:highlight w:val="yellow"/>
                </w:rPr>
                <w:tag w:val="goog_rdk_24"/>
                <w:id w:val="290724446"/>
              </w:sdtPr>
              <w:sdtContent>
                <w:sdt>
                  <w:sdtPr>
                    <w:rPr>
                      <w:rFonts w:ascii="Times New Roman" w:hAnsi="Times New Roman" w:cs="Times New Roman"/>
                      <w:highlight w:val="yellow"/>
                    </w:rPr>
                    <w:tag w:val="goog_rdk_1"/>
                    <w:id w:val="273839043"/>
                  </w:sdtPr>
                  <w:sdtEndPr>
                    <w:rPr>
                      <w:shd w:val="clear" w:color="auto" w:fill="FFFF00"/>
                    </w:rPr>
                  </w:sdtEndPr>
                  <w:sdtContent>
                    <w:r w:rsidR="00A00E0E" w:rsidRPr="00D05737">
                      <w:rPr>
                        <w:rFonts w:ascii="Times New Roman" w:eastAsia="Arial Unicode MS" w:hAnsi="Times New Roman" w:cs="Times New Roman"/>
                        <w:b/>
                        <w:highlight w:val="yellow"/>
                      </w:rPr>
                      <w:t>⏹</w:t>
                    </w:r>
                  </w:sdtContent>
                </w:sdt>
              </w:sdtContent>
            </w:sdt>
            <w:r w:rsidRPr="00D94BDA">
              <w:rPr>
                <w:rFonts w:ascii="Times New Roman" w:eastAsia="Times New Roman" w:hAnsi="Times New Roman" w:cs="Times New Roman"/>
                <w:b/>
              </w:rPr>
              <w:t xml:space="preserve">       </w:t>
            </w:r>
            <w:r w:rsidRPr="00D05737">
              <w:rPr>
                <w:rFonts w:ascii="Times New Roman" w:eastAsia="Times New Roman" w:hAnsi="Times New Roman" w:cs="Times New Roman"/>
                <w:b/>
              </w:rPr>
              <w:t>N</w:t>
            </w:r>
            <w:sdt>
              <w:sdtPr>
                <w:rPr>
                  <w:rFonts w:ascii="Times New Roman" w:hAnsi="Times New Roman" w:cs="Times New Roman"/>
                </w:rPr>
                <w:tag w:val="goog_rdk_25"/>
                <w:id w:val="-945622896"/>
              </w:sdtPr>
              <w:sdtContent>
                <w:r w:rsidRPr="00D05737">
                  <w:rPr>
                    <w:rFonts w:ascii="Segoe UI Symbol" w:eastAsia="Arial Unicode MS" w:hAnsi="Segoe UI Symbol" w:cs="Segoe UI Symbol"/>
                    <w:b/>
                  </w:rPr>
                  <w:t>☐</w:t>
                </w:r>
              </w:sdtContent>
            </w:sdt>
          </w:p>
          <w:p w14:paraId="12BDED2E" w14:textId="570354D1" w:rsidR="00F269B0" w:rsidRPr="00D94BDA" w:rsidRDefault="00A35D62" w:rsidP="00C573B7">
            <w:pPr>
              <w:contextualSpacing/>
              <w:rPr>
                <w:rFonts w:ascii="Times New Roman" w:eastAsia="Times New Roman" w:hAnsi="Times New Roman" w:cs="Times New Roman"/>
                <w:b/>
              </w:rPr>
            </w:pPr>
            <w:r w:rsidRPr="00D94BDA">
              <w:rPr>
                <w:rFonts w:ascii="Times New Roman" w:eastAsia="Times New Roman" w:hAnsi="Times New Roman" w:cs="Times New Roman"/>
                <w:b/>
              </w:rPr>
              <w:t xml:space="preserve">PERLA:    </w:t>
            </w:r>
            <w:r w:rsidRPr="00D94BDA">
              <w:rPr>
                <w:rFonts w:ascii="Times New Roman" w:eastAsia="Times New Roman" w:hAnsi="Times New Roman" w:cs="Times New Roman"/>
                <w:b/>
                <w:shd w:val="clear" w:color="auto" w:fill="FFFF00"/>
              </w:rPr>
              <w:t>Y</w:t>
            </w:r>
            <w:sdt>
              <w:sdtPr>
                <w:rPr>
                  <w:rFonts w:ascii="Times New Roman" w:hAnsi="Times New Roman" w:cs="Times New Roman"/>
                  <w:shd w:val="clear" w:color="auto" w:fill="FFFF00"/>
                </w:rPr>
                <w:tag w:val="goog_rdk_26"/>
                <w:id w:val="1069701124"/>
              </w:sdtPr>
              <w:sdtEndPr>
                <w:rPr>
                  <w:shd w:val="clear" w:color="auto" w:fill="auto"/>
                </w:rPr>
              </w:sdtEndPr>
              <w:sdtContent>
                <w:sdt>
                  <w:sdtPr>
                    <w:rPr>
                      <w:rFonts w:ascii="Times New Roman" w:hAnsi="Times New Roman" w:cs="Times New Roman"/>
                      <w:shd w:val="clear" w:color="auto" w:fill="FFFF00"/>
                    </w:rPr>
                    <w:tag w:val="goog_rdk_1"/>
                    <w:id w:val="466560756"/>
                  </w:sdtPr>
                  <w:sdtEndPr>
                    <w:rPr>
                      <w:shd w:val="clear" w:color="auto" w:fill="auto"/>
                    </w:rPr>
                  </w:sdtEndPr>
                  <w:sdtContent>
                    <w:r w:rsidR="00A00E0E" w:rsidRPr="00D94BDA">
                      <w:rPr>
                        <w:rFonts w:ascii="Times New Roman" w:eastAsia="Arial Unicode MS" w:hAnsi="Times New Roman" w:cs="Times New Roman"/>
                        <w:b/>
                        <w:shd w:val="clear" w:color="auto" w:fill="FFFF00"/>
                      </w:rPr>
                      <w:t>⏹</w:t>
                    </w:r>
                  </w:sdtContent>
                </w:sdt>
              </w:sdtContent>
            </w:sdt>
            <w:r w:rsidRPr="00D94BDA">
              <w:rPr>
                <w:rFonts w:ascii="Times New Roman" w:eastAsia="Times New Roman" w:hAnsi="Times New Roman" w:cs="Times New Roman"/>
                <w:b/>
              </w:rPr>
              <w:t xml:space="preserve">       N</w:t>
            </w:r>
            <w:sdt>
              <w:sdtPr>
                <w:rPr>
                  <w:rFonts w:ascii="Times New Roman" w:hAnsi="Times New Roman" w:cs="Times New Roman"/>
                </w:rPr>
                <w:tag w:val="goog_rdk_27"/>
                <w:id w:val="-234246463"/>
              </w:sdtPr>
              <w:sdtContent>
                <w:r w:rsidRPr="00D94BDA">
                  <w:rPr>
                    <w:rFonts w:ascii="Segoe UI Symbol" w:eastAsia="Arial Unicode MS" w:hAnsi="Segoe UI Symbol" w:cs="Segoe UI Symbol"/>
                    <w:b/>
                  </w:rPr>
                  <w:t>☐</w:t>
                </w:r>
              </w:sdtContent>
            </w:sdt>
          </w:p>
          <w:p w14:paraId="1B40B60F" w14:textId="185CB4B2" w:rsidR="00F269B0" w:rsidRPr="00D94BDA" w:rsidRDefault="00A35D62" w:rsidP="00C573B7">
            <w:pPr>
              <w:contextualSpacing/>
              <w:rPr>
                <w:rFonts w:ascii="Times New Roman" w:eastAsia="Times New Roman" w:hAnsi="Times New Roman" w:cs="Times New Roman"/>
                <w:b/>
              </w:rPr>
            </w:pPr>
            <w:r w:rsidRPr="00D94BDA">
              <w:rPr>
                <w:rFonts w:ascii="Times New Roman" w:eastAsia="Times New Roman" w:hAnsi="Times New Roman" w:cs="Times New Roman"/>
                <w:b/>
              </w:rPr>
              <w:t xml:space="preserve">Strength Equal:   </w:t>
            </w:r>
            <w:r w:rsidRPr="00D05737">
              <w:rPr>
                <w:rFonts w:ascii="Times New Roman" w:eastAsia="Times New Roman" w:hAnsi="Times New Roman" w:cs="Times New Roman"/>
                <w:b/>
                <w:highlight w:val="yellow"/>
              </w:rPr>
              <w:t>Y</w:t>
            </w:r>
            <w:sdt>
              <w:sdtPr>
                <w:rPr>
                  <w:rFonts w:ascii="Times New Roman" w:hAnsi="Times New Roman" w:cs="Times New Roman"/>
                  <w:highlight w:val="yellow"/>
                </w:rPr>
                <w:tag w:val="goog_rdk_28"/>
                <w:id w:val="2043081818"/>
              </w:sdtPr>
              <w:sdtEndPr>
                <w:rPr>
                  <w:highlight w:val="none"/>
                </w:rPr>
              </w:sdtEndPr>
              <w:sdtContent>
                <w:sdt>
                  <w:sdtPr>
                    <w:rPr>
                      <w:rFonts w:ascii="Times New Roman" w:hAnsi="Times New Roman" w:cs="Times New Roman"/>
                      <w:highlight w:val="yellow"/>
                    </w:rPr>
                    <w:tag w:val="goog_rdk_1"/>
                    <w:id w:val="1505548817"/>
                  </w:sdtPr>
                  <w:sdtEndPr>
                    <w:rPr>
                      <w:highlight w:val="none"/>
                    </w:rPr>
                  </w:sdtEndPr>
                  <w:sdtContent>
                    <w:r w:rsidR="00A00E0E" w:rsidRPr="00D05737">
                      <w:rPr>
                        <w:rFonts w:ascii="Times New Roman" w:eastAsia="Arial Unicode MS" w:hAnsi="Times New Roman" w:cs="Times New Roman"/>
                        <w:b/>
                        <w:highlight w:val="yellow"/>
                      </w:rPr>
                      <w:t>⏹</w:t>
                    </w:r>
                  </w:sdtContent>
                </w:sdt>
              </w:sdtContent>
            </w:sdt>
            <w:r w:rsidRPr="00D94BDA">
              <w:rPr>
                <w:rFonts w:ascii="Times New Roman" w:eastAsia="Times New Roman" w:hAnsi="Times New Roman" w:cs="Times New Roman"/>
                <w:b/>
              </w:rPr>
              <w:t xml:space="preserve">   </w:t>
            </w:r>
            <w:r w:rsidRPr="00D05737">
              <w:rPr>
                <w:rFonts w:ascii="Times New Roman" w:eastAsia="Times New Roman" w:hAnsi="Times New Roman" w:cs="Times New Roman"/>
                <w:b/>
              </w:rPr>
              <w:t>N</w:t>
            </w:r>
            <w:sdt>
              <w:sdtPr>
                <w:rPr>
                  <w:rFonts w:ascii="Times New Roman" w:hAnsi="Times New Roman" w:cs="Times New Roman"/>
                </w:rPr>
                <w:tag w:val="goog_rdk_29"/>
                <w:id w:val="-1950156705"/>
              </w:sdtPr>
              <w:sdtContent>
                <w:r w:rsidRPr="00D05737">
                  <w:rPr>
                    <w:rFonts w:ascii="Segoe UI Symbol" w:eastAsia="Arial Unicode MS" w:hAnsi="Segoe UI Symbol" w:cs="Segoe UI Symbol"/>
                    <w:b/>
                  </w:rPr>
                  <w:t>☐</w:t>
                </w:r>
              </w:sdtContent>
            </w:sdt>
          </w:p>
          <w:p w14:paraId="1C9527B5" w14:textId="77777777" w:rsidR="00F269B0" w:rsidRPr="00D94BDA" w:rsidRDefault="00A35D62" w:rsidP="00C573B7">
            <w:pPr>
              <w:contextualSpacing/>
              <w:rPr>
                <w:rFonts w:ascii="Times New Roman" w:eastAsia="Times New Roman" w:hAnsi="Times New Roman" w:cs="Times New Roman"/>
                <w:b/>
              </w:rPr>
            </w:pPr>
            <w:r w:rsidRPr="00D94BDA">
              <w:rPr>
                <w:rFonts w:ascii="Times New Roman" w:eastAsia="Times New Roman" w:hAnsi="Times New Roman" w:cs="Times New Roman"/>
                <w:b/>
              </w:rPr>
              <w:t>if no -   Legs</w:t>
            </w:r>
            <w:sdt>
              <w:sdtPr>
                <w:rPr>
                  <w:rFonts w:ascii="Times New Roman" w:hAnsi="Times New Roman" w:cs="Times New Roman"/>
                </w:rPr>
                <w:tag w:val="goog_rdk_30"/>
                <w:id w:val="-1334529270"/>
              </w:sdtPr>
              <w:sdtContent>
                <w:r w:rsidRPr="00D94BDA">
                  <w:rPr>
                    <w:rFonts w:ascii="Segoe UI Symbol" w:eastAsia="Arial Unicode MS" w:hAnsi="Segoe UI Symbol" w:cs="Segoe UI Symbol"/>
                    <w:b/>
                  </w:rPr>
                  <w:t>☐</w:t>
                </w:r>
              </w:sdtContent>
            </w:sdt>
            <w:r w:rsidRPr="00D94BDA">
              <w:rPr>
                <w:rFonts w:ascii="Times New Roman" w:eastAsia="Times New Roman" w:hAnsi="Times New Roman" w:cs="Times New Roman"/>
                <w:b/>
              </w:rPr>
              <w:t xml:space="preserve">   Arms</w:t>
            </w:r>
            <w:sdt>
              <w:sdtPr>
                <w:rPr>
                  <w:rFonts w:ascii="Times New Roman" w:hAnsi="Times New Roman" w:cs="Times New Roman"/>
                </w:rPr>
                <w:tag w:val="goog_rdk_31"/>
                <w:id w:val="-591385562"/>
              </w:sdtPr>
              <w:sdtContent>
                <w:r w:rsidRPr="00D94BDA">
                  <w:rPr>
                    <w:rFonts w:ascii="Segoe UI Symbol" w:eastAsia="Arial Unicode MS" w:hAnsi="Segoe UI Symbol" w:cs="Segoe UI Symbol"/>
                    <w:b/>
                  </w:rPr>
                  <w:t>☐</w:t>
                </w:r>
              </w:sdtContent>
            </w:sdt>
            <w:r w:rsidRPr="00D94BDA">
              <w:rPr>
                <w:rFonts w:ascii="Times New Roman" w:eastAsia="Times New Roman" w:hAnsi="Times New Roman" w:cs="Times New Roman"/>
                <w:b/>
              </w:rPr>
              <w:t xml:space="preserve">   </w:t>
            </w:r>
            <w:r w:rsidRPr="00E641CF">
              <w:rPr>
                <w:rFonts w:ascii="Times New Roman" w:eastAsia="Times New Roman" w:hAnsi="Times New Roman" w:cs="Times New Roman"/>
                <w:b/>
                <w:shd w:val="clear" w:color="auto" w:fill="FFFF00"/>
              </w:rPr>
              <w:t>Both</w:t>
            </w:r>
            <w:sdt>
              <w:sdtPr>
                <w:rPr>
                  <w:rFonts w:ascii="Times New Roman" w:hAnsi="Times New Roman" w:cs="Times New Roman"/>
                  <w:shd w:val="clear" w:color="auto" w:fill="FFFF00"/>
                </w:rPr>
                <w:tag w:val="goog_rdk_32"/>
                <w:id w:val="265810527"/>
              </w:sdtPr>
              <w:sdtEndPr>
                <w:rPr>
                  <w:shd w:val="clear" w:color="auto" w:fill="auto"/>
                </w:rPr>
              </w:sdtEndPr>
              <w:sdtContent>
                <w:r w:rsidRPr="00E641CF">
                  <w:rPr>
                    <w:rFonts w:ascii="Segoe UI Symbol" w:eastAsia="Arial Unicode MS" w:hAnsi="Segoe UI Symbol" w:cs="Segoe UI Symbol"/>
                    <w:b/>
                    <w:shd w:val="clear" w:color="auto" w:fill="FFFF00"/>
                  </w:rPr>
                  <w:t>☐</w:t>
                </w:r>
              </w:sdtContent>
            </w:sdt>
          </w:p>
          <w:p w14:paraId="2120FE75" w14:textId="77777777" w:rsidR="00F269B0" w:rsidRPr="00D94BDA" w:rsidRDefault="00A35D62" w:rsidP="00C573B7">
            <w:pPr>
              <w:contextualSpacing/>
              <w:rPr>
                <w:rFonts w:ascii="Times New Roman" w:eastAsia="Times New Roman" w:hAnsi="Times New Roman" w:cs="Times New Roman"/>
              </w:rPr>
            </w:pPr>
            <w:r w:rsidRPr="00D94BDA">
              <w:rPr>
                <w:rFonts w:ascii="Times New Roman" w:eastAsia="Times New Roman" w:hAnsi="Times New Roman" w:cs="Times New Roman"/>
                <w:b/>
              </w:rPr>
              <w:t>Orientation:</w:t>
            </w:r>
            <w:r w:rsidRPr="00D94BDA">
              <w:rPr>
                <w:rFonts w:ascii="Times New Roman" w:eastAsia="Times New Roman" w:hAnsi="Times New Roman" w:cs="Times New Roman"/>
              </w:rPr>
              <w:t xml:space="preserve"> noted</w:t>
            </w:r>
          </w:p>
          <w:p w14:paraId="09CE8EB9" w14:textId="77777777" w:rsidR="00F269B0" w:rsidRPr="00D94BDA" w:rsidRDefault="00A35D62" w:rsidP="00C573B7">
            <w:pPr>
              <w:contextualSpacing/>
              <w:rPr>
                <w:rFonts w:ascii="Times New Roman" w:eastAsia="Times New Roman" w:hAnsi="Times New Roman" w:cs="Times New Roman"/>
              </w:rPr>
            </w:pPr>
            <w:r w:rsidRPr="00D94BDA">
              <w:rPr>
                <w:rFonts w:ascii="Times New Roman" w:eastAsia="Times New Roman" w:hAnsi="Times New Roman" w:cs="Times New Roman"/>
                <w:b/>
              </w:rPr>
              <w:t>Mental Status:</w:t>
            </w:r>
            <w:r w:rsidRPr="00D94BDA">
              <w:rPr>
                <w:rFonts w:ascii="Times New Roman" w:eastAsia="Times New Roman" w:hAnsi="Times New Roman" w:cs="Times New Roman"/>
              </w:rPr>
              <w:t xml:space="preserve"> </w:t>
            </w:r>
            <w:proofErr w:type="gramStart"/>
            <w:r w:rsidRPr="00D94BDA">
              <w:rPr>
                <w:rFonts w:ascii="Times New Roman" w:eastAsia="Times New Roman" w:hAnsi="Times New Roman" w:cs="Times New Roman"/>
              </w:rPr>
              <w:t>noted</w:t>
            </w:r>
            <w:proofErr w:type="gramEnd"/>
          </w:p>
          <w:p w14:paraId="5445F5DE" w14:textId="713CE3F7" w:rsidR="00F269B0" w:rsidRPr="00D94BDA" w:rsidRDefault="00A35D62" w:rsidP="00C573B7">
            <w:pPr>
              <w:contextualSpacing/>
              <w:rPr>
                <w:rFonts w:ascii="Times New Roman" w:eastAsia="Times New Roman" w:hAnsi="Times New Roman" w:cs="Times New Roman"/>
              </w:rPr>
            </w:pPr>
            <w:r w:rsidRPr="00D94BDA">
              <w:rPr>
                <w:rFonts w:ascii="Times New Roman" w:eastAsia="Times New Roman" w:hAnsi="Times New Roman" w:cs="Times New Roman"/>
                <w:b/>
              </w:rPr>
              <w:t>Speech:</w:t>
            </w:r>
            <w:r w:rsidRPr="00D94BDA">
              <w:rPr>
                <w:rFonts w:ascii="Times New Roman" w:eastAsia="Times New Roman" w:hAnsi="Times New Roman" w:cs="Times New Roman"/>
              </w:rPr>
              <w:t xml:space="preserve"> clear</w:t>
            </w:r>
          </w:p>
          <w:p w14:paraId="1AF63B5D" w14:textId="77777777" w:rsidR="00F269B0" w:rsidRPr="00D94BDA" w:rsidRDefault="00A35D62" w:rsidP="00C573B7">
            <w:pPr>
              <w:contextualSpacing/>
              <w:rPr>
                <w:rFonts w:ascii="Times New Roman" w:eastAsia="Times New Roman" w:hAnsi="Times New Roman" w:cs="Times New Roman"/>
              </w:rPr>
            </w:pPr>
            <w:r w:rsidRPr="00D94BDA">
              <w:rPr>
                <w:rFonts w:ascii="Times New Roman" w:eastAsia="Times New Roman" w:hAnsi="Times New Roman" w:cs="Times New Roman"/>
                <w:b/>
              </w:rPr>
              <w:t>Sensory:</w:t>
            </w:r>
            <w:r w:rsidRPr="00D94BDA">
              <w:rPr>
                <w:rFonts w:ascii="Times New Roman" w:eastAsia="Times New Roman" w:hAnsi="Times New Roman" w:cs="Times New Roman"/>
              </w:rPr>
              <w:t xml:space="preserve"> normal</w:t>
            </w:r>
          </w:p>
          <w:p w14:paraId="73501FF8" w14:textId="77777777" w:rsidR="00F269B0" w:rsidRPr="00D94BDA" w:rsidRDefault="00A35D62" w:rsidP="00C573B7">
            <w:pPr>
              <w:contextualSpacing/>
              <w:rPr>
                <w:rFonts w:ascii="Times New Roman" w:eastAsia="Times New Roman" w:hAnsi="Times New Roman" w:cs="Times New Roman"/>
              </w:rPr>
            </w:pPr>
            <w:r w:rsidRPr="00D94BDA">
              <w:rPr>
                <w:rFonts w:ascii="Times New Roman" w:eastAsia="Times New Roman" w:hAnsi="Times New Roman" w:cs="Times New Roman"/>
                <w:b/>
              </w:rPr>
              <w:t>LOC:</w:t>
            </w:r>
            <w:r w:rsidRPr="00D94BDA">
              <w:rPr>
                <w:rFonts w:ascii="Times New Roman" w:eastAsia="Times New Roman" w:hAnsi="Times New Roman" w:cs="Times New Roman"/>
              </w:rPr>
              <w:t xml:space="preserve"> alert</w:t>
            </w:r>
          </w:p>
        </w:tc>
        <w:tc>
          <w:tcPr>
            <w:tcW w:w="5395" w:type="dxa"/>
          </w:tcPr>
          <w:p w14:paraId="552E9EF6" w14:textId="77777777" w:rsidR="00FC000D" w:rsidRDefault="00FC000D" w:rsidP="00FC000D">
            <w:pPr>
              <w:contextualSpacing/>
              <w:rPr>
                <w:rFonts w:ascii="Times New Roman" w:eastAsia="Times New Roman" w:hAnsi="Times New Roman" w:cs="Times New Roman"/>
              </w:rPr>
            </w:pPr>
            <w:r>
              <w:rPr>
                <w:rFonts w:ascii="Times New Roman" w:eastAsia="Times New Roman" w:hAnsi="Times New Roman" w:cs="Times New Roman"/>
              </w:rPr>
              <w:t xml:space="preserve">ORIENTATION: </w:t>
            </w:r>
            <w:r w:rsidRPr="00D94BDA">
              <w:rPr>
                <w:rFonts w:ascii="Times New Roman" w:eastAsia="Times New Roman" w:hAnsi="Times New Roman" w:cs="Times New Roman"/>
              </w:rPr>
              <w:t xml:space="preserve">The client </w:t>
            </w:r>
            <w:r>
              <w:rPr>
                <w:rFonts w:ascii="Times New Roman" w:eastAsia="Times New Roman" w:hAnsi="Times New Roman" w:cs="Times New Roman"/>
              </w:rPr>
              <w:t>is</w:t>
            </w:r>
            <w:r w:rsidRPr="00D94BDA">
              <w:rPr>
                <w:rFonts w:ascii="Times New Roman" w:eastAsia="Times New Roman" w:hAnsi="Times New Roman" w:cs="Times New Roman"/>
              </w:rPr>
              <w:t xml:space="preserve"> alert and oriented to person, place, time, and situation.</w:t>
            </w:r>
          </w:p>
          <w:p w14:paraId="5AC94F04" w14:textId="714E4C3A" w:rsidR="00FC000D" w:rsidRDefault="00FC000D" w:rsidP="00C573B7">
            <w:pPr>
              <w:contextualSpacing/>
              <w:rPr>
                <w:rFonts w:ascii="Times New Roman" w:eastAsia="Times New Roman" w:hAnsi="Times New Roman" w:cs="Times New Roman"/>
              </w:rPr>
            </w:pPr>
            <w:r>
              <w:rPr>
                <w:rFonts w:ascii="Times New Roman" w:eastAsia="Times New Roman" w:hAnsi="Times New Roman" w:cs="Times New Roman"/>
              </w:rPr>
              <w:t xml:space="preserve">COGNITION/MENTAL: The client’s cognition is </w:t>
            </w:r>
            <w:proofErr w:type="gramStart"/>
            <w:r>
              <w:rPr>
                <w:rFonts w:ascii="Times New Roman" w:eastAsia="Times New Roman" w:hAnsi="Times New Roman" w:cs="Times New Roman"/>
              </w:rPr>
              <w:t>normal</w:t>
            </w:r>
            <w:proofErr w:type="gramEnd"/>
          </w:p>
          <w:p w14:paraId="6625B822" w14:textId="72F41DB0" w:rsidR="009836F4" w:rsidRDefault="00FC000D" w:rsidP="009836F4">
            <w:pPr>
              <w:contextualSpacing/>
              <w:rPr>
                <w:rFonts w:ascii="Times New Roman" w:eastAsia="Times New Roman" w:hAnsi="Times New Roman" w:cs="Times New Roman"/>
              </w:rPr>
            </w:pPr>
            <w:r>
              <w:rPr>
                <w:rFonts w:ascii="Times New Roman" w:eastAsia="Times New Roman" w:hAnsi="Times New Roman" w:cs="Times New Roman"/>
              </w:rPr>
              <w:t>SPEECH: The client’s speech is clear</w:t>
            </w:r>
          </w:p>
          <w:p w14:paraId="63E76E58" w14:textId="7D4F4C0E" w:rsidR="00F269B0" w:rsidRPr="00D94BDA" w:rsidRDefault="00FC000D" w:rsidP="009836F4">
            <w:pPr>
              <w:contextualSpacing/>
              <w:rPr>
                <w:rFonts w:ascii="Times New Roman" w:eastAsia="Times New Roman" w:hAnsi="Times New Roman" w:cs="Times New Roman"/>
              </w:rPr>
            </w:pPr>
            <w:r>
              <w:rPr>
                <w:rFonts w:ascii="Times New Roman" w:eastAsia="Times New Roman" w:hAnsi="Times New Roman" w:cs="Times New Roman"/>
              </w:rPr>
              <w:t>LOC:  The client is alert and awake and answers questions appropriately.</w:t>
            </w:r>
          </w:p>
        </w:tc>
      </w:tr>
      <w:tr w:rsidR="00F269B0" w:rsidRPr="00D94BDA" w14:paraId="5A5EDF50" w14:textId="77777777" w:rsidTr="00CD7EB3">
        <w:trPr>
          <w:trHeight w:val="1475"/>
        </w:trPr>
        <w:tc>
          <w:tcPr>
            <w:tcW w:w="4128" w:type="dxa"/>
          </w:tcPr>
          <w:p w14:paraId="31CB23E3" w14:textId="77777777" w:rsidR="00F269B0" w:rsidRPr="00D94BDA" w:rsidRDefault="00A35D62" w:rsidP="00C573B7">
            <w:pPr>
              <w:contextualSpacing/>
              <w:rPr>
                <w:rFonts w:ascii="Times New Roman" w:eastAsia="Times New Roman" w:hAnsi="Times New Roman" w:cs="Times New Roman"/>
                <w:b/>
              </w:rPr>
            </w:pPr>
            <w:r w:rsidRPr="00D94BDA">
              <w:rPr>
                <w:rFonts w:ascii="Times New Roman" w:eastAsia="Times New Roman" w:hAnsi="Times New Roman" w:cs="Times New Roman"/>
                <w:b/>
              </w:rPr>
              <w:t>PSYCHOSOCIAL/CULTURAL:</w:t>
            </w:r>
          </w:p>
          <w:p w14:paraId="592C8AD0" w14:textId="2ACB164A" w:rsidR="00F269B0" w:rsidRPr="00D94BDA" w:rsidRDefault="00A35D62" w:rsidP="00C573B7">
            <w:pPr>
              <w:contextualSpacing/>
              <w:rPr>
                <w:rFonts w:ascii="Times New Roman" w:eastAsia="Times New Roman" w:hAnsi="Times New Roman" w:cs="Times New Roman"/>
              </w:rPr>
            </w:pPr>
            <w:r w:rsidRPr="00D94BDA">
              <w:rPr>
                <w:rFonts w:ascii="Times New Roman" w:eastAsia="Times New Roman" w:hAnsi="Times New Roman" w:cs="Times New Roman"/>
                <w:b/>
              </w:rPr>
              <w:t xml:space="preserve">Coping method(s): </w:t>
            </w:r>
            <w:r w:rsidRPr="00D94BDA">
              <w:rPr>
                <w:rFonts w:ascii="Times New Roman" w:eastAsia="Times New Roman" w:hAnsi="Times New Roman" w:cs="Times New Roman"/>
              </w:rPr>
              <w:t xml:space="preserve"> </w:t>
            </w:r>
            <w:r w:rsidR="00D05737">
              <w:rPr>
                <w:rFonts w:ascii="Times New Roman" w:eastAsia="Times New Roman" w:hAnsi="Times New Roman" w:cs="Times New Roman"/>
              </w:rPr>
              <w:t>Wife and cat</w:t>
            </w:r>
          </w:p>
          <w:p w14:paraId="1CD6351E" w14:textId="77777777" w:rsidR="00F269B0" w:rsidRPr="00D94BDA" w:rsidRDefault="00A35D62" w:rsidP="00C573B7">
            <w:pPr>
              <w:contextualSpacing/>
              <w:rPr>
                <w:rFonts w:ascii="Times New Roman" w:eastAsia="Times New Roman" w:hAnsi="Times New Roman" w:cs="Times New Roman"/>
              </w:rPr>
            </w:pPr>
            <w:r w:rsidRPr="00D94BDA">
              <w:rPr>
                <w:rFonts w:ascii="Times New Roman" w:eastAsia="Times New Roman" w:hAnsi="Times New Roman" w:cs="Times New Roman"/>
                <w:b/>
              </w:rPr>
              <w:t xml:space="preserve">Developmental level: </w:t>
            </w:r>
            <w:r w:rsidRPr="00D94BDA">
              <w:rPr>
                <w:rFonts w:ascii="Times New Roman" w:eastAsia="Times New Roman" w:hAnsi="Times New Roman" w:cs="Times New Roman"/>
              </w:rPr>
              <w:t>Generativity vs. Stagnation</w:t>
            </w:r>
          </w:p>
          <w:p w14:paraId="60C0746C" w14:textId="2D753B9C" w:rsidR="00F269B0" w:rsidRDefault="00A35D62" w:rsidP="00C573B7">
            <w:pPr>
              <w:contextualSpacing/>
              <w:rPr>
                <w:rFonts w:ascii="Times New Roman" w:eastAsia="Times New Roman" w:hAnsi="Times New Roman" w:cs="Times New Roman"/>
                <w:b/>
              </w:rPr>
            </w:pPr>
            <w:r w:rsidRPr="00D94BDA">
              <w:rPr>
                <w:rFonts w:ascii="Times New Roman" w:eastAsia="Times New Roman" w:hAnsi="Times New Roman" w:cs="Times New Roman"/>
                <w:b/>
              </w:rPr>
              <w:t>Religion &amp; what it means to pt.:</w:t>
            </w:r>
          </w:p>
          <w:p w14:paraId="057C95A9" w14:textId="7CAE8BE6" w:rsidR="00E50EE0" w:rsidRPr="00E641CF" w:rsidRDefault="00D05737" w:rsidP="00C573B7">
            <w:pPr>
              <w:contextualSpacing/>
              <w:rPr>
                <w:rFonts w:ascii="Times New Roman" w:eastAsia="Times New Roman" w:hAnsi="Times New Roman" w:cs="Times New Roman"/>
                <w:bCs/>
              </w:rPr>
            </w:pPr>
            <w:r>
              <w:rPr>
                <w:rFonts w:ascii="Times New Roman" w:eastAsia="Times New Roman" w:hAnsi="Times New Roman" w:cs="Times New Roman"/>
                <w:bCs/>
              </w:rPr>
              <w:t>The client is a Christian.</w:t>
            </w:r>
          </w:p>
          <w:p w14:paraId="523F39BC" w14:textId="0BFC6D99" w:rsidR="00E50EE0" w:rsidRPr="00D05737" w:rsidRDefault="00A35D62" w:rsidP="002C5741">
            <w:pPr>
              <w:contextualSpacing/>
              <w:rPr>
                <w:rFonts w:ascii="Times New Roman" w:eastAsia="Times New Roman" w:hAnsi="Times New Roman" w:cs="Times New Roman"/>
                <w:bCs/>
              </w:rPr>
            </w:pPr>
            <w:r w:rsidRPr="00D94BDA">
              <w:rPr>
                <w:rFonts w:ascii="Times New Roman" w:eastAsia="Times New Roman" w:hAnsi="Times New Roman" w:cs="Times New Roman"/>
                <w:b/>
              </w:rPr>
              <w:t>Personal/Family Data (Think about home environment, family structure, and available family support):</w:t>
            </w:r>
            <w:r w:rsidR="00D94BDA">
              <w:rPr>
                <w:rFonts w:ascii="Times New Roman" w:eastAsia="Times New Roman" w:hAnsi="Times New Roman" w:cs="Times New Roman"/>
                <w:b/>
              </w:rPr>
              <w:t xml:space="preserve"> </w:t>
            </w:r>
            <w:r w:rsidR="00D05737">
              <w:rPr>
                <w:rFonts w:ascii="Times New Roman" w:eastAsia="Times New Roman" w:hAnsi="Times New Roman" w:cs="Times New Roman"/>
                <w:bCs/>
              </w:rPr>
              <w:t>The client lives with his wife and a cat. No kids.</w:t>
            </w:r>
          </w:p>
        </w:tc>
        <w:tc>
          <w:tcPr>
            <w:tcW w:w="5395" w:type="dxa"/>
          </w:tcPr>
          <w:p w14:paraId="24A8E27D" w14:textId="4B150C03" w:rsidR="00F269B0" w:rsidRDefault="00FC000D" w:rsidP="00C573B7">
            <w:pPr>
              <w:contextualSpacing/>
              <w:rPr>
                <w:rFonts w:ascii="Times New Roman" w:eastAsia="Times New Roman" w:hAnsi="Times New Roman" w:cs="Times New Roman"/>
              </w:rPr>
            </w:pPr>
            <w:r>
              <w:rPr>
                <w:rFonts w:ascii="Times New Roman" w:eastAsia="Times New Roman" w:hAnsi="Times New Roman" w:cs="Times New Roman"/>
              </w:rPr>
              <w:t xml:space="preserve">COPING METHODS: The client </w:t>
            </w:r>
            <w:r w:rsidR="00E641CF">
              <w:rPr>
                <w:rFonts w:ascii="Times New Roman" w:eastAsia="Times New Roman" w:hAnsi="Times New Roman" w:cs="Times New Roman"/>
              </w:rPr>
              <w:t>is</w:t>
            </w:r>
            <w:r w:rsidR="00D05737">
              <w:rPr>
                <w:rFonts w:ascii="Times New Roman" w:eastAsia="Times New Roman" w:hAnsi="Times New Roman" w:cs="Times New Roman"/>
              </w:rPr>
              <w:t xml:space="preserve"> a</w:t>
            </w:r>
            <w:r w:rsidR="00E641CF">
              <w:rPr>
                <w:rFonts w:ascii="Times New Roman" w:eastAsia="Times New Roman" w:hAnsi="Times New Roman" w:cs="Times New Roman"/>
              </w:rPr>
              <w:t xml:space="preserve"> </w:t>
            </w:r>
            <w:r w:rsidR="00D05737">
              <w:rPr>
                <w:rFonts w:ascii="Times New Roman" w:eastAsia="Times New Roman" w:hAnsi="Times New Roman" w:cs="Times New Roman"/>
              </w:rPr>
              <w:t>Christian.</w:t>
            </w:r>
          </w:p>
          <w:p w14:paraId="5E96CDB7" w14:textId="5F550C16" w:rsidR="00FC000D" w:rsidRPr="00D94BDA" w:rsidRDefault="00FC000D" w:rsidP="00C573B7">
            <w:pPr>
              <w:contextualSpacing/>
              <w:rPr>
                <w:rFonts w:ascii="Times New Roman" w:eastAsia="Times New Roman" w:hAnsi="Times New Roman" w:cs="Times New Roman"/>
              </w:rPr>
            </w:pPr>
            <w:r>
              <w:rPr>
                <w:rFonts w:ascii="Times New Roman" w:eastAsia="Times New Roman" w:hAnsi="Times New Roman" w:cs="Times New Roman"/>
              </w:rPr>
              <w:t xml:space="preserve">DEVELOPMENTAL LEVEL: </w:t>
            </w:r>
            <w:r w:rsidR="00D05737">
              <w:rPr>
                <w:rFonts w:ascii="Times New Roman" w:eastAsia="Times New Roman" w:hAnsi="Times New Roman" w:cs="Times New Roman"/>
                <w:bCs/>
              </w:rPr>
              <w:t>The client has a Bachelor of Science in Recreation Administration degree.</w:t>
            </w:r>
          </w:p>
        </w:tc>
      </w:tr>
    </w:tbl>
    <w:p w14:paraId="412D358E" w14:textId="77777777" w:rsidR="00FC000D" w:rsidRDefault="00FC000D">
      <w:pPr>
        <w:keepNext/>
        <w:pBdr>
          <w:top w:val="nil"/>
          <w:left w:val="nil"/>
          <w:bottom w:val="nil"/>
          <w:right w:val="nil"/>
          <w:between w:val="nil"/>
        </w:pBdr>
        <w:spacing w:after="200"/>
        <w:jc w:val="center"/>
        <w:rPr>
          <w:rFonts w:ascii="Times New Roman" w:eastAsia="Times New Roman" w:hAnsi="Times New Roman" w:cs="Times New Roman"/>
          <w:b/>
          <w:color w:val="000000"/>
        </w:rPr>
      </w:pPr>
    </w:p>
    <w:p w14:paraId="23A833C6" w14:textId="77777777" w:rsidR="00D91924" w:rsidRDefault="00D91924">
      <w:pPr>
        <w:rPr>
          <w:rFonts w:ascii="Times New Roman" w:eastAsia="Times New Roman" w:hAnsi="Times New Roman" w:cs="Times New Roman"/>
          <w:b/>
          <w:color w:val="000000"/>
        </w:rPr>
      </w:pPr>
      <w:r>
        <w:rPr>
          <w:rFonts w:ascii="Times New Roman" w:eastAsia="Times New Roman" w:hAnsi="Times New Roman" w:cs="Times New Roman"/>
          <w:b/>
          <w:color w:val="000000"/>
        </w:rPr>
        <w:br w:type="page"/>
      </w:r>
    </w:p>
    <w:p w14:paraId="0518ED93" w14:textId="3E1E18BF" w:rsidR="00F269B0" w:rsidRPr="00D94BDA" w:rsidRDefault="00A35D62">
      <w:pPr>
        <w:keepNext/>
        <w:pBdr>
          <w:top w:val="nil"/>
          <w:left w:val="nil"/>
          <w:bottom w:val="nil"/>
          <w:right w:val="nil"/>
          <w:between w:val="nil"/>
        </w:pBdr>
        <w:spacing w:after="200"/>
        <w:jc w:val="center"/>
        <w:rPr>
          <w:rFonts w:ascii="Times New Roman" w:eastAsia="Times New Roman" w:hAnsi="Times New Roman" w:cs="Times New Roman"/>
          <w:b/>
          <w:color w:val="000000"/>
        </w:rPr>
      </w:pPr>
      <w:r w:rsidRPr="00D94BDA">
        <w:rPr>
          <w:rFonts w:ascii="Times New Roman" w:eastAsia="Times New Roman" w:hAnsi="Times New Roman" w:cs="Times New Roman"/>
          <w:b/>
          <w:color w:val="000000"/>
        </w:rPr>
        <w:lastRenderedPageBreak/>
        <w:t xml:space="preserve">Vital Signs, 2 sets (5 points) – </w:t>
      </w:r>
      <w:r w:rsidRPr="00D94BDA">
        <w:rPr>
          <w:rFonts w:ascii="Times New Roman" w:eastAsia="Times New Roman" w:hAnsi="Times New Roman" w:cs="Times New Roman"/>
          <w:b/>
          <w:color w:val="000000"/>
          <w:highlight w:val="yellow"/>
        </w:rPr>
        <w:t>HIGHLIGHT ALL ABNORMAL VITAL SIGNS</w:t>
      </w:r>
    </w:p>
    <w:tbl>
      <w:tblPr>
        <w:tblStyle w:val="af6"/>
        <w:tblW w:w="79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5"/>
        <w:gridCol w:w="1170"/>
        <w:gridCol w:w="1440"/>
        <w:gridCol w:w="1530"/>
        <w:gridCol w:w="1350"/>
        <w:gridCol w:w="1260"/>
      </w:tblGrid>
      <w:tr w:rsidR="006D704A" w:rsidRPr="00D94BDA" w14:paraId="579E7EDD" w14:textId="56922BE4" w:rsidTr="006D704A">
        <w:trPr>
          <w:trHeight w:val="144"/>
          <w:jc w:val="center"/>
        </w:trPr>
        <w:tc>
          <w:tcPr>
            <w:tcW w:w="1165" w:type="dxa"/>
            <w:vAlign w:val="center"/>
          </w:tcPr>
          <w:p w14:paraId="285ECEC9" w14:textId="77777777" w:rsidR="006D704A" w:rsidRPr="00D94BDA" w:rsidRDefault="006D704A" w:rsidP="00E641CF">
            <w:pPr>
              <w:contextualSpacing/>
              <w:jc w:val="center"/>
              <w:rPr>
                <w:rFonts w:ascii="Times New Roman" w:eastAsia="Times New Roman" w:hAnsi="Times New Roman" w:cs="Times New Roman"/>
                <w:b/>
              </w:rPr>
            </w:pPr>
            <w:r w:rsidRPr="00D94BDA">
              <w:rPr>
                <w:rFonts w:ascii="Times New Roman" w:eastAsia="Times New Roman" w:hAnsi="Times New Roman" w:cs="Times New Roman"/>
                <w:b/>
              </w:rPr>
              <w:t>Time</w:t>
            </w:r>
          </w:p>
        </w:tc>
        <w:tc>
          <w:tcPr>
            <w:tcW w:w="1170" w:type="dxa"/>
            <w:vAlign w:val="center"/>
          </w:tcPr>
          <w:p w14:paraId="582FB934" w14:textId="77777777" w:rsidR="006D704A" w:rsidRPr="00D94BDA" w:rsidRDefault="006D704A" w:rsidP="00E641CF">
            <w:pPr>
              <w:contextualSpacing/>
              <w:jc w:val="center"/>
              <w:rPr>
                <w:rFonts w:ascii="Times New Roman" w:eastAsia="Times New Roman" w:hAnsi="Times New Roman" w:cs="Times New Roman"/>
                <w:b/>
              </w:rPr>
            </w:pPr>
            <w:r w:rsidRPr="00D94BDA">
              <w:rPr>
                <w:rFonts w:ascii="Times New Roman" w:eastAsia="Times New Roman" w:hAnsi="Times New Roman" w:cs="Times New Roman"/>
                <w:b/>
              </w:rPr>
              <w:t>Pulse</w:t>
            </w:r>
          </w:p>
        </w:tc>
        <w:tc>
          <w:tcPr>
            <w:tcW w:w="1440" w:type="dxa"/>
            <w:vAlign w:val="center"/>
          </w:tcPr>
          <w:p w14:paraId="39E0E4F8" w14:textId="77777777" w:rsidR="006D704A" w:rsidRPr="00D94BDA" w:rsidRDefault="006D704A" w:rsidP="00E641CF">
            <w:pPr>
              <w:contextualSpacing/>
              <w:jc w:val="center"/>
              <w:rPr>
                <w:rFonts w:ascii="Times New Roman" w:eastAsia="Times New Roman" w:hAnsi="Times New Roman" w:cs="Times New Roman"/>
                <w:b/>
              </w:rPr>
            </w:pPr>
            <w:r w:rsidRPr="00D94BDA">
              <w:rPr>
                <w:rFonts w:ascii="Times New Roman" w:eastAsia="Times New Roman" w:hAnsi="Times New Roman" w:cs="Times New Roman"/>
                <w:b/>
              </w:rPr>
              <w:t>B/P</w:t>
            </w:r>
          </w:p>
        </w:tc>
        <w:tc>
          <w:tcPr>
            <w:tcW w:w="1530" w:type="dxa"/>
            <w:vAlign w:val="center"/>
          </w:tcPr>
          <w:p w14:paraId="03BCD936" w14:textId="77777777" w:rsidR="006D704A" w:rsidRPr="00D94BDA" w:rsidRDefault="006D704A" w:rsidP="00E641CF">
            <w:pPr>
              <w:contextualSpacing/>
              <w:jc w:val="center"/>
              <w:rPr>
                <w:rFonts w:ascii="Times New Roman" w:eastAsia="Times New Roman" w:hAnsi="Times New Roman" w:cs="Times New Roman"/>
                <w:b/>
              </w:rPr>
            </w:pPr>
            <w:r w:rsidRPr="00D94BDA">
              <w:rPr>
                <w:rFonts w:ascii="Times New Roman" w:eastAsia="Times New Roman" w:hAnsi="Times New Roman" w:cs="Times New Roman"/>
                <w:b/>
              </w:rPr>
              <w:t>Resp Rate</w:t>
            </w:r>
          </w:p>
        </w:tc>
        <w:tc>
          <w:tcPr>
            <w:tcW w:w="1350" w:type="dxa"/>
            <w:vAlign w:val="center"/>
          </w:tcPr>
          <w:p w14:paraId="7EE59B4B" w14:textId="77777777" w:rsidR="006D704A" w:rsidRPr="00D94BDA" w:rsidRDefault="006D704A" w:rsidP="00E641CF">
            <w:pPr>
              <w:contextualSpacing/>
              <w:jc w:val="center"/>
              <w:rPr>
                <w:rFonts w:ascii="Times New Roman" w:eastAsia="Times New Roman" w:hAnsi="Times New Roman" w:cs="Times New Roman"/>
                <w:b/>
              </w:rPr>
            </w:pPr>
            <w:r w:rsidRPr="00D94BDA">
              <w:rPr>
                <w:rFonts w:ascii="Times New Roman" w:eastAsia="Times New Roman" w:hAnsi="Times New Roman" w:cs="Times New Roman"/>
                <w:b/>
              </w:rPr>
              <w:t>Temp</w:t>
            </w:r>
          </w:p>
        </w:tc>
        <w:tc>
          <w:tcPr>
            <w:tcW w:w="1260" w:type="dxa"/>
            <w:vAlign w:val="center"/>
          </w:tcPr>
          <w:p w14:paraId="4762EE22" w14:textId="5E9DCCF5" w:rsidR="006D704A" w:rsidRPr="00D94BDA" w:rsidRDefault="006D704A" w:rsidP="00E641CF">
            <w:pPr>
              <w:contextualSpacing/>
              <w:jc w:val="center"/>
              <w:rPr>
                <w:rFonts w:ascii="Times New Roman" w:eastAsia="Times New Roman" w:hAnsi="Times New Roman" w:cs="Times New Roman"/>
                <w:b/>
              </w:rPr>
            </w:pPr>
            <w:r w:rsidRPr="00D94BDA">
              <w:rPr>
                <w:rFonts w:ascii="Times New Roman" w:eastAsia="Times New Roman" w:hAnsi="Times New Roman" w:cs="Times New Roman"/>
                <w:b/>
              </w:rPr>
              <w:t>Oxygen</w:t>
            </w:r>
          </w:p>
        </w:tc>
      </w:tr>
      <w:tr w:rsidR="006D704A" w:rsidRPr="00D94BDA" w14:paraId="6C20D32E" w14:textId="6E108062" w:rsidTr="006D704A">
        <w:trPr>
          <w:trHeight w:val="576"/>
          <w:jc w:val="center"/>
        </w:trPr>
        <w:tc>
          <w:tcPr>
            <w:tcW w:w="1165" w:type="dxa"/>
            <w:shd w:val="clear" w:color="auto" w:fill="auto"/>
            <w:vAlign w:val="center"/>
          </w:tcPr>
          <w:p w14:paraId="7675CED5" w14:textId="7279A2F5" w:rsidR="006D704A" w:rsidRPr="00D94BDA" w:rsidRDefault="006D704A" w:rsidP="00E641CF">
            <w:pPr>
              <w:contextualSpacing/>
              <w:jc w:val="center"/>
              <w:rPr>
                <w:rFonts w:ascii="Times New Roman" w:eastAsia="Times New Roman" w:hAnsi="Times New Roman" w:cs="Times New Roman"/>
              </w:rPr>
            </w:pPr>
            <w:r>
              <w:rPr>
                <w:rFonts w:ascii="Times New Roman" w:eastAsia="Times New Roman" w:hAnsi="Times New Roman" w:cs="Times New Roman"/>
              </w:rPr>
              <w:t>0700</w:t>
            </w:r>
          </w:p>
        </w:tc>
        <w:tc>
          <w:tcPr>
            <w:tcW w:w="1170" w:type="dxa"/>
            <w:shd w:val="clear" w:color="auto" w:fill="auto"/>
            <w:vAlign w:val="center"/>
          </w:tcPr>
          <w:p w14:paraId="208CA676" w14:textId="5F099BF1" w:rsidR="006D704A" w:rsidRPr="00D94BDA" w:rsidRDefault="006D704A" w:rsidP="00E641CF">
            <w:pPr>
              <w:contextualSpacing/>
              <w:jc w:val="center"/>
              <w:rPr>
                <w:rFonts w:ascii="Times New Roman" w:eastAsia="Times New Roman" w:hAnsi="Times New Roman" w:cs="Times New Roman"/>
              </w:rPr>
            </w:pPr>
            <w:r>
              <w:rPr>
                <w:rFonts w:ascii="Times New Roman" w:eastAsia="Times New Roman" w:hAnsi="Times New Roman" w:cs="Times New Roman"/>
              </w:rPr>
              <w:t>111</w:t>
            </w:r>
          </w:p>
        </w:tc>
        <w:tc>
          <w:tcPr>
            <w:tcW w:w="1440" w:type="dxa"/>
            <w:shd w:val="clear" w:color="auto" w:fill="auto"/>
            <w:vAlign w:val="center"/>
          </w:tcPr>
          <w:p w14:paraId="4EDAB1B1" w14:textId="522D2015" w:rsidR="006D704A" w:rsidRPr="00D94BDA" w:rsidRDefault="006D704A" w:rsidP="00E641CF">
            <w:pPr>
              <w:contextualSpacing/>
              <w:jc w:val="center"/>
              <w:rPr>
                <w:rFonts w:ascii="Times New Roman" w:eastAsia="Times New Roman" w:hAnsi="Times New Roman" w:cs="Times New Roman"/>
              </w:rPr>
            </w:pPr>
            <w:r>
              <w:rPr>
                <w:rFonts w:ascii="Times New Roman" w:eastAsia="Times New Roman" w:hAnsi="Times New Roman" w:cs="Times New Roman"/>
              </w:rPr>
              <w:t>112/77</w:t>
            </w:r>
          </w:p>
        </w:tc>
        <w:tc>
          <w:tcPr>
            <w:tcW w:w="1530" w:type="dxa"/>
            <w:shd w:val="clear" w:color="auto" w:fill="FFFF00"/>
            <w:vAlign w:val="center"/>
          </w:tcPr>
          <w:p w14:paraId="36DFAF50" w14:textId="16607B76" w:rsidR="006D704A" w:rsidRPr="00D94BDA" w:rsidRDefault="006D704A" w:rsidP="00E641CF">
            <w:pPr>
              <w:contextualSpacing/>
              <w:jc w:val="center"/>
              <w:rPr>
                <w:rFonts w:ascii="Times New Roman" w:eastAsia="Times New Roman" w:hAnsi="Times New Roman" w:cs="Times New Roman"/>
              </w:rPr>
            </w:pPr>
            <w:r>
              <w:rPr>
                <w:rFonts w:ascii="Times New Roman" w:eastAsia="Times New Roman" w:hAnsi="Times New Roman" w:cs="Times New Roman"/>
              </w:rPr>
              <w:t>29</w:t>
            </w:r>
          </w:p>
        </w:tc>
        <w:tc>
          <w:tcPr>
            <w:tcW w:w="1350" w:type="dxa"/>
            <w:shd w:val="clear" w:color="auto" w:fill="auto"/>
            <w:vAlign w:val="center"/>
          </w:tcPr>
          <w:p w14:paraId="3E556C00" w14:textId="3D17BDE1" w:rsidR="006D704A" w:rsidRPr="00D94BDA" w:rsidRDefault="006D704A" w:rsidP="00E641CF">
            <w:pPr>
              <w:contextualSpacing/>
              <w:jc w:val="center"/>
              <w:rPr>
                <w:rFonts w:ascii="Times New Roman" w:eastAsia="Times New Roman" w:hAnsi="Times New Roman" w:cs="Times New Roman"/>
              </w:rPr>
            </w:pPr>
            <w:r>
              <w:rPr>
                <w:rFonts w:ascii="Times New Roman" w:eastAsia="Times New Roman" w:hAnsi="Times New Roman" w:cs="Times New Roman"/>
              </w:rPr>
              <w:t xml:space="preserve">98.2ᵒF </w:t>
            </w:r>
          </w:p>
        </w:tc>
        <w:tc>
          <w:tcPr>
            <w:tcW w:w="1260" w:type="dxa"/>
            <w:vAlign w:val="center"/>
          </w:tcPr>
          <w:p w14:paraId="456BD481" w14:textId="3B9589CF" w:rsidR="006D704A" w:rsidRDefault="006D704A" w:rsidP="00E641CF">
            <w:pPr>
              <w:contextualSpacing/>
              <w:jc w:val="center"/>
              <w:rPr>
                <w:rFonts w:ascii="Times New Roman" w:eastAsia="Times New Roman" w:hAnsi="Times New Roman" w:cs="Times New Roman"/>
              </w:rPr>
            </w:pPr>
            <w:r>
              <w:rPr>
                <w:rFonts w:ascii="Times New Roman" w:eastAsia="Times New Roman" w:hAnsi="Times New Roman" w:cs="Times New Roman"/>
              </w:rPr>
              <w:t>97% Room Air</w:t>
            </w:r>
          </w:p>
        </w:tc>
      </w:tr>
      <w:tr w:rsidR="006D704A" w:rsidRPr="00D94BDA" w14:paraId="6D6692D7" w14:textId="29B16345" w:rsidTr="006D704A">
        <w:trPr>
          <w:trHeight w:val="576"/>
          <w:jc w:val="center"/>
        </w:trPr>
        <w:tc>
          <w:tcPr>
            <w:tcW w:w="1165" w:type="dxa"/>
            <w:shd w:val="clear" w:color="auto" w:fill="auto"/>
            <w:vAlign w:val="center"/>
          </w:tcPr>
          <w:p w14:paraId="42528ADD" w14:textId="7EB77842" w:rsidR="006D704A" w:rsidRPr="00D94BDA" w:rsidRDefault="006D704A" w:rsidP="00E641CF">
            <w:pPr>
              <w:contextualSpacing/>
              <w:jc w:val="center"/>
              <w:rPr>
                <w:rFonts w:ascii="Times New Roman" w:eastAsia="Times New Roman" w:hAnsi="Times New Roman" w:cs="Times New Roman"/>
              </w:rPr>
            </w:pPr>
            <w:r>
              <w:rPr>
                <w:rFonts w:ascii="Times New Roman" w:eastAsia="Times New Roman" w:hAnsi="Times New Roman" w:cs="Times New Roman"/>
              </w:rPr>
              <w:t>1700</w:t>
            </w:r>
          </w:p>
        </w:tc>
        <w:tc>
          <w:tcPr>
            <w:tcW w:w="1170" w:type="dxa"/>
            <w:shd w:val="clear" w:color="auto" w:fill="auto"/>
            <w:vAlign w:val="center"/>
          </w:tcPr>
          <w:p w14:paraId="73A62390" w14:textId="20A52129" w:rsidR="006D704A" w:rsidRPr="00D94BDA" w:rsidRDefault="006D704A" w:rsidP="00E641CF">
            <w:pPr>
              <w:contextualSpacing/>
              <w:jc w:val="center"/>
              <w:rPr>
                <w:rFonts w:ascii="Times New Roman" w:eastAsia="Times New Roman" w:hAnsi="Times New Roman" w:cs="Times New Roman"/>
              </w:rPr>
            </w:pPr>
            <w:r>
              <w:rPr>
                <w:rFonts w:ascii="Times New Roman" w:eastAsia="Times New Roman" w:hAnsi="Times New Roman" w:cs="Times New Roman"/>
              </w:rPr>
              <w:t>77</w:t>
            </w:r>
          </w:p>
        </w:tc>
        <w:tc>
          <w:tcPr>
            <w:tcW w:w="1440" w:type="dxa"/>
            <w:shd w:val="clear" w:color="auto" w:fill="auto"/>
            <w:vAlign w:val="center"/>
          </w:tcPr>
          <w:p w14:paraId="47AF3F00" w14:textId="1362EA42" w:rsidR="006D704A" w:rsidRPr="00D94BDA" w:rsidRDefault="006D704A" w:rsidP="00E641CF">
            <w:pPr>
              <w:contextualSpacing/>
              <w:jc w:val="center"/>
              <w:rPr>
                <w:rFonts w:ascii="Times New Roman" w:eastAsia="Times New Roman" w:hAnsi="Times New Roman" w:cs="Times New Roman"/>
              </w:rPr>
            </w:pPr>
            <w:r>
              <w:rPr>
                <w:rFonts w:ascii="Times New Roman" w:eastAsia="Times New Roman" w:hAnsi="Times New Roman" w:cs="Times New Roman"/>
              </w:rPr>
              <w:t>121/75</w:t>
            </w:r>
          </w:p>
        </w:tc>
        <w:tc>
          <w:tcPr>
            <w:tcW w:w="1530" w:type="dxa"/>
            <w:shd w:val="clear" w:color="auto" w:fill="auto"/>
            <w:vAlign w:val="center"/>
          </w:tcPr>
          <w:p w14:paraId="2910CE39" w14:textId="6A702D95" w:rsidR="006D704A" w:rsidRPr="00D94BDA" w:rsidRDefault="006D704A" w:rsidP="00E641CF">
            <w:pPr>
              <w:contextualSpacing/>
              <w:jc w:val="center"/>
              <w:rPr>
                <w:rFonts w:ascii="Times New Roman" w:eastAsia="Times New Roman" w:hAnsi="Times New Roman" w:cs="Times New Roman"/>
              </w:rPr>
            </w:pPr>
            <w:r>
              <w:rPr>
                <w:rFonts w:ascii="Times New Roman" w:eastAsia="Times New Roman" w:hAnsi="Times New Roman" w:cs="Times New Roman"/>
              </w:rPr>
              <w:t>20</w:t>
            </w:r>
          </w:p>
        </w:tc>
        <w:tc>
          <w:tcPr>
            <w:tcW w:w="1350" w:type="dxa"/>
            <w:shd w:val="clear" w:color="auto" w:fill="auto"/>
            <w:vAlign w:val="center"/>
          </w:tcPr>
          <w:p w14:paraId="04C437C7" w14:textId="0F7E4239" w:rsidR="006D704A" w:rsidRPr="00D94BDA" w:rsidRDefault="006D704A" w:rsidP="00E641CF">
            <w:pPr>
              <w:contextualSpacing/>
              <w:jc w:val="center"/>
              <w:rPr>
                <w:rFonts w:ascii="Times New Roman" w:eastAsia="Times New Roman" w:hAnsi="Times New Roman" w:cs="Times New Roman"/>
              </w:rPr>
            </w:pPr>
            <w:r>
              <w:rPr>
                <w:rFonts w:ascii="Times New Roman" w:eastAsia="Times New Roman" w:hAnsi="Times New Roman" w:cs="Times New Roman"/>
              </w:rPr>
              <w:t>98.0ᵒF</w:t>
            </w:r>
          </w:p>
        </w:tc>
        <w:tc>
          <w:tcPr>
            <w:tcW w:w="1260" w:type="dxa"/>
            <w:vAlign w:val="center"/>
          </w:tcPr>
          <w:p w14:paraId="056CB9FB" w14:textId="484942B8" w:rsidR="006D704A" w:rsidRDefault="006D704A" w:rsidP="00E641CF">
            <w:pPr>
              <w:contextualSpacing/>
              <w:jc w:val="center"/>
              <w:rPr>
                <w:rFonts w:ascii="Times New Roman" w:eastAsia="Times New Roman" w:hAnsi="Times New Roman" w:cs="Times New Roman"/>
              </w:rPr>
            </w:pPr>
            <w:r>
              <w:rPr>
                <w:rFonts w:ascii="Times New Roman" w:eastAsia="Times New Roman" w:hAnsi="Times New Roman" w:cs="Times New Roman"/>
              </w:rPr>
              <w:t>97% Room Air</w:t>
            </w:r>
          </w:p>
        </w:tc>
      </w:tr>
      <w:tr w:rsidR="006D704A" w:rsidRPr="00D94BDA" w14:paraId="5A5A1970" w14:textId="77777777" w:rsidTr="00A76473">
        <w:trPr>
          <w:trHeight w:val="576"/>
          <w:jc w:val="center"/>
        </w:trPr>
        <w:tc>
          <w:tcPr>
            <w:tcW w:w="1165" w:type="dxa"/>
            <w:shd w:val="clear" w:color="auto" w:fill="auto"/>
            <w:vAlign w:val="center"/>
          </w:tcPr>
          <w:p w14:paraId="1B745A3E" w14:textId="607F8063" w:rsidR="006D704A" w:rsidRDefault="006D704A" w:rsidP="00E641CF">
            <w:pPr>
              <w:contextualSpacing/>
              <w:jc w:val="center"/>
              <w:rPr>
                <w:rFonts w:ascii="Times New Roman" w:eastAsia="Times New Roman" w:hAnsi="Times New Roman" w:cs="Times New Roman"/>
              </w:rPr>
            </w:pPr>
            <w:r>
              <w:rPr>
                <w:rFonts w:ascii="Times New Roman" w:eastAsia="Times New Roman" w:hAnsi="Times New Roman" w:cs="Times New Roman"/>
              </w:rPr>
              <w:t>1015</w:t>
            </w:r>
          </w:p>
        </w:tc>
        <w:tc>
          <w:tcPr>
            <w:tcW w:w="1170" w:type="dxa"/>
            <w:shd w:val="clear" w:color="auto" w:fill="auto"/>
            <w:vAlign w:val="center"/>
          </w:tcPr>
          <w:p w14:paraId="59B6AE0D" w14:textId="67AB47CF" w:rsidR="006D704A" w:rsidRDefault="006D704A" w:rsidP="00E641CF">
            <w:pPr>
              <w:contextualSpacing/>
              <w:jc w:val="center"/>
              <w:rPr>
                <w:rFonts w:ascii="Times New Roman" w:eastAsia="Times New Roman" w:hAnsi="Times New Roman" w:cs="Times New Roman"/>
              </w:rPr>
            </w:pPr>
            <w:r>
              <w:rPr>
                <w:rFonts w:ascii="Times New Roman" w:eastAsia="Times New Roman" w:hAnsi="Times New Roman" w:cs="Times New Roman"/>
              </w:rPr>
              <w:t>68</w:t>
            </w:r>
          </w:p>
        </w:tc>
        <w:tc>
          <w:tcPr>
            <w:tcW w:w="1440" w:type="dxa"/>
            <w:shd w:val="clear" w:color="auto" w:fill="auto"/>
            <w:vAlign w:val="center"/>
          </w:tcPr>
          <w:p w14:paraId="50400509" w14:textId="183790E9" w:rsidR="006D704A" w:rsidRDefault="006D704A" w:rsidP="00E641CF">
            <w:pPr>
              <w:contextualSpacing/>
              <w:jc w:val="center"/>
              <w:rPr>
                <w:rFonts w:ascii="Times New Roman" w:eastAsia="Times New Roman" w:hAnsi="Times New Roman" w:cs="Times New Roman"/>
              </w:rPr>
            </w:pPr>
            <w:r>
              <w:rPr>
                <w:rFonts w:ascii="Times New Roman" w:eastAsia="Times New Roman" w:hAnsi="Times New Roman" w:cs="Times New Roman"/>
              </w:rPr>
              <w:t>94/69</w:t>
            </w:r>
          </w:p>
        </w:tc>
        <w:tc>
          <w:tcPr>
            <w:tcW w:w="1530" w:type="dxa"/>
            <w:shd w:val="clear" w:color="auto" w:fill="FFFF00"/>
            <w:vAlign w:val="center"/>
          </w:tcPr>
          <w:p w14:paraId="430DFBB7" w14:textId="079957BA" w:rsidR="006D704A" w:rsidRDefault="006D704A" w:rsidP="00E641CF">
            <w:pPr>
              <w:contextualSpacing/>
              <w:jc w:val="center"/>
              <w:rPr>
                <w:rFonts w:ascii="Times New Roman" w:eastAsia="Times New Roman" w:hAnsi="Times New Roman" w:cs="Times New Roman"/>
              </w:rPr>
            </w:pPr>
            <w:r>
              <w:rPr>
                <w:rFonts w:ascii="Times New Roman" w:eastAsia="Times New Roman" w:hAnsi="Times New Roman" w:cs="Times New Roman"/>
              </w:rPr>
              <w:t>13</w:t>
            </w:r>
          </w:p>
        </w:tc>
        <w:tc>
          <w:tcPr>
            <w:tcW w:w="1350" w:type="dxa"/>
            <w:shd w:val="clear" w:color="auto" w:fill="FFFF00"/>
            <w:vAlign w:val="center"/>
          </w:tcPr>
          <w:p w14:paraId="0A7E8655" w14:textId="7E931E2C" w:rsidR="006D704A" w:rsidRDefault="00A76473" w:rsidP="00E641CF">
            <w:pPr>
              <w:contextualSpacing/>
              <w:jc w:val="center"/>
              <w:rPr>
                <w:rFonts w:ascii="Times New Roman" w:eastAsia="Times New Roman" w:hAnsi="Times New Roman" w:cs="Times New Roman"/>
              </w:rPr>
            </w:pPr>
            <w:r>
              <w:rPr>
                <w:rFonts w:ascii="Times New Roman" w:eastAsia="Times New Roman" w:hAnsi="Times New Roman" w:cs="Times New Roman"/>
              </w:rPr>
              <w:t>92.4ᵒF</w:t>
            </w:r>
          </w:p>
        </w:tc>
        <w:tc>
          <w:tcPr>
            <w:tcW w:w="1260" w:type="dxa"/>
            <w:vAlign w:val="center"/>
          </w:tcPr>
          <w:p w14:paraId="32F41F1B" w14:textId="1B93B138" w:rsidR="006D704A" w:rsidRDefault="00A76473" w:rsidP="00E641CF">
            <w:pPr>
              <w:contextualSpacing/>
              <w:jc w:val="center"/>
              <w:rPr>
                <w:rFonts w:ascii="Times New Roman" w:eastAsia="Times New Roman" w:hAnsi="Times New Roman" w:cs="Times New Roman"/>
              </w:rPr>
            </w:pPr>
            <w:r>
              <w:rPr>
                <w:rFonts w:ascii="Times New Roman" w:eastAsia="Times New Roman" w:hAnsi="Times New Roman" w:cs="Times New Roman"/>
              </w:rPr>
              <w:t>96% Room Air</w:t>
            </w:r>
          </w:p>
        </w:tc>
      </w:tr>
    </w:tbl>
    <w:p w14:paraId="131C28D6" w14:textId="77777777" w:rsidR="00F269B0" w:rsidRPr="00D94BDA" w:rsidRDefault="00F269B0">
      <w:pPr>
        <w:spacing w:line="480" w:lineRule="auto"/>
        <w:rPr>
          <w:rFonts w:ascii="Times New Roman" w:eastAsia="Times New Roman" w:hAnsi="Times New Roman" w:cs="Times New Roman"/>
          <w:b/>
        </w:rPr>
      </w:pPr>
    </w:p>
    <w:p w14:paraId="3A574E6B" w14:textId="77777777" w:rsidR="00F269B0" w:rsidRPr="00D94BDA" w:rsidRDefault="00A35D62">
      <w:pPr>
        <w:keepNext/>
        <w:pBdr>
          <w:top w:val="nil"/>
          <w:left w:val="nil"/>
          <w:bottom w:val="nil"/>
          <w:right w:val="nil"/>
          <w:between w:val="nil"/>
        </w:pBdr>
        <w:spacing w:after="200"/>
        <w:jc w:val="center"/>
        <w:rPr>
          <w:rFonts w:ascii="Times New Roman" w:eastAsia="Times New Roman" w:hAnsi="Times New Roman" w:cs="Times New Roman"/>
          <w:b/>
          <w:color w:val="000000"/>
        </w:rPr>
      </w:pPr>
      <w:r w:rsidRPr="00D94BDA">
        <w:rPr>
          <w:rFonts w:ascii="Times New Roman" w:eastAsia="Times New Roman" w:hAnsi="Times New Roman" w:cs="Times New Roman"/>
          <w:b/>
          <w:color w:val="000000"/>
        </w:rPr>
        <w:t>Pain Assessment, 2 sets (2 points)</w:t>
      </w:r>
    </w:p>
    <w:tbl>
      <w:tblPr>
        <w:tblStyle w:val="af7"/>
        <w:tblW w:w="9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7"/>
        <w:gridCol w:w="1440"/>
        <w:gridCol w:w="1608"/>
        <w:gridCol w:w="1725"/>
        <w:gridCol w:w="1784"/>
        <w:gridCol w:w="1809"/>
      </w:tblGrid>
      <w:tr w:rsidR="00F269B0" w:rsidRPr="00D94BDA" w14:paraId="58E899C5" w14:textId="77777777" w:rsidTr="00CF14C0">
        <w:trPr>
          <w:trHeight w:val="288"/>
        </w:trPr>
        <w:tc>
          <w:tcPr>
            <w:tcW w:w="1087" w:type="dxa"/>
            <w:vAlign w:val="center"/>
          </w:tcPr>
          <w:p w14:paraId="42682CF2" w14:textId="77777777" w:rsidR="00F269B0" w:rsidRPr="00D94BDA" w:rsidRDefault="00A35D62" w:rsidP="00CF14C0">
            <w:pPr>
              <w:contextualSpacing/>
              <w:jc w:val="center"/>
              <w:rPr>
                <w:rFonts w:ascii="Times New Roman" w:eastAsia="Times New Roman" w:hAnsi="Times New Roman" w:cs="Times New Roman"/>
                <w:b/>
              </w:rPr>
            </w:pPr>
            <w:r w:rsidRPr="00D94BDA">
              <w:rPr>
                <w:rFonts w:ascii="Times New Roman" w:eastAsia="Times New Roman" w:hAnsi="Times New Roman" w:cs="Times New Roman"/>
                <w:b/>
              </w:rPr>
              <w:t>Time</w:t>
            </w:r>
          </w:p>
        </w:tc>
        <w:tc>
          <w:tcPr>
            <w:tcW w:w="1440" w:type="dxa"/>
            <w:vAlign w:val="center"/>
          </w:tcPr>
          <w:p w14:paraId="31912418" w14:textId="77777777" w:rsidR="00F269B0" w:rsidRPr="00D94BDA" w:rsidRDefault="00A35D62" w:rsidP="00CF14C0">
            <w:pPr>
              <w:contextualSpacing/>
              <w:jc w:val="center"/>
              <w:rPr>
                <w:rFonts w:ascii="Times New Roman" w:eastAsia="Times New Roman" w:hAnsi="Times New Roman" w:cs="Times New Roman"/>
                <w:b/>
              </w:rPr>
            </w:pPr>
            <w:r w:rsidRPr="00D94BDA">
              <w:rPr>
                <w:rFonts w:ascii="Times New Roman" w:eastAsia="Times New Roman" w:hAnsi="Times New Roman" w:cs="Times New Roman"/>
                <w:b/>
              </w:rPr>
              <w:t>Scale</w:t>
            </w:r>
          </w:p>
        </w:tc>
        <w:tc>
          <w:tcPr>
            <w:tcW w:w="1608" w:type="dxa"/>
            <w:vAlign w:val="center"/>
          </w:tcPr>
          <w:p w14:paraId="282280F1" w14:textId="77777777" w:rsidR="00F269B0" w:rsidRPr="00D94BDA" w:rsidRDefault="00A35D62" w:rsidP="00CF14C0">
            <w:pPr>
              <w:contextualSpacing/>
              <w:jc w:val="center"/>
              <w:rPr>
                <w:rFonts w:ascii="Times New Roman" w:eastAsia="Times New Roman" w:hAnsi="Times New Roman" w:cs="Times New Roman"/>
                <w:b/>
              </w:rPr>
            </w:pPr>
            <w:r w:rsidRPr="00D94BDA">
              <w:rPr>
                <w:rFonts w:ascii="Times New Roman" w:eastAsia="Times New Roman" w:hAnsi="Times New Roman" w:cs="Times New Roman"/>
                <w:b/>
              </w:rPr>
              <w:t>Location</w:t>
            </w:r>
          </w:p>
        </w:tc>
        <w:tc>
          <w:tcPr>
            <w:tcW w:w="1725" w:type="dxa"/>
            <w:vAlign w:val="center"/>
          </w:tcPr>
          <w:p w14:paraId="4EB95752" w14:textId="77777777" w:rsidR="00F269B0" w:rsidRPr="00D94BDA" w:rsidRDefault="00A35D62" w:rsidP="00CF14C0">
            <w:pPr>
              <w:contextualSpacing/>
              <w:jc w:val="center"/>
              <w:rPr>
                <w:rFonts w:ascii="Times New Roman" w:eastAsia="Times New Roman" w:hAnsi="Times New Roman" w:cs="Times New Roman"/>
                <w:b/>
              </w:rPr>
            </w:pPr>
            <w:r w:rsidRPr="00D94BDA">
              <w:rPr>
                <w:rFonts w:ascii="Times New Roman" w:eastAsia="Times New Roman" w:hAnsi="Times New Roman" w:cs="Times New Roman"/>
                <w:b/>
              </w:rPr>
              <w:t>Severity</w:t>
            </w:r>
          </w:p>
        </w:tc>
        <w:tc>
          <w:tcPr>
            <w:tcW w:w="1784" w:type="dxa"/>
            <w:vAlign w:val="center"/>
          </w:tcPr>
          <w:p w14:paraId="3757C05A" w14:textId="77777777" w:rsidR="00F269B0" w:rsidRPr="00D94BDA" w:rsidRDefault="00A35D62" w:rsidP="00CF14C0">
            <w:pPr>
              <w:contextualSpacing/>
              <w:jc w:val="center"/>
              <w:rPr>
                <w:rFonts w:ascii="Times New Roman" w:eastAsia="Times New Roman" w:hAnsi="Times New Roman" w:cs="Times New Roman"/>
                <w:b/>
              </w:rPr>
            </w:pPr>
            <w:r w:rsidRPr="00D94BDA">
              <w:rPr>
                <w:rFonts w:ascii="Times New Roman" w:eastAsia="Times New Roman" w:hAnsi="Times New Roman" w:cs="Times New Roman"/>
                <w:b/>
              </w:rPr>
              <w:t>Characteristics</w:t>
            </w:r>
          </w:p>
        </w:tc>
        <w:tc>
          <w:tcPr>
            <w:tcW w:w="1809" w:type="dxa"/>
            <w:vAlign w:val="center"/>
          </w:tcPr>
          <w:p w14:paraId="3C7B1530" w14:textId="77777777" w:rsidR="00F269B0" w:rsidRPr="00D94BDA" w:rsidRDefault="00A35D62" w:rsidP="00CF14C0">
            <w:pPr>
              <w:contextualSpacing/>
              <w:jc w:val="center"/>
              <w:rPr>
                <w:rFonts w:ascii="Times New Roman" w:eastAsia="Times New Roman" w:hAnsi="Times New Roman" w:cs="Times New Roman"/>
                <w:b/>
              </w:rPr>
            </w:pPr>
            <w:r w:rsidRPr="00D94BDA">
              <w:rPr>
                <w:rFonts w:ascii="Times New Roman" w:eastAsia="Times New Roman" w:hAnsi="Times New Roman" w:cs="Times New Roman"/>
                <w:b/>
              </w:rPr>
              <w:t>Interventions</w:t>
            </w:r>
          </w:p>
        </w:tc>
      </w:tr>
      <w:tr w:rsidR="00F269B0" w:rsidRPr="00D94BDA" w14:paraId="0764C90F" w14:textId="77777777" w:rsidTr="00A76473">
        <w:trPr>
          <w:trHeight w:val="576"/>
        </w:trPr>
        <w:tc>
          <w:tcPr>
            <w:tcW w:w="1087" w:type="dxa"/>
            <w:shd w:val="clear" w:color="auto" w:fill="FFFFFF" w:themeFill="background1"/>
            <w:vAlign w:val="center"/>
          </w:tcPr>
          <w:p w14:paraId="6E5FF168" w14:textId="21BBE222" w:rsidR="00F269B0" w:rsidRPr="00A76473" w:rsidRDefault="00A76473" w:rsidP="00CF14C0">
            <w:pPr>
              <w:contextualSpacing/>
              <w:jc w:val="center"/>
              <w:rPr>
                <w:rFonts w:ascii="Times New Roman" w:eastAsia="Times New Roman" w:hAnsi="Times New Roman" w:cs="Times New Roman"/>
              </w:rPr>
            </w:pPr>
            <w:r>
              <w:rPr>
                <w:rFonts w:ascii="Times New Roman" w:eastAsia="Times New Roman" w:hAnsi="Times New Roman" w:cs="Times New Roman"/>
              </w:rPr>
              <w:t>0900</w:t>
            </w:r>
          </w:p>
        </w:tc>
        <w:tc>
          <w:tcPr>
            <w:tcW w:w="1440" w:type="dxa"/>
            <w:shd w:val="clear" w:color="auto" w:fill="FFFFFF" w:themeFill="background1"/>
            <w:vAlign w:val="center"/>
          </w:tcPr>
          <w:p w14:paraId="71BD10A0" w14:textId="184520F8" w:rsidR="00F269B0" w:rsidRPr="00A76473" w:rsidRDefault="00A76473" w:rsidP="00CF14C0">
            <w:pPr>
              <w:contextualSpacing/>
              <w:jc w:val="center"/>
              <w:rPr>
                <w:rFonts w:ascii="Times New Roman" w:eastAsia="Times New Roman" w:hAnsi="Times New Roman" w:cs="Times New Roman"/>
              </w:rPr>
            </w:pPr>
            <w:r>
              <w:rPr>
                <w:rFonts w:ascii="Times New Roman" w:eastAsia="Times New Roman" w:hAnsi="Times New Roman" w:cs="Times New Roman"/>
              </w:rPr>
              <w:t>Number</w:t>
            </w:r>
          </w:p>
        </w:tc>
        <w:tc>
          <w:tcPr>
            <w:tcW w:w="1608" w:type="dxa"/>
            <w:shd w:val="clear" w:color="auto" w:fill="FFFFFF" w:themeFill="background1"/>
            <w:vAlign w:val="center"/>
          </w:tcPr>
          <w:p w14:paraId="7D33AF0D" w14:textId="699EA9D5" w:rsidR="00F269B0" w:rsidRPr="00A76473" w:rsidRDefault="00A76473" w:rsidP="00CF14C0">
            <w:pPr>
              <w:contextualSpacing/>
              <w:jc w:val="center"/>
              <w:rPr>
                <w:rFonts w:ascii="Times New Roman" w:eastAsia="Times New Roman" w:hAnsi="Times New Roman" w:cs="Times New Roman"/>
              </w:rPr>
            </w:pPr>
            <w:r>
              <w:rPr>
                <w:rFonts w:ascii="Times New Roman" w:eastAsia="Times New Roman" w:hAnsi="Times New Roman" w:cs="Times New Roman"/>
              </w:rPr>
              <w:t>Whole</w:t>
            </w:r>
          </w:p>
        </w:tc>
        <w:tc>
          <w:tcPr>
            <w:tcW w:w="1725" w:type="dxa"/>
            <w:shd w:val="clear" w:color="auto" w:fill="FFFF00"/>
            <w:vAlign w:val="center"/>
          </w:tcPr>
          <w:p w14:paraId="42CF7956" w14:textId="010F1524" w:rsidR="00F269B0" w:rsidRPr="00A76473" w:rsidRDefault="00A76473" w:rsidP="00CF14C0">
            <w:pPr>
              <w:contextualSpacing/>
              <w:jc w:val="center"/>
              <w:rPr>
                <w:rFonts w:ascii="Times New Roman" w:eastAsia="Times New Roman" w:hAnsi="Times New Roman" w:cs="Times New Roman"/>
              </w:rPr>
            </w:pPr>
            <w:r>
              <w:rPr>
                <w:rFonts w:ascii="Times New Roman" w:eastAsia="Times New Roman" w:hAnsi="Times New Roman" w:cs="Times New Roman"/>
              </w:rPr>
              <w:t>2</w:t>
            </w:r>
          </w:p>
        </w:tc>
        <w:tc>
          <w:tcPr>
            <w:tcW w:w="1784" w:type="dxa"/>
            <w:shd w:val="clear" w:color="auto" w:fill="FFFF00"/>
            <w:vAlign w:val="center"/>
          </w:tcPr>
          <w:p w14:paraId="2C6EBC93" w14:textId="0169B80A" w:rsidR="00F269B0" w:rsidRPr="00A76473" w:rsidRDefault="00A76473" w:rsidP="00CF14C0">
            <w:pPr>
              <w:contextualSpacing/>
              <w:jc w:val="center"/>
              <w:rPr>
                <w:rFonts w:ascii="Times New Roman" w:eastAsia="Times New Roman" w:hAnsi="Times New Roman" w:cs="Times New Roman"/>
              </w:rPr>
            </w:pPr>
            <w:r>
              <w:rPr>
                <w:rFonts w:ascii="Times New Roman" w:eastAsia="Times New Roman" w:hAnsi="Times New Roman" w:cs="Times New Roman"/>
              </w:rPr>
              <w:t>Anxious, agitated</w:t>
            </w:r>
          </w:p>
        </w:tc>
        <w:tc>
          <w:tcPr>
            <w:tcW w:w="1809" w:type="dxa"/>
            <w:shd w:val="clear" w:color="auto" w:fill="FFFFFF" w:themeFill="background1"/>
            <w:vAlign w:val="center"/>
          </w:tcPr>
          <w:p w14:paraId="2F450F32" w14:textId="16DB884E" w:rsidR="00F269B0" w:rsidRPr="00A76473" w:rsidRDefault="00A76473" w:rsidP="00CF14C0">
            <w:pPr>
              <w:contextualSpacing/>
              <w:jc w:val="center"/>
              <w:rPr>
                <w:rFonts w:ascii="Times New Roman" w:eastAsia="Times New Roman" w:hAnsi="Times New Roman" w:cs="Times New Roman"/>
              </w:rPr>
            </w:pPr>
            <w:r>
              <w:rPr>
                <w:rFonts w:ascii="Times New Roman" w:eastAsia="Times New Roman" w:hAnsi="Times New Roman" w:cs="Times New Roman"/>
              </w:rPr>
              <w:t>Distraction</w:t>
            </w:r>
          </w:p>
        </w:tc>
      </w:tr>
      <w:tr w:rsidR="00F269B0" w:rsidRPr="00D94BDA" w14:paraId="19C2937D" w14:textId="77777777" w:rsidTr="00A76473">
        <w:trPr>
          <w:trHeight w:val="576"/>
        </w:trPr>
        <w:tc>
          <w:tcPr>
            <w:tcW w:w="1087" w:type="dxa"/>
            <w:shd w:val="clear" w:color="auto" w:fill="FFFFFF" w:themeFill="background1"/>
            <w:vAlign w:val="center"/>
          </w:tcPr>
          <w:p w14:paraId="4081FA66" w14:textId="486FEAF5" w:rsidR="00F269B0" w:rsidRPr="00A76473" w:rsidRDefault="00A76473" w:rsidP="00CF14C0">
            <w:pPr>
              <w:contextualSpacing/>
              <w:jc w:val="center"/>
              <w:rPr>
                <w:rFonts w:ascii="Times New Roman" w:eastAsia="Times New Roman" w:hAnsi="Times New Roman" w:cs="Times New Roman"/>
              </w:rPr>
            </w:pPr>
            <w:r>
              <w:rPr>
                <w:rFonts w:ascii="Times New Roman" w:eastAsia="Times New Roman" w:hAnsi="Times New Roman" w:cs="Times New Roman"/>
              </w:rPr>
              <w:t>1000</w:t>
            </w:r>
          </w:p>
        </w:tc>
        <w:tc>
          <w:tcPr>
            <w:tcW w:w="1440" w:type="dxa"/>
            <w:shd w:val="clear" w:color="auto" w:fill="FFFFFF" w:themeFill="background1"/>
            <w:vAlign w:val="center"/>
          </w:tcPr>
          <w:p w14:paraId="556FEC80" w14:textId="74756921" w:rsidR="00F269B0" w:rsidRPr="00A76473" w:rsidRDefault="00A76473" w:rsidP="00CF14C0">
            <w:pPr>
              <w:contextualSpacing/>
              <w:jc w:val="center"/>
              <w:rPr>
                <w:rFonts w:ascii="Times New Roman" w:eastAsia="Times New Roman" w:hAnsi="Times New Roman" w:cs="Times New Roman"/>
              </w:rPr>
            </w:pPr>
            <w:r>
              <w:rPr>
                <w:rFonts w:ascii="Times New Roman" w:eastAsia="Times New Roman" w:hAnsi="Times New Roman" w:cs="Times New Roman"/>
              </w:rPr>
              <w:t>Number</w:t>
            </w:r>
          </w:p>
        </w:tc>
        <w:tc>
          <w:tcPr>
            <w:tcW w:w="1608" w:type="dxa"/>
            <w:shd w:val="clear" w:color="auto" w:fill="FFFFFF" w:themeFill="background1"/>
            <w:vAlign w:val="center"/>
          </w:tcPr>
          <w:p w14:paraId="41D0D559" w14:textId="0F48A106" w:rsidR="00F269B0" w:rsidRPr="00A76473" w:rsidRDefault="00A76473" w:rsidP="00CF14C0">
            <w:pPr>
              <w:contextualSpacing/>
              <w:jc w:val="center"/>
              <w:rPr>
                <w:rFonts w:ascii="Times New Roman" w:eastAsia="Times New Roman" w:hAnsi="Times New Roman" w:cs="Times New Roman"/>
              </w:rPr>
            </w:pPr>
            <w:r>
              <w:rPr>
                <w:rFonts w:ascii="Times New Roman" w:eastAsia="Times New Roman" w:hAnsi="Times New Roman" w:cs="Times New Roman"/>
              </w:rPr>
              <w:t>N/A</w:t>
            </w:r>
          </w:p>
        </w:tc>
        <w:tc>
          <w:tcPr>
            <w:tcW w:w="1725" w:type="dxa"/>
            <w:shd w:val="clear" w:color="auto" w:fill="FFFFFF" w:themeFill="background1"/>
            <w:vAlign w:val="center"/>
          </w:tcPr>
          <w:p w14:paraId="039591ED" w14:textId="4332C789" w:rsidR="00F269B0" w:rsidRPr="00A76473" w:rsidRDefault="00A76473" w:rsidP="00CF14C0">
            <w:pPr>
              <w:contextualSpacing/>
              <w:jc w:val="center"/>
              <w:rPr>
                <w:rFonts w:ascii="Times New Roman" w:eastAsia="Times New Roman" w:hAnsi="Times New Roman" w:cs="Times New Roman"/>
              </w:rPr>
            </w:pPr>
            <w:r>
              <w:rPr>
                <w:rFonts w:ascii="Times New Roman" w:eastAsia="Times New Roman" w:hAnsi="Times New Roman" w:cs="Times New Roman"/>
              </w:rPr>
              <w:t>0</w:t>
            </w:r>
          </w:p>
        </w:tc>
        <w:tc>
          <w:tcPr>
            <w:tcW w:w="1784" w:type="dxa"/>
            <w:shd w:val="clear" w:color="auto" w:fill="FFFFFF" w:themeFill="background1"/>
            <w:vAlign w:val="center"/>
          </w:tcPr>
          <w:p w14:paraId="1C0BD55E" w14:textId="6AAE380D" w:rsidR="00F269B0" w:rsidRPr="00A76473" w:rsidRDefault="00A76473" w:rsidP="00CF14C0">
            <w:pPr>
              <w:contextualSpacing/>
              <w:jc w:val="center"/>
              <w:rPr>
                <w:rFonts w:ascii="Times New Roman" w:eastAsia="Times New Roman" w:hAnsi="Times New Roman" w:cs="Times New Roman"/>
              </w:rPr>
            </w:pPr>
            <w:r>
              <w:rPr>
                <w:rFonts w:ascii="Times New Roman" w:eastAsia="Times New Roman" w:hAnsi="Times New Roman" w:cs="Times New Roman"/>
              </w:rPr>
              <w:t>N/A</w:t>
            </w:r>
          </w:p>
        </w:tc>
        <w:tc>
          <w:tcPr>
            <w:tcW w:w="1809" w:type="dxa"/>
            <w:shd w:val="clear" w:color="auto" w:fill="FFFFFF" w:themeFill="background1"/>
            <w:vAlign w:val="center"/>
          </w:tcPr>
          <w:p w14:paraId="0D052755" w14:textId="744D404F" w:rsidR="00F269B0" w:rsidRPr="00A76473" w:rsidRDefault="00A76473" w:rsidP="00CF14C0">
            <w:pPr>
              <w:contextualSpacing/>
              <w:jc w:val="center"/>
              <w:rPr>
                <w:rFonts w:ascii="Times New Roman" w:eastAsia="Times New Roman" w:hAnsi="Times New Roman" w:cs="Times New Roman"/>
              </w:rPr>
            </w:pPr>
            <w:r>
              <w:rPr>
                <w:rFonts w:ascii="Times New Roman" w:eastAsia="Times New Roman" w:hAnsi="Times New Roman" w:cs="Times New Roman"/>
              </w:rPr>
              <w:t>N/A</w:t>
            </w:r>
          </w:p>
        </w:tc>
      </w:tr>
    </w:tbl>
    <w:p w14:paraId="58A0F14F" w14:textId="77777777" w:rsidR="00F269B0" w:rsidRPr="00D94BDA" w:rsidRDefault="00F269B0">
      <w:pPr>
        <w:spacing w:line="480" w:lineRule="auto"/>
        <w:rPr>
          <w:rFonts w:ascii="Times New Roman" w:eastAsia="Times New Roman" w:hAnsi="Times New Roman" w:cs="Times New Roman"/>
          <w:b/>
        </w:rPr>
      </w:pPr>
    </w:p>
    <w:p w14:paraId="315647CE" w14:textId="77777777" w:rsidR="00F269B0" w:rsidRPr="00D94BDA" w:rsidRDefault="00A35D62">
      <w:pPr>
        <w:keepNext/>
        <w:pBdr>
          <w:top w:val="nil"/>
          <w:left w:val="nil"/>
          <w:bottom w:val="nil"/>
          <w:right w:val="nil"/>
          <w:between w:val="nil"/>
        </w:pBdr>
        <w:spacing w:after="200"/>
        <w:jc w:val="center"/>
        <w:rPr>
          <w:rFonts w:ascii="Times New Roman" w:eastAsia="Times New Roman" w:hAnsi="Times New Roman" w:cs="Times New Roman"/>
          <w:b/>
          <w:color w:val="000000"/>
        </w:rPr>
      </w:pPr>
      <w:r w:rsidRPr="00D94BDA">
        <w:rPr>
          <w:rFonts w:ascii="Times New Roman" w:eastAsia="Times New Roman" w:hAnsi="Times New Roman" w:cs="Times New Roman"/>
          <w:b/>
          <w:color w:val="000000"/>
        </w:rPr>
        <w:t>IV Assessment (2 Points)</w:t>
      </w:r>
    </w:p>
    <w:tbl>
      <w:tblPr>
        <w:tblStyle w:val="af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F269B0" w:rsidRPr="00D94BDA" w14:paraId="21852B14" w14:textId="77777777">
        <w:tc>
          <w:tcPr>
            <w:tcW w:w="4675" w:type="dxa"/>
          </w:tcPr>
          <w:p w14:paraId="560D7716" w14:textId="77777777" w:rsidR="00F269B0" w:rsidRPr="00D94BDA" w:rsidRDefault="00A35D62" w:rsidP="00CF14C0">
            <w:pPr>
              <w:jc w:val="center"/>
              <w:rPr>
                <w:rFonts w:ascii="Times New Roman" w:eastAsia="Times New Roman" w:hAnsi="Times New Roman" w:cs="Times New Roman"/>
                <w:b/>
              </w:rPr>
            </w:pPr>
            <w:r w:rsidRPr="00D94BDA">
              <w:rPr>
                <w:rFonts w:ascii="Times New Roman" w:eastAsia="Times New Roman" w:hAnsi="Times New Roman" w:cs="Times New Roman"/>
                <w:b/>
              </w:rPr>
              <w:t>IV Assessment</w:t>
            </w:r>
          </w:p>
        </w:tc>
        <w:tc>
          <w:tcPr>
            <w:tcW w:w="4675" w:type="dxa"/>
          </w:tcPr>
          <w:p w14:paraId="5D9E6B3F" w14:textId="77777777" w:rsidR="00F269B0" w:rsidRPr="00D94BDA" w:rsidRDefault="00A35D62" w:rsidP="00CF14C0">
            <w:pPr>
              <w:jc w:val="center"/>
              <w:rPr>
                <w:rFonts w:ascii="Times New Roman" w:eastAsia="Times New Roman" w:hAnsi="Times New Roman" w:cs="Times New Roman"/>
                <w:b/>
              </w:rPr>
            </w:pPr>
            <w:r w:rsidRPr="00D94BDA">
              <w:rPr>
                <w:rFonts w:ascii="Times New Roman" w:eastAsia="Times New Roman" w:hAnsi="Times New Roman" w:cs="Times New Roman"/>
                <w:b/>
              </w:rPr>
              <w:t>Fluid Type/Rate or Saline Lock</w:t>
            </w:r>
          </w:p>
        </w:tc>
      </w:tr>
      <w:tr w:rsidR="00F269B0" w:rsidRPr="00D94BDA" w14:paraId="2972C980" w14:textId="77777777" w:rsidTr="00E641CF">
        <w:trPr>
          <w:trHeight w:val="260"/>
        </w:trPr>
        <w:tc>
          <w:tcPr>
            <w:tcW w:w="4675" w:type="dxa"/>
          </w:tcPr>
          <w:p w14:paraId="0CD253EB" w14:textId="4366D78E" w:rsidR="00F269B0" w:rsidRPr="00D94BDA" w:rsidRDefault="00A35D62">
            <w:pPr>
              <w:rPr>
                <w:rFonts w:ascii="Times New Roman" w:eastAsia="Times New Roman" w:hAnsi="Times New Roman" w:cs="Times New Roman"/>
              </w:rPr>
            </w:pPr>
            <w:r w:rsidRPr="00D94BDA">
              <w:rPr>
                <w:rFonts w:ascii="Times New Roman" w:eastAsia="Times New Roman" w:hAnsi="Times New Roman" w:cs="Times New Roman"/>
                <w:b/>
              </w:rPr>
              <w:t>Size of IV:</w:t>
            </w:r>
            <w:r w:rsidRPr="00D94BDA">
              <w:rPr>
                <w:rFonts w:ascii="Times New Roman" w:eastAsia="Times New Roman" w:hAnsi="Times New Roman" w:cs="Times New Roman"/>
              </w:rPr>
              <w:t xml:space="preserve"> </w:t>
            </w:r>
            <w:r w:rsidR="00E641CF">
              <w:rPr>
                <w:rFonts w:ascii="Times New Roman" w:eastAsia="Times New Roman" w:hAnsi="Times New Roman" w:cs="Times New Roman"/>
              </w:rPr>
              <w:t>20G</w:t>
            </w:r>
          </w:p>
          <w:p w14:paraId="7BEA13F1" w14:textId="2D27DAC1" w:rsidR="00F269B0" w:rsidRPr="00E641CF" w:rsidRDefault="00A35D62">
            <w:pPr>
              <w:rPr>
                <w:rFonts w:ascii="Times New Roman" w:eastAsia="Times New Roman" w:hAnsi="Times New Roman" w:cs="Times New Roman"/>
                <w:bCs/>
              </w:rPr>
            </w:pPr>
            <w:r w:rsidRPr="00D94BDA">
              <w:rPr>
                <w:rFonts w:ascii="Times New Roman" w:eastAsia="Times New Roman" w:hAnsi="Times New Roman" w:cs="Times New Roman"/>
                <w:b/>
              </w:rPr>
              <w:t>Location of IV:</w:t>
            </w:r>
            <w:r w:rsidR="00E641CF">
              <w:rPr>
                <w:rFonts w:ascii="Times New Roman" w:eastAsia="Times New Roman" w:hAnsi="Times New Roman" w:cs="Times New Roman"/>
                <w:b/>
              </w:rPr>
              <w:t xml:space="preserve"> </w:t>
            </w:r>
            <w:r w:rsidR="00A76473">
              <w:rPr>
                <w:rFonts w:ascii="Times New Roman" w:eastAsia="Times New Roman" w:hAnsi="Times New Roman" w:cs="Times New Roman"/>
                <w:bCs/>
              </w:rPr>
              <w:t>Lef</w:t>
            </w:r>
            <w:r w:rsidR="00E641CF">
              <w:rPr>
                <w:rFonts w:ascii="Times New Roman" w:eastAsia="Times New Roman" w:hAnsi="Times New Roman" w:cs="Times New Roman"/>
                <w:bCs/>
              </w:rPr>
              <w:t xml:space="preserve">t </w:t>
            </w:r>
            <w:r w:rsidR="00A76473">
              <w:rPr>
                <w:rFonts w:ascii="Times New Roman" w:eastAsia="Times New Roman" w:hAnsi="Times New Roman" w:cs="Times New Roman"/>
                <w:bCs/>
              </w:rPr>
              <w:t>Poste</w:t>
            </w:r>
            <w:r w:rsidR="00E641CF">
              <w:rPr>
                <w:rFonts w:ascii="Times New Roman" w:eastAsia="Times New Roman" w:hAnsi="Times New Roman" w:cs="Times New Roman"/>
                <w:bCs/>
              </w:rPr>
              <w:t>rior Forearm</w:t>
            </w:r>
          </w:p>
          <w:p w14:paraId="5E0BFFE2" w14:textId="634A0577" w:rsidR="00F269B0" w:rsidRPr="00D94BDA" w:rsidRDefault="00A35D62">
            <w:pPr>
              <w:rPr>
                <w:rFonts w:ascii="Times New Roman" w:eastAsia="Times New Roman" w:hAnsi="Times New Roman" w:cs="Times New Roman"/>
              </w:rPr>
            </w:pPr>
            <w:r w:rsidRPr="00D94BDA">
              <w:rPr>
                <w:rFonts w:ascii="Times New Roman" w:eastAsia="Times New Roman" w:hAnsi="Times New Roman" w:cs="Times New Roman"/>
                <w:b/>
              </w:rPr>
              <w:t>Date on IV:</w:t>
            </w:r>
            <w:r w:rsidRPr="00D94BDA">
              <w:rPr>
                <w:rFonts w:ascii="Times New Roman" w:eastAsia="Times New Roman" w:hAnsi="Times New Roman" w:cs="Times New Roman"/>
              </w:rPr>
              <w:t xml:space="preserve"> </w:t>
            </w:r>
            <w:r w:rsidR="00E641CF">
              <w:rPr>
                <w:rFonts w:ascii="Times New Roman" w:eastAsia="Times New Roman" w:hAnsi="Times New Roman" w:cs="Times New Roman"/>
              </w:rPr>
              <w:t>0</w:t>
            </w:r>
            <w:r w:rsidR="00A76473">
              <w:rPr>
                <w:rFonts w:ascii="Times New Roman" w:eastAsia="Times New Roman" w:hAnsi="Times New Roman" w:cs="Times New Roman"/>
              </w:rPr>
              <w:t>9</w:t>
            </w:r>
            <w:r w:rsidR="00E641CF">
              <w:rPr>
                <w:rFonts w:ascii="Times New Roman" w:eastAsia="Times New Roman" w:hAnsi="Times New Roman" w:cs="Times New Roman"/>
              </w:rPr>
              <w:t>/2</w:t>
            </w:r>
            <w:r w:rsidR="00A76473">
              <w:rPr>
                <w:rFonts w:ascii="Times New Roman" w:eastAsia="Times New Roman" w:hAnsi="Times New Roman" w:cs="Times New Roman"/>
              </w:rPr>
              <w:t>2</w:t>
            </w:r>
            <w:r w:rsidR="00E641CF">
              <w:rPr>
                <w:rFonts w:ascii="Times New Roman" w:eastAsia="Times New Roman" w:hAnsi="Times New Roman" w:cs="Times New Roman"/>
              </w:rPr>
              <w:t>/2023</w:t>
            </w:r>
          </w:p>
          <w:p w14:paraId="0D645A58" w14:textId="45F92DB5" w:rsidR="00F269B0" w:rsidRPr="00D94BDA" w:rsidRDefault="00A35D62">
            <w:pPr>
              <w:rPr>
                <w:rFonts w:ascii="Times New Roman" w:eastAsia="Times New Roman" w:hAnsi="Times New Roman" w:cs="Times New Roman"/>
              </w:rPr>
            </w:pPr>
            <w:r w:rsidRPr="00D94BDA">
              <w:rPr>
                <w:rFonts w:ascii="Times New Roman" w:eastAsia="Times New Roman" w:hAnsi="Times New Roman" w:cs="Times New Roman"/>
                <w:b/>
              </w:rPr>
              <w:t>Patency of IV:</w:t>
            </w:r>
            <w:r w:rsidRPr="00D94BDA">
              <w:rPr>
                <w:rFonts w:ascii="Times New Roman" w:eastAsia="Times New Roman" w:hAnsi="Times New Roman" w:cs="Times New Roman"/>
              </w:rPr>
              <w:t xml:space="preserve"> </w:t>
            </w:r>
            <w:r w:rsidR="00C03755" w:rsidRPr="00D94BDA">
              <w:rPr>
                <w:rFonts w:ascii="Times New Roman" w:eastAsia="Times New Roman" w:hAnsi="Times New Roman" w:cs="Times New Roman"/>
              </w:rPr>
              <w:t>IV is patent</w:t>
            </w:r>
            <w:r w:rsidR="00CD7EB3">
              <w:rPr>
                <w:rFonts w:ascii="Times New Roman" w:eastAsia="Times New Roman" w:hAnsi="Times New Roman" w:cs="Times New Roman"/>
              </w:rPr>
              <w:t>.</w:t>
            </w:r>
          </w:p>
          <w:p w14:paraId="5DEAA241" w14:textId="6303B901" w:rsidR="00F269B0" w:rsidRPr="00D94BDA" w:rsidRDefault="00A35D62">
            <w:pPr>
              <w:rPr>
                <w:rFonts w:ascii="Times New Roman" w:eastAsia="Times New Roman" w:hAnsi="Times New Roman" w:cs="Times New Roman"/>
              </w:rPr>
            </w:pPr>
            <w:r w:rsidRPr="00D94BDA">
              <w:rPr>
                <w:rFonts w:ascii="Times New Roman" w:eastAsia="Times New Roman" w:hAnsi="Times New Roman" w:cs="Times New Roman"/>
                <w:b/>
              </w:rPr>
              <w:t>Signs of erythema, drainage, etc.:</w:t>
            </w:r>
            <w:r w:rsidR="00C03755" w:rsidRPr="00D94BDA">
              <w:rPr>
                <w:rFonts w:ascii="Times New Roman" w:eastAsia="Times New Roman" w:hAnsi="Times New Roman" w:cs="Times New Roman"/>
              </w:rPr>
              <w:t xml:space="preserve"> none</w:t>
            </w:r>
          </w:p>
          <w:p w14:paraId="0D5F91F9" w14:textId="400EB0D9" w:rsidR="00F269B0" w:rsidRPr="00D94BDA" w:rsidRDefault="00A35D62">
            <w:pPr>
              <w:rPr>
                <w:rFonts w:ascii="Times New Roman" w:eastAsia="Times New Roman" w:hAnsi="Times New Roman" w:cs="Times New Roman"/>
              </w:rPr>
            </w:pPr>
            <w:r w:rsidRPr="00D94BDA">
              <w:rPr>
                <w:rFonts w:ascii="Times New Roman" w:eastAsia="Times New Roman" w:hAnsi="Times New Roman" w:cs="Times New Roman"/>
                <w:b/>
              </w:rPr>
              <w:t>IV dressing assessment:</w:t>
            </w:r>
            <w:r w:rsidRPr="00D94BDA">
              <w:rPr>
                <w:rFonts w:ascii="Times New Roman" w:eastAsia="Times New Roman" w:hAnsi="Times New Roman" w:cs="Times New Roman"/>
              </w:rPr>
              <w:t xml:space="preserve"> clean, dry, intact</w:t>
            </w:r>
            <w:r w:rsidR="00CD7EB3">
              <w:rPr>
                <w:rFonts w:ascii="Times New Roman" w:eastAsia="Times New Roman" w:hAnsi="Times New Roman" w:cs="Times New Roman"/>
              </w:rPr>
              <w:t xml:space="preserve"> with no signs of infiltration, phlebitis, </w:t>
            </w:r>
            <w:proofErr w:type="gramStart"/>
            <w:r w:rsidR="00CD7EB3">
              <w:rPr>
                <w:rFonts w:ascii="Times New Roman" w:eastAsia="Times New Roman" w:hAnsi="Times New Roman" w:cs="Times New Roman"/>
              </w:rPr>
              <w:t>extravasation</w:t>
            </w:r>
            <w:proofErr w:type="gramEnd"/>
            <w:r w:rsidR="00CD7EB3">
              <w:rPr>
                <w:rFonts w:ascii="Times New Roman" w:eastAsia="Times New Roman" w:hAnsi="Times New Roman" w:cs="Times New Roman"/>
              </w:rPr>
              <w:t xml:space="preserve"> or infection</w:t>
            </w:r>
          </w:p>
        </w:tc>
        <w:tc>
          <w:tcPr>
            <w:tcW w:w="4675" w:type="dxa"/>
            <w:vAlign w:val="center"/>
          </w:tcPr>
          <w:p w14:paraId="266FC8B0" w14:textId="3B95E6E5" w:rsidR="00E641CF" w:rsidRPr="00D94BDA" w:rsidRDefault="00E641CF" w:rsidP="00325068">
            <w:pPr>
              <w:rPr>
                <w:rFonts w:ascii="Times New Roman" w:eastAsia="Times New Roman" w:hAnsi="Times New Roman" w:cs="Times New Roman"/>
              </w:rPr>
            </w:pPr>
            <w:r>
              <w:rPr>
                <w:rFonts w:ascii="Times New Roman" w:eastAsia="Times New Roman" w:hAnsi="Times New Roman" w:cs="Times New Roman"/>
              </w:rPr>
              <w:t xml:space="preserve">0.9% NaCl </w:t>
            </w:r>
            <w:r w:rsidR="00A76473">
              <w:rPr>
                <w:rFonts w:ascii="Times New Roman" w:eastAsia="Times New Roman" w:hAnsi="Times New Roman" w:cs="Times New Roman"/>
              </w:rPr>
              <w:t>infusing</w:t>
            </w:r>
            <w:r w:rsidR="00325068">
              <w:rPr>
                <w:rFonts w:ascii="Times New Roman" w:eastAsia="Times New Roman" w:hAnsi="Times New Roman" w:cs="Times New Roman"/>
              </w:rPr>
              <w:t xml:space="preserve"> at</w:t>
            </w:r>
            <w:r>
              <w:rPr>
                <w:rFonts w:ascii="Times New Roman" w:eastAsia="Times New Roman" w:hAnsi="Times New Roman" w:cs="Times New Roman"/>
              </w:rPr>
              <w:t xml:space="preserve"> </w:t>
            </w:r>
            <w:r w:rsidR="00A76473">
              <w:rPr>
                <w:rFonts w:ascii="Times New Roman" w:eastAsia="Times New Roman" w:hAnsi="Times New Roman" w:cs="Times New Roman"/>
              </w:rPr>
              <w:t>the rate of 7</w:t>
            </w:r>
            <w:r>
              <w:rPr>
                <w:rFonts w:ascii="Times New Roman" w:eastAsia="Times New Roman" w:hAnsi="Times New Roman" w:cs="Times New Roman"/>
              </w:rPr>
              <w:t>5mL/h</w:t>
            </w:r>
            <w:r w:rsidR="00A76473">
              <w:rPr>
                <w:rFonts w:ascii="Times New Roman" w:eastAsia="Times New Roman" w:hAnsi="Times New Roman" w:cs="Times New Roman"/>
              </w:rPr>
              <w:t>ou</w:t>
            </w:r>
            <w:r>
              <w:rPr>
                <w:rFonts w:ascii="Times New Roman" w:eastAsia="Times New Roman" w:hAnsi="Times New Roman" w:cs="Times New Roman"/>
              </w:rPr>
              <w:t>r</w:t>
            </w:r>
            <w:r w:rsidR="00A76473">
              <w:rPr>
                <w:rFonts w:ascii="Times New Roman" w:eastAsia="Times New Roman" w:hAnsi="Times New Roman" w:cs="Times New Roman"/>
              </w:rPr>
              <w:t>.</w:t>
            </w:r>
          </w:p>
        </w:tc>
      </w:tr>
    </w:tbl>
    <w:p w14:paraId="33A90ADE" w14:textId="77777777" w:rsidR="00F269B0" w:rsidRPr="00D94BDA" w:rsidRDefault="00F269B0">
      <w:pPr>
        <w:rPr>
          <w:rFonts w:ascii="Times New Roman" w:eastAsia="Times New Roman" w:hAnsi="Times New Roman" w:cs="Times New Roman"/>
        </w:rPr>
      </w:pPr>
    </w:p>
    <w:p w14:paraId="7712B88B" w14:textId="77777777" w:rsidR="00F269B0" w:rsidRPr="00D94BDA" w:rsidRDefault="00A35D62">
      <w:pPr>
        <w:keepNext/>
        <w:pBdr>
          <w:top w:val="nil"/>
          <w:left w:val="nil"/>
          <w:bottom w:val="nil"/>
          <w:right w:val="nil"/>
          <w:between w:val="nil"/>
        </w:pBdr>
        <w:spacing w:after="200"/>
        <w:jc w:val="center"/>
        <w:rPr>
          <w:rFonts w:ascii="Times New Roman" w:eastAsia="Times New Roman" w:hAnsi="Times New Roman" w:cs="Times New Roman"/>
          <w:b/>
          <w:color w:val="000000"/>
        </w:rPr>
      </w:pPr>
      <w:r w:rsidRPr="00D94BDA">
        <w:rPr>
          <w:rFonts w:ascii="Times New Roman" w:eastAsia="Times New Roman" w:hAnsi="Times New Roman" w:cs="Times New Roman"/>
          <w:b/>
          <w:color w:val="000000"/>
        </w:rPr>
        <w:t>Intake and Output (2 points)</w:t>
      </w:r>
    </w:p>
    <w:tbl>
      <w:tblPr>
        <w:tblStyle w:val="af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F269B0" w:rsidRPr="00D94BDA" w14:paraId="755A708C" w14:textId="77777777" w:rsidTr="00C03755">
        <w:tc>
          <w:tcPr>
            <w:tcW w:w="4675" w:type="dxa"/>
            <w:vAlign w:val="center"/>
          </w:tcPr>
          <w:p w14:paraId="243E9ACB" w14:textId="77777777" w:rsidR="00F269B0" w:rsidRPr="00D94BDA" w:rsidRDefault="00A35D62" w:rsidP="00C03755">
            <w:pPr>
              <w:contextualSpacing/>
              <w:jc w:val="center"/>
              <w:rPr>
                <w:rFonts w:ascii="Times New Roman" w:eastAsia="Times New Roman" w:hAnsi="Times New Roman" w:cs="Times New Roman"/>
                <w:b/>
              </w:rPr>
            </w:pPr>
            <w:r w:rsidRPr="00D94BDA">
              <w:rPr>
                <w:rFonts w:ascii="Times New Roman" w:eastAsia="Times New Roman" w:hAnsi="Times New Roman" w:cs="Times New Roman"/>
                <w:b/>
              </w:rPr>
              <w:t>Intake (in mL)</w:t>
            </w:r>
          </w:p>
        </w:tc>
        <w:tc>
          <w:tcPr>
            <w:tcW w:w="4675" w:type="dxa"/>
            <w:vAlign w:val="center"/>
          </w:tcPr>
          <w:p w14:paraId="10C51F9C" w14:textId="77777777" w:rsidR="00F269B0" w:rsidRPr="00D94BDA" w:rsidRDefault="00A35D62" w:rsidP="00C03755">
            <w:pPr>
              <w:contextualSpacing/>
              <w:jc w:val="center"/>
              <w:rPr>
                <w:rFonts w:ascii="Times New Roman" w:eastAsia="Times New Roman" w:hAnsi="Times New Roman" w:cs="Times New Roman"/>
                <w:b/>
              </w:rPr>
            </w:pPr>
            <w:r w:rsidRPr="00D94BDA">
              <w:rPr>
                <w:rFonts w:ascii="Times New Roman" w:eastAsia="Times New Roman" w:hAnsi="Times New Roman" w:cs="Times New Roman"/>
                <w:b/>
              </w:rPr>
              <w:t>Output (in mL)</w:t>
            </w:r>
          </w:p>
        </w:tc>
      </w:tr>
      <w:tr w:rsidR="00E50EE0" w:rsidRPr="00D94BDA" w14:paraId="347314FE" w14:textId="77777777" w:rsidTr="00E50EE0">
        <w:trPr>
          <w:trHeight w:val="576"/>
        </w:trPr>
        <w:tc>
          <w:tcPr>
            <w:tcW w:w="4675" w:type="dxa"/>
            <w:vAlign w:val="center"/>
          </w:tcPr>
          <w:p w14:paraId="6C55465E" w14:textId="785AC6EA" w:rsidR="00E50EE0" w:rsidRPr="00E641CF" w:rsidRDefault="00A76473" w:rsidP="00C03755">
            <w:pPr>
              <w:contextualSpacing/>
              <w:jc w:val="center"/>
              <w:rPr>
                <w:rFonts w:ascii="Times New Roman" w:eastAsia="Times New Roman" w:hAnsi="Times New Roman" w:cs="Times New Roman"/>
                <w:bCs/>
              </w:rPr>
            </w:pPr>
            <w:r>
              <w:rPr>
                <w:rFonts w:ascii="Times New Roman" w:eastAsia="Times New Roman" w:hAnsi="Times New Roman" w:cs="Times New Roman"/>
                <w:bCs/>
              </w:rPr>
              <w:t>0945: 1,0</w:t>
            </w:r>
            <w:r w:rsidR="00E641CF" w:rsidRPr="00E641CF">
              <w:rPr>
                <w:rFonts w:ascii="Times New Roman" w:eastAsia="Times New Roman" w:hAnsi="Times New Roman" w:cs="Times New Roman"/>
                <w:bCs/>
              </w:rPr>
              <w:t>00 mL 0.9% NaCl</w:t>
            </w:r>
          </w:p>
        </w:tc>
        <w:tc>
          <w:tcPr>
            <w:tcW w:w="4675" w:type="dxa"/>
            <w:vAlign w:val="center"/>
          </w:tcPr>
          <w:p w14:paraId="1E797465" w14:textId="69B29F40" w:rsidR="00E641CF" w:rsidRPr="00E641CF" w:rsidRDefault="00A76473" w:rsidP="00A76473">
            <w:pPr>
              <w:contextualSpacing/>
              <w:jc w:val="center"/>
              <w:rPr>
                <w:rFonts w:ascii="Times New Roman" w:eastAsia="Times New Roman" w:hAnsi="Times New Roman" w:cs="Times New Roman"/>
                <w:bCs/>
              </w:rPr>
            </w:pPr>
            <w:r>
              <w:rPr>
                <w:rFonts w:ascii="Times New Roman" w:eastAsia="Times New Roman" w:hAnsi="Times New Roman" w:cs="Times New Roman"/>
                <w:bCs/>
              </w:rPr>
              <w:t>0500: 500 mL voided urine as the client indicated</w:t>
            </w:r>
          </w:p>
        </w:tc>
      </w:tr>
      <w:tr w:rsidR="00F269B0" w:rsidRPr="00D94BDA" w14:paraId="1E8974AC" w14:textId="77777777" w:rsidTr="00E50EE0">
        <w:trPr>
          <w:trHeight w:val="432"/>
        </w:trPr>
        <w:tc>
          <w:tcPr>
            <w:tcW w:w="4675" w:type="dxa"/>
            <w:vAlign w:val="center"/>
          </w:tcPr>
          <w:p w14:paraId="4D8C72F8" w14:textId="77777777" w:rsidR="00D05737" w:rsidRDefault="00A76473" w:rsidP="00C03755">
            <w:pPr>
              <w:contextualSpacing/>
              <w:jc w:val="center"/>
              <w:rPr>
                <w:rFonts w:ascii="Times New Roman" w:eastAsia="Times New Roman" w:hAnsi="Times New Roman" w:cs="Times New Roman"/>
              </w:rPr>
            </w:pPr>
            <w:r>
              <w:rPr>
                <w:rFonts w:ascii="Times New Roman" w:eastAsia="Times New Roman" w:hAnsi="Times New Roman" w:cs="Times New Roman"/>
              </w:rPr>
              <w:t>50</w:t>
            </w:r>
            <w:r w:rsidR="00E641CF">
              <w:rPr>
                <w:rFonts w:ascii="Times New Roman" w:eastAsia="Times New Roman" w:hAnsi="Times New Roman" w:cs="Times New Roman"/>
              </w:rPr>
              <w:t xml:space="preserve">0 mL water, 120 mL </w:t>
            </w:r>
            <w:r>
              <w:rPr>
                <w:rFonts w:ascii="Times New Roman" w:eastAsia="Times New Roman" w:hAnsi="Times New Roman" w:cs="Times New Roman"/>
              </w:rPr>
              <w:t>apple juice,</w:t>
            </w:r>
          </w:p>
          <w:p w14:paraId="76B240B7" w14:textId="20236265" w:rsidR="00F269B0" w:rsidRPr="00D94BDA" w:rsidRDefault="00A76473" w:rsidP="00C03755">
            <w:pPr>
              <w:contextualSpacing/>
              <w:jc w:val="center"/>
              <w:rPr>
                <w:rFonts w:ascii="Times New Roman" w:eastAsia="Times New Roman" w:hAnsi="Times New Roman" w:cs="Times New Roman"/>
              </w:rPr>
            </w:pPr>
            <w:r>
              <w:rPr>
                <w:rFonts w:ascii="Times New Roman" w:eastAsia="Times New Roman" w:hAnsi="Times New Roman" w:cs="Times New Roman"/>
              </w:rPr>
              <w:t>480 mL milk</w:t>
            </w:r>
          </w:p>
        </w:tc>
        <w:tc>
          <w:tcPr>
            <w:tcW w:w="4675" w:type="dxa"/>
            <w:vAlign w:val="center"/>
          </w:tcPr>
          <w:p w14:paraId="05295AB5" w14:textId="1C4917E0" w:rsidR="00F269B0" w:rsidRPr="00E641CF" w:rsidRDefault="00F269B0" w:rsidP="00C03755">
            <w:pPr>
              <w:contextualSpacing/>
              <w:jc w:val="center"/>
              <w:rPr>
                <w:rFonts w:ascii="Times New Roman" w:eastAsia="Times New Roman" w:hAnsi="Times New Roman" w:cs="Times New Roman"/>
                <w:bCs/>
              </w:rPr>
            </w:pPr>
          </w:p>
        </w:tc>
      </w:tr>
    </w:tbl>
    <w:p w14:paraId="1A4DB6B0" w14:textId="77777777" w:rsidR="00F269B0" w:rsidRPr="00D94BDA" w:rsidRDefault="00F269B0">
      <w:pPr>
        <w:spacing w:line="480" w:lineRule="auto"/>
        <w:rPr>
          <w:rFonts w:ascii="Times New Roman" w:eastAsia="Times New Roman" w:hAnsi="Times New Roman" w:cs="Times New Roman"/>
          <w:b/>
        </w:rPr>
      </w:pPr>
    </w:p>
    <w:p w14:paraId="33421323" w14:textId="77777777" w:rsidR="00E50EE0" w:rsidRDefault="00E50EE0">
      <w:pPr>
        <w:rPr>
          <w:rFonts w:ascii="Times New Roman" w:eastAsia="Times New Roman" w:hAnsi="Times New Roman" w:cs="Times New Roman"/>
          <w:b/>
        </w:rPr>
      </w:pPr>
      <w:r>
        <w:rPr>
          <w:rFonts w:ascii="Times New Roman" w:eastAsia="Times New Roman" w:hAnsi="Times New Roman" w:cs="Times New Roman"/>
          <w:b/>
        </w:rPr>
        <w:br w:type="page"/>
      </w:r>
    </w:p>
    <w:p w14:paraId="32664D5D" w14:textId="02708F9C" w:rsidR="00F269B0" w:rsidRPr="00D94BDA" w:rsidRDefault="00A35D62">
      <w:pPr>
        <w:spacing w:line="480" w:lineRule="auto"/>
        <w:jc w:val="center"/>
        <w:rPr>
          <w:rFonts w:ascii="Times New Roman" w:eastAsia="Times New Roman" w:hAnsi="Times New Roman" w:cs="Times New Roman"/>
          <w:b/>
        </w:rPr>
      </w:pPr>
      <w:r w:rsidRPr="00D94BDA">
        <w:rPr>
          <w:rFonts w:ascii="Times New Roman" w:eastAsia="Times New Roman" w:hAnsi="Times New Roman" w:cs="Times New Roman"/>
          <w:b/>
        </w:rPr>
        <w:lastRenderedPageBreak/>
        <w:t>Nursing Care</w:t>
      </w:r>
    </w:p>
    <w:p w14:paraId="19B2B0F2" w14:textId="77777777" w:rsidR="00F269B0" w:rsidRPr="00D94BDA" w:rsidRDefault="00A35D62">
      <w:pPr>
        <w:spacing w:line="480" w:lineRule="auto"/>
        <w:rPr>
          <w:rFonts w:ascii="Times New Roman" w:eastAsia="Times New Roman" w:hAnsi="Times New Roman" w:cs="Times New Roman"/>
          <w:b/>
        </w:rPr>
      </w:pPr>
      <w:r w:rsidRPr="00D94BDA">
        <w:rPr>
          <w:rFonts w:ascii="Times New Roman" w:eastAsia="Times New Roman" w:hAnsi="Times New Roman" w:cs="Times New Roman"/>
          <w:b/>
        </w:rPr>
        <w:t>Summary of Care (2 points)</w:t>
      </w:r>
    </w:p>
    <w:p w14:paraId="773AE451" w14:textId="04CFCEF0" w:rsidR="00F269B0" w:rsidRPr="00EC041D" w:rsidRDefault="00A35D62">
      <w:pPr>
        <w:spacing w:line="480" w:lineRule="auto"/>
        <w:rPr>
          <w:rFonts w:ascii="Times New Roman" w:eastAsia="Times New Roman" w:hAnsi="Times New Roman" w:cs="Times New Roman"/>
          <w:bCs/>
        </w:rPr>
      </w:pPr>
      <w:r w:rsidRPr="00D94BDA">
        <w:rPr>
          <w:rFonts w:ascii="Times New Roman" w:eastAsia="Times New Roman" w:hAnsi="Times New Roman" w:cs="Times New Roman"/>
          <w:b/>
        </w:rPr>
        <w:tab/>
        <w:t>Overview of care:</w:t>
      </w:r>
      <w:r w:rsidR="00EC041D">
        <w:rPr>
          <w:rFonts w:ascii="Times New Roman" w:eastAsia="Times New Roman" w:hAnsi="Times New Roman" w:cs="Times New Roman"/>
          <w:b/>
        </w:rPr>
        <w:t xml:space="preserve">  </w:t>
      </w:r>
      <w:r w:rsidR="00EC041D">
        <w:rPr>
          <w:rFonts w:ascii="Times New Roman" w:eastAsia="Times New Roman" w:hAnsi="Times New Roman" w:cs="Times New Roman"/>
          <w:bCs/>
        </w:rPr>
        <w:t xml:space="preserve">Student RN arrived at </w:t>
      </w:r>
      <w:r w:rsidR="002871F4">
        <w:rPr>
          <w:rFonts w:ascii="Times New Roman" w:eastAsia="Times New Roman" w:hAnsi="Times New Roman" w:cs="Times New Roman"/>
          <w:bCs/>
        </w:rPr>
        <w:t xml:space="preserve">Room 8505 on the </w:t>
      </w:r>
      <w:r w:rsidR="00EC041D">
        <w:rPr>
          <w:rFonts w:ascii="Times New Roman" w:eastAsia="Times New Roman" w:hAnsi="Times New Roman" w:cs="Times New Roman"/>
          <w:bCs/>
        </w:rPr>
        <w:t xml:space="preserve">medical surgical unit </w:t>
      </w:r>
      <w:r w:rsidR="00A76473">
        <w:rPr>
          <w:rFonts w:ascii="Times New Roman" w:eastAsia="Times New Roman" w:hAnsi="Times New Roman" w:cs="Times New Roman"/>
          <w:bCs/>
        </w:rPr>
        <w:t>Carle Tower 8B around 0745</w:t>
      </w:r>
      <w:r w:rsidR="00EC041D">
        <w:rPr>
          <w:rFonts w:ascii="Times New Roman" w:eastAsia="Times New Roman" w:hAnsi="Times New Roman" w:cs="Times New Roman"/>
          <w:bCs/>
        </w:rPr>
        <w:t xml:space="preserve"> after the preclinical briefing.  </w:t>
      </w:r>
      <w:r w:rsidR="00D05737">
        <w:rPr>
          <w:rFonts w:ascii="Times New Roman" w:eastAsia="Times New Roman" w:hAnsi="Times New Roman" w:cs="Times New Roman"/>
          <w:bCs/>
        </w:rPr>
        <w:t xml:space="preserve">The clinical instructor introduced the student RN </w:t>
      </w:r>
      <w:r w:rsidR="00EC041D">
        <w:rPr>
          <w:rFonts w:ascii="Times New Roman" w:eastAsia="Times New Roman" w:hAnsi="Times New Roman" w:cs="Times New Roman"/>
          <w:bCs/>
        </w:rPr>
        <w:t xml:space="preserve">to the staff RN </w:t>
      </w:r>
      <w:r w:rsidR="002871F4">
        <w:rPr>
          <w:rFonts w:ascii="Times New Roman" w:eastAsia="Times New Roman" w:hAnsi="Times New Roman" w:cs="Times New Roman"/>
          <w:bCs/>
        </w:rPr>
        <w:t>Will</w:t>
      </w:r>
      <w:r w:rsidR="00EC041D">
        <w:rPr>
          <w:rFonts w:ascii="Times New Roman" w:eastAsia="Times New Roman" w:hAnsi="Times New Roman" w:cs="Times New Roman"/>
          <w:bCs/>
        </w:rPr>
        <w:t xml:space="preserve">.  After the brief introduction, the staff RN gave the student RN SBAR.  </w:t>
      </w:r>
      <w:r w:rsidR="007244CB">
        <w:rPr>
          <w:rFonts w:ascii="Times New Roman" w:eastAsia="Times New Roman" w:hAnsi="Times New Roman" w:cs="Times New Roman"/>
          <w:bCs/>
        </w:rPr>
        <w:t>The staff</w:t>
      </w:r>
      <w:r w:rsidR="00EC041D">
        <w:rPr>
          <w:rFonts w:ascii="Times New Roman" w:eastAsia="Times New Roman" w:hAnsi="Times New Roman" w:cs="Times New Roman"/>
          <w:bCs/>
        </w:rPr>
        <w:t xml:space="preserve"> RN informed the student RN </w:t>
      </w:r>
      <w:r w:rsidR="002871F4">
        <w:rPr>
          <w:rFonts w:ascii="Times New Roman" w:eastAsia="Times New Roman" w:hAnsi="Times New Roman" w:cs="Times New Roman"/>
          <w:bCs/>
        </w:rPr>
        <w:t xml:space="preserve">that the client has a Cardiac Catheterization Procedure scheduled around 0800 – 0900, depending on the Cath Lab schedule. </w:t>
      </w:r>
      <w:r w:rsidR="00486CDA">
        <w:rPr>
          <w:rFonts w:ascii="Times New Roman" w:eastAsia="Times New Roman" w:hAnsi="Times New Roman" w:cs="Times New Roman"/>
          <w:bCs/>
        </w:rPr>
        <w:t>The staff RN had the student RN administer the client’s medications scheduled to be given at 0900. Since the client has a scheduled procedure, the staff RN administered all medications before the procedure, even if it was early.  The s</w:t>
      </w:r>
      <w:r w:rsidR="00EC041D">
        <w:rPr>
          <w:rFonts w:ascii="Times New Roman" w:eastAsia="Times New Roman" w:hAnsi="Times New Roman" w:cs="Times New Roman"/>
          <w:bCs/>
        </w:rPr>
        <w:t xml:space="preserve">tudent RN accessed the client’s charts and started reading and familiarizing </w:t>
      </w:r>
      <w:r w:rsidR="007244CB">
        <w:rPr>
          <w:rFonts w:ascii="Times New Roman" w:eastAsia="Times New Roman" w:hAnsi="Times New Roman" w:cs="Times New Roman"/>
          <w:bCs/>
        </w:rPr>
        <w:t>himself</w:t>
      </w:r>
      <w:r w:rsidR="00EC041D">
        <w:rPr>
          <w:rFonts w:ascii="Times New Roman" w:eastAsia="Times New Roman" w:hAnsi="Times New Roman" w:cs="Times New Roman"/>
          <w:bCs/>
        </w:rPr>
        <w:t xml:space="preserve"> </w:t>
      </w:r>
      <w:r w:rsidR="007244CB">
        <w:rPr>
          <w:rFonts w:ascii="Times New Roman" w:eastAsia="Times New Roman" w:hAnsi="Times New Roman" w:cs="Times New Roman"/>
          <w:bCs/>
        </w:rPr>
        <w:t>with</w:t>
      </w:r>
      <w:r w:rsidR="00EC041D">
        <w:rPr>
          <w:rFonts w:ascii="Times New Roman" w:eastAsia="Times New Roman" w:hAnsi="Times New Roman" w:cs="Times New Roman"/>
          <w:bCs/>
        </w:rPr>
        <w:t xml:space="preserve"> </w:t>
      </w:r>
      <w:r w:rsidR="00486CDA">
        <w:rPr>
          <w:rFonts w:ascii="Times New Roman" w:eastAsia="Times New Roman" w:hAnsi="Times New Roman" w:cs="Times New Roman"/>
          <w:bCs/>
        </w:rPr>
        <w:t>his</w:t>
      </w:r>
      <w:r w:rsidR="00EC041D">
        <w:rPr>
          <w:rFonts w:ascii="Times New Roman" w:eastAsia="Times New Roman" w:hAnsi="Times New Roman" w:cs="Times New Roman"/>
          <w:bCs/>
        </w:rPr>
        <w:t xml:space="preserve"> condition.  </w:t>
      </w:r>
      <w:r w:rsidR="00D05737">
        <w:rPr>
          <w:rFonts w:ascii="Times New Roman" w:eastAsia="Times New Roman" w:hAnsi="Times New Roman" w:cs="Times New Roman"/>
          <w:bCs/>
        </w:rPr>
        <w:t>The client went down for the Cardiac Catheterization procedure around 0830.</w:t>
      </w:r>
      <w:r w:rsidR="009E4BD5">
        <w:rPr>
          <w:rFonts w:ascii="Times New Roman" w:eastAsia="Times New Roman" w:hAnsi="Times New Roman" w:cs="Times New Roman"/>
          <w:bCs/>
        </w:rPr>
        <w:t xml:space="preserve">  The client</w:t>
      </w:r>
      <w:r w:rsidR="00D05737">
        <w:rPr>
          <w:rFonts w:ascii="Times New Roman" w:eastAsia="Times New Roman" w:hAnsi="Times New Roman" w:cs="Times New Roman"/>
          <w:bCs/>
        </w:rPr>
        <w:t xml:space="preserve"> came back to the floor around 1000. The</w:t>
      </w:r>
      <w:r w:rsidR="007244CB">
        <w:rPr>
          <w:rFonts w:ascii="Times New Roman" w:eastAsia="Times New Roman" w:hAnsi="Times New Roman" w:cs="Times New Roman"/>
          <w:bCs/>
        </w:rPr>
        <w:t xml:space="preserve"> </w:t>
      </w:r>
      <w:r w:rsidR="009E4BD5">
        <w:rPr>
          <w:rFonts w:ascii="Times New Roman" w:eastAsia="Times New Roman" w:hAnsi="Times New Roman" w:cs="Times New Roman"/>
          <w:bCs/>
        </w:rPr>
        <w:t xml:space="preserve">staff RN </w:t>
      </w:r>
      <w:r w:rsidR="00D05737">
        <w:rPr>
          <w:rFonts w:ascii="Times New Roman" w:eastAsia="Times New Roman" w:hAnsi="Times New Roman" w:cs="Times New Roman"/>
          <w:bCs/>
        </w:rPr>
        <w:t xml:space="preserve">initiated the </w:t>
      </w:r>
      <w:r w:rsidR="00486CDA">
        <w:rPr>
          <w:rFonts w:ascii="Times New Roman" w:eastAsia="Times New Roman" w:hAnsi="Times New Roman" w:cs="Times New Roman"/>
          <w:bCs/>
        </w:rPr>
        <w:t>Q15-minute</w:t>
      </w:r>
      <w:r w:rsidR="00D05737">
        <w:rPr>
          <w:rFonts w:ascii="Times New Roman" w:eastAsia="Times New Roman" w:hAnsi="Times New Roman" w:cs="Times New Roman"/>
          <w:bCs/>
        </w:rPr>
        <w:t xml:space="preserve"> assessment of the </w:t>
      </w:r>
      <w:r w:rsidR="00486CDA">
        <w:rPr>
          <w:rFonts w:ascii="Times New Roman" w:eastAsia="Times New Roman" w:hAnsi="Times New Roman" w:cs="Times New Roman"/>
          <w:bCs/>
        </w:rPr>
        <w:t>client's</w:t>
      </w:r>
      <w:r w:rsidR="00D05737">
        <w:rPr>
          <w:rFonts w:ascii="Times New Roman" w:eastAsia="Times New Roman" w:hAnsi="Times New Roman" w:cs="Times New Roman"/>
          <w:bCs/>
        </w:rPr>
        <w:t xml:space="preserve"> right wrist for bleeding precaution secondary to the cardiac catheterization. The client ordered lunch as he had not eaten since the night before.</w:t>
      </w:r>
      <w:r w:rsidR="009E4BD5">
        <w:rPr>
          <w:rFonts w:ascii="Times New Roman" w:eastAsia="Times New Roman" w:hAnsi="Times New Roman" w:cs="Times New Roman"/>
          <w:bCs/>
        </w:rPr>
        <w:t xml:space="preserve"> </w:t>
      </w:r>
      <w:r w:rsidR="00486CDA">
        <w:rPr>
          <w:rFonts w:ascii="Times New Roman" w:eastAsia="Times New Roman" w:hAnsi="Times New Roman" w:cs="Times New Roman"/>
          <w:bCs/>
        </w:rPr>
        <w:t>The student n</w:t>
      </w:r>
      <w:r w:rsidR="00EC041D">
        <w:rPr>
          <w:rFonts w:ascii="Times New Roman" w:eastAsia="Times New Roman" w:hAnsi="Times New Roman" w:cs="Times New Roman"/>
          <w:bCs/>
        </w:rPr>
        <w:t>urse</w:t>
      </w:r>
      <w:r w:rsidR="00486CDA">
        <w:rPr>
          <w:rFonts w:ascii="Times New Roman" w:eastAsia="Times New Roman" w:hAnsi="Times New Roman" w:cs="Times New Roman"/>
          <w:bCs/>
        </w:rPr>
        <w:t xml:space="preserve"> checked the client’s wrist with the staff RN Will as ordered.</w:t>
      </w:r>
    </w:p>
    <w:p w14:paraId="2955DE4E" w14:textId="057E5184" w:rsidR="00F269B0" w:rsidRPr="00D94BDA" w:rsidRDefault="00A35D62">
      <w:pPr>
        <w:spacing w:line="480" w:lineRule="auto"/>
        <w:rPr>
          <w:rFonts w:ascii="Times New Roman" w:eastAsia="Times New Roman" w:hAnsi="Times New Roman" w:cs="Times New Roman"/>
        </w:rPr>
      </w:pPr>
      <w:r w:rsidRPr="00D94BDA">
        <w:rPr>
          <w:rFonts w:ascii="Times New Roman" w:eastAsia="Times New Roman" w:hAnsi="Times New Roman" w:cs="Times New Roman"/>
          <w:b/>
        </w:rPr>
        <w:tab/>
      </w:r>
      <w:r w:rsidRPr="00E50EE0">
        <w:rPr>
          <w:rFonts w:ascii="Times New Roman" w:eastAsia="Times New Roman" w:hAnsi="Times New Roman" w:cs="Times New Roman"/>
          <w:b/>
        </w:rPr>
        <w:t>Procedures/testing done:</w:t>
      </w:r>
      <w:r w:rsidRPr="00E50EE0">
        <w:rPr>
          <w:rFonts w:ascii="Times New Roman" w:eastAsia="Times New Roman" w:hAnsi="Times New Roman" w:cs="Times New Roman"/>
        </w:rPr>
        <w:t xml:space="preserve"> </w:t>
      </w:r>
      <w:r w:rsidR="00EC041D">
        <w:rPr>
          <w:rFonts w:ascii="Times New Roman" w:eastAsia="Times New Roman" w:hAnsi="Times New Roman" w:cs="Times New Roman"/>
        </w:rPr>
        <w:t xml:space="preserve"> At </w:t>
      </w:r>
      <w:r w:rsidR="00486CDA">
        <w:rPr>
          <w:rFonts w:ascii="Times New Roman" w:eastAsia="Times New Roman" w:hAnsi="Times New Roman" w:cs="Times New Roman"/>
        </w:rPr>
        <w:t>09</w:t>
      </w:r>
      <w:r w:rsidR="00EC041D">
        <w:rPr>
          <w:rFonts w:ascii="Times New Roman" w:eastAsia="Times New Roman" w:hAnsi="Times New Roman" w:cs="Times New Roman"/>
        </w:rPr>
        <w:t xml:space="preserve">00, the </w:t>
      </w:r>
      <w:r w:rsidR="00486CDA">
        <w:rPr>
          <w:rFonts w:ascii="Times New Roman" w:eastAsia="Times New Roman" w:hAnsi="Times New Roman" w:cs="Times New Roman"/>
        </w:rPr>
        <w:t xml:space="preserve">client went to the Cath Lab. The staff RN requested the </w:t>
      </w:r>
      <w:r w:rsidR="00EC041D">
        <w:rPr>
          <w:rFonts w:ascii="Times New Roman" w:eastAsia="Times New Roman" w:hAnsi="Times New Roman" w:cs="Times New Roman"/>
        </w:rPr>
        <w:t>student RN</w:t>
      </w:r>
      <w:r w:rsidR="00486CDA">
        <w:rPr>
          <w:rFonts w:ascii="Times New Roman" w:eastAsia="Times New Roman" w:hAnsi="Times New Roman" w:cs="Times New Roman"/>
        </w:rPr>
        <w:t xml:space="preserve"> to remain on the floor to help pass medications to other clients assigned to the staff RN. The client came back from the procedure around 1000.</w:t>
      </w:r>
    </w:p>
    <w:p w14:paraId="5E3E18F2" w14:textId="04FD4809" w:rsidR="00F269B0" w:rsidRPr="00AA2318" w:rsidRDefault="00A35D62">
      <w:pPr>
        <w:spacing w:line="480" w:lineRule="auto"/>
        <w:rPr>
          <w:rFonts w:ascii="Times New Roman" w:eastAsia="Times New Roman" w:hAnsi="Times New Roman" w:cs="Times New Roman"/>
          <w:bCs/>
        </w:rPr>
      </w:pPr>
      <w:r w:rsidRPr="00D94BDA">
        <w:rPr>
          <w:rFonts w:ascii="Times New Roman" w:eastAsia="Times New Roman" w:hAnsi="Times New Roman" w:cs="Times New Roman"/>
          <w:b/>
        </w:rPr>
        <w:tab/>
        <w:t>Complaints/Issues:</w:t>
      </w:r>
      <w:r w:rsidR="00AA2318">
        <w:rPr>
          <w:rFonts w:ascii="Times New Roman" w:eastAsia="Times New Roman" w:hAnsi="Times New Roman" w:cs="Times New Roman"/>
          <w:b/>
        </w:rPr>
        <w:t xml:space="preserve"> </w:t>
      </w:r>
      <w:r w:rsidR="00AA2318">
        <w:rPr>
          <w:rFonts w:ascii="Times New Roman" w:eastAsia="Times New Roman" w:hAnsi="Times New Roman" w:cs="Times New Roman"/>
          <w:bCs/>
        </w:rPr>
        <w:t xml:space="preserve"> The client </w:t>
      </w:r>
      <w:r w:rsidR="00486CDA">
        <w:rPr>
          <w:rFonts w:ascii="Times New Roman" w:eastAsia="Times New Roman" w:hAnsi="Times New Roman" w:cs="Times New Roman"/>
          <w:bCs/>
        </w:rPr>
        <w:t>did not complain of any pain.</w:t>
      </w:r>
    </w:p>
    <w:p w14:paraId="0F4FE81D" w14:textId="44ACA589" w:rsidR="00F269B0" w:rsidRPr="00180025" w:rsidRDefault="00A35D62">
      <w:pPr>
        <w:spacing w:line="480" w:lineRule="auto"/>
        <w:rPr>
          <w:rFonts w:ascii="Times New Roman" w:eastAsia="Times New Roman" w:hAnsi="Times New Roman" w:cs="Times New Roman"/>
          <w:bCs/>
        </w:rPr>
      </w:pPr>
      <w:r w:rsidRPr="00D94BDA">
        <w:rPr>
          <w:rFonts w:ascii="Times New Roman" w:eastAsia="Times New Roman" w:hAnsi="Times New Roman" w:cs="Times New Roman"/>
          <w:b/>
        </w:rPr>
        <w:tab/>
        <w:t>Vital signs (stable/unstable):</w:t>
      </w:r>
      <w:r w:rsidR="00180025">
        <w:rPr>
          <w:rFonts w:ascii="Times New Roman" w:eastAsia="Times New Roman" w:hAnsi="Times New Roman" w:cs="Times New Roman"/>
          <w:b/>
        </w:rPr>
        <w:t xml:space="preserve">  </w:t>
      </w:r>
      <w:r w:rsidR="00180025">
        <w:rPr>
          <w:rFonts w:ascii="Times New Roman" w:eastAsia="Times New Roman" w:hAnsi="Times New Roman" w:cs="Times New Roman"/>
          <w:bCs/>
        </w:rPr>
        <w:t>Vital signs were generally stable</w:t>
      </w:r>
      <w:r w:rsidR="00486CDA">
        <w:rPr>
          <w:rFonts w:ascii="Times New Roman" w:eastAsia="Times New Roman" w:hAnsi="Times New Roman" w:cs="Times New Roman"/>
          <w:bCs/>
        </w:rPr>
        <w:t xml:space="preserve"> except for the temperature right after the procedure. The staff RN was informed but explained that the Cath Lab is always </w:t>
      </w:r>
      <w:proofErr w:type="gramStart"/>
      <w:r w:rsidR="00486CDA">
        <w:rPr>
          <w:rFonts w:ascii="Times New Roman" w:eastAsia="Times New Roman" w:hAnsi="Times New Roman" w:cs="Times New Roman"/>
          <w:bCs/>
        </w:rPr>
        <w:t>cold</w:t>
      </w:r>
      <w:proofErr w:type="gramEnd"/>
      <w:r w:rsidR="00486CDA">
        <w:rPr>
          <w:rFonts w:ascii="Times New Roman" w:eastAsia="Times New Roman" w:hAnsi="Times New Roman" w:cs="Times New Roman"/>
          <w:bCs/>
        </w:rPr>
        <w:t xml:space="preserve"> and it is normal for clients to be hypothermic but would regain back their temperatures when they are on the floor.</w:t>
      </w:r>
    </w:p>
    <w:p w14:paraId="07885F1B" w14:textId="4B3EDCFB" w:rsidR="00F269B0" w:rsidRPr="00266AD0" w:rsidRDefault="00A35D62">
      <w:pPr>
        <w:spacing w:line="480" w:lineRule="auto"/>
        <w:rPr>
          <w:rFonts w:ascii="Times New Roman" w:eastAsia="Times New Roman" w:hAnsi="Times New Roman" w:cs="Times New Roman"/>
          <w:bCs/>
        </w:rPr>
      </w:pPr>
      <w:r w:rsidRPr="00D94BDA">
        <w:rPr>
          <w:rFonts w:ascii="Times New Roman" w:eastAsia="Times New Roman" w:hAnsi="Times New Roman" w:cs="Times New Roman"/>
          <w:b/>
        </w:rPr>
        <w:lastRenderedPageBreak/>
        <w:tab/>
        <w:t>Tolerating diet, activity, etc.:</w:t>
      </w:r>
      <w:r w:rsidR="00266AD0">
        <w:rPr>
          <w:rFonts w:ascii="Times New Roman" w:eastAsia="Times New Roman" w:hAnsi="Times New Roman" w:cs="Times New Roman"/>
          <w:b/>
        </w:rPr>
        <w:t xml:space="preserve">  </w:t>
      </w:r>
      <w:r w:rsidR="00486CDA">
        <w:rPr>
          <w:rFonts w:ascii="Times New Roman" w:eastAsia="Times New Roman" w:hAnsi="Times New Roman" w:cs="Times New Roman"/>
          <w:bCs/>
        </w:rPr>
        <w:t>The client understood how to order a diabetic and cardiac diet.</w:t>
      </w:r>
    </w:p>
    <w:p w14:paraId="15B535A0" w14:textId="581C61FF" w:rsidR="00F269B0" w:rsidRPr="00486CDA" w:rsidRDefault="00A35D62">
      <w:pPr>
        <w:spacing w:line="480" w:lineRule="auto"/>
        <w:rPr>
          <w:rFonts w:ascii="Times New Roman" w:eastAsia="Times New Roman" w:hAnsi="Times New Roman" w:cs="Times New Roman"/>
          <w:bCs/>
        </w:rPr>
      </w:pPr>
      <w:r w:rsidRPr="00D94BDA">
        <w:rPr>
          <w:rFonts w:ascii="Times New Roman" w:eastAsia="Times New Roman" w:hAnsi="Times New Roman" w:cs="Times New Roman"/>
          <w:b/>
        </w:rPr>
        <w:tab/>
        <w:t>Physician notifications:</w:t>
      </w:r>
      <w:r w:rsidR="00486CDA">
        <w:rPr>
          <w:rFonts w:ascii="Times New Roman" w:eastAsia="Times New Roman" w:hAnsi="Times New Roman" w:cs="Times New Roman"/>
          <w:b/>
        </w:rPr>
        <w:t xml:space="preserve"> </w:t>
      </w:r>
      <w:r w:rsidR="00486CDA">
        <w:rPr>
          <w:rFonts w:ascii="Times New Roman" w:eastAsia="Times New Roman" w:hAnsi="Times New Roman" w:cs="Times New Roman"/>
          <w:bCs/>
        </w:rPr>
        <w:t xml:space="preserve">The Cath Lab provider was called to the floor for the client’s </w:t>
      </w:r>
      <w:r w:rsidR="007C0513">
        <w:rPr>
          <w:rFonts w:ascii="Times New Roman" w:eastAsia="Times New Roman" w:hAnsi="Times New Roman" w:cs="Times New Roman"/>
          <w:bCs/>
        </w:rPr>
        <w:t>complaint</w:t>
      </w:r>
      <w:r w:rsidR="00486CDA">
        <w:rPr>
          <w:rFonts w:ascii="Times New Roman" w:eastAsia="Times New Roman" w:hAnsi="Times New Roman" w:cs="Times New Roman"/>
          <w:bCs/>
        </w:rPr>
        <w:t xml:space="preserve"> of numbness and tingling on his right </w:t>
      </w:r>
      <w:r w:rsidR="007C0513">
        <w:rPr>
          <w:rFonts w:ascii="Times New Roman" w:eastAsia="Times New Roman" w:hAnsi="Times New Roman" w:cs="Times New Roman"/>
          <w:bCs/>
        </w:rPr>
        <w:t>hand</w:t>
      </w:r>
      <w:r w:rsidR="00486CDA">
        <w:rPr>
          <w:rFonts w:ascii="Times New Roman" w:eastAsia="Times New Roman" w:hAnsi="Times New Roman" w:cs="Times New Roman"/>
          <w:bCs/>
        </w:rPr>
        <w:t xml:space="preserve"> due to the tight air seal on the Cardiac Catheterization puncture.</w:t>
      </w:r>
    </w:p>
    <w:p w14:paraId="63D6F20C" w14:textId="4A0CE42B" w:rsidR="00F269B0" w:rsidRPr="00D94BDA" w:rsidRDefault="00441F21" w:rsidP="00B40B87">
      <w:pPr>
        <w:spacing w:line="480" w:lineRule="auto"/>
        <w:ind w:firstLine="720"/>
        <w:rPr>
          <w:rFonts w:ascii="Times New Roman" w:eastAsia="Times New Roman" w:hAnsi="Times New Roman" w:cs="Times New Roman"/>
          <w:b/>
        </w:rPr>
      </w:pPr>
      <w:r>
        <w:rPr>
          <w:rFonts w:ascii="Times New Roman" w:eastAsia="Times New Roman" w:hAnsi="Times New Roman" w:cs="Times New Roman"/>
          <w:b/>
        </w:rPr>
        <w:t>Plans</w:t>
      </w:r>
      <w:r w:rsidR="00A35D62" w:rsidRPr="00D94BDA">
        <w:rPr>
          <w:rFonts w:ascii="Times New Roman" w:eastAsia="Times New Roman" w:hAnsi="Times New Roman" w:cs="Times New Roman"/>
          <w:b/>
        </w:rPr>
        <w:t xml:space="preserve"> for </w:t>
      </w:r>
      <w:r w:rsidR="00E61414">
        <w:rPr>
          <w:rFonts w:ascii="Times New Roman" w:eastAsia="Times New Roman" w:hAnsi="Times New Roman" w:cs="Times New Roman"/>
          <w:b/>
        </w:rPr>
        <w:t xml:space="preserve">the </w:t>
      </w:r>
      <w:r w:rsidR="00A35D62" w:rsidRPr="00D94BDA">
        <w:rPr>
          <w:rFonts w:ascii="Times New Roman" w:eastAsia="Times New Roman" w:hAnsi="Times New Roman" w:cs="Times New Roman"/>
          <w:b/>
        </w:rPr>
        <w:t>client:</w:t>
      </w:r>
      <w:r w:rsidR="00A35D62" w:rsidRPr="00D94BDA">
        <w:rPr>
          <w:rFonts w:ascii="Times New Roman" w:eastAsia="Times New Roman" w:hAnsi="Times New Roman" w:cs="Times New Roman"/>
        </w:rPr>
        <w:t xml:space="preserve"> </w:t>
      </w:r>
      <w:r w:rsidR="00486CDA">
        <w:rPr>
          <w:rFonts w:ascii="Times New Roman" w:eastAsia="Times New Roman" w:hAnsi="Times New Roman" w:cs="Times New Roman"/>
        </w:rPr>
        <w:t xml:space="preserve">The client’s Cardiac Catheterization procedure result </w:t>
      </w:r>
      <w:r w:rsidR="008D57A8">
        <w:rPr>
          <w:rFonts w:ascii="Times New Roman" w:eastAsia="Times New Roman" w:hAnsi="Times New Roman" w:cs="Times New Roman"/>
        </w:rPr>
        <w:t>shows no occlusion, and the provider has decided on no further interventions for the time being.</w:t>
      </w:r>
    </w:p>
    <w:p w14:paraId="481095AB" w14:textId="77777777" w:rsidR="00F269B0" w:rsidRPr="00D94BDA" w:rsidRDefault="00A35D62">
      <w:pPr>
        <w:spacing w:line="480" w:lineRule="auto"/>
        <w:rPr>
          <w:rFonts w:ascii="Times New Roman" w:eastAsia="Times New Roman" w:hAnsi="Times New Roman" w:cs="Times New Roman"/>
          <w:b/>
        </w:rPr>
      </w:pPr>
      <w:r w:rsidRPr="00D94BDA">
        <w:rPr>
          <w:rFonts w:ascii="Times New Roman" w:eastAsia="Times New Roman" w:hAnsi="Times New Roman" w:cs="Times New Roman"/>
          <w:b/>
        </w:rPr>
        <w:t>Discharge Planning (2 points)</w:t>
      </w:r>
    </w:p>
    <w:p w14:paraId="7AE707DB" w14:textId="38045A59" w:rsidR="009150E9" w:rsidRPr="00D94BDA" w:rsidRDefault="00A35D62">
      <w:pPr>
        <w:spacing w:line="480" w:lineRule="auto"/>
        <w:rPr>
          <w:rFonts w:ascii="Times New Roman" w:eastAsia="Times New Roman" w:hAnsi="Times New Roman" w:cs="Times New Roman"/>
        </w:rPr>
      </w:pPr>
      <w:r w:rsidRPr="00D94BDA">
        <w:rPr>
          <w:rFonts w:ascii="Times New Roman" w:eastAsia="Times New Roman" w:hAnsi="Times New Roman" w:cs="Times New Roman"/>
          <w:b/>
        </w:rPr>
        <w:tab/>
        <w:t>Discharge location:</w:t>
      </w:r>
      <w:r w:rsidRPr="00D94BDA">
        <w:rPr>
          <w:rFonts w:ascii="Times New Roman" w:eastAsia="Times New Roman" w:hAnsi="Times New Roman" w:cs="Times New Roman"/>
        </w:rPr>
        <w:t xml:space="preserve"> </w:t>
      </w:r>
      <w:r w:rsidR="00325068">
        <w:rPr>
          <w:rFonts w:ascii="Times New Roman" w:eastAsia="Times New Roman" w:hAnsi="Times New Roman" w:cs="Times New Roman"/>
        </w:rPr>
        <w:t xml:space="preserve"> </w:t>
      </w:r>
      <w:r w:rsidR="008D57A8">
        <w:rPr>
          <w:rFonts w:ascii="Times New Roman" w:eastAsia="Times New Roman" w:hAnsi="Times New Roman" w:cs="Times New Roman"/>
        </w:rPr>
        <w:t>The discharge plan for the client is to go straight home and rest.</w:t>
      </w:r>
    </w:p>
    <w:p w14:paraId="2C6C9DF0" w14:textId="75014050" w:rsidR="00F269B0" w:rsidRPr="009150E9" w:rsidRDefault="00A35D62">
      <w:pPr>
        <w:spacing w:line="480" w:lineRule="auto"/>
        <w:rPr>
          <w:rFonts w:ascii="Times New Roman" w:eastAsia="Times New Roman" w:hAnsi="Times New Roman" w:cs="Times New Roman"/>
          <w:bCs/>
        </w:rPr>
      </w:pPr>
      <w:r w:rsidRPr="00D94BDA">
        <w:rPr>
          <w:rFonts w:ascii="Times New Roman" w:eastAsia="Times New Roman" w:hAnsi="Times New Roman" w:cs="Times New Roman"/>
          <w:b/>
        </w:rPr>
        <w:tab/>
        <w:t>Home health needs (if applicable):</w:t>
      </w:r>
      <w:r w:rsidR="009150E9">
        <w:rPr>
          <w:rFonts w:ascii="Times New Roman" w:eastAsia="Times New Roman" w:hAnsi="Times New Roman" w:cs="Times New Roman"/>
          <w:b/>
        </w:rPr>
        <w:t xml:space="preserve">  </w:t>
      </w:r>
      <w:r w:rsidR="008D57A8">
        <w:rPr>
          <w:rFonts w:ascii="Times New Roman" w:eastAsia="Times New Roman" w:hAnsi="Times New Roman" w:cs="Times New Roman"/>
          <w:bCs/>
        </w:rPr>
        <w:t>The client</w:t>
      </w:r>
      <w:r w:rsidR="00506EDB">
        <w:rPr>
          <w:rFonts w:ascii="Times New Roman" w:eastAsia="Times New Roman" w:hAnsi="Times New Roman" w:cs="Times New Roman"/>
          <w:bCs/>
        </w:rPr>
        <w:t xml:space="preserve"> must continue</w:t>
      </w:r>
      <w:r w:rsidR="008D57A8">
        <w:rPr>
          <w:rFonts w:ascii="Times New Roman" w:eastAsia="Times New Roman" w:hAnsi="Times New Roman" w:cs="Times New Roman"/>
          <w:bCs/>
        </w:rPr>
        <w:t xml:space="preserve"> using a CPAP machine.</w:t>
      </w:r>
    </w:p>
    <w:p w14:paraId="5DF3C366" w14:textId="0F51E085" w:rsidR="00F269B0" w:rsidRPr="00DB0233" w:rsidRDefault="00A35D62">
      <w:pPr>
        <w:spacing w:line="480" w:lineRule="auto"/>
        <w:rPr>
          <w:rFonts w:ascii="Times New Roman" w:eastAsia="Times New Roman" w:hAnsi="Times New Roman" w:cs="Times New Roman"/>
          <w:bCs/>
        </w:rPr>
      </w:pPr>
      <w:r w:rsidRPr="00D94BDA">
        <w:rPr>
          <w:rFonts w:ascii="Times New Roman" w:eastAsia="Times New Roman" w:hAnsi="Times New Roman" w:cs="Times New Roman"/>
          <w:b/>
        </w:rPr>
        <w:tab/>
        <w:t>Equipment needs (if applicable):</w:t>
      </w:r>
      <w:r w:rsidR="00DB0233">
        <w:rPr>
          <w:rFonts w:ascii="Times New Roman" w:eastAsia="Times New Roman" w:hAnsi="Times New Roman" w:cs="Times New Roman"/>
          <w:b/>
        </w:rPr>
        <w:t xml:space="preserve">  </w:t>
      </w:r>
      <w:r w:rsidR="008D57A8">
        <w:rPr>
          <w:rFonts w:ascii="Times New Roman" w:eastAsia="Times New Roman" w:hAnsi="Times New Roman" w:cs="Times New Roman"/>
          <w:bCs/>
        </w:rPr>
        <w:t>The client denies using ambulation equipment.</w:t>
      </w:r>
    </w:p>
    <w:p w14:paraId="6B9BF745" w14:textId="34115E09" w:rsidR="00F269B0" w:rsidRPr="00DB0233" w:rsidRDefault="006622B0" w:rsidP="00B40B87">
      <w:pPr>
        <w:spacing w:line="480" w:lineRule="auto"/>
        <w:ind w:firstLine="720"/>
        <w:rPr>
          <w:rFonts w:ascii="Times New Roman" w:eastAsia="Times New Roman" w:hAnsi="Times New Roman" w:cs="Times New Roman"/>
          <w:bCs/>
        </w:rPr>
      </w:pPr>
      <w:r>
        <w:rPr>
          <w:rFonts w:ascii="Times New Roman" w:eastAsia="Times New Roman" w:hAnsi="Times New Roman" w:cs="Times New Roman"/>
          <w:b/>
        </w:rPr>
        <w:t>Follow-up</w:t>
      </w:r>
      <w:r w:rsidR="00A35D62" w:rsidRPr="00D94BDA">
        <w:rPr>
          <w:rFonts w:ascii="Times New Roman" w:eastAsia="Times New Roman" w:hAnsi="Times New Roman" w:cs="Times New Roman"/>
          <w:b/>
        </w:rPr>
        <w:t xml:space="preserve"> plan:</w:t>
      </w:r>
      <w:r w:rsidR="00DB0233">
        <w:rPr>
          <w:rFonts w:ascii="Times New Roman" w:eastAsia="Times New Roman" w:hAnsi="Times New Roman" w:cs="Times New Roman"/>
          <w:b/>
        </w:rPr>
        <w:t xml:space="preserve">  </w:t>
      </w:r>
      <w:r w:rsidR="008D57A8">
        <w:rPr>
          <w:rFonts w:ascii="Times New Roman" w:eastAsia="Times New Roman" w:hAnsi="Times New Roman" w:cs="Times New Roman"/>
          <w:bCs/>
        </w:rPr>
        <w:t xml:space="preserve">The client needs to </w:t>
      </w:r>
      <w:r w:rsidR="00506EDB">
        <w:rPr>
          <w:rFonts w:ascii="Times New Roman" w:eastAsia="Times New Roman" w:hAnsi="Times New Roman" w:cs="Times New Roman"/>
          <w:bCs/>
        </w:rPr>
        <w:t xml:space="preserve">follow </w:t>
      </w:r>
      <w:r w:rsidR="008D57A8">
        <w:rPr>
          <w:rFonts w:ascii="Times New Roman" w:eastAsia="Times New Roman" w:hAnsi="Times New Roman" w:cs="Times New Roman"/>
          <w:bCs/>
        </w:rPr>
        <w:t xml:space="preserve">frequent check-ups </w:t>
      </w:r>
      <w:r w:rsidR="00506EDB">
        <w:rPr>
          <w:rFonts w:ascii="Times New Roman" w:eastAsia="Times New Roman" w:hAnsi="Times New Roman" w:cs="Times New Roman"/>
          <w:bCs/>
        </w:rPr>
        <w:t>to prevent</w:t>
      </w:r>
      <w:r w:rsidR="008D57A8">
        <w:rPr>
          <w:rFonts w:ascii="Times New Roman" w:eastAsia="Times New Roman" w:hAnsi="Times New Roman" w:cs="Times New Roman"/>
          <w:bCs/>
        </w:rPr>
        <w:t xml:space="preserve"> MI.</w:t>
      </w:r>
    </w:p>
    <w:p w14:paraId="5969FC63" w14:textId="08A063A0" w:rsidR="00F269B0" w:rsidRPr="00B63848" w:rsidRDefault="00A35D62" w:rsidP="00B40B87">
      <w:pPr>
        <w:spacing w:line="480" w:lineRule="auto"/>
        <w:ind w:firstLine="720"/>
        <w:rPr>
          <w:rFonts w:ascii="Times New Roman" w:eastAsia="Times New Roman" w:hAnsi="Times New Roman" w:cs="Times New Roman"/>
          <w:bCs/>
        </w:rPr>
      </w:pPr>
      <w:r w:rsidRPr="00D94BDA">
        <w:rPr>
          <w:rFonts w:ascii="Times New Roman" w:eastAsia="Times New Roman" w:hAnsi="Times New Roman" w:cs="Times New Roman"/>
          <w:b/>
        </w:rPr>
        <w:t>Education needs</w:t>
      </w:r>
      <w:r w:rsidR="008D57A8">
        <w:rPr>
          <w:rFonts w:ascii="Times New Roman" w:eastAsia="Times New Roman" w:hAnsi="Times New Roman" w:cs="Times New Roman"/>
          <w:b/>
        </w:rPr>
        <w:t xml:space="preserve">: </w:t>
      </w:r>
      <w:r w:rsidR="008D57A8">
        <w:rPr>
          <w:rFonts w:ascii="Times New Roman" w:eastAsia="Times New Roman" w:hAnsi="Times New Roman" w:cs="Times New Roman"/>
          <w:bCs/>
        </w:rPr>
        <w:t>The client and the client’s wife need education</w:t>
      </w:r>
      <w:r w:rsidR="00506EDB">
        <w:rPr>
          <w:rFonts w:ascii="Times New Roman" w:eastAsia="Times New Roman" w:hAnsi="Times New Roman" w:cs="Times New Roman"/>
          <w:bCs/>
        </w:rPr>
        <w:t xml:space="preserve"> </w:t>
      </w:r>
      <w:r w:rsidR="008D57A8">
        <w:rPr>
          <w:rFonts w:ascii="Times New Roman" w:eastAsia="Times New Roman" w:hAnsi="Times New Roman" w:cs="Times New Roman"/>
          <w:bCs/>
        </w:rPr>
        <w:t xml:space="preserve">regarding </w:t>
      </w:r>
      <w:r w:rsidR="00506EDB">
        <w:rPr>
          <w:rFonts w:ascii="Times New Roman" w:eastAsia="Times New Roman" w:hAnsi="Times New Roman" w:cs="Times New Roman"/>
          <w:bCs/>
        </w:rPr>
        <w:t xml:space="preserve">strict adherence to the </w:t>
      </w:r>
      <w:r w:rsidR="008D57A8">
        <w:rPr>
          <w:rFonts w:ascii="Times New Roman" w:eastAsia="Times New Roman" w:hAnsi="Times New Roman" w:cs="Times New Roman"/>
          <w:bCs/>
        </w:rPr>
        <w:t>diabetic and cardiac diet.</w:t>
      </w:r>
    </w:p>
    <w:p w14:paraId="52045893" w14:textId="59F8A378" w:rsidR="00F269B0" w:rsidRPr="00D94BDA" w:rsidRDefault="00A35D62" w:rsidP="006622B0">
      <w:pPr>
        <w:spacing w:line="480" w:lineRule="auto"/>
        <w:jc w:val="center"/>
        <w:rPr>
          <w:rFonts w:ascii="Times New Roman" w:eastAsia="Times New Roman" w:hAnsi="Times New Roman" w:cs="Times New Roman"/>
          <w:b/>
        </w:rPr>
      </w:pPr>
      <w:r w:rsidRPr="00D94BDA">
        <w:rPr>
          <w:rFonts w:ascii="Times New Roman" w:eastAsia="Times New Roman" w:hAnsi="Times New Roman" w:cs="Times New Roman"/>
          <w:b/>
        </w:rPr>
        <w:t>Nursing Diagnosis (15 points)</w:t>
      </w:r>
    </w:p>
    <w:p w14:paraId="2F893074" w14:textId="2FE08EE3" w:rsidR="000A5897" w:rsidRDefault="00A35D62">
      <w:pPr>
        <w:jc w:val="center"/>
        <w:rPr>
          <w:rFonts w:ascii="Times New Roman" w:eastAsia="Times New Roman" w:hAnsi="Times New Roman" w:cs="Times New Roman"/>
          <w:b/>
        </w:rPr>
      </w:pPr>
      <w:r w:rsidRPr="00D94BDA">
        <w:rPr>
          <w:rFonts w:ascii="Times New Roman" w:eastAsia="Times New Roman" w:hAnsi="Times New Roman" w:cs="Times New Roman"/>
          <w:b/>
        </w:rPr>
        <w:t xml:space="preserve">*Must be </w:t>
      </w:r>
      <w:r w:rsidR="00506EDB">
        <w:rPr>
          <w:rFonts w:ascii="Times New Roman" w:eastAsia="Times New Roman" w:hAnsi="Times New Roman" w:cs="Times New Roman"/>
          <w:b/>
        </w:rPr>
        <w:t>NANDA-approved</w:t>
      </w:r>
      <w:r w:rsidRPr="00D94BDA">
        <w:rPr>
          <w:rFonts w:ascii="Times New Roman" w:eastAsia="Times New Roman" w:hAnsi="Times New Roman" w:cs="Times New Roman"/>
          <w:b/>
        </w:rPr>
        <w:t xml:space="preserve"> nursing diagnosis and listed in order of priority*</w:t>
      </w:r>
    </w:p>
    <w:p w14:paraId="0BC6EDDA" w14:textId="32B39C8A" w:rsidR="00F269B0" w:rsidRPr="00D94BDA" w:rsidRDefault="000A5897">
      <w:pPr>
        <w:jc w:val="center"/>
        <w:rPr>
          <w:rFonts w:ascii="Times New Roman" w:eastAsia="Times New Roman" w:hAnsi="Times New Roman" w:cs="Times New Roman"/>
          <w:b/>
        </w:rPr>
      </w:pPr>
      <w:r>
        <w:rPr>
          <w:rFonts w:ascii="Times New Roman" w:eastAsia="Times New Roman" w:hAnsi="Times New Roman" w:cs="Times New Roman"/>
          <w:b/>
        </w:rPr>
        <w:t>(Please see next page)</w:t>
      </w:r>
    </w:p>
    <w:p w14:paraId="699F6DA1" w14:textId="77777777" w:rsidR="00F269B0" w:rsidRPr="00D94BDA" w:rsidRDefault="00F269B0">
      <w:pPr>
        <w:rPr>
          <w:rFonts w:ascii="Times New Roman" w:eastAsia="Times New Roman" w:hAnsi="Times New Roman" w:cs="Times New Roman"/>
          <w:b/>
        </w:rPr>
      </w:pPr>
    </w:p>
    <w:p w14:paraId="6A08603A" w14:textId="77777777" w:rsidR="00EA2140" w:rsidRDefault="00EA2140">
      <w:pPr>
        <w:jc w:val="center"/>
        <w:rPr>
          <w:rFonts w:ascii="Times New Roman" w:eastAsia="Times New Roman" w:hAnsi="Times New Roman" w:cs="Times New Roman"/>
          <w:b/>
        </w:rPr>
        <w:sectPr w:rsidR="00EA2140">
          <w:headerReference w:type="first" r:id="rId13"/>
          <w:pgSz w:w="12240" w:h="15840"/>
          <w:pgMar w:top="1440" w:right="1440" w:bottom="1440" w:left="1440" w:header="720" w:footer="720" w:gutter="0"/>
          <w:cols w:space="720"/>
        </w:sectPr>
      </w:pPr>
    </w:p>
    <w:tbl>
      <w:tblPr>
        <w:tblStyle w:val="afa"/>
        <w:tblW w:w="13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3"/>
        <w:gridCol w:w="2708"/>
        <w:gridCol w:w="2708"/>
        <w:gridCol w:w="2708"/>
        <w:gridCol w:w="2708"/>
      </w:tblGrid>
      <w:tr w:rsidR="00F269B0" w:rsidRPr="00D94BDA" w14:paraId="5133BEE8" w14:textId="77777777" w:rsidTr="00975DAB">
        <w:trPr>
          <w:trHeight w:val="1296"/>
        </w:trPr>
        <w:tc>
          <w:tcPr>
            <w:tcW w:w="2303" w:type="dxa"/>
            <w:vAlign w:val="center"/>
          </w:tcPr>
          <w:p w14:paraId="243DA47D" w14:textId="77777777" w:rsidR="00F269B0" w:rsidRPr="0080548F" w:rsidRDefault="00A35D62">
            <w:pPr>
              <w:jc w:val="center"/>
              <w:rPr>
                <w:rFonts w:ascii="Times New Roman" w:eastAsia="Times New Roman" w:hAnsi="Times New Roman" w:cs="Times New Roman"/>
                <w:b/>
              </w:rPr>
            </w:pPr>
            <w:r w:rsidRPr="0080548F">
              <w:rPr>
                <w:rFonts w:ascii="Times New Roman" w:eastAsia="Times New Roman" w:hAnsi="Times New Roman" w:cs="Times New Roman"/>
                <w:b/>
              </w:rPr>
              <w:lastRenderedPageBreak/>
              <w:t xml:space="preserve">Nursing Diagnosis </w:t>
            </w:r>
          </w:p>
          <w:p w14:paraId="6BDC1192" w14:textId="77777777" w:rsidR="00F269B0" w:rsidRPr="00975DAB" w:rsidRDefault="00A35D62">
            <w:pPr>
              <w:numPr>
                <w:ilvl w:val="0"/>
                <w:numId w:val="2"/>
              </w:numPr>
              <w:pBdr>
                <w:top w:val="nil"/>
                <w:left w:val="nil"/>
                <w:bottom w:val="nil"/>
                <w:right w:val="nil"/>
                <w:between w:val="nil"/>
              </w:pBdr>
              <w:rPr>
                <w:rFonts w:ascii="Times New Roman" w:eastAsia="Times New Roman" w:hAnsi="Times New Roman" w:cs="Times New Roman"/>
                <w:b/>
                <w:color w:val="000000"/>
                <w:sz w:val="14"/>
                <w:szCs w:val="14"/>
              </w:rPr>
            </w:pPr>
            <w:r w:rsidRPr="00975DAB">
              <w:rPr>
                <w:rFonts w:ascii="Times New Roman" w:eastAsia="Times New Roman" w:hAnsi="Times New Roman" w:cs="Times New Roman"/>
                <w:color w:val="000000"/>
                <w:sz w:val="14"/>
                <w:szCs w:val="14"/>
              </w:rPr>
              <w:t xml:space="preserve">Include full nursing diagnosis with “related to” and “as evidenced by” </w:t>
            </w:r>
            <w:proofErr w:type="gramStart"/>
            <w:r w:rsidRPr="00975DAB">
              <w:rPr>
                <w:rFonts w:ascii="Times New Roman" w:eastAsia="Times New Roman" w:hAnsi="Times New Roman" w:cs="Times New Roman"/>
                <w:color w:val="000000"/>
                <w:sz w:val="14"/>
                <w:szCs w:val="14"/>
              </w:rPr>
              <w:t>components</w:t>
            </w:r>
            <w:proofErr w:type="gramEnd"/>
          </w:p>
          <w:p w14:paraId="749AF6C9" w14:textId="77777777" w:rsidR="00F269B0" w:rsidRPr="0080548F" w:rsidRDefault="00A35D62">
            <w:pPr>
              <w:numPr>
                <w:ilvl w:val="0"/>
                <w:numId w:val="2"/>
              </w:numPr>
              <w:pBdr>
                <w:top w:val="nil"/>
                <w:left w:val="nil"/>
                <w:bottom w:val="nil"/>
                <w:right w:val="nil"/>
                <w:between w:val="nil"/>
              </w:pBdr>
              <w:rPr>
                <w:rFonts w:ascii="Times New Roman" w:eastAsia="Times New Roman" w:hAnsi="Times New Roman" w:cs="Times New Roman"/>
                <w:b/>
                <w:color w:val="000000"/>
                <w:sz w:val="16"/>
                <w:szCs w:val="16"/>
              </w:rPr>
            </w:pPr>
            <w:r w:rsidRPr="00975DAB">
              <w:rPr>
                <w:rFonts w:ascii="Times New Roman" w:eastAsia="Times New Roman" w:hAnsi="Times New Roman" w:cs="Times New Roman"/>
                <w:color w:val="000000"/>
                <w:sz w:val="14"/>
                <w:szCs w:val="14"/>
              </w:rPr>
              <w:t>Listed in order by priority – highest priority to lowest priority pertinent to this client</w:t>
            </w:r>
          </w:p>
        </w:tc>
        <w:tc>
          <w:tcPr>
            <w:tcW w:w="2708" w:type="dxa"/>
            <w:vAlign w:val="center"/>
          </w:tcPr>
          <w:p w14:paraId="77FA7AD2" w14:textId="77777777" w:rsidR="00F269B0" w:rsidRPr="0080548F" w:rsidRDefault="00A35D62">
            <w:pPr>
              <w:jc w:val="center"/>
              <w:rPr>
                <w:rFonts w:ascii="Times New Roman" w:eastAsia="Times New Roman" w:hAnsi="Times New Roman" w:cs="Times New Roman"/>
                <w:b/>
              </w:rPr>
            </w:pPr>
            <w:r w:rsidRPr="0080548F">
              <w:rPr>
                <w:rFonts w:ascii="Times New Roman" w:eastAsia="Times New Roman" w:hAnsi="Times New Roman" w:cs="Times New Roman"/>
                <w:b/>
              </w:rPr>
              <w:t>Rationale</w:t>
            </w:r>
          </w:p>
          <w:p w14:paraId="5F46C997" w14:textId="77777777" w:rsidR="00F269B0" w:rsidRPr="0080548F" w:rsidRDefault="00A35D62">
            <w:pPr>
              <w:numPr>
                <w:ilvl w:val="0"/>
                <w:numId w:val="1"/>
              </w:numPr>
              <w:pBdr>
                <w:top w:val="nil"/>
                <w:left w:val="nil"/>
                <w:bottom w:val="nil"/>
                <w:right w:val="nil"/>
                <w:between w:val="nil"/>
              </w:pBdr>
              <w:rPr>
                <w:rFonts w:ascii="Times New Roman" w:eastAsia="Times New Roman" w:hAnsi="Times New Roman" w:cs="Times New Roman"/>
                <w:color w:val="000000"/>
                <w:sz w:val="16"/>
                <w:szCs w:val="16"/>
              </w:rPr>
            </w:pPr>
            <w:r w:rsidRPr="00975DAB">
              <w:rPr>
                <w:rFonts w:ascii="Times New Roman" w:eastAsia="Times New Roman" w:hAnsi="Times New Roman" w:cs="Times New Roman"/>
                <w:color w:val="000000"/>
                <w:sz w:val="14"/>
                <w:szCs w:val="14"/>
              </w:rPr>
              <w:t>Explain why the nursing diagnosis was chosen</w:t>
            </w:r>
          </w:p>
        </w:tc>
        <w:tc>
          <w:tcPr>
            <w:tcW w:w="2708" w:type="dxa"/>
            <w:vAlign w:val="center"/>
          </w:tcPr>
          <w:p w14:paraId="39B09713" w14:textId="77777777" w:rsidR="00F269B0" w:rsidRPr="0080548F" w:rsidRDefault="00A35D62">
            <w:pPr>
              <w:jc w:val="center"/>
              <w:rPr>
                <w:rFonts w:ascii="Times New Roman" w:eastAsia="Times New Roman" w:hAnsi="Times New Roman" w:cs="Times New Roman"/>
                <w:b/>
              </w:rPr>
            </w:pPr>
            <w:r w:rsidRPr="0080548F">
              <w:rPr>
                <w:rFonts w:ascii="Times New Roman" w:eastAsia="Times New Roman" w:hAnsi="Times New Roman" w:cs="Times New Roman"/>
                <w:b/>
              </w:rPr>
              <w:t xml:space="preserve">Interventions </w:t>
            </w:r>
          </w:p>
          <w:p w14:paraId="46A078FC" w14:textId="77777777" w:rsidR="00F269B0" w:rsidRPr="0080548F" w:rsidRDefault="00A35D62">
            <w:pPr>
              <w:jc w:val="center"/>
              <w:rPr>
                <w:rFonts w:ascii="Times New Roman" w:eastAsia="Times New Roman" w:hAnsi="Times New Roman" w:cs="Times New Roman"/>
                <w:b/>
              </w:rPr>
            </w:pPr>
            <w:r w:rsidRPr="0080548F">
              <w:rPr>
                <w:rFonts w:ascii="Times New Roman" w:eastAsia="Times New Roman" w:hAnsi="Times New Roman" w:cs="Times New Roman"/>
                <w:b/>
              </w:rPr>
              <w:t>(2 per dx)</w:t>
            </w:r>
          </w:p>
        </w:tc>
        <w:tc>
          <w:tcPr>
            <w:tcW w:w="2708" w:type="dxa"/>
            <w:vAlign w:val="center"/>
          </w:tcPr>
          <w:p w14:paraId="154E4785" w14:textId="77777777" w:rsidR="00F269B0" w:rsidRPr="0080548F" w:rsidRDefault="00A35D62">
            <w:pPr>
              <w:jc w:val="center"/>
              <w:rPr>
                <w:rFonts w:ascii="Times New Roman" w:eastAsia="Times New Roman" w:hAnsi="Times New Roman" w:cs="Times New Roman"/>
                <w:b/>
              </w:rPr>
            </w:pPr>
            <w:r w:rsidRPr="0080548F">
              <w:rPr>
                <w:rFonts w:ascii="Times New Roman" w:eastAsia="Times New Roman" w:hAnsi="Times New Roman" w:cs="Times New Roman"/>
                <w:b/>
              </w:rPr>
              <w:t>Outcome Goal</w:t>
            </w:r>
          </w:p>
          <w:p w14:paraId="771A8956" w14:textId="77777777" w:rsidR="00F269B0" w:rsidRPr="0080548F" w:rsidRDefault="00A35D62">
            <w:pPr>
              <w:jc w:val="center"/>
              <w:rPr>
                <w:rFonts w:ascii="Times New Roman" w:eastAsia="Times New Roman" w:hAnsi="Times New Roman" w:cs="Times New Roman"/>
                <w:b/>
              </w:rPr>
            </w:pPr>
            <w:r w:rsidRPr="0080548F">
              <w:rPr>
                <w:rFonts w:ascii="Times New Roman" w:eastAsia="Times New Roman" w:hAnsi="Times New Roman" w:cs="Times New Roman"/>
                <w:b/>
              </w:rPr>
              <w:t>(1 per dx)</w:t>
            </w:r>
          </w:p>
        </w:tc>
        <w:tc>
          <w:tcPr>
            <w:tcW w:w="2708" w:type="dxa"/>
            <w:vAlign w:val="center"/>
          </w:tcPr>
          <w:p w14:paraId="5013A825" w14:textId="77777777" w:rsidR="00F269B0" w:rsidRPr="0080548F" w:rsidRDefault="00A35D62">
            <w:pPr>
              <w:jc w:val="center"/>
              <w:rPr>
                <w:rFonts w:ascii="Times New Roman" w:eastAsia="Times New Roman" w:hAnsi="Times New Roman" w:cs="Times New Roman"/>
                <w:b/>
              </w:rPr>
            </w:pPr>
            <w:r w:rsidRPr="0080548F">
              <w:rPr>
                <w:rFonts w:ascii="Times New Roman" w:eastAsia="Times New Roman" w:hAnsi="Times New Roman" w:cs="Times New Roman"/>
                <w:b/>
              </w:rPr>
              <w:t>Evaluation</w:t>
            </w:r>
          </w:p>
          <w:p w14:paraId="1D266FAE" w14:textId="77777777" w:rsidR="00F269B0" w:rsidRPr="00975DAB" w:rsidRDefault="00A35D62">
            <w:pPr>
              <w:numPr>
                <w:ilvl w:val="0"/>
                <w:numId w:val="3"/>
              </w:numPr>
              <w:pBdr>
                <w:top w:val="nil"/>
                <w:left w:val="nil"/>
                <w:bottom w:val="nil"/>
                <w:right w:val="nil"/>
                <w:between w:val="nil"/>
              </w:pBdr>
              <w:rPr>
                <w:rFonts w:ascii="Times New Roman" w:eastAsia="Times New Roman" w:hAnsi="Times New Roman" w:cs="Times New Roman"/>
                <w:color w:val="000000"/>
                <w:sz w:val="14"/>
                <w:szCs w:val="14"/>
              </w:rPr>
            </w:pPr>
            <w:r w:rsidRPr="00975DAB">
              <w:rPr>
                <w:rFonts w:ascii="Times New Roman" w:eastAsia="Times New Roman" w:hAnsi="Times New Roman" w:cs="Times New Roman"/>
                <w:color w:val="000000"/>
                <w:sz w:val="14"/>
                <w:szCs w:val="14"/>
              </w:rPr>
              <w:t>How did the client/family respond to the nurse’s actions?</w:t>
            </w:r>
          </w:p>
          <w:p w14:paraId="669730B0" w14:textId="77777777" w:rsidR="00F269B0" w:rsidRPr="0080548F" w:rsidRDefault="00A35D62">
            <w:pPr>
              <w:numPr>
                <w:ilvl w:val="0"/>
                <w:numId w:val="3"/>
              </w:numPr>
              <w:pBdr>
                <w:top w:val="nil"/>
                <w:left w:val="nil"/>
                <w:bottom w:val="nil"/>
                <w:right w:val="nil"/>
                <w:between w:val="nil"/>
              </w:pBdr>
              <w:rPr>
                <w:rFonts w:ascii="Times New Roman" w:eastAsia="Times New Roman" w:hAnsi="Times New Roman" w:cs="Times New Roman"/>
                <w:color w:val="000000"/>
                <w:sz w:val="16"/>
                <w:szCs w:val="16"/>
              </w:rPr>
            </w:pPr>
            <w:r w:rsidRPr="00975DAB">
              <w:rPr>
                <w:rFonts w:ascii="Times New Roman" w:eastAsia="Times New Roman" w:hAnsi="Times New Roman" w:cs="Times New Roman"/>
                <w:color w:val="000000"/>
                <w:sz w:val="14"/>
                <w:szCs w:val="14"/>
              </w:rPr>
              <w:t>Client response, status of goals and outcomes, modifications to plan.</w:t>
            </w:r>
          </w:p>
        </w:tc>
      </w:tr>
      <w:tr w:rsidR="00F269B0" w:rsidRPr="00D94BDA" w14:paraId="0C4C95B8" w14:textId="77777777" w:rsidTr="00D077DC">
        <w:trPr>
          <w:trHeight w:val="1872"/>
        </w:trPr>
        <w:tc>
          <w:tcPr>
            <w:tcW w:w="2303" w:type="dxa"/>
            <w:vAlign w:val="center"/>
          </w:tcPr>
          <w:p w14:paraId="492FA47F" w14:textId="21C33912" w:rsidR="00F269B0" w:rsidRPr="00D077DC" w:rsidRDefault="005445FA">
            <w:pPr>
              <w:pBdr>
                <w:top w:val="nil"/>
                <w:left w:val="nil"/>
                <w:bottom w:val="nil"/>
                <w:right w:val="nil"/>
                <w:between w:val="nil"/>
              </w:pBdr>
              <w:rPr>
                <w:rFonts w:ascii="Times New Roman" w:eastAsia="Times New Roman" w:hAnsi="Times New Roman" w:cs="Times New Roman"/>
                <w:color w:val="000000"/>
                <w:sz w:val="16"/>
                <w:szCs w:val="16"/>
              </w:rPr>
            </w:pPr>
            <w:r w:rsidRPr="00D077DC">
              <w:rPr>
                <w:rFonts w:ascii="Times New Roman" w:eastAsia="Times New Roman" w:hAnsi="Times New Roman" w:cs="Times New Roman"/>
                <w:color w:val="000000"/>
                <w:sz w:val="16"/>
                <w:szCs w:val="16"/>
              </w:rPr>
              <w:t xml:space="preserve">1. </w:t>
            </w:r>
            <w:r w:rsidR="00365E49" w:rsidRPr="00D077DC">
              <w:rPr>
                <w:rFonts w:ascii="Times New Roman" w:eastAsia="Times New Roman" w:hAnsi="Times New Roman" w:cs="Times New Roman"/>
                <w:color w:val="000000"/>
                <w:sz w:val="16"/>
                <w:szCs w:val="16"/>
              </w:rPr>
              <w:t>Risk for d</w:t>
            </w:r>
            <w:r w:rsidR="00281F39" w:rsidRPr="00D077DC">
              <w:rPr>
                <w:rFonts w:ascii="Times New Roman" w:eastAsia="Times New Roman" w:hAnsi="Times New Roman" w:cs="Times New Roman"/>
                <w:color w:val="000000"/>
                <w:sz w:val="16"/>
                <w:szCs w:val="16"/>
              </w:rPr>
              <w:t xml:space="preserve">ecreased cardiac output related to episodes of </w:t>
            </w:r>
            <w:r w:rsidR="00365E49" w:rsidRPr="00D077DC">
              <w:rPr>
                <w:rFonts w:ascii="Times New Roman" w:eastAsia="Times New Roman" w:hAnsi="Times New Roman" w:cs="Times New Roman"/>
                <w:color w:val="000000"/>
                <w:sz w:val="16"/>
                <w:szCs w:val="16"/>
              </w:rPr>
              <w:t xml:space="preserve">nonsustained </w:t>
            </w:r>
            <w:r w:rsidR="00281F39" w:rsidRPr="00D077DC">
              <w:rPr>
                <w:rFonts w:ascii="Times New Roman" w:eastAsia="Times New Roman" w:hAnsi="Times New Roman" w:cs="Times New Roman"/>
                <w:color w:val="000000"/>
                <w:sz w:val="16"/>
                <w:szCs w:val="16"/>
              </w:rPr>
              <w:t>ventricular tachycardia as evidenced by the failed stress test and EKG</w:t>
            </w:r>
            <w:r w:rsidR="00365E49" w:rsidRPr="00D077DC">
              <w:rPr>
                <w:rFonts w:ascii="Times New Roman" w:eastAsia="Times New Roman" w:hAnsi="Times New Roman" w:cs="Times New Roman"/>
                <w:color w:val="000000"/>
                <w:sz w:val="16"/>
                <w:szCs w:val="16"/>
              </w:rPr>
              <w:t xml:space="preserve"> result</w:t>
            </w:r>
            <w:r w:rsidR="00281F39" w:rsidRPr="00D077DC">
              <w:rPr>
                <w:rFonts w:ascii="Times New Roman" w:eastAsia="Times New Roman" w:hAnsi="Times New Roman" w:cs="Times New Roman"/>
                <w:color w:val="000000"/>
                <w:sz w:val="16"/>
                <w:szCs w:val="16"/>
              </w:rPr>
              <w:t>.</w:t>
            </w:r>
          </w:p>
        </w:tc>
        <w:tc>
          <w:tcPr>
            <w:tcW w:w="2708" w:type="dxa"/>
            <w:vAlign w:val="center"/>
          </w:tcPr>
          <w:p w14:paraId="43C66A49" w14:textId="076937B1" w:rsidR="00F269B0" w:rsidRPr="00D077DC" w:rsidRDefault="00365E49">
            <w:pPr>
              <w:rPr>
                <w:rFonts w:ascii="Times New Roman" w:eastAsia="Times New Roman" w:hAnsi="Times New Roman" w:cs="Times New Roman"/>
                <w:sz w:val="16"/>
                <w:szCs w:val="16"/>
              </w:rPr>
            </w:pPr>
            <w:r w:rsidRPr="00D077DC">
              <w:rPr>
                <w:rFonts w:ascii="Times New Roman" w:eastAsia="Times New Roman" w:hAnsi="Times New Roman" w:cs="Times New Roman"/>
                <w:sz w:val="16"/>
                <w:szCs w:val="16"/>
              </w:rPr>
              <w:t>The client’s nonsustained ventricular tachycardia initial medical diagnosis could cause ventricular fibrillation if the underlying cause cannot be addressed. Putting him at risk for decreased cardiac output.</w:t>
            </w:r>
          </w:p>
        </w:tc>
        <w:tc>
          <w:tcPr>
            <w:tcW w:w="2708" w:type="dxa"/>
            <w:vAlign w:val="center"/>
          </w:tcPr>
          <w:p w14:paraId="7C31B7D3" w14:textId="1C3CA927" w:rsidR="00281F39" w:rsidRPr="00D077DC" w:rsidRDefault="00281F39" w:rsidP="008A03F5">
            <w:pPr>
              <w:pStyle w:val="ListParagraph"/>
              <w:numPr>
                <w:ilvl w:val="0"/>
                <w:numId w:val="43"/>
              </w:numPr>
              <w:ind w:left="186" w:hanging="180"/>
              <w:rPr>
                <w:rFonts w:ascii="Times New Roman" w:eastAsia="Times New Roman" w:hAnsi="Times New Roman" w:cs="Times New Roman"/>
                <w:sz w:val="16"/>
                <w:szCs w:val="16"/>
              </w:rPr>
            </w:pPr>
            <w:r w:rsidRPr="00D077DC">
              <w:rPr>
                <w:rFonts w:ascii="Times New Roman" w:eastAsia="Times New Roman" w:hAnsi="Times New Roman" w:cs="Times New Roman"/>
                <w:sz w:val="16"/>
                <w:szCs w:val="16"/>
              </w:rPr>
              <w:t xml:space="preserve">Monitor the client’s </w:t>
            </w:r>
            <w:r w:rsidR="008A03F5" w:rsidRPr="00D077DC">
              <w:rPr>
                <w:rFonts w:ascii="Times New Roman" w:eastAsia="Times New Roman" w:hAnsi="Times New Roman" w:cs="Times New Roman"/>
                <w:sz w:val="16"/>
                <w:szCs w:val="16"/>
              </w:rPr>
              <w:t>electrocardiogram (ECG) for rate, rhythm, and ectopy.</w:t>
            </w:r>
          </w:p>
          <w:p w14:paraId="587075A9" w14:textId="05865131" w:rsidR="00281F39" w:rsidRPr="00D077DC" w:rsidRDefault="008A03F5" w:rsidP="008A03F5">
            <w:pPr>
              <w:pStyle w:val="ListParagraph"/>
              <w:numPr>
                <w:ilvl w:val="0"/>
                <w:numId w:val="43"/>
              </w:numPr>
              <w:ind w:left="186" w:hanging="180"/>
              <w:rPr>
                <w:rFonts w:ascii="Times New Roman" w:eastAsia="Times New Roman" w:hAnsi="Times New Roman" w:cs="Times New Roman"/>
                <w:sz w:val="16"/>
                <w:szCs w:val="16"/>
              </w:rPr>
            </w:pPr>
            <w:r w:rsidRPr="00D077DC">
              <w:rPr>
                <w:rFonts w:ascii="Times New Roman" w:eastAsia="Times New Roman" w:hAnsi="Times New Roman" w:cs="Times New Roman"/>
                <w:sz w:val="16"/>
                <w:szCs w:val="16"/>
              </w:rPr>
              <w:t>Administer medications as prescribed, noting response and watching for side effects and toxicity.</w:t>
            </w:r>
          </w:p>
          <w:p w14:paraId="27C5F9DA" w14:textId="6E95A00D" w:rsidR="00C50212" w:rsidRPr="00D077DC" w:rsidRDefault="00C50212" w:rsidP="00092173">
            <w:pPr>
              <w:jc w:val="center"/>
              <w:rPr>
                <w:rFonts w:ascii="Times New Roman" w:eastAsia="Times New Roman" w:hAnsi="Times New Roman" w:cs="Times New Roman"/>
                <w:sz w:val="16"/>
                <w:szCs w:val="16"/>
              </w:rPr>
            </w:pPr>
            <w:r w:rsidRPr="00D077DC">
              <w:rPr>
                <w:rFonts w:ascii="Times New Roman" w:eastAsia="Times New Roman" w:hAnsi="Times New Roman" w:cs="Times New Roman"/>
                <w:sz w:val="16"/>
                <w:szCs w:val="16"/>
              </w:rPr>
              <w:t xml:space="preserve">(Gulanick &amp; Myers, 2021, p. </w:t>
            </w:r>
            <w:r w:rsidR="008A03F5" w:rsidRPr="00D077DC">
              <w:rPr>
                <w:rFonts w:ascii="Times New Roman" w:eastAsia="Times New Roman" w:hAnsi="Times New Roman" w:cs="Times New Roman"/>
                <w:sz w:val="16"/>
                <w:szCs w:val="16"/>
              </w:rPr>
              <w:t>30</w:t>
            </w:r>
            <w:r w:rsidRPr="00D077DC">
              <w:rPr>
                <w:rFonts w:ascii="Times New Roman" w:eastAsia="Times New Roman" w:hAnsi="Times New Roman" w:cs="Times New Roman"/>
                <w:sz w:val="16"/>
                <w:szCs w:val="16"/>
              </w:rPr>
              <w:t>)</w:t>
            </w:r>
          </w:p>
        </w:tc>
        <w:tc>
          <w:tcPr>
            <w:tcW w:w="2708" w:type="dxa"/>
            <w:vAlign w:val="center"/>
          </w:tcPr>
          <w:p w14:paraId="756234A6" w14:textId="4E097DA7" w:rsidR="00281F39" w:rsidRPr="00D077DC" w:rsidRDefault="00365E49" w:rsidP="00092173">
            <w:pPr>
              <w:pStyle w:val="ListParagraph"/>
              <w:ind w:left="0"/>
              <w:jc w:val="center"/>
              <w:rPr>
                <w:rFonts w:ascii="Times New Roman" w:eastAsia="Times New Roman" w:hAnsi="Times New Roman" w:cs="Times New Roman"/>
                <w:sz w:val="16"/>
                <w:szCs w:val="16"/>
              </w:rPr>
            </w:pPr>
            <w:r w:rsidRPr="00D077DC">
              <w:rPr>
                <w:rFonts w:ascii="Times New Roman" w:eastAsia="Times New Roman" w:hAnsi="Times New Roman" w:cs="Times New Roman"/>
                <w:sz w:val="16"/>
                <w:szCs w:val="16"/>
              </w:rPr>
              <w:t xml:space="preserve">The client has adequate cardiac output as evidenced by </w:t>
            </w:r>
            <w:r w:rsidR="008A03F5" w:rsidRPr="00D077DC">
              <w:rPr>
                <w:rFonts w:ascii="Times New Roman" w:eastAsia="Times New Roman" w:hAnsi="Times New Roman" w:cs="Times New Roman"/>
                <w:sz w:val="16"/>
                <w:szCs w:val="16"/>
              </w:rPr>
              <w:t>systolic BP within 20mmHg of the baseline; HR of 60-100 bpm with regular sinus rhythm; urine output of 0.5mL/kg/h or greater; strong peripheral pulses; warm, dry skin; eupnea with absence of pulmonary crackles; and orientation x4.</w:t>
            </w:r>
          </w:p>
          <w:p w14:paraId="710EF83C" w14:textId="69C89AAB" w:rsidR="00C50212" w:rsidRPr="00D077DC" w:rsidRDefault="00C50212" w:rsidP="00092173">
            <w:pPr>
              <w:pStyle w:val="ListParagraph"/>
              <w:ind w:left="0"/>
              <w:jc w:val="center"/>
              <w:rPr>
                <w:rFonts w:ascii="Times New Roman" w:eastAsia="Times New Roman" w:hAnsi="Times New Roman" w:cs="Times New Roman"/>
                <w:sz w:val="16"/>
                <w:szCs w:val="16"/>
              </w:rPr>
            </w:pPr>
            <w:r w:rsidRPr="00D077DC">
              <w:rPr>
                <w:rFonts w:ascii="Times New Roman" w:eastAsia="Times New Roman" w:hAnsi="Times New Roman" w:cs="Times New Roman"/>
                <w:sz w:val="16"/>
                <w:szCs w:val="16"/>
              </w:rPr>
              <w:t>(Gulanick &amp; Myers, 2021, p.</w:t>
            </w:r>
            <w:r w:rsidR="008A03F5" w:rsidRPr="00D077DC">
              <w:rPr>
                <w:rFonts w:ascii="Times New Roman" w:eastAsia="Times New Roman" w:hAnsi="Times New Roman" w:cs="Times New Roman"/>
                <w:sz w:val="16"/>
                <w:szCs w:val="16"/>
              </w:rPr>
              <w:t>29</w:t>
            </w:r>
            <w:r w:rsidRPr="00D077DC">
              <w:rPr>
                <w:rFonts w:ascii="Times New Roman" w:eastAsia="Times New Roman" w:hAnsi="Times New Roman" w:cs="Times New Roman"/>
                <w:sz w:val="16"/>
                <w:szCs w:val="16"/>
              </w:rPr>
              <w:t>)</w:t>
            </w:r>
          </w:p>
        </w:tc>
        <w:tc>
          <w:tcPr>
            <w:tcW w:w="2708" w:type="dxa"/>
            <w:vAlign w:val="center"/>
          </w:tcPr>
          <w:p w14:paraId="6656000B" w14:textId="16A85F49" w:rsidR="00F269B0" w:rsidRPr="00D077DC" w:rsidRDefault="008A03F5">
            <w:pPr>
              <w:rPr>
                <w:rFonts w:ascii="Times New Roman" w:eastAsia="Times New Roman" w:hAnsi="Times New Roman" w:cs="Times New Roman"/>
                <w:sz w:val="16"/>
                <w:szCs w:val="16"/>
              </w:rPr>
            </w:pPr>
            <w:r w:rsidRPr="00D077DC">
              <w:rPr>
                <w:rFonts w:ascii="Times New Roman" w:eastAsia="Times New Roman" w:hAnsi="Times New Roman" w:cs="Times New Roman"/>
                <w:sz w:val="16"/>
                <w:szCs w:val="16"/>
              </w:rPr>
              <w:t>The client’s family will observe fewer complaints from the client of having SOB while ambulating before hospital discharge. The client will acknowledge fewer heart palpitations and SOB while fulfilling ADLs.</w:t>
            </w:r>
          </w:p>
        </w:tc>
      </w:tr>
      <w:tr w:rsidR="00F269B0" w:rsidRPr="00D94BDA" w14:paraId="05281B59" w14:textId="77777777" w:rsidTr="00D077DC">
        <w:trPr>
          <w:trHeight w:val="1872"/>
        </w:trPr>
        <w:tc>
          <w:tcPr>
            <w:tcW w:w="2303" w:type="dxa"/>
            <w:vAlign w:val="center"/>
          </w:tcPr>
          <w:p w14:paraId="711860A6" w14:textId="0D9DAFFB" w:rsidR="00F269B0" w:rsidRPr="00D077DC" w:rsidRDefault="005445FA">
            <w:pPr>
              <w:pBdr>
                <w:top w:val="nil"/>
                <w:left w:val="nil"/>
                <w:bottom w:val="nil"/>
                <w:right w:val="nil"/>
                <w:between w:val="nil"/>
              </w:pBdr>
              <w:rPr>
                <w:rFonts w:ascii="Times New Roman" w:eastAsia="Times New Roman" w:hAnsi="Times New Roman" w:cs="Times New Roman"/>
                <w:color w:val="000000"/>
                <w:sz w:val="16"/>
                <w:szCs w:val="16"/>
              </w:rPr>
            </w:pPr>
            <w:r w:rsidRPr="00D077DC">
              <w:rPr>
                <w:rFonts w:ascii="Times New Roman" w:eastAsia="Times New Roman" w:hAnsi="Times New Roman" w:cs="Times New Roman"/>
                <w:color w:val="000000"/>
                <w:sz w:val="16"/>
                <w:szCs w:val="16"/>
              </w:rPr>
              <w:t xml:space="preserve">2. </w:t>
            </w:r>
            <w:r w:rsidR="00EC1D5D" w:rsidRPr="00D077DC">
              <w:rPr>
                <w:rFonts w:ascii="Times New Roman" w:eastAsia="Times New Roman" w:hAnsi="Times New Roman" w:cs="Times New Roman"/>
                <w:color w:val="000000"/>
                <w:sz w:val="16"/>
                <w:szCs w:val="16"/>
              </w:rPr>
              <w:t>Risk for unstable blood glucose level related to the hyperglycemic laboratory value as evidenced by the blood chemistry glucose result of the client.</w:t>
            </w:r>
          </w:p>
        </w:tc>
        <w:tc>
          <w:tcPr>
            <w:tcW w:w="2708" w:type="dxa"/>
            <w:vAlign w:val="center"/>
          </w:tcPr>
          <w:p w14:paraId="4F40B1F8" w14:textId="6837622C" w:rsidR="00F269B0" w:rsidRPr="00D077DC" w:rsidRDefault="00EC1D5D">
            <w:pPr>
              <w:rPr>
                <w:rFonts w:ascii="Times New Roman" w:eastAsia="Times New Roman" w:hAnsi="Times New Roman" w:cs="Times New Roman"/>
                <w:sz w:val="16"/>
                <w:szCs w:val="16"/>
              </w:rPr>
            </w:pPr>
            <w:r w:rsidRPr="00D077DC">
              <w:rPr>
                <w:rFonts w:ascii="Times New Roman" w:eastAsia="Times New Roman" w:hAnsi="Times New Roman" w:cs="Times New Roman"/>
                <w:sz w:val="16"/>
                <w:szCs w:val="16"/>
              </w:rPr>
              <w:t>The client has several hyperglycemia medications, but the client’s blood glucose laboratory results are way above normal.</w:t>
            </w:r>
          </w:p>
        </w:tc>
        <w:tc>
          <w:tcPr>
            <w:tcW w:w="2708" w:type="dxa"/>
            <w:vAlign w:val="center"/>
          </w:tcPr>
          <w:p w14:paraId="2DFCF418" w14:textId="646D35D6" w:rsidR="00EC1D5D" w:rsidRPr="00D077DC" w:rsidRDefault="00EC1D5D" w:rsidP="00EC1D5D">
            <w:pPr>
              <w:pStyle w:val="ListParagraph"/>
              <w:numPr>
                <w:ilvl w:val="0"/>
                <w:numId w:val="44"/>
              </w:numPr>
              <w:ind w:left="186" w:hanging="180"/>
              <w:rPr>
                <w:rFonts w:ascii="Times New Roman" w:eastAsia="Times New Roman" w:hAnsi="Times New Roman" w:cs="Times New Roman"/>
                <w:sz w:val="16"/>
                <w:szCs w:val="16"/>
              </w:rPr>
            </w:pPr>
            <w:r w:rsidRPr="00D077DC">
              <w:rPr>
                <w:rFonts w:ascii="Times New Roman" w:eastAsia="Times New Roman" w:hAnsi="Times New Roman" w:cs="Times New Roman"/>
                <w:sz w:val="16"/>
                <w:szCs w:val="16"/>
              </w:rPr>
              <w:t>Assess the client’s prior efforts to manage the diabetes care regimen.</w:t>
            </w:r>
          </w:p>
          <w:p w14:paraId="2DFBF659" w14:textId="2D7E2893" w:rsidR="00EC1D5D" w:rsidRPr="00D077DC" w:rsidRDefault="00EC1D5D" w:rsidP="00EC1D5D">
            <w:pPr>
              <w:pStyle w:val="ListParagraph"/>
              <w:numPr>
                <w:ilvl w:val="0"/>
                <w:numId w:val="44"/>
              </w:numPr>
              <w:ind w:left="186" w:hanging="180"/>
              <w:rPr>
                <w:rFonts w:ascii="Times New Roman" w:eastAsia="Times New Roman" w:hAnsi="Times New Roman" w:cs="Times New Roman"/>
                <w:sz w:val="16"/>
                <w:szCs w:val="16"/>
              </w:rPr>
            </w:pPr>
            <w:r w:rsidRPr="00D077DC">
              <w:rPr>
                <w:rFonts w:ascii="Times New Roman" w:eastAsia="Times New Roman" w:hAnsi="Times New Roman" w:cs="Times New Roman"/>
                <w:sz w:val="16"/>
                <w:szCs w:val="16"/>
              </w:rPr>
              <w:t>Evaluate the client’s self-management skills, including the ability to perform procedures for blood glucose monitoring.</w:t>
            </w:r>
          </w:p>
          <w:p w14:paraId="604EE186" w14:textId="1F3B6C5E" w:rsidR="00A536D4" w:rsidRPr="00D077DC" w:rsidRDefault="00A536D4" w:rsidP="00092173">
            <w:pPr>
              <w:jc w:val="center"/>
              <w:rPr>
                <w:rFonts w:ascii="Times New Roman" w:eastAsia="Times New Roman" w:hAnsi="Times New Roman" w:cs="Times New Roman"/>
                <w:sz w:val="16"/>
                <w:szCs w:val="16"/>
              </w:rPr>
            </w:pPr>
            <w:r w:rsidRPr="00D077DC">
              <w:rPr>
                <w:rFonts w:ascii="Times New Roman" w:eastAsia="Times New Roman" w:hAnsi="Times New Roman" w:cs="Times New Roman"/>
                <w:sz w:val="16"/>
                <w:szCs w:val="16"/>
              </w:rPr>
              <w:t xml:space="preserve">(Gulanick &amp; Myers, 2021, p. </w:t>
            </w:r>
            <w:r w:rsidR="00EC1D5D" w:rsidRPr="00D077DC">
              <w:rPr>
                <w:rFonts w:ascii="Times New Roman" w:eastAsia="Times New Roman" w:hAnsi="Times New Roman" w:cs="Times New Roman"/>
                <w:sz w:val="16"/>
                <w:szCs w:val="16"/>
              </w:rPr>
              <w:t>878</w:t>
            </w:r>
            <w:r w:rsidRPr="00D077DC">
              <w:rPr>
                <w:rFonts w:ascii="Times New Roman" w:eastAsia="Times New Roman" w:hAnsi="Times New Roman" w:cs="Times New Roman"/>
                <w:sz w:val="16"/>
                <w:szCs w:val="16"/>
              </w:rPr>
              <w:t>)</w:t>
            </w:r>
          </w:p>
        </w:tc>
        <w:tc>
          <w:tcPr>
            <w:tcW w:w="2708" w:type="dxa"/>
            <w:vAlign w:val="center"/>
          </w:tcPr>
          <w:p w14:paraId="78A3232F" w14:textId="410BD680" w:rsidR="00EC1D5D" w:rsidRPr="00D077DC" w:rsidRDefault="00EC1D5D" w:rsidP="00092173">
            <w:pPr>
              <w:jc w:val="center"/>
              <w:rPr>
                <w:rFonts w:ascii="Times New Roman" w:eastAsia="Times New Roman" w:hAnsi="Times New Roman" w:cs="Times New Roman"/>
                <w:sz w:val="16"/>
                <w:szCs w:val="16"/>
              </w:rPr>
            </w:pPr>
            <w:r w:rsidRPr="00D077DC">
              <w:rPr>
                <w:rFonts w:ascii="Times New Roman" w:eastAsia="Times New Roman" w:hAnsi="Times New Roman" w:cs="Times New Roman"/>
                <w:sz w:val="16"/>
                <w:szCs w:val="16"/>
              </w:rPr>
              <w:t>The client maintains blood glucose and glycosylated hemoglobin (HbA1c) levels within the defined target normal range.</w:t>
            </w:r>
          </w:p>
          <w:p w14:paraId="4D2EA8BF" w14:textId="4AB6B93E" w:rsidR="00A536D4" w:rsidRPr="00D077DC" w:rsidRDefault="00A536D4" w:rsidP="00092173">
            <w:pPr>
              <w:jc w:val="center"/>
              <w:rPr>
                <w:rFonts w:ascii="Times New Roman" w:eastAsia="Times New Roman" w:hAnsi="Times New Roman" w:cs="Times New Roman"/>
                <w:sz w:val="16"/>
                <w:szCs w:val="16"/>
              </w:rPr>
            </w:pPr>
            <w:r w:rsidRPr="00D077DC">
              <w:rPr>
                <w:rFonts w:ascii="Times New Roman" w:eastAsia="Times New Roman" w:hAnsi="Times New Roman" w:cs="Times New Roman"/>
                <w:sz w:val="16"/>
                <w:szCs w:val="16"/>
              </w:rPr>
              <w:t xml:space="preserve">(Gulanick &amp; Myers, 2021, p. </w:t>
            </w:r>
            <w:r w:rsidR="00EC1D5D" w:rsidRPr="00D077DC">
              <w:rPr>
                <w:rFonts w:ascii="Times New Roman" w:eastAsia="Times New Roman" w:hAnsi="Times New Roman" w:cs="Times New Roman"/>
                <w:sz w:val="16"/>
                <w:szCs w:val="16"/>
              </w:rPr>
              <w:t>874</w:t>
            </w:r>
            <w:r w:rsidRPr="00D077DC">
              <w:rPr>
                <w:rFonts w:ascii="Times New Roman" w:eastAsia="Times New Roman" w:hAnsi="Times New Roman" w:cs="Times New Roman"/>
                <w:sz w:val="16"/>
                <w:szCs w:val="16"/>
              </w:rPr>
              <w:t>)</w:t>
            </w:r>
          </w:p>
        </w:tc>
        <w:tc>
          <w:tcPr>
            <w:tcW w:w="2708" w:type="dxa"/>
            <w:vAlign w:val="center"/>
          </w:tcPr>
          <w:p w14:paraId="120C83C7" w14:textId="73E8CC70" w:rsidR="00F269B0" w:rsidRPr="00D077DC" w:rsidRDefault="00EC1D5D" w:rsidP="003A776D">
            <w:pPr>
              <w:rPr>
                <w:rFonts w:ascii="Times New Roman" w:eastAsia="Times New Roman" w:hAnsi="Times New Roman" w:cs="Times New Roman"/>
                <w:sz w:val="16"/>
                <w:szCs w:val="16"/>
              </w:rPr>
            </w:pPr>
            <w:r w:rsidRPr="00D077DC">
              <w:rPr>
                <w:rFonts w:ascii="Times New Roman" w:eastAsia="Times New Roman" w:hAnsi="Times New Roman" w:cs="Times New Roman"/>
                <w:sz w:val="16"/>
                <w:szCs w:val="16"/>
              </w:rPr>
              <w:t xml:space="preserve">The client’s family will support the client in lowering his blood glucose levels by understanding the importance of </w:t>
            </w:r>
            <w:r w:rsidR="00AC1A1C" w:rsidRPr="00D077DC">
              <w:rPr>
                <w:rFonts w:ascii="Times New Roman" w:eastAsia="Times New Roman" w:hAnsi="Times New Roman" w:cs="Times New Roman"/>
                <w:sz w:val="16"/>
                <w:szCs w:val="16"/>
              </w:rPr>
              <w:t xml:space="preserve">following a strict diabetic diet and adhering to the prescribed medications by the provider. The client should record daily glucose test readings to ensure </w:t>
            </w:r>
            <w:r w:rsidR="00975DAB" w:rsidRPr="00D077DC">
              <w:rPr>
                <w:rFonts w:ascii="Times New Roman" w:eastAsia="Times New Roman" w:hAnsi="Times New Roman" w:cs="Times New Roman"/>
                <w:sz w:val="16"/>
                <w:szCs w:val="16"/>
              </w:rPr>
              <w:t>an effective regimen and treatments</w:t>
            </w:r>
            <w:r w:rsidR="00AC1A1C" w:rsidRPr="00D077DC">
              <w:rPr>
                <w:rFonts w:ascii="Times New Roman" w:eastAsia="Times New Roman" w:hAnsi="Times New Roman" w:cs="Times New Roman"/>
                <w:sz w:val="16"/>
                <w:szCs w:val="16"/>
              </w:rPr>
              <w:t>.</w:t>
            </w:r>
          </w:p>
        </w:tc>
      </w:tr>
      <w:tr w:rsidR="00F269B0" w:rsidRPr="00D94BDA" w14:paraId="6E42E16A" w14:textId="77777777" w:rsidTr="00D077DC">
        <w:trPr>
          <w:trHeight w:val="1872"/>
        </w:trPr>
        <w:tc>
          <w:tcPr>
            <w:tcW w:w="2303" w:type="dxa"/>
            <w:vAlign w:val="center"/>
          </w:tcPr>
          <w:p w14:paraId="6EADE5B1" w14:textId="74D01DFC" w:rsidR="00F269B0" w:rsidRPr="00D077DC" w:rsidRDefault="005445FA" w:rsidP="005445FA">
            <w:pPr>
              <w:pBdr>
                <w:top w:val="nil"/>
                <w:left w:val="nil"/>
                <w:bottom w:val="nil"/>
                <w:right w:val="nil"/>
                <w:between w:val="nil"/>
              </w:pBdr>
              <w:rPr>
                <w:rFonts w:ascii="Times New Roman" w:eastAsia="Times New Roman" w:hAnsi="Times New Roman" w:cs="Times New Roman"/>
                <w:color w:val="000000"/>
                <w:sz w:val="16"/>
                <w:szCs w:val="16"/>
              </w:rPr>
            </w:pPr>
            <w:r w:rsidRPr="00D077DC">
              <w:rPr>
                <w:rFonts w:ascii="Times New Roman" w:eastAsia="Times New Roman" w:hAnsi="Times New Roman" w:cs="Times New Roman"/>
                <w:color w:val="000000"/>
                <w:sz w:val="16"/>
                <w:szCs w:val="16"/>
              </w:rPr>
              <w:t xml:space="preserve">3. </w:t>
            </w:r>
            <w:r w:rsidR="00AC1A1C" w:rsidRPr="00D077DC">
              <w:rPr>
                <w:rFonts w:ascii="Times New Roman" w:eastAsia="Times New Roman" w:hAnsi="Times New Roman" w:cs="Times New Roman"/>
                <w:color w:val="000000"/>
                <w:sz w:val="16"/>
                <w:szCs w:val="16"/>
              </w:rPr>
              <w:t>Risk for a</w:t>
            </w:r>
            <w:r w:rsidR="006B6AA8" w:rsidRPr="00D077DC">
              <w:rPr>
                <w:rFonts w:ascii="Times New Roman" w:eastAsia="Times New Roman" w:hAnsi="Times New Roman" w:cs="Times New Roman"/>
                <w:color w:val="000000"/>
                <w:sz w:val="16"/>
                <w:szCs w:val="16"/>
              </w:rPr>
              <w:t xml:space="preserve">nxiety </w:t>
            </w:r>
            <w:r w:rsidR="00AC1A1C" w:rsidRPr="00D077DC">
              <w:rPr>
                <w:rFonts w:ascii="Times New Roman" w:eastAsia="Times New Roman" w:hAnsi="Times New Roman" w:cs="Times New Roman"/>
                <w:color w:val="000000"/>
                <w:sz w:val="16"/>
                <w:szCs w:val="16"/>
              </w:rPr>
              <w:t>and depression related to the upcoming coronary angiography (cardiac catheterization) procedure</w:t>
            </w:r>
            <w:r w:rsidR="00975DAB" w:rsidRPr="00D077DC">
              <w:rPr>
                <w:rFonts w:ascii="Times New Roman" w:eastAsia="Times New Roman" w:hAnsi="Times New Roman" w:cs="Times New Roman"/>
                <w:color w:val="000000"/>
                <w:sz w:val="16"/>
                <w:szCs w:val="16"/>
              </w:rPr>
              <w:t>,</w:t>
            </w:r>
            <w:r w:rsidR="00AC1A1C" w:rsidRPr="00D077DC">
              <w:rPr>
                <w:rFonts w:ascii="Times New Roman" w:eastAsia="Times New Roman" w:hAnsi="Times New Roman" w:cs="Times New Roman"/>
                <w:color w:val="000000"/>
                <w:sz w:val="16"/>
                <w:szCs w:val="16"/>
              </w:rPr>
              <w:t xml:space="preserve"> as evidenced by the client’s vocalization of anxiety, agitation, uneasiness, and irritability.</w:t>
            </w:r>
          </w:p>
        </w:tc>
        <w:tc>
          <w:tcPr>
            <w:tcW w:w="2708" w:type="dxa"/>
            <w:vAlign w:val="center"/>
          </w:tcPr>
          <w:p w14:paraId="2051B8A1" w14:textId="79EB7048" w:rsidR="00F269B0" w:rsidRPr="00D077DC" w:rsidRDefault="00AC1A1C">
            <w:pPr>
              <w:rPr>
                <w:rFonts w:ascii="Times New Roman" w:eastAsia="Times New Roman" w:hAnsi="Times New Roman" w:cs="Times New Roman"/>
                <w:sz w:val="16"/>
                <w:szCs w:val="16"/>
              </w:rPr>
            </w:pPr>
            <w:r w:rsidRPr="00D077DC">
              <w:rPr>
                <w:rFonts w:ascii="Times New Roman" w:eastAsia="Times New Roman" w:hAnsi="Times New Roman" w:cs="Times New Roman"/>
                <w:sz w:val="16"/>
                <w:szCs w:val="16"/>
              </w:rPr>
              <w:t xml:space="preserve">The client’s admission to the facility </w:t>
            </w:r>
            <w:r w:rsidR="00975DAB" w:rsidRPr="00D077DC">
              <w:rPr>
                <w:rFonts w:ascii="Times New Roman" w:eastAsia="Times New Roman" w:hAnsi="Times New Roman" w:cs="Times New Roman"/>
                <w:sz w:val="16"/>
                <w:szCs w:val="16"/>
              </w:rPr>
              <w:t>resulted from</w:t>
            </w:r>
            <w:r w:rsidRPr="00D077DC">
              <w:rPr>
                <w:rFonts w:ascii="Times New Roman" w:eastAsia="Times New Roman" w:hAnsi="Times New Roman" w:cs="Times New Roman"/>
                <w:sz w:val="16"/>
                <w:szCs w:val="16"/>
              </w:rPr>
              <w:t xml:space="preserve"> the stress test procedure</w:t>
            </w:r>
            <w:r w:rsidR="00975DAB" w:rsidRPr="00D077DC">
              <w:rPr>
                <w:rFonts w:ascii="Times New Roman" w:eastAsia="Times New Roman" w:hAnsi="Times New Roman" w:cs="Times New Roman"/>
                <w:sz w:val="16"/>
                <w:szCs w:val="16"/>
              </w:rPr>
              <w:t>,</w:t>
            </w:r>
            <w:r w:rsidRPr="00D077DC">
              <w:rPr>
                <w:rFonts w:ascii="Times New Roman" w:eastAsia="Times New Roman" w:hAnsi="Times New Roman" w:cs="Times New Roman"/>
                <w:sz w:val="16"/>
                <w:szCs w:val="16"/>
              </w:rPr>
              <w:t xml:space="preserve"> and </w:t>
            </w:r>
            <w:r w:rsidR="00975DAB" w:rsidRPr="00D077DC">
              <w:rPr>
                <w:rFonts w:ascii="Times New Roman" w:eastAsia="Times New Roman" w:hAnsi="Times New Roman" w:cs="Times New Roman"/>
                <w:sz w:val="16"/>
                <w:szCs w:val="16"/>
              </w:rPr>
              <w:t>more procedures were ordered, causing the level of anxiety of the client to manifest physically.</w:t>
            </w:r>
          </w:p>
        </w:tc>
        <w:tc>
          <w:tcPr>
            <w:tcW w:w="2708" w:type="dxa"/>
            <w:vAlign w:val="center"/>
          </w:tcPr>
          <w:p w14:paraId="6394383F" w14:textId="52FFD44C" w:rsidR="00975DAB" w:rsidRPr="00D077DC" w:rsidRDefault="00975DAB" w:rsidP="00975DAB">
            <w:pPr>
              <w:pStyle w:val="ListParagraph"/>
              <w:numPr>
                <w:ilvl w:val="0"/>
                <w:numId w:val="45"/>
              </w:numPr>
              <w:ind w:left="186" w:hanging="180"/>
              <w:rPr>
                <w:rFonts w:ascii="Times New Roman" w:eastAsia="Times New Roman" w:hAnsi="Times New Roman" w:cs="Times New Roman"/>
                <w:sz w:val="16"/>
                <w:szCs w:val="16"/>
              </w:rPr>
            </w:pPr>
            <w:r w:rsidRPr="00D077DC">
              <w:rPr>
                <w:rFonts w:ascii="Times New Roman" w:eastAsia="Times New Roman" w:hAnsi="Times New Roman" w:cs="Times New Roman"/>
                <w:sz w:val="16"/>
                <w:szCs w:val="16"/>
              </w:rPr>
              <w:t>Determine the client’s concerns about the upcoming procedure.</w:t>
            </w:r>
          </w:p>
          <w:p w14:paraId="43475FD8" w14:textId="74E3B061" w:rsidR="00975DAB" w:rsidRPr="00D077DC" w:rsidRDefault="00975DAB" w:rsidP="00975DAB">
            <w:pPr>
              <w:pStyle w:val="ListParagraph"/>
              <w:numPr>
                <w:ilvl w:val="0"/>
                <w:numId w:val="45"/>
              </w:numPr>
              <w:ind w:left="186" w:hanging="180"/>
              <w:rPr>
                <w:rFonts w:ascii="Times New Roman" w:eastAsia="Times New Roman" w:hAnsi="Times New Roman" w:cs="Times New Roman"/>
                <w:sz w:val="16"/>
                <w:szCs w:val="16"/>
              </w:rPr>
            </w:pPr>
            <w:r w:rsidRPr="00D077DC">
              <w:rPr>
                <w:rFonts w:ascii="Times New Roman" w:eastAsia="Times New Roman" w:hAnsi="Times New Roman" w:cs="Times New Roman"/>
                <w:sz w:val="16"/>
                <w:szCs w:val="16"/>
              </w:rPr>
              <w:t>Assist the client in verbalizing anxious feelings and assessing the situation realistically.</w:t>
            </w:r>
          </w:p>
          <w:p w14:paraId="6EDCD242" w14:textId="06C0B42E" w:rsidR="005445FA" w:rsidRPr="00D077DC" w:rsidRDefault="005445FA" w:rsidP="00545543">
            <w:pPr>
              <w:jc w:val="center"/>
              <w:rPr>
                <w:rFonts w:ascii="Times New Roman" w:eastAsia="Times New Roman" w:hAnsi="Times New Roman" w:cs="Times New Roman"/>
                <w:sz w:val="16"/>
                <w:szCs w:val="16"/>
              </w:rPr>
            </w:pPr>
            <w:r w:rsidRPr="00D077DC">
              <w:rPr>
                <w:rFonts w:ascii="Times New Roman" w:eastAsia="Times New Roman" w:hAnsi="Times New Roman" w:cs="Times New Roman"/>
                <w:sz w:val="16"/>
                <w:szCs w:val="16"/>
              </w:rPr>
              <w:t xml:space="preserve">(Gulanick &amp; Myers, 2021, p. </w:t>
            </w:r>
            <w:r w:rsidR="00975DAB" w:rsidRPr="00D077DC">
              <w:rPr>
                <w:rFonts w:ascii="Times New Roman" w:eastAsia="Times New Roman" w:hAnsi="Times New Roman" w:cs="Times New Roman"/>
                <w:sz w:val="16"/>
                <w:szCs w:val="16"/>
              </w:rPr>
              <w:t>185</w:t>
            </w:r>
            <w:r w:rsidRPr="00D077DC">
              <w:rPr>
                <w:rFonts w:ascii="Times New Roman" w:eastAsia="Times New Roman" w:hAnsi="Times New Roman" w:cs="Times New Roman"/>
                <w:sz w:val="16"/>
                <w:szCs w:val="16"/>
              </w:rPr>
              <w:t>)</w:t>
            </w:r>
          </w:p>
        </w:tc>
        <w:tc>
          <w:tcPr>
            <w:tcW w:w="2708" w:type="dxa"/>
            <w:vAlign w:val="center"/>
          </w:tcPr>
          <w:p w14:paraId="68F7BD95" w14:textId="417156B1" w:rsidR="00975DAB" w:rsidRPr="00D077DC" w:rsidRDefault="00975DAB" w:rsidP="00975DAB">
            <w:pPr>
              <w:jc w:val="center"/>
              <w:rPr>
                <w:rFonts w:ascii="Times New Roman" w:eastAsia="Times New Roman" w:hAnsi="Times New Roman" w:cs="Times New Roman"/>
                <w:sz w:val="16"/>
                <w:szCs w:val="16"/>
              </w:rPr>
            </w:pPr>
            <w:r w:rsidRPr="00D077DC">
              <w:rPr>
                <w:rFonts w:ascii="Times New Roman" w:eastAsia="Times New Roman" w:hAnsi="Times New Roman" w:cs="Times New Roman"/>
                <w:sz w:val="16"/>
                <w:szCs w:val="16"/>
              </w:rPr>
              <w:t>The client will use effective coping mechanisms to overcome his anxiety. The client describes the reduction in the level of anxiety experienced.</w:t>
            </w:r>
          </w:p>
          <w:p w14:paraId="287B2018" w14:textId="7ABACB2A" w:rsidR="0096128F" w:rsidRPr="00D077DC" w:rsidRDefault="0096128F" w:rsidP="00545543">
            <w:pPr>
              <w:jc w:val="center"/>
              <w:rPr>
                <w:rFonts w:ascii="Times New Roman" w:eastAsia="Times New Roman" w:hAnsi="Times New Roman" w:cs="Times New Roman"/>
                <w:sz w:val="16"/>
                <w:szCs w:val="16"/>
              </w:rPr>
            </w:pPr>
            <w:r w:rsidRPr="00D077DC">
              <w:rPr>
                <w:rFonts w:ascii="Times New Roman" w:eastAsia="Times New Roman" w:hAnsi="Times New Roman" w:cs="Times New Roman"/>
                <w:sz w:val="16"/>
                <w:szCs w:val="16"/>
              </w:rPr>
              <w:t xml:space="preserve">(Gulanick &amp; Myers, 2021, p. </w:t>
            </w:r>
            <w:r w:rsidR="00975DAB" w:rsidRPr="00D077DC">
              <w:rPr>
                <w:rFonts w:ascii="Times New Roman" w:eastAsia="Times New Roman" w:hAnsi="Times New Roman" w:cs="Times New Roman"/>
                <w:sz w:val="16"/>
                <w:szCs w:val="16"/>
              </w:rPr>
              <w:t>185</w:t>
            </w:r>
            <w:r w:rsidRPr="00D077DC">
              <w:rPr>
                <w:rFonts w:ascii="Times New Roman" w:eastAsia="Times New Roman" w:hAnsi="Times New Roman" w:cs="Times New Roman"/>
                <w:sz w:val="16"/>
                <w:szCs w:val="16"/>
              </w:rPr>
              <w:t>)</w:t>
            </w:r>
          </w:p>
        </w:tc>
        <w:tc>
          <w:tcPr>
            <w:tcW w:w="2708" w:type="dxa"/>
            <w:vAlign w:val="center"/>
          </w:tcPr>
          <w:p w14:paraId="168B04C6" w14:textId="3D3B531C" w:rsidR="005445FA" w:rsidRPr="00D077DC" w:rsidRDefault="00975DAB" w:rsidP="00975DAB">
            <w:pPr>
              <w:rPr>
                <w:rFonts w:ascii="Times New Roman" w:eastAsia="Times New Roman" w:hAnsi="Times New Roman" w:cs="Times New Roman"/>
                <w:sz w:val="16"/>
                <w:szCs w:val="16"/>
              </w:rPr>
            </w:pPr>
            <w:r w:rsidRPr="00D077DC">
              <w:rPr>
                <w:rFonts w:ascii="Times New Roman" w:eastAsia="Times New Roman" w:hAnsi="Times New Roman" w:cs="Times New Roman"/>
                <w:sz w:val="16"/>
                <w:szCs w:val="16"/>
              </w:rPr>
              <w:t xml:space="preserve">The client’s family will help the client use nonpharmacologic ways like guided imagery, distraction, </w:t>
            </w:r>
            <w:r w:rsidR="008620E5">
              <w:rPr>
                <w:rFonts w:ascii="Times New Roman" w:eastAsia="Times New Roman" w:hAnsi="Times New Roman" w:cs="Times New Roman"/>
                <w:sz w:val="16"/>
                <w:szCs w:val="16"/>
              </w:rPr>
              <w:t>thought-stopping</w:t>
            </w:r>
            <w:r w:rsidRPr="00D077DC">
              <w:rPr>
                <w:rFonts w:ascii="Times New Roman" w:eastAsia="Times New Roman" w:hAnsi="Times New Roman" w:cs="Times New Roman"/>
                <w:sz w:val="16"/>
                <w:szCs w:val="16"/>
              </w:rPr>
              <w:t>, positive feedback, etc.</w:t>
            </w:r>
            <w:r w:rsidR="008620E5">
              <w:rPr>
                <w:rFonts w:ascii="Times New Roman" w:eastAsia="Times New Roman" w:hAnsi="Times New Roman" w:cs="Times New Roman"/>
                <w:sz w:val="16"/>
                <w:szCs w:val="16"/>
              </w:rPr>
              <w:t>,</w:t>
            </w:r>
            <w:r w:rsidRPr="00D077DC">
              <w:rPr>
                <w:rFonts w:ascii="Times New Roman" w:eastAsia="Times New Roman" w:hAnsi="Times New Roman" w:cs="Times New Roman"/>
                <w:sz w:val="16"/>
                <w:szCs w:val="16"/>
              </w:rPr>
              <w:t xml:space="preserve"> </w:t>
            </w:r>
            <w:r w:rsidR="008620E5">
              <w:rPr>
                <w:rFonts w:ascii="Times New Roman" w:eastAsia="Times New Roman" w:hAnsi="Times New Roman" w:cs="Times New Roman"/>
                <w:sz w:val="16"/>
                <w:szCs w:val="16"/>
              </w:rPr>
              <w:t>to overcome</w:t>
            </w:r>
            <w:r w:rsidRPr="00D077DC">
              <w:rPr>
                <w:rFonts w:ascii="Times New Roman" w:eastAsia="Times New Roman" w:hAnsi="Times New Roman" w:cs="Times New Roman"/>
                <w:sz w:val="16"/>
                <w:szCs w:val="16"/>
              </w:rPr>
              <w:t xml:space="preserve"> anxiety.</w:t>
            </w:r>
          </w:p>
        </w:tc>
      </w:tr>
      <w:tr w:rsidR="006B6AA8" w:rsidRPr="00D94BDA" w14:paraId="1E369AF4" w14:textId="77777777" w:rsidTr="00D077DC">
        <w:trPr>
          <w:trHeight w:val="1872"/>
        </w:trPr>
        <w:tc>
          <w:tcPr>
            <w:tcW w:w="2303" w:type="dxa"/>
            <w:vAlign w:val="center"/>
          </w:tcPr>
          <w:p w14:paraId="715F5A12" w14:textId="2113CBF8" w:rsidR="006B6AA8" w:rsidRPr="00D077DC" w:rsidRDefault="006B6AA8" w:rsidP="006B6AA8">
            <w:pPr>
              <w:pBdr>
                <w:top w:val="nil"/>
                <w:left w:val="nil"/>
                <w:bottom w:val="nil"/>
                <w:right w:val="nil"/>
                <w:between w:val="nil"/>
              </w:pBdr>
              <w:rPr>
                <w:rFonts w:ascii="Times New Roman" w:eastAsia="Times New Roman" w:hAnsi="Times New Roman" w:cs="Times New Roman"/>
                <w:color w:val="000000"/>
                <w:sz w:val="16"/>
                <w:szCs w:val="16"/>
              </w:rPr>
            </w:pPr>
            <w:r w:rsidRPr="00D077DC">
              <w:rPr>
                <w:rFonts w:ascii="Times New Roman" w:eastAsia="Times New Roman" w:hAnsi="Times New Roman" w:cs="Times New Roman"/>
                <w:color w:val="000000"/>
                <w:sz w:val="16"/>
                <w:szCs w:val="16"/>
              </w:rPr>
              <w:t xml:space="preserve">4. </w:t>
            </w:r>
            <w:r w:rsidR="00506EDB">
              <w:rPr>
                <w:rFonts w:ascii="Times New Roman" w:eastAsia="Times New Roman" w:hAnsi="Times New Roman" w:cs="Times New Roman"/>
                <w:color w:val="000000"/>
                <w:sz w:val="16"/>
                <w:szCs w:val="16"/>
              </w:rPr>
              <w:t>Risk for bleeding related to the coronary angiography (cardiac catheterization) procedure as evidenced by the right radial artery access</w:t>
            </w:r>
            <w:r w:rsidR="008620E5">
              <w:rPr>
                <w:rFonts w:ascii="Times New Roman" w:eastAsia="Times New Roman" w:hAnsi="Times New Roman" w:cs="Times New Roman"/>
                <w:color w:val="000000"/>
                <w:sz w:val="16"/>
                <w:szCs w:val="16"/>
              </w:rPr>
              <w:t xml:space="preserve"> with a radial compression device</w:t>
            </w:r>
            <w:r w:rsidR="00506EDB">
              <w:rPr>
                <w:rFonts w:ascii="Times New Roman" w:eastAsia="Times New Roman" w:hAnsi="Times New Roman" w:cs="Times New Roman"/>
                <w:color w:val="000000"/>
                <w:sz w:val="16"/>
                <w:szCs w:val="16"/>
              </w:rPr>
              <w:t>.</w:t>
            </w:r>
          </w:p>
        </w:tc>
        <w:tc>
          <w:tcPr>
            <w:tcW w:w="2708" w:type="dxa"/>
            <w:vAlign w:val="center"/>
          </w:tcPr>
          <w:p w14:paraId="720F4917" w14:textId="0BC2B258" w:rsidR="006B6AA8" w:rsidRPr="00D077DC" w:rsidRDefault="008620E5" w:rsidP="006B6AA8">
            <w:pPr>
              <w:rPr>
                <w:rFonts w:ascii="Times New Roman" w:eastAsia="Times New Roman" w:hAnsi="Times New Roman" w:cs="Times New Roman"/>
                <w:sz w:val="16"/>
                <w:szCs w:val="16"/>
              </w:rPr>
            </w:pPr>
            <w:r>
              <w:rPr>
                <w:rFonts w:ascii="Times New Roman" w:eastAsia="Times New Roman" w:hAnsi="Times New Roman" w:cs="Times New Roman"/>
                <w:sz w:val="16"/>
                <w:szCs w:val="16"/>
              </w:rPr>
              <w:t>The client’s cardiac catheterization procedure is a necessary test to find the source of the nonsustained ventricular tachycardia. By accessing the arteries, bleeding is the biggest complication that could happen. It is very important to assess clients for bleeding frequently after the procedure.</w:t>
            </w:r>
          </w:p>
        </w:tc>
        <w:tc>
          <w:tcPr>
            <w:tcW w:w="2708" w:type="dxa"/>
            <w:vAlign w:val="center"/>
          </w:tcPr>
          <w:p w14:paraId="7F730F45" w14:textId="33E6A872" w:rsidR="008620E5" w:rsidRPr="00D077DC" w:rsidRDefault="008620E5" w:rsidP="008620E5">
            <w:pPr>
              <w:pStyle w:val="ListParagraph"/>
              <w:numPr>
                <w:ilvl w:val="0"/>
                <w:numId w:val="47"/>
              </w:numPr>
              <w:ind w:left="186" w:hanging="180"/>
              <w:rPr>
                <w:rFonts w:ascii="Times New Roman" w:eastAsia="Times New Roman" w:hAnsi="Times New Roman" w:cs="Times New Roman"/>
                <w:sz w:val="16"/>
                <w:szCs w:val="16"/>
              </w:rPr>
            </w:pPr>
            <w:r>
              <w:rPr>
                <w:rFonts w:ascii="Times New Roman" w:eastAsia="Times New Roman" w:hAnsi="Times New Roman" w:cs="Times New Roman"/>
                <w:sz w:val="16"/>
                <w:szCs w:val="16"/>
              </w:rPr>
              <w:t>Monitor the client’s right radial artery for signs of bleeding every 15 minutes in the first hour, every 30 minutes in the second hour, and every hour after.</w:t>
            </w:r>
          </w:p>
          <w:p w14:paraId="7C1DCA44" w14:textId="618B0F4C" w:rsidR="008620E5" w:rsidRPr="00D077DC" w:rsidRDefault="008620E5" w:rsidP="008620E5">
            <w:pPr>
              <w:pStyle w:val="ListParagraph"/>
              <w:numPr>
                <w:ilvl w:val="0"/>
                <w:numId w:val="47"/>
              </w:numPr>
              <w:ind w:left="186" w:hanging="180"/>
              <w:rPr>
                <w:rFonts w:ascii="Times New Roman" w:eastAsia="Times New Roman" w:hAnsi="Times New Roman" w:cs="Times New Roman"/>
                <w:sz w:val="16"/>
                <w:szCs w:val="16"/>
              </w:rPr>
            </w:pPr>
            <w:r>
              <w:rPr>
                <w:rFonts w:ascii="Times New Roman" w:eastAsia="Times New Roman" w:hAnsi="Times New Roman" w:cs="Times New Roman"/>
                <w:sz w:val="16"/>
                <w:szCs w:val="16"/>
              </w:rPr>
              <w:t>Instruct the client to ask for help if trying to ambulate from the bed to the bathroom, as falls could cause internal bleeding if it happens.</w:t>
            </w:r>
          </w:p>
          <w:p w14:paraId="4F73EE91" w14:textId="1B87AA5E" w:rsidR="006B6AA8" w:rsidRPr="008620E5" w:rsidRDefault="008620E5" w:rsidP="008620E5">
            <w:pPr>
              <w:rPr>
                <w:rFonts w:ascii="Times New Roman" w:eastAsia="Times New Roman" w:hAnsi="Times New Roman" w:cs="Times New Roman"/>
                <w:sz w:val="16"/>
                <w:szCs w:val="16"/>
              </w:rPr>
            </w:pPr>
            <w:r w:rsidRPr="00D077DC">
              <w:rPr>
                <w:rFonts w:ascii="Times New Roman" w:eastAsia="Times New Roman" w:hAnsi="Times New Roman" w:cs="Times New Roman"/>
                <w:sz w:val="16"/>
                <w:szCs w:val="16"/>
              </w:rPr>
              <w:t xml:space="preserve">(Gulanick &amp; Myers, 2021, p. </w:t>
            </w:r>
            <w:r>
              <w:rPr>
                <w:rFonts w:ascii="Times New Roman" w:eastAsia="Times New Roman" w:hAnsi="Times New Roman" w:cs="Times New Roman"/>
                <w:sz w:val="16"/>
                <w:szCs w:val="16"/>
              </w:rPr>
              <w:t>22</w:t>
            </w:r>
            <w:r w:rsidRPr="00D077DC">
              <w:rPr>
                <w:rFonts w:ascii="Times New Roman" w:eastAsia="Times New Roman" w:hAnsi="Times New Roman" w:cs="Times New Roman"/>
                <w:sz w:val="16"/>
                <w:szCs w:val="16"/>
              </w:rPr>
              <w:t>)</w:t>
            </w:r>
          </w:p>
        </w:tc>
        <w:tc>
          <w:tcPr>
            <w:tcW w:w="2708" w:type="dxa"/>
            <w:vAlign w:val="center"/>
          </w:tcPr>
          <w:p w14:paraId="446A74D6" w14:textId="77777777" w:rsidR="006B6AA8" w:rsidRDefault="008620E5" w:rsidP="006B6AA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The client implements measures and teachings by the nurse to prevent bleeding and identifies signs of bleeding that need to be reported immediately to a health care provider.</w:t>
            </w:r>
          </w:p>
          <w:p w14:paraId="2D940A37" w14:textId="43111ABF" w:rsidR="00620DD0" w:rsidRPr="00D077DC" w:rsidRDefault="00620DD0" w:rsidP="006B6AA8">
            <w:pPr>
              <w:jc w:val="center"/>
              <w:rPr>
                <w:rFonts w:ascii="Times New Roman" w:eastAsia="Times New Roman" w:hAnsi="Times New Roman" w:cs="Times New Roman"/>
                <w:sz w:val="16"/>
                <w:szCs w:val="16"/>
              </w:rPr>
            </w:pPr>
            <w:r w:rsidRPr="00D077DC">
              <w:rPr>
                <w:rFonts w:ascii="Times New Roman" w:eastAsia="Times New Roman" w:hAnsi="Times New Roman" w:cs="Times New Roman"/>
                <w:sz w:val="16"/>
                <w:szCs w:val="16"/>
              </w:rPr>
              <w:t xml:space="preserve">(Gulanick &amp; Myers, 2021, p. </w:t>
            </w:r>
            <w:r>
              <w:rPr>
                <w:rFonts w:ascii="Times New Roman" w:eastAsia="Times New Roman" w:hAnsi="Times New Roman" w:cs="Times New Roman"/>
                <w:sz w:val="16"/>
                <w:szCs w:val="16"/>
              </w:rPr>
              <w:t>22</w:t>
            </w:r>
            <w:r w:rsidRPr="00D077DC">
              <w:rPr>
                <w:rFonts w:ascii="Times New Roman" w:eastAsia="Times New Roman" w:hAnsi="Times New Roman" w:cs="Times New Roman"/>
                <w:sz w:val="16"/>
                <w:szCs w:val="16"/>
              </w:rPr>
              <w:t>)</w:t>
            </w:r>
          </w:p>
        </w:tc>
        <w:tc>
          <w:tcPr>
            <w:tcW w:w="2708" w:type="dxa"/>
            <w:vAlign w:val="center"/>
          </w:tcPr>
          <w:p w14:paraId="2358BC25" w14:textId="60110728" w:rsidR="006B6AA8" w:rsidRPr="00D077DC" w:rsidRDefault="008620E5" w:rsidP="006B6AA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The client</w:t>
            </w:r>
            <w:r w:rsidR="00090C0E">
              <w:rPr>
                <w:rFonts w:ascii="Times New Roman" w:eastAsia="Times New Roman" w:hAnsi="Times New Roman" w:cs="Times New Roman"/>
                <w:sz w:val="16"/>
                <w:szCs w:val="16"/>
              </w:rPr>
              <w:t xml:space="preserve"> and the client</w:t>
            </w:r>
            <w:r>
              <w:rPr>
                <w:rFonts w:ascii="Times New Roman" w:eastAsia="Times New Roman" w:hAnsi="Times New Roman" w:cs="Times New Roman"/>
                <w:sz w:val="16"/>
                <w:szCs w:val="16"/>
              </w:rPr>
              <w:t xml:space="preserve">’s family </w:t>
            </w:r>
            <w:r w:rsidR="00090C0E">
              <w:rPr>
                <w:rFonts w:ascii="Times New Roman" w:eastAsia="Times New Roman" w:hAnsi="Times New Roman" w:cs="Times New Roman"/>
                <w:sz w:val="16"/>
                <w:szCs w:val="16"/>
              </w:rPr>
              <w:t>should understand that bleeding precautions are implemented as nonadherence can cause fatal consequences.</w:t>
            </w:r>
          </w:p>
        </w:tc>
      </w:tr>
    </w:tbl>
    <w:p w14:paraId="5E60831C" w14:textId="77777777" w:rsidR="00EA2140" w:rsidRDefault="00EA2140">
      <w:pPr>
        <w:spacing w:line="480" w:lineRule="auto"/>
        <w:rPr>
          <w:rFonts w:ascii="Times New Roman" w:eastAsia="Times New Roman" w:hAnsi="Times New Roman" w:cs="Times New Roman"/>
          <w:b/>
        </w:rPr>
        <w:sectPr w:rsidR="00EA2140" w:rsidSect="00EA2140">
          <w:pgSz w:w="15840" w:h="12240" w:orient="landscape"/>
          <w:pgMar w:top="1440" w:right="1440" w:bottom="1440" w:left="1440" w:header="720" w:footer="720" w:gutter="0"/>
          <w:cols w:space="720"/>
        </w:sectPr>
      </w:pPr>
    </w:p>
    <w:p w14:paraId="0E67AB2A" w14:textId="77777777" w:rsidR="00F269B0" w:rsidRPr="00D94BDA" w:rsidRDefault="00A35D62">
      <w:pPr>
        <w:spacing w:line="480" w:lineRule="auto"/>
        <w:rPr>
          <w:rFonts w:ascii="Times New Roman" w:eastAsia="Times New Roman" w:hAnsi="Times New Roman" w:cs="Times New Roman"/>
          <w:b/>
        </w:rPr>
      </w:pPr>
      <w:r w:rsidRPr="00D94BDA">
        <w:rPr>
          <w:rFonts w:ascii="Times New Roman" w:eastAsia="Times New Roman" w:hAnsi="Times New Roman" w:cs="Times New Roman"/>
          <w:b/>
        </w:rPr>
        <w:lastRenderedPageBreak/>
        <w:t xml:space="preserve">Other References (APA): </w:t>
      </w:r>
    </w:p>
    <w:p w14:paraId="558C3B92" w14:textId="4867FAEA" w:rsidR="00D94BDA" w:rsidRPr="00D94BDA" w:rsidRDefault="00D94BDA" w:rsidP="00D94BDA">
      <w:pPr>
        <w:pStyle w:val="NormalWeb"/>
        <w:spacing w:before="0" w:beforeAutospacing="0" w:after="0" w:afterAutospacing="0" w:line="480" w:lineRule="auto"/>
        <w:ind w:left="720" w:hanging="720"/>
        <w:rPr>
          <w:color w:val="000000"/>
        </w:rPr>
      </w:pPr>
      <w:r w:rsidRPr="00D94BDA">
        <w:rPr>
          <w:color w:val="000000"/>
        </w:rPr>
        <w:t xml:space="preserve">Gulanick, M., &amp; Myers, J. L. (2021). </w:t>
      </w:r>
      <w:r w:rsidRPr="00D94BDA">
        <w:rPr>
          <w:i/>
          <w:iCs/>
          <w:color w:val="000000"/>
        </w:rPr>
        <w:t xml:space="preserve">Nursing </w:t>
      </w:r>
      <w:r w:rsidR="00A70E06">
        <w:rPr>
          <w:i/>
          <w:iCs/>
          <w:color w:val="000000"/>
        </w:rPr>
        <w:t>c</w:t>
      </w:r>
      <w:r w:rsidRPr="00D94BDA">
        <w:rPr>
          <w:i/>
          <w:iCs/>
          <w:color w:val="000000"/>
        </w:rPr>
        <w:t xml:space="preserve">are </w:t>
      </w:r>
      <w:r w:rsidR="00A70E06">
        <w:rPr>
          <w:i/>
          <w:iCs/>
          <w:color w:val="000000"/>
        </w:rPr>
        <w:t>p</w:t>
      </w:r>
      <w:r w:rsidRPr="00D94BDA">
        <w:rPr>
          <w:i/>
          <w:iCs/>
          <w:color w:val="000000"/>
        </w:rPr>
        <w:t xml:space="preserve">lans: Diagnoses, </w:t>
      </w:r>
      <w:r w:rsidR="00A70E06">
        <w:rPr>
          <w:i/>
          <w:iCs/>
          <w:color w:val="000000"/>
        </w:rPr>
        <w:t>i</w:t>
      </w:r>
      <w:r w:rsidRPr="00D94BDA">
        <w:rPr>
          <w:i/>
          <w:iCs/>
          <w:color w:val="000000"/>
        </w:rPr>
        <w:t xml:space="preserve">nterventions, and </w:t>
      </w:r>
      <w:r w:rsidR="00A70E06">
        <w:rPr>
          <w:i/>
          <w:iCs/>
          <w:color w:val="000000"/>
        </w:rPr>
        <w:t>o</w:t>
      </w:r>
      <w:r w:rsidRPr="00D94BDA">
        <w:rPr>
          <w:i/>
          <w:iCs/>
          <w:color w:val="000000"/>
        </w:rPr>
        <w:t>utcomes</w:t>
      </w:r>
      <w:r w:rsidRPr="00D94BDA">
        <w:rPr>
          <w:color w:val="000000"/>
        </w:rPr>
        <w:t xml:space="preserve"> (J. L. Myers &amp; M. Gulanick, Eds.; 10th ed.). Elsevier</w:t>
      </w:r>
    </w:p>
    <w:p w14:paraId="3A1E126C" w14:textId="6B783C59" w:rsidR="00F269B0" w:rsidRPr="00D94BDA" w:rsidRDefault="00F269B0">
      <w:pPr>
        <w:spacing w:line="480" w:lineRule="auto"/>
        <w:ind w:left="720" w:hanging="720"/>
        <w:rPr>
          <w:rFonts w:ascii="Times New Roman" w:eastAsia="Times New Roman" w:hAnsi="Times New Roman" w:cs="Times New Roman"/>
        </w:rPr>
      </w:pPr>
    </w:p>
    <w:p w14:paraId="2EB57A80" w14:textId="084C6133" w:rsidR="00F269B0" w:rsidRPr="00D94BDA" w:rsidRDefault="00A35D62">
      <w:pPr>
        <w:spacing w:line="480" w:lineRule="auto"/>
        <w:rPr>
          <w:rFonts w:ascii="Times New Roman" w:eastAsia="Times New Roman" w:hAnsi="Times New Roman" w:cs="Times New Roman"/>
          <w:b/>
        </w:rPr>
        <w:sectPr w:rsidR="00F269B0" w:rsidRPr="00D94BDA">
          <w:pgSz w:w="12240" w:h="15840"/>
          <w:pgMar w:top="1440" w:right="1440" w:bottom="1440" w:left="1440" w:header="720" w:footer="720" w:gutter="0"/>
          <w:cols w:space="720"/>
        </w:sectPr>
      </w:pPr>
      <w:r w:rsidRPr="00D94BDA">
        <w:rPr>
          <w:rFonts w:ascii="Times New Roman" w:eastAsia="Times New Roman" w:hAnsi="Times New Roman" w:cs="Times New Roman"/>
          <w:b/>
        </w:rPr>
        <w:t>Concept Map (20 Points):</w:t>
      </w:r>
      <w:r w:rsidR="00261AD4">
        <w:rPr>
          <w:rFonts w:ascii="Times New Roman" w:eastAsia="Times New Roman" w:hAnsi="Times New Roman" w:cs="Times New Roman"/>
          <w:b/>
        </w:rPr>
        <w:t xml:space="preserve"> (Pleas</w:t>
      </w:r>
      <w:r w:rsidR="000A5897">
        <w:rPr>
          <w:rFonts w:ascii="Times New Roman" w:eastAsia="Times New Roman" w:hAnsi="Times New Roman" w:cs="Times New Roman"/>
          <w:b/>
        </w:rPr>
        <w:t>e see next page</w:t>
      </w:r>
      <w:r w:rsidR="00261AD4">
        <w:rPr>
          <w:rFonts w:ascii="Times New Roman" w:eastAsia="Times New Roman" w:hAnsi="Times New Roman" w:cs="Times New Roman"/>
          <w:b/>
        </w:rPr>
        <w:t>)</w:t>
      </w:r>
    </w:p>
    <w:p w14:paraId="03293BFF" w14:textId="78F8516B" w:rsidR="00F269B0" w:rsidRPr="00D94BDA" w:rsidRDefault="00FD2F97">
      <w:pPr>
        <w:rPr>
          <w:rFonts w:ascii="Times New Roman" w:eastAsia="Times New Roman" w:hAnsi="Times New Roman" w:cs="Times New Roman"/>
        </w:rPr>
        <w:sectPr w:rsidR="00F269B0" w:rsidRPr="00D94BDA">
          <w:pgSz w:w="15840" w:h="12240" w:orient="landscape"/>
          <w:pgMar w:top="1440" w:right="1440" w:bottom="1440" w:left="1440" w:header="720" w:footer="720" w:gutter="0"/>
          <w:cols w:space="720"/>
        </w:sectPr>
      </w:pPr>
      <w:r>
        <w:rPr>
          <w:rFonts w:ascii="Times New Roman" w:hAnsi="Times New Roman" w:cs="Times New Roman"/>
          <w:noProof/>
        </w:rPr>
        <w:lastRenderedPageBreak/>
        <mc:AlternateContent>
          <mc:Choice Requires="wpg">
            <w:drawing>
              <wp:anchor distT="0" distB="0" distL="114300" distR="114300" simplePos="0" relativeHeight="251658240" behindDoc="0" locked="0" layoutInCell="1" allowOverlap="1" wp14:anchorId="07828CB6" wp14:editId="29E8469F">
                <wp:simplePos x="0" y="0"/>
                <wp:positionH relativeFrom="column">
                  <wp:posOffset>-762000</wp:posOffset>
                </wp:positionH>
                <wp:positionV relativeFrom="paragraph">
                  <wp:posOffset>0</wp:posOffset>
                </wp:positionV>
                <wp:extent cx="9734550" cy="6815455"/>
                <wp:effectExtent l="0" t="0" r="19050" b="0"/>
                <wp:wrapSquare wrapText="bothSides"/>
                <wp:docPr id="1" name="Group 1"/>
                <wp:cNvGraphicFramePr/>
                <a:graphic xmlns:a="http://schemas.openxmlformats.org/drawingml/2006/main">
                  <a:graphicData uri="http://schemas.microsoft.com/office/word/2010/wordprocessingGroup">
                    <wpg:wgp>
                      <wpg:cNvGrpSpPr/>
                      <wpg:grpSpPr>
                        <a:xfrm>
                          <a:off x="0" y="0"/>
                          <a:ext cx="9734550" cy="6815455"/>
                          <a:chOff x="463375" y="306075"/>
                          <a:chExt cx="9756275" cy="6818800"/>
                        </a:xfrm>
                      </wpg:grpSpPr>
                      <wps:wsp>
                        <wps:cNvPr id="2" name="Rectangle 2"/>
                        <wps:cNvSpPr/>
                        <wps:spPr>
                          <a:xfrm>
                            <a:off x="463375" y="306075"/>
                            <a:ext cx="9756275" cy="6818800"/>
                          </a:xfrm>
                          <a:prstGeom prst="rect">
                            <a:avLst/>
                          </a:prstGeom>
                          <a:noFill/>
                          <a:ln>
                            <a:noFill/>
                          </a:ln>
                        </wps:spPr>
                        <wps:txbx>
                          <w:txbxContent>
                            <w:p w14:paraId="2836018D" w14:textId="77777777" w:rsidR="00AF39D4" w:rsidRDefault="00AF39D4"/>
                          </w:txbxContent>
                        </wps:txbx>
                        <wps:bodyPr spcFirstLastPara="1" wrap="square" lIns="91425" tIns="91425" rIns="91425" bIns="91425" anchor="ctr" anchorCtr="0">
                          <a:noAutofit/>
                        </wps:bodyPr>
                      </wps:wsp>
                      <wpg:grpSp>
                        <wpg:cNvPr id="3" name="Group 3"/>
                        <wpg:cNvGrpSpPr/>
                        <wpg:grpSpPr>
                          <a:xfrm>
                            <a:off x="478726" y="441488"/>
                            <a:ext cx="9734549" cy="6480300"/>
                            <a:chOff x="1" y="0"/>
                            <a:chExt cx="9880599" cy="7272234"/>
                          </a:xfrm>
                        </wpg:grpSpPr>
                        <wps:wsp>
                          <wps:cNvPr id="5" name="Rectangle: Rounded Corners 5"/>
                          <wps:cNvSpPr/>
                          <wps:spPr>
                            <a:xfrm>
                              <a:off x="1" y="0"/>
                              <a:ext cx="3433875" cy="3548062"/>
                            </a:xfrm>
                            <a:prstGeom prst="roundRect">
                              <a:avLst>
                                <a:gd name="adj" fmla="val 16667"/>
                              </a:avLst>
                            </a:prstGeom>
                            <a:solidFill>
                              <a:srgbClr val="43F0E7"/>
                            </a:solidFill>
                            <a:ln w="12700" cap="flat" cmpd="sng">
                              <a:solidFill>
                                <a:srgbClr val="FFFFFF"/>
                              </a:solidFill>
                              <a:prstDash val="solid"/>
                              <a:miter lim="800000"/>
                              <a:headEnd type="none" w="sm" len="sm"/>
                              <a:tailEnd type="none" w="sm" len="sm"/>
                            </a:ln>
                          </wps:spPr>
                          <wps:txbx>
                            <w:txbxContent>
                              <w:p w14:paraId="5F6E5DBE" w14:textId="7D101573" w:rsidR="00F269B0" w:rsidRPr="00E9622F" w:rsidRDefault="00E9622F">
                                <w:pPr>
                                  <w:jc w:val="center"/>
                                  <w:textDirection w:val="btLr"/>
                                  <w:rPr>
                                    <w:rFonts w:ascii="Arial" w:hAnsi="Arial" w:cs="Arial"/>
                                    <w:b/>
                                    <w:bCs/>
                                    <w:sz w:val="22"/>
                                    <w:szCs w:val="22"/>
                                    <w:u w:val="single"/>
                                  </w:rPr>
                                </w:pPr>
                                <w:r w:rsidRPr="00E9622F">
                                  <w:rPr>
                                    <w:rFonts w:ascii="Arial" w:hAnsi="Arial" w:cs="Arial"/>
                                    <w:b/>
                                    <w:bCs/>
                                    <w:sz w:val="22"/>
                                    <w:szCs w:val="22"/>
                                    <w:u w:val="single"/>
                                  </w:rPr>
                                  <w:t>SUBJECTIVE DATA</w:t>
                                </w:r>
                              </w:p>
                              <w:p w14:paraId="6D13E0A6" w14:textId="704E4ECC" w:rsidR="00E9622F" w:rsidRDefault="00E9622F">
                                <w:pPr>
                                  <w:jc w:val="center"/>
                                  <w:textDirection w:val="btLr"/>
                                  <w:rPr>
                                    <w:rFonts w:ascii="Arial" w:hAnsi="Arial" w:cs="Arial"/>
                                    <w:sz w:val="22"/>
                                    <w:szCs w:val="22"/>
                                  </w:rPr>
                                </w:pPr>
                              </w:p>
                              <w:p w14:paraId="0731D283" w14:textId="5B8F29C3" w:rsidR="00E9622F" w:rsidRPr="0035541D" w:rsidRDefault="00090C0E">
                                <w:pPr>
                                  <w:jc w:val="center"/>
                                  <w:textDirection w:val="btLr"/>
                                  <w:rPr>
                                    <w:rFonts w:ascii="Arial" w:hAnsi="Arial" w:cs="Arial"/>
                                    <w:b/>
                                    <w:bCs/>
                                    <w:i/>
                                    <w:iCs/>
                                    <w:sz w:val="22"/>
                                    <w:szCs w:val="22"/>
                                  </w:rPr>
                                </w:pPr>
                                <w:r>
                                  <w:rPr>
                                    <w:rFonts w:ascii="Arial" w:hAnsi="Arial" w:cs="Arial"/>
                                    <w:i/>
                                    <w:iCs/>
                                    <w:sz w:val="22"/>
                                    <w:szCs w:val="22"/>
                                  </w:rPr>
                                  <w:t>“My provider sent me to the emergency department after my EKG ran Sinus Ventricular Tachycardia and gave me a bad neck pressure and pain while I was on Stage 2 of my stress test last Friday, September 22, 2023.”</w:t>
                                </w:r>
                              </w:p>
                            </w:txbxContent>
                          </wps:txbx>
                          <wps:bodyPr spcFirstLastPara="1" wrap="square" lIns="91425" tIns="45700" rIns="91425" bIns="45700" anchor="ctr" anchorCtr="0">
                            <a:noAutofit/>
                          </wps:bodyPr>
                        </wps:wsp>
                        <wps:wsp>
                          <wps:cNvPr id="6" name="Rectangle: Rounded Corners 6"/>
                          <wps:cNvSpPr/>
                          <wps:spPr>
                            <a:xfrm>
                              <a:off x="25838" y="3723290"/>
                              <a:ext cx="3408038" cy="3543300"/>
                            </a:xfrm>
                            <a:prstGeom prst="roundRect">
                              <a:avLst>
                                <a:gd name="adj" fmla="val 16667"/>
                              </a:avLst>
                            </a:prstGeom>
                            <a:solidFill>
                              <a:srgbClr val="67ACFF"/>
                            </a:solidFill>
                            <a:ln w="12700" cap="flat" cmpd="sng">
                              <a:solidFill>
                                <a:srgbClr val="FFFFFF"/>
                              </a:solidFill>
                              <a:prstDash val="solid"/>
                              <a:miter lim="800000"/>
                              <a:headEnd type="none" w="sm" len="sm"/>
                              <a:tailEnd type="none" w="sm" len="sm"/>
                            </a:ln>
                          </wps:spPr>
                          <wps:txbx>
                            <w:txbxContent>
                              <w:p w14:paraId="667061AC" w14:textId="49503ABE" w:rsidR="00F269B0" w:rsidRPr="00284F6C" w:rsidRDefault="00E9622F" w:rsidP="00E9622F">
                                <w:pPr>
                                  <w:jc w:val="center"/>
                                  <w:textDirection w:val="btLr"/>
                                  <w:rPr>
                                    <w:rFonts w:ascii="Arial" w:hAnsi="Arial" w:cs="Arial"/>
                                    <w:b/>
                                    <w:bCs/>
                                    <w:sz w:val="16"/>
                                    <w:szCs w:val="16"/>
                                    <w:u w:val="single"/>
                                  </w:rPr>
                                </w:pPr>
                                <w:r w:rsidRPr="00284F6C">
                                  <w:rPr>
                                    <w:rFonts w:ascii="Arial" w:hAnsi="Arial" w:cs="Arial"/>
                                    <w:b/>
                                    <w:bCs/>
                                    <w:sz w:val="16"/>
                                    <w:szCs w:val="16"/>
                                    <w:u w:val="single"/>
                                  </w:rPr>
                                  <w:t>OBJECTIVE DATA</w:t>
                                </w:r>
                              </w:p>
                              <w:p w14:paraId="25EA71E7" w14:textId="0F398816" w:rsidR="00E9622F" w:rsidRPr="00284F6C" w:rsidRDefault="00E9622F" w:rsidP="00E9622F">
                                <w:pPr>
                                  <w:jc w:val="center"/>
                                  <w:textDirection w:val="btLr"/>
                                  <w:rPr>
                                    <w:rFonts w:ascii="Arial" w:hAnsi="Arial" w:cs="Arial"/>
                                    <w:i/>
                                    <w:iCs/>
                                    <w:sz w:val="16"/>
                                    <w:szCs w:val="16"/>
                                  </w:rPr>
                                </w:pPr>
                                <w:r w:rsidRPr="00284F6C">
                                  <w:rPr>
                                    <w:rFonts w:ascii="Arial" w:hAnsi="Arial" w:cs="Arial"/>
                                    <w:i/>
                                    <w:iCs/>
                                    <w:sz w:val="16"/>
                                    <w:szCs w:val="16"/>
                                  </w:rPr>
                                  <w:t xml:space="preserve">Temp: </w:t>
                                </w:r>
                                <w:r w:rsidR="0035541D" w:rsidRPr="00284F6C">
                                  <w:rPr>
                                    <w:rFonts w:ascii="Arial" w:hAnsi="Arial" w:cs="Arial"/>
                                    <w:b/>
                                    <w:bCs/>
                                    <w:i/>
                                    <w:iCs/>
                                    <w:sz w:val="16"/>
                                    <w:szCs w:val="16"/>
                                  </w:rPr>
                                  <w:t>9</w:t>
                                </w:r>
                                <w:r w:rsidR="00090C0E">
                                  <w:rPr>
                                    <w:rFonts w:ascii="Arial" w:hAnsi="Arial" w:cs="Arial"/>
                                    <w:b/>
                                    <w:bCs/>
                                    <w:i/>
                                    <w:iCs/>
                                    <w:sz w:val="16"/>
                                    <w:szCs w:val="16"/>
                                  </w:rPr>
                                  <w:t>8</w:t>
                                </w:r>
                                <w:r w:rsidR="0035541D" w:rsidRPr="00284F6C">
                                  <w:rPr>
                                    <w:rFonts w:ascii="Arial" w:hAnsi="Arial" w:cs="Arial"/>
                                    <w:b/>
                                    <w:bCs/>
                                    <w:i/>
                                    <w:iCs/>
                                    <w:sz w:val="16"/>
                                    <w:szCs w:val="16"/>
                                  </w:rPr>
                                  <w:t xml:space="preserve">ᵒF, </w:t>
                                </w:r>
                                <w:r w:rsidR="00090C0E">
                                  <w:rPr>
                                    <w:rFonts w:ascii="Arial" w:hAnsi="Arial" w:cs="Arial"/>
                                    <w:b/>
                                    <w:bCs/>
                                    <w:i/>
                                    <w:iCs/>
                                    <w:sz w:val="16"/>
                                    <w:szCs w:val="16"/>
                                  </w:rPr>
                                  <w:t>Continuous Probe</w:t>
                                </w:r>
                              </w:p>
                              <w:p w14:paraId="53B17D74" w14:textId="2E29FE61" w:rsidR="0035541D" w:rsidRPr="00284F6C" w:rsidRDefault="0035541D" w:rsidP="00E9622F">
                                <w:pPr>
                                  <w:jc w:val="center"/>
                                  <w:textDirection w:val="btLr"/>
                                  <w:rPr>
                                    <w:rFonts w:ascii="Arial" w:hAnsi="Arial" w:cs="Arial"/>
                                    <w:b/>
                                    <w:bCs/>
                                    <w:i/>
                                    <w:iCs/>
                                    <w:sz w:val="16"/>
                                    <w:szCs w:val="16"/>
                                  </w:rPr>
                                </w:pPr>
                                <w:r w:rsidRPr="00284F6C">
                                  <w:rPr>
                                    <w:rFonts w:ascii="Arial" w:hAnsi="Arial" w:cs="Arial"/>
                                    <w:i/>
                                    <w:iCs/>
                                    <w:sz w:val="16"/>
                                    <w:szCs w:val="16"/>
                                  </w:rPr>
                                  <w:t xml:space="preserve">BP: </w:t>
                                </w:r>
                                <w:r w:rsidRPr="00284F6C">
                                  <w:rPr>
                                    <w:rFonts w:ascii="Arial" w:hAnsi="Arial" w:cs="Arial"/>
                                    <w:b/>
                                    <w:bCs/>
                                    <w:i/>
                                    <w:iCs/>
                                    <w:sz w:val="16"/>
                                    <w:szCs w:val="16"/>
                                  </w:rPr>
                                  <w:t>1</w:t>
                                </w:r>
                                <w:r w:rsidR="00090C0E">
                                  <w:rPr>
                                    <w:rFonts w:ascii="Arial" w:hAnsi="Arial" w:cs="Arial"/>
                                    <w:b/>
                                    <w:bCs/>
                                    <w:i/>
                                    <w:iCs/>
                                    <w:sz w:val="16"/>
                                    <w:szCs w:val="16"/>
                                  </w:rPr>
                                  <w:t>21</w:t>
                                </w:r>
                                <w:r w:rsidRPr="00284F6C">
                                  <w:rPr>
                                    <w:rFonts w:ascii="Arial" w:hAnsi="Arial" w:cs="Arial"/>
                                    <w:b/>
                                    <w:bCs/>
                                    <w:i/>
                                    <w:iCs/>
                                    <w:sz w:val="16"/>
                                    <w:szCs w:val="16"/>
                                  </w:rPr>
                                  <w:t>/</w:t>
                                </w:r>
                                <w:r w:rsidR="00090C0E">
                                  <w:rPr>
                                    <w:rFonts w:ascii="Arial" w:hAnsi="Arial" w:cs="Arial"/>
                                    <w:b/>
                                    <w:bCs/>
                                    <w:i/>
                                    <w:iCs/>
                                    <w:sz w:val="16"/>
                                    <w:szCs w:val="16"/>
                                  </w:rPr>
                                  <w:t>75</w:t>
                                </w:r>
                              </w:p>
                              <w:p w14:paraId="397739B0" w14:textId="18A8509B" w:rsidR="0035541D" w:rsidRPr="00284F6C" w:rsidRDefault="0035541D" w:rsidP="00E9622F">
                                <w:pPr>
                                  <w:jc w:val="center"/>
                                  <w:textDirection w:val="btLr"/>
                                  <w:rPr>
                                    <w:rFonts w:ascii="Arial" w:hAnsi="Arial" w:cs="Arial"/>
                                    <w:i/>
                                    <w:iCs/>
                                    <w:sz w:val="16"/>
                                    <w:szCs w:val="16"/>
                                  </w:rPr>
                                </w:pPr>
                                <w:r w:rsidRPr="00284F6C">
                                  <w:rPr>
                                    <w:rFonts w:ascii="Arial" w:hAnsi="Arial" w:cs="Arial"/>
                                    <w:i/>
                                    <w:iCs/>
                                    <w:sz w:val="16"/>
                                    <w:szCs w:val="16"/>
                                  </w:rPr>
                                  <w:t>Pulse:</w:t>
                                </w:r>
                                <w:r w:rsidR="00090C0E">
                                  <w:rPr>
                                    <w:rFonts w:ascii="Arial" w:hAnsi="Arial" w:cs="Arial"/>
                                    <w:b/>
                                    <w:bCs/>
                                    <w:i/>
                                    <w:iCs/>
                                    <w:sz w:val="16"/>
                                    <w:szCs w:val="16"/>
                                  </w:rPr>
                                  <w:t>77</w:t>
                                </w:r>
                              </w:p>
                              <w:p w14:paraId="52937555" w14:textId="49970EAE" w:rsidR="0035541D" w:rsidRPr="00284F6C" w:rsidRDefault="0035541D" w:rsidP="00E9622F">
                                <w:pPr>
                                  <w:jc w:val="center"/>
                                  <w:textDirection w:val="btLr"/>
                                  <w:rPr>
                                    <w:rFonts w:ascii="Arial" w:hAnsi="Arial" w:cs="Arial"/>
                                    <w:i/>
                                    <w:iCs/>
                                    <w:sz w:val="16"/>
                                    <w:szCs w:val="16"/>
                                  </w:rPr>
                                </w:pPr>
                                <w:r w:rsidRPr="00284F6C">
                                  <w:rPr>
                                    <w:rFonts w:ascii="Arial" w:hAnsi="Arial" w:cs="Arial"/>
                                    <w:i/>
                                    <w:iCs/>
                                    <w:sz w:val="16"/>
                                    <w:szCs w:val="16"/>
                                  </w:rPr>
                                  <w:t xml:space="preserve">RR: </w:t>
                                </w:r>
                                <w:r w:rsidRPr="00284F6C">
                                  <w:rPr>
                                    <w:rFonts w:ascii="Arial" w:hAnsi="Arial" w:cs="Arial"/>
                                    <w:b/>
                                    <w:bCs/>
                                    <w:i/>
                                    <w:iCs/>
                                    <w:sz w:val="16"/>
                                    <w:szCs w:val="16"/>
                                  </w:rPr>
                                  <w:t>20</w:t>
                                </w:r>
                              </w:p>
                              <w:p w14:paraId="05BD0D9C" w14:textId="62F47ADE" w:rsidR="0035541D" w:rsidRPr="00284F6C" w:rsidRDefault="0035541D" w:rsidP="00E9622F">
                                <w:pPr>
                                  <w:jc w:val="center"/>
                                  <w:textDirection w:val="btLr"/>
                                  <w:rPr>
                                    <w:rFonts w:ascii="Arial" w:hAnsi="Arial" w:cs="Arial"/>
                                    <w:b/>
                                    <w:bCs/>
                                    <w:i/>
                                    <w:iCs/>
                                    <w:sz w:val="16"/>
                                    <w:szCs w:val="16"/>
                                  </w:rPr>
                                </w:pPr>
                                <w:r w:rsidRPr="00284F6C">
                                  <w:rPr>
                                    <w:rFonts w:ascii="Arial" w:hAnsi="Arial" w:cs="Arial"/>
                                    <w:i/>
                                    <w:iCs/>
                                    <w:sz w:val="16"/>
                                    <w:szCs w:val="16"/>
                                  </w:rPr>
                                  <w:t>SaO</w:t>
                                </w:r>
                                <w:r w:rsidRPr="00284F6C">
                                  <w:rPr>
                                    <w:rFonts w:ascii="Arial" w:hAnsi="Arial" w:cs="Arial"/>
                                    <w:i/>
                                    <w:iCs/>
                                    <w:sz w:val="16"/>
                                    <w:szCs w:val="16"/>
                                    <w:vertAlign w:val="subscript"/>
                                  </w:rPr>
                                  <w:t>2</w:t>
                                </w:r>
                                <w:r w:rsidRPr="00284F6C">
                                  <w:rPr>
                                    <w:rFonts w:ascii="Arial" w:hAnsi="Arial" w:cs="Arial"/>
                                    <w:i/>
                                    <w:iCs/>
                                    <w:sz w:val="16"/>
                                    <w:szCs w:val="16"/>
                                  </w:rPr>
                                  <w:t xml:space="preserve">: </w:t>
                                </w:r>
                                <w:r w:rsidRPr="00284F6C">
                                  <w:rPr>
                                    <w:rFonts w:ascii="Arial" w:hAnsi="Arial" w:cs="Arial"/>
                                    <w:b/>
                                    <w:bCs/>
                                    <w:i/>
                                    <w:iCs/>
                                    <w:sz w:val="16"/>
                                    <w:szCs w:val="16"/>
                                  </w:rPr>
                                  <w:t>9</w:t>
                                </w:r>
                                <w:r w:rsidR="00A430B5">
                                  <w:rPr>
                                    <w:rFonts w:ascii="Arial" w:hAnsi="Arial" w:cs="Arial"/>
                                    <w:b/>
                                    <w:bCs/>
                                    <w:i/>
                                    <w:iCs/>
                                    <w:sz w:val="16"/>
                                    <w:szCs w:val="16"/>
                                  </w:rPr>
                                  <w:t>7</w:t>
                                </w:r>
                                <w:r w:rsidRPr="00284F6C">
                                  <w:rPr>
                                    <w:rFonts w:ascii="Arial" w:hAnsi="Arial" w:cs="Arial"/>
                                    <w:b/>
                                    <w:bCs/>
                                    <w:i/>
                                    <w:iCs/>
                                    <w:sz w:val="16"/>
                                    <w:szCs w:val="16"/>
                                  </w:rPr>
                                  <w:t>%</w:t>
                                </w:r>
                                <w:r w:rsidR="00A430B5">
                                  <w:rPr>
                                    <w:rFonts w:ascii="Arial" w:hAnsi="Arial" w:cs="Arial"/>
                                    <w:b/>
                                    <w:bCs/>
                                    <w:i/>
                                    <w:iCs/>
                                    <w:sz w:val="16"/>
                                    <w:szCs w:val="16"/>
                                  </w:rPr>
                                  <w:t xml:space="preserve"> Room Air</w:t>
                                </w:r>
                              </w:p>
                              <w:p w14:paraId="2BFEA990" w14:textId="1DF2BECB" w:rsidR="0035541D" w:rsidRPr="00284F6C" w:rsidRDefault="0035541D" w:rsidP="00E9622F">
                                <w:pPr>
                                  <w:jc w:val="center"/>
                                  <w:textDirection w:val="btLr"/>
                                  <w:rPr>
                                    <w:rFonts w:ascii="Arial" w:hAnsi="Arial" w:cs="Arial"/>
                                    <w:b/>
                                    <w:bCs/>
                                    <w:i/>
                                    <w:iCs/>
                                    <w:sz w:val="16"/>
                                    <w:szCs w:val="16"/>
                                  </w:rPr>
                                </w:pPr>
                                <w:r w:rsidRPr="00284F6C">
                                  <w:rPr>
                                    <w:rFonts w:ascii="Arial" w:hAnsi="Arial" w:cs="Arial"/>
                                    <w:i/>
                                    <w:iCs/>
                                    <w:sz w:val="16"/>
                                    <w:szCs w:val="16"/>
                                  </w:rPr>
                                  <w:t xml:space="preserve">Pain: </w:t>
                                </w:r>
                                <w:r w:rsidR="00090C0E">
                                  <w:rPr>
                                    <w:rFonts w:ascii="Arial" w:hAnsi="Arial" w:cs="Arial"/>
                                    <w:b/>
                                    <w:bCs/>
                                    <w:i/>
                                    <w:iCs/>
                                    <w:sz w:val="16"/>
                                    <w:szCs w:val="16"/>
                                  </w:rPr>
                                  <w:t>0</w:t>
                                </w:r>
                              </w:p>
                              <w:p w14:paraId="086DB8FA" w14:textId="191FCAC2" w:rsidR="0035541D" w:rsidRPr="00284F6C" w:rsidRDefault="0035541D" w:rsidP="0035541D">
                                <w:pPr>
                                  <w:textDirection w:val="btLr"/>
                                  <w:rPr>
                                    <w:rFonts w:ascii="Arial" w:hAnsi="Arial" w:cs="Arial"/>
                                    <w:i/>
                                    <w:iCs/>
                                    <w:sz w:val="16"/>
                                    <w:szCs w:val="16"/>
                                    <w:u w:val="single"/>
                                  </w:rPr>
                                </w:pPr>
                                <w:r w:rsidRPr="00284F6C">
                                  <w:rPr>
                                    <w:rFonts w:ascii="Arial" w:hAnsi="Arial" w:cs="Arial"/>
                                    <w:i/>
                                    <w:iCs/>
                                    <w:sz w:val="16"/>
                                    <w:szCs w:val="16"/>
                                    <w:u w:val="single"/>
                                  </w:rPr>
                                  <w:t>Chemistry</w:t>
                                </w:r>
                                <w:r w:rsidRPr="00284F6C">
                                  <w:rPr>
                                    <w:rFonts w:ascii="Arial" w:hAnsi="Arial" w:cs="Arial"/>
                                    <w:i/>
                                    <w:iCs/>
                                    <w:sz w:val="16"/>
                                    <w:szCs w:val="16"/>
                                    <w:u w:val="single"/>
                                  </w:rPr>
                                  <w:tab/>
                                </w:r>
                                <w:r w:rsidR="00284F6C">
                                  <w:rPr>
                                    <w:rFonts w:ascii="Arial" w:hAnsi="Arial" w:cs="Arial"/>
                                    <w:i/>
                                    <w:iCs/>
                                    <w:sz w:val="16"/>
                                    <w:szCs w:val="16"/>
                                    <w:u w:val="single"/>
                                  </w:rPr>
                                  <w:t>Others</w:t>
                                </w:r>
                                <w:r w:rsidRPr="00284F6C">
                                  <w:rPr>
                                    <w:rFonts w:ascii="Arial" w:hAnsi="Arial" w:cs="Arial"/>
                                    <w:i/>
                                    <w:iCs/>
                                    <w:sz w:val="16"/>
                                    <w:szCs w:val="16"/>
                                    <w:u w:val="single"/>
                                  </w:rPr>
                                  <w:tab/>
                                </w:r>
                                <w:r w:rsidRPr="00284F6C">
                                  <w:rPr>
                                    <w:rFonts w:ascii="Arial" w:hAnsi="Arial" w:cs="Arial"/>
                                    <w:i/>
                                    <w:iCs/>
                                    <w:sz w:val="16"/>
                                    <w:szCs w:val="16"/>
                                    <w:u w:val="single"/>
                                  </w:rPr>
                                  <w:tab/>
                                  <w:t>Hematology</w:t>
                                </w:r>
                              </w:p>
                              <w:p w14:paraId="46D08E73" w14:textId="7C00A45B" w:rsidR="0035541D" w:rsidRPr="00284F6C" w:rsidRDefault="0035541D" w:rsidP="0035541D">
                                <w:pPr>
                                  <w:textDirection w:val="btLr"/>
                                  <w:rPr>
                                    <w:rFonts w:ascii="Arial" w:hAnsi="Arial" w:cs="Arial"/>
                                    <w:i/>
                                    <w:iCs/>
                                    <w:sz w:val="16"/>
                                    <w:szCs w:val="16"/>
                                  </w:rPr>
                                </w:pPr>
                                <w:r w:rsidRPr="00284F6C">
                                  <w:rPr>
                                    <w:rFonts w:ascii="Arial" w:hAnsi="Arial" w:cs="Arial"/>
                                    <w:i/>
                                    <w:iCs/>
                                    <w:sz w:val="16"/>
                                    <w:szCs w:val="16"/>
                                  </w:rPr>
                                  <w:t>Na: 1</w:t>
                                </w:r>
                                <w:r w:rsidR="00A430B5">
                                  <w:rPr>
                                    <w:rFonts w:ascii="Arial" w:hAnsi="Arial" w:cs="Arial"/>
                                    <w:i/>
                                    <w:iCs/>
                                    <w:sz w:val="16"/>
                                    <w:szCs w:val="16"/>
                                  </w:rPr>
                                  <w:t>3</w:t>
                                </w:r>
                                <w:r w:rsidR="00090C0E">
                                  <w:rPr>
                                    <w:rFonts w:ascii="Arial" w:hAnsi="Arial" w:cs="Arial"/>
                                    <w:i/>
                                    <w:iCs/>
                                    <w:sz w:val="16"/>
                                    <w:szCs w:val="16"/>
                                  </w:rPr>
                                  <w:t>9</w:t>
                                </w:r>
                                <w:r w:rsidR="00284F6C">
                                  <w:rPr>
                                    <w:rFonts w:ascii="Arial" w:hAnsi="Arial" w:cs="Arial"/>
                                    <w:i/>
                                    <w:iCs/>
                                    <w:sz w:val="16"/>
                                    <w:szCs w:val="16"/>
                                  </w:rPr>
                                  <w:tab/>
                                </w:r>
                                <w:r w:rsidR="00284F6C">
                                  <w:rPr>
                                    <w:rFonts w:ascii="Arial" w:hAnsi="Arial" w:cs="Arial"/>
                                    <w:i/>
                                    <w:iCs/>
                                    <w:sz w:val="16"/>
                                    <w:szCs w:val="16"/>
                                  </w:rPr>
                                  <w:tab/>
                                  <w:t xml:space="preserve">TNI: </w:t>
                                </w:r>
                                <w:r w:rsidR="00090C0E">
                                  <w:rPr>
                                    <w:rFonts w:ascii="Arial" w:hAnsi="Arial" w:cs="Arial"/>
                                    <w:i/>
                                    <w:iCs/>
                                    <w:sz w:val="16"/>
                                    <w:szCs w:val="16"/>
                                  </w:rPr>
                                  <w:t>&lt;3</w:t>
                                </w:r>
                                <w:r w:rsidR="00284F6C">
                                  <w:rPr>
                                    <w:rFonts w:ascii="Arial" w:hAnsi="Arial" w:cs="Arial"/>
                                    <w:i/>
                                    <w:iCs/>
                                    <w:sz w:val="16"/>
                                    <w:szCs w:val="16"/>
                                  </w:rPr>
                                  <w:tab/>
                                </w:r>
                                <w:r w:rsidR="00284F6C">
                                  <w:rPr>
                                    <w:rFonts w:ascii="Arial" w:hAnsi="Arial" w:cs="Arial"/>
                                    <w:i/>
                                    <w:iCs/>
                                    <w:sz w:val="16"/>
                                    <w:szCs w:val="16"/>
                                  </w:rPr>
                                  <w:tab/>
                                  <w:t xml:space="preserve">RBC: </w:t>
                                </w:r>
                                <w:r w:rsidR="00090C0E">
                                  <w:rPr>
                                    <w:rFonts w:ascii="Arial" w:hAnsi="Arial" w:cs="Arial"/>
                                    <w:i/>
                                    <w:iCs/>
                                    <w:sz w:val="16"/>
                                    <w:szCs w:val="16"/>
                                  </w:rPr>
                                  <w:t>4.46</w:t>
                                </w:r>
                              </w:p>
                              <w:p w14:paraId="610EC275" w14:textId="0B837BE9" w:rsidR="0035541D" w:rsidRPr="00284F6C" w:rsidRDefault="0035541D" w:rsidP="0035541D">
                                <w:pPr>
                                  <w:textDirection w:val="btLr"/>
                                  <w:rPr>
                                    <w:rFonts w:ascii="Arial" w:hAnsi="Arial" w:cs="Arial"/>
                                    <w:i/>
                                    <w:iCs/>
                                    <w:sz w:val="16"/>
                                    <w:szCs w:val="16"/>
                                  </w:rPr>
                                </w:pPr>
                                <w:r w:rsidRPr="00284F6C">
                                  <w:rPr>
                                    <w:rFonts w:ascii="Arial" w:hAnsi="Arial" w:cs="Arial"/>
                                    <w:i/>
                                    <w:iCs/>
                                    <w:sz w:val="16"/>
                                    <w:szCs w:val="16"/>
                                  </w:rPr>
                                  <w:t>K:</w:t>
                                </w:r>
                                <w:r w:rsidR="00A430B5">
                                  <w:rPr>
                                    <w:rFonts w:ascii="Arial" w:hAnsi="Arial" w:cs="Arial"/>
                                    <w:i/>
                                    <w:iCs/>
                                    <w:sz w:val="16"/>
                                    <w:szCs w:val="16"/>
                                  </w:rPr>
                                  <w:t xml:space="preserve"> 4.</w:t>
                                </w:r>
                                <w:r w:rsidR="00090C0E">
                                  <w:rPr>
                                    <w:rFonts w:ascii="Arial" w:hAnsi="Arial" w:cs="Arial"/>
                                    <w:i/>
                                    <w:iCs/>
                                    <w:sz w:val="16"/>
                                    <w:szCs w:val="16"/>
                                  </w:rPr>
                                  <w:t>1</w:t>
                                </w:r>
                                <w:r w:rsidR="00284F6C">
                                  <w:rPr>
                                    <w:rFonts w:ascii="Arial" w:hAnsi="Arial" w:cs="Arial"/>
                                    <w:i/>
                                    <w:iCs/>
                                    <w:sz w:val="16"/>
                                    <w:szCs w:val="16"/>
                                  </w:rPr>
                                  <w:tab/>
                                </w:r>
                                <w:r w:rsidR="00284F6C">
                                  <w:rPr>
                                    <w:rFonts w:ascii="Arial" w:hAnsi="Arial" w:cs="Arial"/>
                                    <w:i/>
                                    <w:iCs/>
                                    <w:sz w:val="16"/>
                                    <w:szCs w:val="16"/>
                                  </w:rPr>
                                  <w:tab/>
                                  <w:t>CK-MB: N/A</w:t>
                                </w:r>
                                <w:r w:rsidR="00284F6C">
                                  <w:rPr>
                                    <w:rFonts w:ascii="Arial" w:hAnsi="Arial" w:cs="Arial"/>
                                    <w:i/>
                                    <w:iCs/>
                                    <w:sz w:val="16"/>
                                    <w:szCs w:val="16"/>
                                  </w:rPr>
                                  <w:tab/>
                                  <w:t xml:space="preserve">Hgb: </w:t>
                                </w:r>
                                <w:r w:rsidR="00090C0E">
                                  <w:rPr>
                                    <w:rFonts w:ascii="Arial" w:hAnsi="Arial" w:cs="Arial"/>
                                    <w:i/>
                                    <w:iCs/>
                                    <w:sz w:val="16"/>
                                    <w:szCs w:val="16"/>
                                  </w:rPr>
                                  <w:t>12.2</w:t>
                                </w:r>
                              </w:p>
                              <w:p w14:paraId="5B727468" w14:textId="503A3E33" w:rsidR="0035541D" w:rsidRPr="00284F6C" w:rsidRDefault="0035541D" w:rsidP="0035541D">
                                <w:pPr>
                                  <w:textDirection w:val="btLr"/>
                                  <w:rPr>
                                    <w:rFonts w:ascii="Arial" w:hAnsi="Arial" w:cs="Arial"/>
                                    <w:i/>
                                    <w:iCs/>
                                    <w:sz w:val="16"/>
                                    <w:szCs w:val="16"/>
                                  </w:rPr>
                                </w:pPr>
                                <w:r w:rsidRPr="00284F6C">
                                  <w:rPr>
                                    <w:rFonts w:ascii="Arial" w:hAnsi="Arial" w:cs="Arial"/>
                                    <w:i/>
                                    <w:iCs/>
                                    <w:sz w:val="16"/>
                                    <w:szCs w:val="16"/>
                                  </w:rPr>
                                  <w:t>Cl: 1</w:t>
                                </w:r>
                                <w:r w:rsidR="00090C0E">
                                  <w:rPr>
                                    <w:rFonts w:ascii="Arial" w:hAnsi="Arial" w:cs="Arial"/>
                                    <w:i/>
                                    <w:iCs/>
                                    <w:sz w:val="16"/>
                                    <w:szCs w:val="16"/>
                                  </w:rPr>
                                  <w:t>11</w:t>
                                </w:r>
                                <w:r w:rsidR="00284F6C">
                                  <w:rPr>
                                    <w:rFonts w:ascii="Arial" w:hAnsi="Arial" w:cs="Arial"/>
                                    <w:i/>
                                    <w:iCs/>
                                    <w:sz w:val="16"/>
                                    <w:szCs w:val="16"/>
                                  </w:rPr>
                                  <w:tab/>
                                </w:r>
                                <w:r w:rsidR="00284F6C">
                                  <w:rPr>
                                    <w:rFonts w:ascii="Arial" w:hAnsi="Arial" w:cs="Arial"/>
                                    <w:i/>
                                    <w:iCs/>
                                    <w:sz w:val="16"/>
                                    <w:szCs w:val="16"/>
                                  </w:rPr>
                                  <w:tab/>
                                  <w:t xml:space="preserve">INR: </w:t>
                                </w:r>
                                <w:r w:rsidR="00A430B5">
                                  <w:rPr>
                                    <w:rFonts w:ascii="Arial" w:hAnsi="Arial" w:cs="Arial"/>
                                    <w:i/>
                                    <w:iCs/>
                                    <w:sz w:val="16"/>
                                    <w:szCs w:val="16"/>
                                  </w:rPr>
                                  <w:t>N/A</w:t>
                                </w:r>
                                <w:r w:rsidR="00284F6C">
                                  <w:rPr>
                                    <w:rFonts w:ascii="Arial" w:hAnsi="Arial" w:cs="Arial"/>
                                    <w:i/>
                                    <w:iCs/>
                                    <w:sz w:val="16"/>
                                    <w:szCs w:val="16"/>
                                  </w:rPr>
                                  <w:tab/>
                                </w:r>
                                <w:r w:rsidR="00284F6C">
                                  <w:rPr>
                                    <w:rFonts w:ascii="Arial" w:hAnsi="Arial" w:cs="Arial"/>
                                    <w:i/>
                                    <w:iCs/>
                                    <w:sz w:val="16"/>
                                    <w:szCs w:val="16"/>
                                  </w:rPr>
                                  <w:tab/>
                                  <w:t xml:space="preserve">Hct: </w:t>
                                </w:r>
                                <w:r w:rsidR="00090C0E">
                                  <w:rPr>
                                    <w:rFonts w:ascii="Arial" w:hAnsi="Arial" w:cs="Arial"/>
                                    <w:i/>
                                    <w:iCs/>
                                    <w:sz w:val="16"/>
                                    <w:szCs w:val="16"/>
                                  </w:rPr>
                                  <w:t>37.3</w:t>
                                </w:r>
                                <w:r w:rsidR="00284F6C">
                                  <w:rPr>
                                    <w:rFonts w:ascii="Arial" w:hAnsi="Arial" w:cs="Arial"/>
                                    <w:i/>
                                    <w:iCs/>
                                    <w:sz w:val="16"/>
                                    <w:szCs w:val="16"/>
                                  </w:rPr>
                                  <w:t>%</w:t>
                                </w:r>
                              </w:p>
                              <w:p w14:paraId="61C09007" w14:textId="1DB53B6E" w:rsidR="0035541D" w:rsidRPr="00284F6C" w:rsidRDefault="0035541D" w:rsidP="0035541D">
                                <w:pPr>
                                  <w:textDirection w:val="btLr"/>
                                  <w:rPr>
                                    <w:rFonts w:ascii="Arial" w:hAnsi="Arial" w:cs="Arial"/>
                                    <w:i/>
                                    <w:iCs/>
                                    <w:sz w:val="16"/>
                                    <w:szCs w:val="16"/>
                                  </w:rPr>
                                </w:pPr>
                                <w:r w:rsidRPr="00284F6C">
                                  <w:rPr>
                                    <w:rFonts w:ascii="Arial" w:hAnsi="Arial" w:cs="Arial"/>
                                    <w:i/>
                                    <w:iCs/>
                                    <w:sz w:val="16"/>
                                    <w:szCs w:val="16"/>
                                  </w:rPr>
                                  <w:t>CO</w:t>
                                </w:r>
                                <w:r w:rsidRPr="00284F6C">
                                  <w:rPr>
                                    <w:rFonts w:ascii="Arial" w:hAnsi="Arial" w:cs="Arial"/>
                                    <w:i/>
                                    <w:iCs/>
                                    <w:sz w:val="16"/>
                                    <w:szCs w:val="16"/>
                                    <w:vertAlign w:val="subscript"/>
                                  </w:rPr>
                                  <w:t>2</w:t>
                                </w:r>
                                <w:r w:rsidRPr="00284F6C">
                                  <w:rPr>
                                    <w:rFonts w:ascii="Arial" w:hAnsi="Arial" w:cs="Arial"/>
                                    <w:i/>
                                    <w:iCs/>
                                    <w:sz w:val="16"/>
                                    <w:szCs w:val="16"/>
                                  </w:rPr>
                                  <w:t xml:space="preserve">: </w:t>
                                </w:r>
                                <w:r w:rsidR="00090C0E">
                                  <w:rPr>
                                    <w:rFonts w:ascii="Arial" w:hAnsi="Arial" w:cs="Arial"/>
                                    <w:i/>
                                    <w:iCs/>
                                    <w:sz w:val="16"/>
                                    <w:szCs w:val="16"/>
                                  </w:rPr>
                                  <w:t>23</w:t>
                                </w:r>
                                <w:r w:rsidR="00284F6C">
                                  <w:rPr>
                                    <w:rFonts w:ascii="Arial" w:hAnsi="Arial" w:cs="Arial"/>
                                    <w:i/>
                                    <w:iCs/>
                                    <w:sz w:val="16"/>
                                    <w:szCs w:val="16"/>
                                  </w:rPr>
                                  <w:tab/>
                                </w:r>
                                <w:r w:rsidR="00284F6C">
                                  <w:rPr>
                                    <w:rFonts w:ascii="Arial" w:hAnsi="Arial" w:cs="Arial"/>
                                    <w:i/>
                                    <w:iCs/>
                                    <w:sz w:val="16"/>
                                    <w:szCs w:val="16"/>
                                  </w:rPr>
                                  <w:tab/>
                                  <w:t xml:space="preserve">PT: </w:t>
                                </w:r>
                                <w:r w:rsidR="00A430B5">
                                  <w:rPr>
                                    <w:rFonts w:ascii="Arial" w:hAnsi="Arial" w:cs="Arial"/>
                                    <w:i/>
                                    <w:iCs/>
                                    <w:sz w:val="16"/>
                                    <w:szCs w:val="16"/>
                                  </w:rPr>
                                  <w:t>N/A</w:t>
                                </w:r>
                                <w:r w:rsidR="00284F6C">
                                  <w:rPr>
                                    <w:rFonts w:ascii="Arial" w:hAnsi="Arial" w:cs="Arial"/>
                                    <w:i/>
                                    <w:iCs/>
                                    <w:sz w:val="16"/>
                                    <w:szCs w:val="16"/>
                                  </w:rPr>
                                  <w:tab/>
                                </w:r>
                                <w:r w:rsidR="00284F6C">
                                  <w:rPr>
                                    <w:rFonts w:ascii="Arial" w:hAnsi="Arial" w:cs="Arial"/>
                                    <w:i/>
                                    <w:iCs/>
                                    <w:sz w:val="16"/>
                                    <w:szCs w:val="16"/>
                                  </w:rPr>
                                  <w:tab/>
                                  <w:t xml:space="preserve">Platelets: </w:t>
                                </w:r>
                                <w:r w:rsidR="00090C0E">
                                  <w:rPr>
                                    <w:rFonts w:ascii="Arial" w:hAnsi="Arial" w:cs="Arial"/>
                                    <w:i/>
                                    <w:iCs/>
                                    <w:sz w:val="16"/>
                                    <w:szCs w:val="16"/>
                                  </w:rPr>
                                  <w:t>156</w:t>
                                </w:r>
                              </w:p>
                              <w:p w14:paraId="55F20807" w14:textId="3F174492" w:rsidR="0035541D" w:rsidRPr="00284F6C" w:rsidRDefault="0035541D" w:rsidP="0035541D">
                                <w:pPr>
                                  <w:textDirection w:val="btLr"/>
                                  <w:rPr>
                                    <w:rFonts w:ascii="Arial" w:hAnsi="Arial" w:cs="Arial"/>
                                    <w:i/>
                                    <w:iCs/>
                                    <w:sz w:val="16"/>
                                    <w:szCs w:val="16"/>
                                  </w:rPr>
                                </w:pPr>
                                <w:r w:rsidRPr="00284F6C">
                                  <w:rPr>
                                    <w:rFonts w:ascii="Arial" w:hAnsi="Arial" w:cs="Arial"/>
                                    <w:i/>
                                    <w:iCs/>
                                    <w:sz w:val="16"/>
                                    <w:szCs w:val="16"/>
                                  </w:rPr>
                                  <w:t xml:space="preserve">Glu: </w:t>
                                </w:r>
                                <w:r w:rsidR="00090C0E" w:rsidRPr="00090C0E">
                                  <w:rPr>
                                    <w:rFonts w:ascii="Arial" w:hAnsi="Arial" w:cs="Arial"/>
                                    <w:b/>
                                    <w:bCs/>
                                    <w:i/>
                                    <w:iCs/>
                                    <w:sz w:val="16"/>
                                    <w:szCs w:val="16"/>
                                  </w:rPr>
                                  <w:t>228</w:t>
                                </w:r>
                                <w:r w:rsidR="00284F6C">
                                  <w:rPr>
                                    <w:rFonts w:ascii="Arial" w:hAnsi="Arial" w:cs="Arial"/>
                                    <w:i/>
                                    <w:iCs/>
                                    <w:sz w:val="16"/>
                                    <w:szCs w:val="16"/>
                                  </w:rPr>
                                  <w:tab/>
                                </w:r>
                                <w:r w:rsidR="00284F6C">
                                  <w:rPr>
                                    <w:rFonts w:ascii="Arial" w:hAnsi="Arial" w:cs="Arial"/>
                                    <w:i/>
                                    <w:iCs/>
                                    <w:sz w:val="16"/>
                                    <w:szCs w:val="16"/>
                                  </w:rPr>
                                  <w:tab/>
                                  <w:t xml:space="preserve">PTT: </w:t>
                                </w:r>
                                <w:r w:rsidR="00A430B5">
                                  <w:rPr>
                                    <w:rFonts w:ascii="Arial" w:hAnsi="Arial" w:cs="Arial"/>
                                    <w:i/>
                                    <w:iCs/>
                                    <w:sz w:val="16"/>
                                    <w:szCs w:val="16"/>
                                  </w:rPr>
                                  <w:t>N/A</w:t>
                                </w:r>
                                <w:r w:rsidR="00284F6C">
                                  <w:rPr>
                                    <w:rFonts w:ascii="Arial" w:hAnsi="Arial" w:cs="Arial"/>
                                    <w:i/>
                                    <w:iCs/>
                                    <w:sz w:val="16"/>
                                    <w:szCs w:val="16"/>
                                  </w:rPr>
                                  <w:tab/>
                                </w:r>
                                <w:r w:rsidR="00284F6C">
                                  <w:rPr>
                                    <w:rFonts w:ascii="Arial" w:hAnsi="Arial" w:cs="Arial"/>
                                    <w:i/>
                                    <w:iCs/>
                                    <w:sz w:val="16"/>
                                    <w:szCs w:val="16"/>
                                  </w:rPr>
                                  <w:tab/>
                                  <w:t xml:space="preserve">WBC: </w:t>
                                </w:r>
                                <w:r w:rsidR="00090C0E">
                                  <w:rPr>
                                    <w:rFonts w:ascii="Arial" w:hAnsi="Arial" w:cs="Arial"/>
                                    <w:i/>
                                    <w:iCs/>
                                    <w:sz w:val="16"/>
                                    <w:szCs w:val="16"/>
                                  </w:rPr>
                                  <w:t>4.67</w:t>
                                </w:r>
                              </w:p>
                              <w:p w14:paraId="3A436453" w14:textId="64323F50" w:rsidR="0035541D" w:rsidRPr="00284F6C" w:rsidRDefault="0035541D" w:rsidP="0035541D">
                                <w:pPr>
                                  <w:textDirection w:val="btLr"/>
                                  <w:rPr>
                                    <w:rFonts w:ascii="Arial" w:hAnsi="Arial" w:cs="Arial"/>
                                    <w:i/>
                                    <w:iCs/>
                                    <w:sz w:val="16"/>
                                    <w:szCs w:val="16"/>
                                  </w:rPr>
                                </w:pPr>
                                <w:r w:rsidRPr="00284F6C">
                                  <w:rPr>
                                    <w:rFonts w:ascii="Arial" w:hAnsi="Arial" w:cs="Arial"/>
                                    <w:i/>
                                    <w:iCs/>
                                    <w:sz w:val="16"/>
                                    <w:szCs w:val="16"/>
                                  </w:rPr>
                                  <w:t xml:space="preserve">BUN: </w:t>
                                </w:r>
                                <w:r w:rsidR="00A430B5">
                                  <w:rPr>
                                    <w:rFonts w:ascii="Arial" w:hAnsi="Arial" w:cs="Arial"/>
                                    <w:i/>
                                    <w:iCs/>
                                    <w:sz w:val="16"/>
                                    <w:szCs w:val="16"/>
                                  </w:rPr>
                                  <w:t>1</w:t>
                                </w:r>
                                <w:r w:rsidR="00090C0E">
                                  <w:rPr>
                                    <w:rFonts w:ascii="Arial" w:hAnsi="Arial" w:cs="Arial"/>
                                    <w:i/>
                                    <w:iCs/>
                                    <w:sz w:val="16"/>
                                    <w:szCs w:val="16"/>
                                  </w:rPr>
                                  <w:t>3</w:t>
                                </w:r>
                                <w:r w:rsidR="00284F6C">
                                  <w:rPr>
                                    <w:rFonts w:ascii="Arial" w:hAnsi="Arial" w:cs="Arial"/>
                                    <w:i/>
                                    <w:iCs/>
                                    <w:sz w:val="16"/>
                                    <w:szCs w:val="16"/>
                                  </w:rPr>
                                  <w:tab/>
                                </w:r>
                                <w:r w:rsidR="00284F6C">
                                  <w:rPr>
                                    <w:rFonts w:ascii="Arial" w:hAnsi="Arial" w:cs="Arial"/>
                                    <w:i/>
                                    <w:iCs/>
                                    <w:sz w:val="16"/>
                                    <w:szCs w:val="16"/>
                                  </w:rPr>
                                  <w:tab/>
                                  <w:t xml:space="preserve">Lactic: </w:t>
                                </w:r>
                                <w:r w:rsidR="00090C0E">
                                  <w:rPr>
                                    <w:rFonts w:ascii="Arial" w:hAnsi="Arial" w:cs="Arial"/>
                                    <w:i/>
                                    <w:iCs/>
                                    <w:sz w:val="16"/>
                                    <w:szCs w:val="16"/>
                                  </w:rPr>
                                  <w:t>N/A</w:t>
                                </w:r>
                                <w:r w:rsidR="00284F6C">
                                  <w:rPr>
                                    <w:rFonts w:ascii="Arial" w:hAnsi="Arial" w:cs="Arial"/>
                                    <w:i/>
                                    <w:iCs/>
                                    <w:sz w:val="16"/>
                                    <w:szCs w:val="16"/>
                                  </w:rPr>
                                  <w:tab/>
                                  <w:t xml:space="preserve">Neutrophils: </w:t>
                                </w:r>
                                <w:r w:rsidR="00620DD0">
                                  <w:rPr>
                                    <w:rFonts w:ascii="Arial" w:hAnsi="Arial" w:cs="Arial"/>
                                    <w:i/>
                                    <w:iCs/>
                                    <w:sz w:val="16"/>
                                    <w:szCs w:val="16"/>
                                  </w:rPr>
                                  <w:t>48</w:t>
                                </w:r>
                                <w:r w:rsidR="00A430B5">
                                  <w:rPr>
                                    <w:rFonts w:ascii="Arial" w:hAnsi="Arial" w:cs="Arial"/>
                                    <w:i/>
                                    <w:iCs/>
                                    <w:sz w:val="16"/>
                                    <w:szCs w:val="16"/>
                                  </w:rPr>
                                  <w:t>.3</w:t>
                                </w:r>
                                <w:r w:rsidR="00284F6C">
                                  <w:rPr>
                                    <w:rFonts w:ascii="Arial" w:hAnsi="Arial" w:cs="Arial"/>
                                    <w:i/>
                                    <w:iCs/>
                                    <w:sz w:val="16"/>
                                    <w:szCs w:val="16"/>
                                  </w:rPr>
                                  <w:t>%</w:t>
                                </w:r>
                              </w:p>
                              <w:p w14:paraId="4051997A" w14:textId="71A42601" w:rsidR="0035541D" w:rsidRPr="00284F6C" w:rsidRDefault="0035541D" w:rsidP="0035541D">
                                <w:pPr>
                                  <w:textDirection w:val="btLr"/>
                                  <w:rPr>
                                    <w:rFonts w:ascii="Arial" w:hAnsi="Arial" w:cs="Arial"/>
                                    <w:i/>
                                    <w:iCs/>
                                    <w:sz w:val="16"/>
                                    <w:szCs w:val="16"/>
                                  </w:rPr>
                                </w:pPr>
                                <w:proofErr w:type="spellStart"/>
                                <w:r w:rsidRPr="00284F6C">
                                  <w:rPr>
                                    <w:rFonts w:ascii="Arial" w:hAnsi="Arial" w:cs="Arial"/>
                                    <w:i/>
                                    <w:iCs/>
                                    <w:sz w:val="16"/>
                                    <w:szCs w:val="16"/>
                                  </w:rPr>
                                  <w:t>Crea</w:t>
                                </w:r>
                                <w:proofErr w:type="spellEnd"/>
                                <w:r w:rsidRPr="00284F6C">
                                  <w:rPr>
                                    <w:rFonts w:ascii="Arial" w:hAnsi="Arial" w:cs="Arial"/>
                                    <w:i/>
                                    <w:iCs/>
                                    <w:sz w:val="16"/>
                                    <w:szCs w:val="16"/>
                                  </w:rPr>
                                  <w:t xml:space="preserve">: </w:t>
                                </w:r>
                                <w:r w:rsidR="00090C0E">
                                  <w:rPr>
                                    <w:rFonts w:ascii="Arial" w:hAnsi="Arial" w:cs="Arial"/>
                                    <w:i/>
                                    <w:iCs/>
                                    <w:sz w:val="16"/>
                                    <w:szCs w:val="16"/>
                                  </w:rPr>
                                  <w:t>1.04</w:t>
                                </w:r>
                                <w:r w:rsidR="00284F6C">
                                  <w:rPr>
                                    <w:rFonts w:ascii="Arial" w:hAnsi="Arial" w:cs="Arial"/>
                                    <w:i/>
                                    <w:iCs/>
                                    <w:sz w:val="16"/>
                                    <w:szCs w:val="16"/>
                                  </w:rPr>
                                  <w:tab/>
                                  <w:t xml:space="preserve">HA1c: </w:t>
                                </w:r>
                                <w:r w:rsidR="00C47907">
                                  <w:rPr>
                                    <w:rFonts w:ascii="Arial" w:hAnsi="Arial" w:cs="Arial"/>
                                    <w:i/>
                                    <w:iCs/>
                                    <w:sz w:val="16"/>
                                    <w:szCs w:val="16"/>
                                  </w:rPr>
                                  <w:t>N/A</w:t>
                                </w:r>
                                <w:r w:rsidR="00284F6C">
                                  <w:rPr>
                                    <w:rFonts w:ascii="Arial" w:hAnsi="Arial" w:cs="Arial"/>
                                    <w:i/>
                                    <w:iCs/>
                                    <w:sz w:val="16"/>
                                    <w:szCs w:val="16"/>
                                  </w:rPr>
                                  <w:tab/>
                                  <w:t xml:space="preserve">Lymphocytes: </w:t>
                                </w:r>
                                <w:r w:rsidR="00620DD0">
                                  <w:rPr>
                                    <w:rFonts w:ascii="Arial" w:hAnsi="Arial" w:cs="Arial"/>
                                    <w:i/>
                                    <w:iCs/>
                                    <w:sz w:val="16"/>
                                    <w:szCs w:val="16"/>
                                  </w:rPr>
                                  <w:t>42</w:t>
                                </w:r>
                                <w:r w:rsidR="00A430B5">
                                  <w:rPr>
                                    <w:rFonts w:ascii="Arial" w:hAnsi="Arial" w:cs="Arial"/>
                                    <w:i/>
                                    <w:iCs/>
                                    <w:sz w:val="16"/>
                                    <w:szCs w:val="16"/>
                                  </w:rPr>
                                  <w:t>.</w:t>
                                </w:r>
                                <w:r w:rsidR="00620DD0">
                                  <w:rPr>
                                    <w:rFonts w:ascii="Arial" w:hAnsi="Arial" w:cs="Arial"/>
                                    <w:i/>
                                    <w:iCs/>
                                    <w:sz w:val="16"/>
                                    <w:szCs w:val="16"/>
                                  </w:rPr>
                                  <w:t>8</w:t>
                                </w:r>
                                <w:r w:rsidR="00284F6C">
                                  <w:rPr>
                                    <w:rFonts w:ascii="Arial" w:hAnsi="Arial" w:cs="Arial"/>
                                    <w:i/>
                                    <w:iCs/>
                                    <w:sz w:val="16"/>
                                    <w:szCs w:val="16"/>
                                  </w:rPr>
                                  <w:t>%</w:t>
                                </w:r>
                              </w:p>
                              <w:p w14:paraId="7EAD88C4" w14:textId="33212F97" w:rsidR="0035541D" w:rsidRPr="00284F6C" w:rsidRDefault="0035541D" w:rsidP="0035541D">
                                <w:pPr>
                                  <w:textDirection w:val="btLr"/>
                                  <w:rPr>
                                    <w:rFonts w:ascii="Arial" w:hAnsi="Arial" w:cs="Arial"/>
                                    <w:i/>
                                    <w:iCs/>
                                    <w:sz w:val="16"/>
                                    <w:szCs w:val="16"/>
                                  </w:rPr>
                                </w:pPr>
                                <w:r w:rsidRPr="00284F6C">
                                  <w:rPr>
                                    <w:rFonts w:ascii="Arial" w:hAnsi="Arial" w:cs="Arial"/>
                                    <w:i/>
                                    <w:iCs/>
                                    <w:sz w:val="16"/>
                                    <w:szCs w:val="16"/>
                                  </w:rPr>
                                  <w:t xml:space="preserve">Albumin: </w:t>
                                </w:r>
                                <w:r w:rsidR="00C47907">
                                  <w:rPr>
                                    <w:rFonts w:ascii="Arial" w:hAnsi="Arial" w:cs="Arial"/>
                                    <w:i/>
                                    <w:iCs/>
                                    <w:sz w:val="16"/>
                                    <w:szCs w:val="16"/>
                                  </w:rPr>
                                  <w:t>2.</w:t>
                                </w:r>
                                <w:r w:rsidR="00090C0E">
                                  <w:rPr>
                                    <w:rFonts w:ascii="Arial" w:hAnsi="Arial" w:cs="Arial"/>
                                    <w:i/>
                                    <w:iCs/>
                                    <w:sz w:val="16"/>
                                    <w:szCs w:val="16"/>
                                  </w:rPr>
                                  <w:t>9</w:t>
                                </w:r>
                                <w:r w:rsidR="00284F6C">
                                  <w:rPr>
                                    <w:rFonts w:ascii="Arial" w:hAnsi="Arial" w:cs="Arial"/>
                                    <w:i/>
                                    <w:iCs/>
                                    <w:sz w:val="16"/>
                                    <w:szCs w:val="16"/>
                                  </w:rPr>
                                  <w:tab/>
                                </w:r>
                                <w:r w:rsidR="00284F6C">
                                  <w:rPr>
                                    <w:rFonts w:ascii="Arial" w:hAnsi="Arial" w:cs="Arial"/>
                                    <w:i/>
                                    <w:iCs/>
                                    <w:sz w:val="16"/>
                                    <w:szCs w:val="16"/>
                                  </w:rPr>
                                  <w:tab/>
                                </w:r>
                                <w:r w:rsidR="00284F6C" w:rsidRPr="00284F6C">
                                  <w:rPr>
                                    <w:rFonts w:ascii="Arial" w:hAnsi="Arial" w:cs="Arial"/>
                                    <w:i/>
                                    <w:iCs/>
                                    <w:sz w:val="16"/>
                                    <w:szCs w:val="16"/>
                                  </w:rPr>
                                  <w:tab/>
                                </w:r>
                                <w:r w:rsidR="00284F6C">
                                  <w:rPr>
                                    <w:rFonts w:ascii="Arial" w:hAnsi="Arial" w:cs="Arial"/>
                                    <w:i/>
                                    <w:iCs/>
                                    <w:sz w:val="16"/>
                                    <w:szCs w:val="16"/>
                                  </w:rPr>
                                  <w:t xml:space="preserve">Monocytes: </w:t>
                                </w:r>
                                <w:r w:rsidR="00620DD0">
                                  <w:rPr>
                                    <w:rFonts w:ascii="Arial" w:hAnsi="Arial" w:cs="Arial"/>
                                    <w:i/>
                                    <w:iCs/>
                                    <w:sz w:val="16"/>
                                    <w:szCs w:val="16"/>
                                  </w:rPr>
                                  <w:t>6</w:t>
                                </w:r>
                                <w:r w:rsidR="00A430B5">
                                  <w:rPr>
                                    <w:rFonts w:ascii="Arial" w:hAnsi="Arial" w:cs="Arial"/>
                                    <w:i/>
                                    <w:iCs/>
                                    <w:sz w:val="16"/>
                                    <w:szCs w:val="16"/>
                                  </w:rPr>
                                  <w:t>.</w:t>
                                </w:r>
                                <w:r w:rsidR="00620DD0">
                                  <w:rPr>
                                    <w:rFonts w:ascii="Arial" w:hAnsi="Arial" w:cs="Arial"/>
                                    <w:i/>
                                    <w:iCs/>
                                    <w:sz w:val="16"/>
                                    <w:szCs w:val="16"/>
                                  </w:rPr>
                                  <w:t>4</w:t>
                                </w:r>
                                <w:r w:rsidR="00284F6C">
                                  <w:rPr>
                                    <w:rFonts w:ascii="Arial" w:hAnsi="Arial" w:cs="Arial"/>
                                    <w:i/>
                                    <w:iCs/>
                                    <w:sz w:val="16"/>
                                    <w:szCs w:val="16"/>
                                  </w:rPr>
                                  <w:t>%</w:t>
                                </w:r>
                              </w:p>
                              <w:p w14:paraId="4AF9E9DF" w14:textId="4E5EBCA1" w:rsidR="0035541D" w:rsidRPr="00284F6C" w:rsidRDefault="0035541D" w:rsidP="0035541D">
                                <w:pPr>
                                  <w:textDirection w:val="btLr"/>
                                  <w:rPr>
                                    <w:rFonts w:ascii="Arial" w:hAnsi="Arial" w:cs="Arial"/>
                                    <w:i/>
                                    <w:iCs/>
                                    <w:sz w:val="16"/>
                                    <w:szCs w:val="16"/>
                                  </w:rPr>
                                </w:pPr>
                                <w:r w:rsidRPr="00284F6C">
                                  <w:rPr>
                                    <w:rFonts w:ascii="Arial" w:hAnsi="Arial" w:cs="Arial"/>
                                    <w:i/>
                                    <w:iCs/>
                                    <w:sz w:val="16"/>
                                    <w:szCs w:val="16"/>
                                  </w:rPr>
                                  <w:t xml:space="preserve">Ca: </w:t>
                                </w:r>
                                <w:r w:rsidR="00090C0E">
                                  <w:rPr>
                                    <w:rFonts w:ascii="Arial" w:hAnsi="Arial" w:cs="Arial"/>
                                    <w:i/>
                                    <w:iCs/>
                                    <w:sz w:val="16"/>
                                    <w:szCs w:val="16"/>
                                  </w:rPr>
                                  <w:t>9.2</w:t>
                                </w:r>
                                <w:r w:rsidR="00284F6C">
                                  <w:rPr>
                                    <w:rFonts w:ascii="Arial" w:hAnsi="Arial" w:cs="Arial"/>
                                    <w:i/>
                                    <w:iCs/>
                                    <w:sz w:val="16"/>
                                    <w:szCs w:val="16"/>
                                  </w:rPr>
                                  <w:tab/>
                                </w:r>
                                <w:r w:rsidR="00284F6C">
                                  <w:rPr>
                                    <w:rFonts w:ascii="Arial" w:hAnsi="Arial" w:cs="Arial"/>
                                    <w:i/>
                                    <w:iCs/>
                                    <w:sz w:val="16"/>
                                    <w:szCs w:val="16"/>
                                  </w:rPr>
                                  <w:tab/>
                                </w:r>
                                <w:r w:rsidR="00284F6C" w:rsidRPr="00284F6C">
                                  <w:rPr>
                                    <w:rFonts w:ascii="Arial" w:hAnsi="Arial" w:cs="Arial"/>
                                    <w:i/>
                                    <w:iCs/>
                                    <w:sz w:val="16"/>
                                    <w:szCs w:val="16"/>
                                  </w:rPr>
                                  <w:tab/>
                                </w:r>
                                <w:r w:rsidR="00284F6C">
                                  <w:rPr>
                                    <w:rFonts w:ascii="Arial" w:hAnsi="Arial" w:cs="Arial"/>
                                    <w:i/>
                                    <w:iCs/>
                                    <w:sz w:val="16"/>
                                    <w:szCs w:val="16"/>
                                  </w:rPr>
                                  <w:tab/>
                                  <w:t xml:space="preserve">Eosinophils: </w:t>
                                </w:r>
                                <w:r w:rsidR="00620DD0">
                                  <w:rPr>
                                    <w:rFonts w:ascii="Arial" w:hAnsi="Arial" w:cs="Arial"/>
                                    <w:i/>
                                    <w:iCs/>
                                    <w:sz w:val="16"/>
                                    <w:szCs w:val="16"/>
                                  </w:rPr>
                                  <w:t>4</w:t>
                                </w:r>
                                <w:r w:rsidR="00A430B5">
                                  <w:rPr>
                                    <w:rFonts w:ascii="Arial" w:hAnsi="Arial" w:cs="Arial"/>
                                    <w:i/>
                                    <w:iCs/>
                                    <w:sz w:val="16"/>
                                    <w:szCs w:val="16"/>
                                  </w:rPr>
                                  <w:t>.</w:t>
                                </w:r>
                                <w:r w:rsidR="00620DD0">
                                  <w:rPr>
                                    <w:rFonts w:ascii="Arial" w:hAnsi="Arial" w:cs="Arial"/>
                                    <w:i/>
                                    <w:iCs/>
                                    <w:sz w:val="16"/>
                                    <w:szCs w:val="16"/>
                                  </w:rPr>
                                  <w:t>3</w:t>
                                </w:r>
                                <w:r w:rsidR="00284F6C">
                                  <w:rPr>
                                    <w:rFonts w:ascii="Arial" w:hAnsi="Arial" w:cs="Arial"/>
                                    <w:i/>
                                    <w:iCs/>
                                    <w:sz w:val="16"/>
                                    <w:szCs w:val="16"/>
                                  </w:rPr>
                                  <w:t>%</w:t>
                                </w:r>
                              </w:p>
                              <w:p w14:paraId="6AE705A1" w14:textId="0EBF0D71" w:rsidR="0035541D" w:rsidRPr="00284F6C" w:rsidRDefault="0035541D" w:rsidP="0035541D">
                                <w:pPr>
                                  <w:textDirection w:val="btLr"/>
                                  <w:rPr>
                                    <w:rFonts w:ascii="Arial" w:hAnsi="Arial" w:cs="Arial"/>
                                    <w:i/>
                                    <w:iCs/>
                                    <w:sz w:val="16"/>
                                    <w:szCs w:val="16"/>
                                  </w:rPr>
                                </w:pPr>
                                <w:r w:rsidRPr="00284F6C">
                                  <w:rPr>
                                    <w:rFonts w:ascii="Arial" w:hAnsi="Arial" w:cs="Arial"/>
                                    <w:i/>
                                    <w:iCs/>
                                    <w:sz w:val="16"/>
                                    <w:szCs w:val="16"/>
                                  </w:rPr>
                                  <w:t>Mg: 1.</w:t>
                                </w:r>
                                <w:r w:rsidR="00090C0E">
                                  <w:rPr>
                                    <w:rFonts w:ascii="Arial" w:hAnsi="Arial" w:cs="Arial"/>
                                    <w:i/>
                                    <w:iCs/>
                                    <w:sz w:val="16"/>
                                    <w:szCs w:val="16"/>
                                  </w:rPr>
                                  <w:t>9</w:t>
                                </w:r>
                                <w:r w:rsidR="00284F6C">
                                  <w:rPr>
                                    <w:rFonts w:ascii="Arial" w:hAnsi="Arial" w:cs="Arial"/>
                                    <w:i/>
                                    <w:iCs/>
                                    <w:sz w:val="16"/>
                                    <w:szCs w:val="16"/>
                                  </w:rPr>
                                  <w:tab/>
                                </w:r>
                                <w:r w:rsidR="00284F6C">
                                  <w:rPr>
                                    <w:rFonts w:ascii="Arial" w:hAnsi="Arial" w:cs="Arial"/>
                                    <w:i/>
                                    <w:iCs/>
                                    <w:sz w:val="16"/>
                                    <w:szCs w:val="16"/>
                                  </w:rPr>
                                  <w:tab/>
                                </w:r>
                                <w:r w:rsidR="00284F6C">
                                  <w:rPr>
                                    <w:rFonts w:ascii="Arial" w:hAnsi="Arial" w:cs="Arial"/>
                                    <w:i/>
                                    <w:iCs/>
                                    <w:sz w:val="16"/>
                                    <w:szCs w:val="16"/>
                                  </w:rPr>
                                  <w:tab/>
                                </w:r>
                                <w:r w:rsidR="00284F6C">
                                  <w:rPr>
                                    <w:rFonts w:ascii="Arial" w:hAnsi="Arial" w:cs="Arial"/>
                                    <w:i/>
                                    <w:iCs/>
                                    <w:sz w:val="16"/>
                                    <w:szCs w:val="16"/>
                                  </w:rPr>
                                  <w:tab/>
                                  <w:t>Bands: N/A</w:t>
                                </w:r>
                              </w:p>
                              <w:p w14:paraId="2B46AAC7" w14:textId="09A98E2E" w:rsidR="0035541D" w:rsidRPr="00284F6C" w:rsidRDefault="0035541D" w:rsidP="0035541D">
                                <w:pPr>
                                  <w:textDirection w:val="btLr"/>
                                  <w:rPr>
                                    <w:rFonts w:ascii="Arial" w:hAnsi="Arial" w:cs="Arial"/>
                                    <w:i/>
                                    <w:iCs/>
                                    <w:sz w:val="16"/>
                                    <w:szCs w:val="16"/>
                                  </w:rPr>
                                </w:pPr>
                                <w:r w:rsidRPr="00284F6C">
                                  <w:rPr>
                                    <w:rFonts w:ascii="Arial" w:hAnsi="Arial" w:cs="Arial"/>
                                    <w:i/>
                                    <w:iCs/>
                                    <w:sz w:val="16"/>
                                    <w:szCs w:val="16"/>
                                  </w:rPr>
                                  <w:t>Phos: N/A</w:t>
                                </w:r>
                                <w:r w:rsidR="00284F6C">
                                  <w:rPr>
                                    <w:rFonts w:ascii="Arial" w:hAnsi="Arial" w:cs="Arial"/>
                                    <w:i/>
                                    <w:iCs/>
                                    <w:sz w:val="16"/>
                                    <w:szCs w:val="16"/>
                                  </w:rPr>
                                  <w:tab/>
                                </w:r>
                                <w:r w:rsidR="00284F6C" w:rsidRPr="00284F6C">
                                  <w:rPr>
                                    <w:rFonts w:ascii="Arial" w:hAnsi="Arial" w:cs="Arial"/>
                                    <w:i/>
                                    <w:iCs/>
                                    <w:sz w:val="16"/>
                                    <w:szCs w:val="16"/>
                                    <w:u w:val="single"/>
                                  </w:rPr>
                                  <w:t>Cultures:</w:t>
                                </w:r>
                              </w:p>
                              <w:p w14:paraId="3DD62E11" w14:textId="1B74B819" w:rsidR="0035541D" w:rsidRPr="00284F6C" w:rsidRDefault="0035541D" w:rsidP="0035541D">
                                <w:pPr>
                                  <w:textDirection w:val="btLr"/>
                                  <w:rPr>
                                    <w:rFonts w:ascii="Arial" w:hAnsi="Arial" w:cs="Arial"/>
                                    <w:i/>
                                    <w:iCs/>
                                    <w:sz w:val="16"/>
                                    <w:szCs w:val="16"/>
                                  </w:rPr>
                                </w:pPr>
                                <w:r w:rsidRPr="00284F6C">
                                  <w:rPr>
                                    <w:rFonts w:ascii="Arial" w:hAnsi="Arial" w:cs="Arial"/>
                                    <w:i/>
                                    <w:iCs/>
                                    <w:sz w:val="16"/>
                                    <w:szCs w:val="16"/>
                                  </w:rPr>
                                  <w:t>Bilirubin: 0.</w:t>
                                </w:r>
                                <w:r w:rsidR="00090C0E">
                                  <w:rPr>
                                    <w:rFonts w:ascii="Arial" w:hAnsi="Arial" w:cs="Arial"/>
                                    <w:i/>
                                    <w:iCs/>
                                    <w:sz w:val="16"/>
                                    <w:szCs w:val="16"/>
                                  </w:rPr>
                                  <w:t>5</w:t>
                                </w:r>
                                <w:r w:rsidR="00284F6C">
                                  <w:rPr>
                                    <w:rFonts w:ascii="Arial" w:hAnsi="Arial" w:cs="Arial"/>
                                    <w:i/>
                                    <w:iCs/>
                                    <w:sz w:val="16"/>
                                    <w:szCs w:val="16"/>
                                  </w:rPr>
                                  <w:tab/>
                                  <w:t xml:space="preserve">Urine: </w:t>
                                </w:r>
                                <w:r w:rsidR="00090C0E">
                                  <w:rPr>
                                    <w:rFonts w:ascii="Arial" w:hAnsi="Arial" w:cs="Arial"/>
                                    <w:i/>
                                    <w:iCs/>
                                    <w:sz w:val="16"/>
                                    <w:szCs w:val="16"/>
                                  </w:rPr>
                                  <w:t>N/A</w:t>
                                </w:r>
                              </w:p>
                              <w:p w14:paraId="0B63A8A4" w14:textId="78C2384A" w:rsidR="00284F6C" w:rsidRDefault="0035541D" w:rsidP="0035541D">
                                <w:pPr>
                                  <w:textDirection w:val="btLr"/>
                                  <w:rPr>
                                    <w:rFonts w:ascii="Arial" w:hAnsi="Arial" w:cs="Arial"/>
                                    <w:i/>
                                    <w:iCs/>
                                    <w:sz w:val="16"/>
                                    <w:szCs w:val="16"/>
                                  </w:rPr>
                                </w:pPr>
                                <w:r w:rsidRPr="00284F6C">
                                  <w:rPr>
                                    <w:rFonts w:ascii="Arial" w:hAnsi="Arial" w:cs="Arial"/>
                                    <w:i/>
                                    <w:iCs/>
                                    <w:sz w:val="16"/>
                                    <w:szCs w:val="16"/>
                                  </w:rPr>
                                  <w:t>Alk Phos:</w:t>
                                </w:r>
                                <w:r w:rsidR="00090C0E">
                                  <w:rPr>
                                    <w:rFonts w:ascii="Arial" w:hAnsi="Arial" w:cs="Arial"/>
                                    <w:i/>
                                    <w:iCs/>
                                    <w:sz w:val="16"/>
                                    <w:szCs w:val="16"/>
                                  </w:rPr>
                                  <w:t>52</w:t>
                                </w:r>
                                <w:r w:rsidR="00284F6C">
                                  <w:rPr>
                                    <w:rFonts w:ascii="Arial" w:hAnsi="Arial" w:cs="Arial"/>
                                    <w:i/>
                                    <w:iCs/>
                                    <w:sz w:val="16"/>
                                    <w:szCs w:val="16"/>
                                  </w:rPr>
                                  <w:tab/>
                                  <w:t xml:space="preserve">Blood: </w:t>
                                </w:r>
                                <w:r w:rsidR="00090C0E">
                                  <w:rPr>
                                    <w:rFonts w:ascii="Arial" w:hAnsi="Arial" w:cs="Arial"/>
                                    <w:i/>
                                    <w:iCs/>
                                    <w:sz w:val="16"/>
                                    <w:szCs w:val="16"/>
                                  </w:rPr>
                                  <w:t>N/A</w:t>
                                </w:r>
                              </w:p>
                              <w:p w14:paraId="3A7C8ADB" w14:textId="37E6936E" w:rsidR="00284F6C" w:rsidRDefault="00284F6C" w:rsidP="0035541D">
                                <w:pPr>
                                  <w:textDirection w:val="btLr"/>
                                  <w:rPr>
                                    <w:rFonts w:ascii="Arial" w:hAnsi="Arial" w:cs="Arial"/>
                                    <w:i/>
                                    <w:iCs/>
                                    <w:sz w:val="16"/>
                                    <w:szCs w:val="16"/>
                                  </w:rPr>
                                </w:pPr>
                                <w:r>
                                  <w:rPr>
                                    <w:rFonts w:ascii="Arial" w:hAnsi="Arial" w:cs="Arial"/>
                                    <w:i/>
                                    <w:iCs/>
                                    <w:sz w:val="16"/>
                                    <w:szCs w:val="16"/>
                                  </w:rPr>
                                  <w:t xml:space="preserve">AST: </w:t>
                                </w:r>
                                <w:r w:rsidR="00090C0E">
                                  <w:rPr>
                                    <w:rFonts w:ascii="Arial" w:hAnsi="Arial" w:cs="Arial"/>
                                    <w:i/>
                                    <w:iCs/>
                                    <w:sz w:val="16"/>
                                    <w:szCs w:val="16"/>
                                  </w:rPr>
                                  <w:t>17</w:t>
                                </w:r>
                                <w:r>
                                  <w:rPr>
                                    <w:rFonts w:ascii="Arial" w:hAnsi="Arial" w:cs="Arial"/>
                                    <w:i/>
                                    <w:iCs/>
                                    <w:sz w:val="16"/>
                                    <w:szCs w:val="16"/>
                                  </w:rPr>
                                  <w:tab/>
                                </w:r>
                                <w:r>
                                  <w:rPr>
                                    <w:rFonts w:ascii="Arial" w:hAnsi="Arial" w:cs="Arial"/>
                                    <w:i/>
                                    <w:iCs/>
                                    <w:sz w:val="16"/>
                                    <w:szCs w:val="16"/>
                                  </w:rPr>
                                  <w:tab/>
                                  <w:t>Sputum: N/A</w:t>
                                </w:r>
                              </w:p>
                              <w:p w14:paraId="085DDBDD" w14:textId="22B471F5" w:rsidR="00284F6C" w:rsidRPr="00284F6C" w:rsidRDefault="00284F6C" w:rsidP="0035541D">
                                <w:pPr>
                                  <w:textDirection w:val="btLr"/>
                                  <w:rPr>
                                    <w:rFonts w:ascii="Arial" w:hAnsi="Arial" w:cs="Arial"/>
                                    <w:i/>
                                    <w:iCs/>
                                    <w:sz w:val="16"/>
                                    <w:szCs w:val="16"/>
                                  </w:rPr>
                                </w:pPr>
                                <w:r>
                                  <w:rPr>
                                    <w:rFonts w:ascii="Arial" w:hAnsi="Arial" w:cs="Arial"/>
                                    <w:i/>
                                    <w:iCs/>
                                    <w:sz w:val="16"/>
                                    <w:szCs w:val="16"/>
                                  </w:rPr>
                                  <w:t xml:space="preserve">ALT: </w:t>
                                </w:r>
                                <w:r w:rsidR="00090C0E">
                                  <w:rPr>
                                    <w:rFonts w:ascii="Arial" w:hAnsi="Arial" w:cs="Arial"/>
                                    <w:i/>
                                    <w:iCs/>
                                    <w:sz w:val="16"/>
                                    <w:szCs w:val="16"/>
                                  </w:rPr>
                                  <w:t>18</w:t>
                                </w:r>
                                <w:r>
                                  <w:rPr>
                                    <w:rFonts w:ascii="Arial" w:hAnsi="Arial" w:cs="Arial"/>
                                    <w:i/>
                                    <w:iCs/>
                                    <w:sz w:val="16"/>
                                    <w:szCs w:val="16"/>
                                  </w:rPr>
                                  <w:tab/>
                                </w:r>
                                <w:r>
                                  <w:rPr>
                                    <w:rFonts w:ascii="Arial" w:hAnsi="Arial" w:cs="Arial"/>
                                    <w:i/>
                                    <w:iCs/>
                                    <w:sz w:val="16"/>
                                    <w:szCs w:val="16"/>
                                  </w:rPr>
                                  <w:tab/>
                                  <w:t>Stool: N/A</w:t>
                                </w:r>
                              </w:p>
                            </w:txbxContent>
                          </wps:txbx>
                          <wps:bodyPr spcFirstLastPara="1" wrap="square" lIns="91425" tIns="45700" rIns="91425" bIns="45700" anchor="ctr" anchorCtr="0">
                            <a:noAutofit/>
                          </wps:bodyPr>
                        </wps:wsp>
                        <wps:wsp>
                          <wps:cNvPr id="7" name="Rectangle: Rounded Corners 7"/>
                          <wps:cNvSpPr/>
                          <wps:spPr>
                            <a:xfrm>
                              <a:off x="5790358" y="3783171"/>
                              <a:ext cx="4016188" cy="3489063"/>
                            </a:xfrm>
                            <a:prstGeom prst="roundRect">
                              <a:avLst>
                                <a:gd name="adj" fmla="val 16667"/>
                              </a:avLst>
                            </a:prstGeom>
                            <a:solidFill>
                              <a:srgbClr val="A0F800"/>
                            </a:solidFill>
                            <a:ln w="12700" cap="flat" cmpd="sng">
                              <a:solidFill>
                                <a:srgbClr val="FFFFFF"/>
                              </a:solidFill>
                              <a:prstDash val="solid"/>
                              <a:miter lim="800000"/>
                              <a:headEnd type="none" w="sm" len="sm"/>
                              <a:tailEnd type="none" w="sm" len="sm"/>
                            </a:ln>
                          </wps:spPr>
                          <wps:txbx>
                            <w:txbxContent>
                              <w:p w14:paraId="7A21DAA8" w14:textId="41FBCE99" w:rsidR="00F269B0" w:rsidRPr="00FE05C3" w:rsidRDefault="001A0A7D" w:rsidP="001A0A7D">
                                <w:pPr>
                                  <w:jc w:val="center"/>
                                  <w:textDirection w:val="btLr"/>
                                  <w:rPr>
                                    <w:rFonts w:ascii="Arial" w:hAnsi="Arial" w:cs="Arial"/>
                                    <w:b/>
                                    <w:bCs/>
                                    <w:sz w:val="22"/>
                                    <w:szCs w:val="22"/>
                                    <w:u w:val="single"/>
                                  </w:rPr>
                                </w:pPr>
                                <w:r w:rsidRPr="00FE05C3">
                                  <w:rPr>
                                    <w:rFonts w:ascii="Arial" w:hAnsi="Arial" w:cs="Arial"/>
                                    <w:b/>
                                    <w:bCs/>
                                    <w:sz w:val="22"/>
                                    <w:szCs w:val="22"/>
                                    <w:u w:val="single"/>
                                  </w:rPr>
                                  <w:t>NURSING INTERVENTIONS</w:t>
                                </w:r>
                              </w:p>
                              <w:p w14:paraId="095557C9" w14:textId="7AE7307B" w:rsidR="001A0A7D" w:rsidRPr="00A70E06" w:rsidRDefault="00A70E06">
                                <w:pPr>
                                  <w:pStyle w:val="ListParagraph"/>
                                  <w:numPr>
                                    <w:ilvl w:val="0"/>
                                    <w:numId w:val="6"/>
                                  </w:numPr>
                                  <w:ind w:left="360"/>
                                  <w:rPr>
                                    <w:rFonts w:ascii="Arial" w:eastAsia="Times New Roman" w:hAnsi="Arial" w:cs="Arial"/>
                                    <w:b/>
                                    <w:i/>
                                    <w:iCs/>
                                    <w:sz w:val="17"/>
                                    <w:szCs w:val="17"/>
                                  </w:rPr>
                                </w:pPr>
                                <w:r w:rsidRPr="00A70E06">
                                  <w:rPr>
                                    <w:rFonts w:ascii="Arial" w:eastAsia="Times New Roman" w:hAnsi="Arial" w:cs="Arial"/>
                                    <w:sz w:val="17"/>
                                    <w:szCs w:val="17"/>
                                  </w:rPr>
                                  <w:t>Monitor the client’s electrocardiogram (ECG) for rate, rhythm, and ectopy.</w:t>
                                </w:r>
                              </w:p>
                              <w:p w14:paraId="2A156122" w14:textId="5E68D179" w:rsidR="001A0A7D" w:rsidRPr="00A70E06" w:rsidRDefault="00A70E06">
                                <w:pPr>
                                  <w:pStyle w:val="ListParagraph"/>
                                  <w:numPr>
                                    <w:ilvl w:val="0"/>
                                    <w:numId w:val="6"/>
                                  </w:numPr>
                                  <w:ind w:left="360"/>
                                  <w:rPr>
                                    <w:rFonts w:ascii="Arial" w:eastAsia="Times New Roman" w:hAnsi="Arial" w:cs="Arial"/>
                                    <w:i/>
                                    <w:iCs/>
                                    <w:sz w:val="17"/>
                                    <w:szCs w:val="17"/>
                                  </w:rPr>
                                </w:pPr>
                                <w:r w:rsidRPr="00A70E06">
                                  <w:rPr>
                                    <w:rFonts w:ascii="Arial" w:eastAsia="Times New Roman" w:hAnsi="Arial" w:cs="Arial"/>
                                    <w:sz w:val="17"/>
                                    <w:szCs w:val="17"/>
                                  </w:rPr>
                                  <w:t>Administer medications as prescribed, noting response and watching for side effects and toxicity.</w:t>
                                </w:r>
                              </w:p>
                              <w:p w14:paraId="3EC74D22" w14:textId="0BF03F5E" w:rsidR="001A0A7D" w:rsidRPr="00A70E06" w:rsidRDefault="00A70E06">
                                <w:pPr>
                                  <w:pStyle w:val="ListParagraph"/>
                                  <w:numPr>
                                    <w:ilvl w:val="0"/>
                                    <w:numId w:val="6"/>
                                  </w:numPr>
                                  <w:ind w:left="360"/>
                                  <w:rPr>
                                    <w:rFonts w:ascii="Arial" w:eastAsia="Times New Roman" w:hAnsi="Arial" w:cs="Arial"/>
                                    <w:bCs/>
                                    <w:i/>
                                    <w:iCs/>
                                    <w:sz w:val="17"/>
                                    <w:szCs w:val="17"/>
                                  </w:rPr>
                                </w:pPr>
                                <w:r w:rsidRPr="00A70E06">
                                  <w:rPr>
                                    <w:rFonts w:ascii="Arial" w:eastAsia="Times New Roman" w:hAnsi="Arial" w:cs="Arial"/>
                                    <w:sz w:val="17"/>
                                    <w:szCs w:val="17"/>
                                  </w:rPr>
                                  <w:t>Assess the client’s prior efforts to manage the diabetes care regimen.</w:t>
                                </w:r>
                              </w:p>
                              <w:p w14:paraId="1104782B" w14:textId="207DEC2D" w:rsidR="001A0A7D" w:rsidRPr="00A70E06" w:rsidRDefault="00A70E06">
                                <w:pPr>
                                  <w:pStyle w:val="ListParagraph"/>
                                  <w:numPr>
                                    <w:ilvl w:val="0"/>
                                    <w:numId w:val="6"/>
                                  </w:numPr>
                                  <w:ind w:left="360"/>
                                  <w:rPr>
                                    <w:rFonts w:ascii="Arial" w:eastAsia="Times New Roman" w:hAnsi="Arial" w:cs="Arial"/>
                                    <w:i/>
                                    <w:iCs/>
                                    <w:sz w:val="17"/>
                                    <w:szCs w:val="17"/>
                                  </w:rPr>
                                </w:pPr>
                                <w:r w:rsidRPr="00A70E06">
                                  <w:rPr>
                                    <w:rFonts w:ascii="Arial" w:eastAsia="Times New Roman" w:hAnsi="Arial" w:cs="Arial"/>
                                    <w:sz w:val="17"/>
                                    <w:szCs w:val="17"/>
                                  </w:rPr>
                                  <w:t>Evaluate the client’s self-management skills, including the ability to perform procedures for blood glucose monitoring.</w:t>
                                </w:r>
                              </w:p>
                              <w:p w14:paraId="5D2DCA2A" w14:textId="3023D448" w:rsidR="001A0A7D" w:rsidRPr="00A70E06" w:rsidRDefault="00A70E06">
                                <w:pPr>
                                  <w:pStyle w:val="ListParagraph"/>
                                  <w:numPr>
                                    <w:ilvl w:val="0"/>
                                    <w:numId w:val="6"/>
                                  </w:numPr>
                                  <w:ind w:left="360"/>
                                  <w:rPr>
                                    <w:rFonts w:ascii="Arial" w:eastAsia="Times New Roman" w:hAnsi="Arial" w:cs="Arial"/>
                                    <w:i/>
                                    <w:iCs/>
                                    <w:sz w:val="17"/>
                                    <w:szCs w:val="17"/>
                                  </w:rPr>
                                </w:pPr>
                                <w:r w:rsidRPr="00A70E06">
                                  <w:rPr>
                                    <w:rFonts w:ascii="Arial" w:eastAsia="Times New Roman" w:hAnsi="Arial" w:cs="Arial"/>
                                    <w:sz w:val="17"/>
                                    <w:szCs w:val="17"/>
                                  </w:rPr>
                                  <w:t>Determine the client’s concerns about the upcoming procedure.</w:t>
                                </w:r>
                              </w:p>
                              <w:p w14:paraId="74319241" w14:textId="37F78D55" w:rsidR="001A0A7D" w:rsidRPr="00A70E06" w:rsidRDefault="00A70E06">
                                <w:pPr>
                                  <w:pStyle w:val="ListParagraph"/>
                                  <w:numPr>
                                    <w:ilvl w:val="0"/>
                                    <w:numId w:val="6"/>
                                  </w:numPr>
                                  <w:ind w:left="360"/>
                                  <w:textDirection w:val="btLr"/>
                                  <w:rPr>
                                    <w:rFonts w:ascii="Arial" w:hAnsi="Arial" w:cs="Arial"/>
                                    <w:i/>
                                    <w:iCs/>
                                    <w:sz w:val="17"/>
                                    <w:szCs w:val="17"/>
                                  </w:rPr>
                                </w:pPr>
                                <w:r w:rsidRPr="00A70E06">
                                  <w:rPr>
                                    <w:rFonts w:ascii="Arial" w:eastAsia="Times New Roman" w:hAnsi="Arial" w:cs="Arial"/>
                                    <w:sz w:val="17"/>
                                    <w:szCs w:val="17"/>
                                  </w:rPr>
                                  <w:t>Assist the client in verbalizing anxious feelings and assessing the situation realistically.</w:t>
                                </w:r>
                              </w:p>
                              <w:p w14:paraId="261D83CE" w14:textId="7AE5FFDC" w:rsidR="00A70E06" w:rsidRPr="00A70E06" w:rsidRDefault="00A70E06">
                                <w:pPr>
                                  <w:pStyle w:val="ListParagraph"/>
                                  <w:numPr>
                                    <w:ilvl w:val="0"/>
                                    <w:numId w:val="6"/>
                                  </w:numPr>
                                  <w:ind w:left="360"/>
                                  <w:textDirection w:val="btLr"/>
                                  <w:rPr>
                                    <w:rFonts w:ascii="Arial" w:hAnsi="Arial" w:cs="Arial"/>
                                    <w:i/>
                                    <w:iCs/>
                                    <w:sz w:val="17"/>
                                    <w:szCs w:val="17"/>
                                  </w:rPr>
                                </w:pPr>
                                <w:r w:rsidRPr="00A70E06">
                                  <w:rPr>
                                    <w:rFonts w:ascii="Arial" w:eastAsia="Times New Roman" w:hAnsi="Arial" w:cs="Arial"/>
                                    <w:sz w:val="17"/>
                                    <w:szCs w:val="17"/>
                                  </w:rPr>
                                  <w:t>Monitor the client’s right radial artery for signs of bleeding every 15 minutes in the first hour, every 30 minutes in the second hour, and every hour after.</w:t>
                                </w:r>
                              </w:p>
                              <w:p w14:paraId="587E829D" w14:textId="731D708E" w:rsidR="00A70E06" w:rsidRPr="00A70E06" w:rsidRDefault="00A70E06">
                                <w:pPr>
                                  <w:pStyle w:val="ListParagraph"/>
                                  <w:numPr>
                                    <w:ilvl w:val="0"/>
                                    <w:numId w:val="6"/>
                                  </w:numPr>
                                  <w:ind w:left="360"/>
                                  <w:textDirection w:val="btLr"/>
                                  <w:rPr>
                                    <w:rFonts w:ascii="Arial" w:hAnsi="Arial" w:cs="Arial"/>
                                    <w:i/>
                                    <w:iCs/>
                                    <w:sz w:val="17"/>
                                    <w:szCs w:val="17"/>
                                  </w:rPr>
                                </w:pPr>
                                <w:r w:rsidRPr="00A70E06">
                                  <w:rPr>
                                    <w:rFonts w:ascii="Arial" w:eastAsia="Times New Roman" w:hAnsi="Arial" w:cs="Arial"/>
                                    <w:sz w:val="17"/>
                                    <w:szCs w:val="17"/>
                                  </w:rPr>
                                  <w:t>Instruct the client to ask for help if trying to ambulate from the bed to the bathroom, as falls could cause internal bleeding if it happens.</w:t>
                                </w:r>
                              </w:p>
                            </w:txbxContent>
                          </wps:txbx>
                          <wps:bodyPr spcFirstLastPara="1" wrap="square" lIns="91425" tIns="45700" rIns="91425" bIns="45700" anchor="ctr" anchorCtr="0">
                            <a:noAutofit/>
                          </wps:bodyPr>
                        </wps:wsp>
                        <wps:wsp>
                          <wps:cNvPr id="8" name="Flowchart: Connector 8"/>
                          <wps:cNvSpPr/>
                          <wps:spPr>
                            <a:xfrm>
                              <a:off x="3386505" y="3723290"/>
                              <a:ext cx="2471895" cy="3464911"/>
                            </a:xfrm>
                            <a:prstGeom prst="flowChartConnector">
                              <a:avLst/>
                            </a:prstGeom>
                            <a:solidFill>
                              <a:srgbClr val="FFADDE"/>
                            </a:solidFill>
                            <a:ln w="12700" cap="flat" cmpd="sng">
                              <a:solidFill>
                                <a:srgbClr val="FFFFFF"/>
                              </a:solidFill>
                              <a:prstDash val="solid"/>
                              <a:miter lim="800000"/>
                              <a:headEnd type="none" w="sm" len="sm"/>
                              <a:tailEnd type="none" w="sm" len="sm"/>
                            </a:ln>
                          </wps:spPr>
                          <wps:txbx>
                            <w:txbxContent>
                              <w:p w14:paraId="0D9AE40A" w14:textId="77777777" w:rsidR="0035541D" w:rsidRPr="0035541D" w:rsidRDefault="0035541D" w:rsidP="0035541D">
                                <w:pPr>
                                  <w:jc w:val="center"/>
                                  <w:textDirection w:val="btLr"/>
                                  <w:rPr>
                                    <w:rFonts w:ascii="Arial" w:hAnsi="Arial" w:cs="Arial"/>
                                    <w:b/>
                                    <w:bCs/>
                                    <w:sz w:val="18"/>
                                    <w:szCs w:val="18"/>
                                    <w:u w:val="single"/>
                                  </w:rPr>
                                </w:pPr>
                                <w:r w:rsidRPr="0035541D">
                                  <w:rPr>
                                    <w:rFonts w:ascii="Arial" w:eastAsia="Arial" w:hAnsi="Arial" w:cs="Arial"/>
                                    <w:b/>
                                    <w:bCs/>
                                    <w:color w:val="000000"/>
                                    <w:sz w:val="18"/>
                                    <w:szCs w:val="18"/>
                                    <w:u w:val="single"/>
                                  </w:rPr>
                                  <w:t>CLIENT INFORMATION</w:t>
                                </w:r>
                              </w:p>
                              <w:p w14:paraId="0A2AFAD3" w14:textId="2AEA6426" w:rsidR="0035541D" w:rsidRPr="00620DD0" w:rsidRDefault="004F492C" w:rsidP="0035541D">
                                <w:pPr>
                                  <w:jc w:val="center"/>
                                  <w:textDirection w:val="btLr"/>
                                  <w:rPr>
                                    <w:rFonts w:ascii="Arial" w:hAnsi="Arial" w:cs="Arial"/>
                                    <w:b/>
                                    <w:bCs/>
                                    <w:i/>
                                    <w:iCs/>
                                    <w:sz w:val="14"/>
                                    <w:szCs w:val="14"/>
                                  </w:rPr>
                                </w:pPr>
                                <w:r w:rsidRPr="00620DD0">
                                  <w:rPr>
                                    <w:rFonts w:ascii="Arial" w:hAnsi="Arial" w:cs="Arial"/>
                                    <w:b/>
                                    <w:bCs/>
                                    <w:i/>
                                    <w:iCs/>
                                    <w:sz w:val="14"/>
                                    <w:szCs w:val="14"/>
                                  </w:rPr>
                                  <w:t>“</w:t>
                                </w:r>
                                <w:r w:rsidR="005445FA" w:rsidRPr="00620DD0">
                                  <w:rPr>
                                    <w:rFonts w:ascii="Arial" w:hAnsi="Arial" w:cs="Arial"/>
                                    <w:b/>
                                    <w:bCs/>
                                    <w:i/>
                                    <w:iCs/>
                                    <w:sz w:val="14"/>
                                    <w:szCs w:val="14"/>
                                  </w:rPr>
                                  <w:t>5</w:t>
                                </w:r>
                                <w:r w:rsidR="00620DD0" w:rsidRPr="00620DD0">
                                  <w:rPr>
                                    <w:rFonts w:ascii="Arial" w:hAnsi="Arial" w:cs="Arial"/>
                                    <w:b/>
                                    <w:bCs/>
                                    <w:i/>
                                    <w:iCs/>
                                    <w:sz w:val="14"/>
                                    <w:szCs w:val="14"/>
                                  </w:rPr>
                                  <w:t>4</w:t>
                                </w:r>
                                <w:r w:rsidR="00AF39D4" w:rsidRPr="00620DD0">
                                  <w:rPr>
                                    <w:rFonts w:ascii="Arial" w:hAnsi="Arial" w:cs="Arial"/>
                                    <w:b/>
                                    <w:bCs/>
                                    <w:i/>
                                    <w:iCs/>
                                    <w:sz w:val="14"/>
                                    <w:szCs w:val="14"/>
                                  </w:rPr>
                                  <w:t>-year-old</w:t>
                                </w:r>
                                <w:r w:rsidRPr="00620DD0">
                                  <w:rPr>
                                    <w:rFonts w:ascii="Arial" w:hAnsi="Arial" w:cs="Arial"/>
                                    <w:b/>
                                    <w:bCs/>
                                    <w:i/>
                                    <w:iCs/>
                                    <w:sz w:val="14"/>
                                    <w:szCs w:val="14"/>
                                  </w:rPr>
                                  <w:t xml:space="preserve"> male with </w:t>
                                </w:r>
                                <w:r w:rsidR="00620DD0" w:rsidRPr="00620DD0">
                                  <w:rPr>
                                    <w:rFonts w:ascii="Arial" w:hAnsi="Arial" w:cs="Arial"/>
                                    <w:b/>
                                    <w:bCs/>
                                    <w:i/>
                                    <w:iCs/>
                                    <w:sz w:val="14"/>
                                    <w:szCs w:val="14"/>
                                  </w:rPr>
                                  <w:t>neck pressure and pain complaints while on a stress test</w:t>
                                </w:r>
                                <w:r w:rsidRPr="00620DD0">
                                  <w:rPr>
                                    <w:rFonts w:ascii="Arial" w:hAnsi="Arial" w:cs="Arial"/>
                                    <w:b/>
                                    <w:bCs/>
                                    <w:i/>
                                    <w:iCs/>
                                    <w:sz w:val="14"/>
                                    <w:szCs w:val="14"/>
                                  </w:rPr>
                                  <w:t xml:space="preserve"> </w:t>
                                </w:r>
                                <w:r w:rsidR="00620DD0" w:rsidRPr="00620DD0">
                                  <w:rPr>
                                    <w:rFonts w:ascii="Arial" w:hAnsi="Arial" w:cs="Arial"/>
                                    <w:b/>
                                    <w:bCs/>
                                    <w:i/>
                                    <w:iCs/>
                                    <w:sz w:val="14"/>
                                    <w:szCs w:val="14"/>
                                  </w:rPr>
                                  <w:t xml:space="preserve">was advised to go to the </w:t>
                                </w:r>
                                <w:r w:rsidRPr="00620DD0">
                                  <w:rPr>
                                    <w:rFonts w:ascii="Arial" w:hAnsi="Arial" w:cs="Arial"/>
                                    <w:b/>
                                    <w:bCs/>
                                    <w:i/>
                                    <w:iCs/>
                                    <w:sz w:val="14"/>
                                    <w:szCs w:val="14"/>
                                  </w:rPr>
                                  <w:t xml:space="preserve">emergency department for </w:t>
                                </w:r>
                                <w:r w:rsidR="00620DD0" w:rsidRPr="00620DD0">
                                  <w:rPr>
                                    <w:rFonts w:ascii="Arial" w:hAnsi="Arial" w:cs="Arial"/>
                                    <w:b/>
                                    <w:bCs/>
                                    <w:i/>
                                    <w:iCs/>
                                    <w:sz w:val="14"/>
                                    <w:szCs w:val="14"/>
                                  </w:rPr>
                                  <w:t>evaluation and cardiac workup</w:t>
                                </w:r>
                                <w:r w:rsidR="00A430B5" w:rsidRPr="00620DD0">
                                  <w:rPr>
                                    <w:rFonts w:ascii="Arial" w:hAnsi="Arial" w:cs="Arial"/>
                                    <w:b/>
                                    <w:bCs/>
                                    <w:i/>
                                    <w:iCs/>
                                    <w:sz w:val="14"/>
                                    <w:szCs w:val="14"/>
                                  </w:rPr>
                                  <w:t>.</w:t>
                                </w:r>
                                <w:r w:rsidR="00AF39D4" w:rsidRPr="00620DD0">
                                  <w:rPr>
                                    <w:rFonts w:ascii="Arial" w:hAnsi="Arial" w:cs="Arial"/>
                                    <w:b/>
                                    <w:bCs/>
                                    <w:i/>
                                    <w:iCs/>
                                    <w:sz w:val="14"/>
                                    <w:szCs w:val="14"/>
                                  </w:rPr>
                                  <w:t>”</w:t>
                                </w:r>
                              </w:p>
                              <w:p w14:paraId="2DE5240E" w14:textId="4197611F" w:rsidR="0035541D" w:rsidRPr="00620DD0" w:rsidRDefault="0035541D" w:rsidP="0035541D">
                                <w:pPr>
                                  <w:jc w:val="center"/>
                                  <w:textDirection w:val="btLr"/>
                                  <w:rPr>
                                    <w:rFonts w:ascii="Arial" w:eastAsia="Arial" w:hAnsi="Arial" w:cs="Arial"/>
                                    <w:i/>
                                    <w:iCs/>
                                    <w:color w:val="000000"/>
                                    <w:sz w:val="14"/>
                                    <w:szCs w:val="14"/>
                                  </w:rPr>
                                </w:pPr>
                                <w:r w:rsidRPr="00620DD0">
                                  <w:rPr>
                                    <w:rFonts w:ascii="Arial" w:eastAsia="Arial" w:hAnsi="Arial" w:cs="Arial"/>
                                    <w:i/>
                                    <w:iCs/>
                                    <w:color w:val="000000"/>
                                    <w:sz w:val="14"/>
                                    <w:szCs w:val="14"/>
                                  </w:rPr>
                                  <w:t xml:space="preserve">DOA: </w:t>
                                </w:r>
                                <w:r w:rsidRPr="00620DD0">
                                  <w:rPr>
                                    <w:rFonts w:ascii="Arial" w:eastAsia="Arial" w:hAnsi="Arial" w:cs="Arial"/>
                                    <w:b/>
                                    <w:bCs/>
                                    <w:i/>
                                    <w:iCs/>
                                    <w:color w:val="000000"/>
                                    <w:sz w:val="14"/>
                                    <w:szCs w:val="14"/>
                                  </w:rPr>
                                  <w:t>0</w:t>
                                </w:r>
                                <w:r w:rsidR="00620DD0" w:rsidRPr="00620DD0">
                                  <w:rPr>
                                    <w:rFonts w:ascii="Arial" w:eastAsia="Arial" w:hAnsi="Arial" w:cs="Arial"/>
                                    <w:b/>
                                    <w:bCs/>
                                    <w:i/>
                                    <w:iCs/>
                                    <w:color w:val="000000"/>
                                    <w:sz w:val="14"/>
                                    <w:szCs w:val="14"/>
                                  </w:rPr>
                                  <w:t>8</w:t>
                                </w:r>
                                <w:r w:rsidRPr="00620DD0">
                                  <w:rPr>
                                    <w:rFonts w:ascii="Arial" w:eastAsia="Arial" w:hAnsi="Arial" w:cs="Arial"/>
                                    <w:b/>
                                    <w:bCs/>
                                    <w:i/>
                                    <w:iCs/>
                                    <w:color w:val="000000"/>
                                    <w:sz w:val="14"/>
                                    <w:szCs w:val="14"/>
                                  </w:rPr>
                                  <w:t>/</w:t>
                                </w:r>
                                <w:r w:rsidR="00620DD0" w:rsidRPr="00620DD0">
                                  <w:rPr>
                                    <w:rFonts w:ascii="Arial" w:eastAsia="Arial" w:hAnsi="Arial" w:cs="Arial"/>
                                    <w:b/>
                                    <w:bCs/>
                                    <w:i/>
                                    <w:iCs/>
                                    <w:color w:val="000000"/>
                                    <w:sz w:val="14"/>
                                    <w:szCs w:val="14"/>
                                  </w:rPr>
                                  <w:t>15</w:t>
                                </w:r>
                                <w:r w:rsidRPr="00620DD0">
                                  <w:rPr>
                                    <w:rFonts w:ascii="Arial" w:eastAsia="Arial" w:hAnsi="Arial" w:cs="Arial"/>
                                    <w:b/>
                                    <w:bCs/>
                                    <w:i/>
                                    <w:iCs/>
                                    <w:color w:val="000000"/>
                                    <w:sz w:val="14"/>
                                    <w:szCs w:val="14"/>
                                  </w:rPr>
                                  <w:t>/</w:t>
                                </w:r>
                                <w:r w:rsidR="00620DD0" w:rsidRPr="00620DD0">
                                  <w:rPr>
                                    <w:rFonts w:ascii="Arial" w:eastAsia="Arial" w:hAnsi="Arial" w:cs="Arial"/>
                                    <w:b/>
                                    <w:bCs/>
                                    <w:i/>
                                    <w:iCs/>
                                    <w:color w:val="000000"/>
                                    <w:sz w:val="14"/>
                                    <w:szCs w:val="14"/>
                                  </w:rPr>
                                  <w:t>1969</w:t>
                                </w:r>
                              </w:p>
                              <w:p w14:paraId="4AA4F7CA" w14:textId="36B34AF1" w:rsidR="0035541D" w:rsidRPr="00620DD0" w:rsidRDefault="0035541D" w:rsidP="0035541D">
                                <w:pPr>
                                  <w:jc w:val="center"/>
                                  <w:textDirection w:val="btLr"/>
                                  <w:rPr>
                                    <w:rFonts w:ascii="Arial" w:eastAsia="Arial" w:hAnsi="Arial" w:cs="Arial"/>
                                    <w:i/>
                                    <w:iCs/>
                                    <w:color w:val="000000"/>
                                    <w:sz w:val="14"/>
                                    <w:szCs w:val="14"/>
                                  </w:rPr>
                                </w:pPr>
                                <w:r w:rsidRPr="00620DD0">
                                  <w:rPr>
                                    <w:rFonts w:ascii="Arial" w:eastAsia="Arial" w:hAnsi="Arial" w:cs="Arial"/>
                                    <w:i/>
                                    <w:iCs/>
                                    <w:color w:val="000000"/>
                                    <w:sz w:val="14"/>
                                    <w:szCs w:val="14"/>
                                  </w:rPr>
                                  <w:t xml:space="preserve">INITIALS: </w:t>
                                </w:r>
                                <w:r w:rsidR="00620DD0" w:rsidRPr="00620DD0">
                                  <w:rPr>
                                    <w:rFonts w:ascii="Arial" w:eastAsia="Arial" w:hAnsi="Arial" w:cs="Arial"/>
                                    <w:b/>
                                    <w:bCs/>
                                    <w:i/>
                                    <w:iCs/>
                                    <w:color w:val="000000"/>
                                    <w:sz w:val="14"/>
                                    <w:szCs w:val="14"/>
                                  </w:rPr>
                                  <w:t>S</w:t>
                                </w:r>
                                <w:r w:rsidR="0094054E" w:rsidRPr="00620DD0">
                                  <w:rPr>
                                    <w:rFonts w:ascii="Arial" w:eastAsia="Arial" w:hAnsi="Arial" w:cs="Arial"/>
                                    <w:b/>
                                    <w:bCs/>
                                    <w:i/>
                                    <w:iCs/>
                                    <w:color w:val="000000"/>
                                    <w:sz w:val="14"/>
                                    <w:szCs w:val="14"/>
                                  </w:rPr>
                                  <w:t>.</w:t>
                                </w:r>
                                <w:r w:rsidR="00620DD0" w:rsidRPr="00620DD0">
                                  <w:rPr>
                                    <w:rFonts w:ascii="Arial" w:eastAsia="Arial" w:hAnsi="Arial" w:cs="Arial"/>
                                    <w:b/>
                                    <w:bCs/>
                                    <w:i/>
                                    <w:iCs/>
                                    <w:color w:val="000000"/>
                                    <w:sz w:val="14"/>
                                    <w:szCs w:val="14"/>
                                  </w:rPr>
                                  <w:t>H</w:t>
                                </w:r>
                                <w:r w:rsidRPr="00620DD0">
                                  <w:rPr>
                                    <w:rFonts w:ascii="Arial" w:eastAsia="Arial" w:hAnsi="Arial" w:cs="Arial"/>
                                    <w:b/>
                                    <w:bCs/>
                                    <w:i/>
                                    <w:iCs/>
                                    <w:color w:val="000000"/>
                                    <w:sz w:val="14"/>
                                    <w:szCs w:val="14"/>
                                  </w:rPr>
                                  <w:t>.</w:t>
                                </w:r>
                              </w:p>
                              <w:p w14:paraId="35C2DDE5" w14:textId="0444027A" w:rsidR="0035541D" w:rsidRPr="00620DD0" w:rsidRDefault="00A430B5" w:rsidP="0035541D">
                                <w:pPr>
                                  <w:jc w:val="center"/>
                                  <w:textDirection w:val="btLr"/>
                                  <w:rPr>
                                    <w:rFonts w:ascii="Arial" w:eastAsia="Arial" w:hAnsi="Arial" w:cs="Arial"/>
                                    <w:i/>
                                    <w:iCs/>
                                    <w:color w:val="000000"/>
                                    <w:sz w:val="14"/>
                                    <w:szCs w:val="14"/>
                                  </w:rPr>
                                </w:pPr>
                                <w:r w:rsidRPr="00620DD0">
                                  <w:rPr>
                                    <w:rFonts w:ascii="Arial" w:hAnsi="Arial" w:cs="Arial"/>
                                    <w:i/>
                                    <w:iCs/>
                                    <w:sz w:val="14"/>
                                    <w:szCs w:val="14"/>
                                    <w:u w:val="single"/>
                                  </w:rPr>
                                  <w:t>Demographics</w:t>
                                </w:r>
                                <w:r w:rsidR="00284F6C" w:rsidRPr="00620DD0">
                                  <w:rPr>
                                    <w:rFonts w:ascii="Arial" w:hAnsi="Arial" w:cs="Arial"/>
                                    <w:i/>
                                    <w:iCs/>
                                    <w:sz w:val="14"/>
                                    <w:szCs w:val="14"/>
                                    <w:u w:val="single"/>
                                  </w:rPr>
                                  <w:t>:</w:t>
                                </w:r>
                              </w:p>
                              <w:p w14:paraId="0FC7680C" w14:textId="3814A9F2" w:rsidR="0035541D" w:rsidRPr="00620DD0" w:rsidRDefault="0035541D" w:rsidP="0035541D">
                                <w:pPr>
                                  <w:jc w:val="center"/>
                                  <w:textDirection w:val="btLr"/>
                                  <w:rPr>
                                    <w:rFonts w:ascii="Arial" w:eastAsia="Arial" w:hAnsi="Arial" w:cs="Arial"/>
                                    <w:i/>
                                    <w:iCs/>
                                    <w:color w:val="000000"/>
                                    <w:sz w:val="14"/>
                                    <w:szCs w:val="14"/>
                                  </w:rPr>
                                </w:pPr>
                                <w:r w:rsidRPr="00620DD0">
                                  <w:rPr>
                                    <w:rFonts w:ascii="Arial" w:eastAsia="Arial" w:hAnsi="Arial" w:cs="Arial"/>
                                    <w:i/>
                                    <w:iCs/>
                                    <w:color w:val="000000"/>
                                    <w:sz w:val="14"/>
                                    <w:szCs w:val="14"/>
                                  </w:rPr>
                                  <w:t xml:space="preserve">GENDER: </w:t>
                                </w:r>
                                <w:r w:rsidR="00620DD0" w:rsidRPr="00620DD0">
                                  <w:rPr>
                                    <w:rFonts w:ascii="Arial" w:eastAsia="Arial" w:hAnsi="Arial" w:cs="Arial"/>
                                    <w:b/>
                                    <w:bCs/>
                                    <w:i/>
                                    <w:iCs/>
                                    <w:color w:val="000000"/>
                                    <w:sz w:val="14"/>
                                    <w:szCs w:val="14"/>
                                  </w:rPr>
                                  <w:t>M</w:t>
                                </w:r>
                                <w:r w:rsidRPr="00620DD0">
                                  <w:rPr>
                                    <w:rFonts w:ascii="Arial" w:eastAsia="Arial" w:hAnsi="Arial" w:cs="Arial"/>
                                    <w:b/>
                                    <w:bCs/>
                                    <w:i/>
                                    <w:iCs/>
                                    <w:color w:val="000000"/>
                                    <w:sz w:val="14"/>
                                    <w:szCs w:val="14"/>
                                  </w:rPr>
                                  <w:t>ale</w:t>
                                </w:r>
                              </w:p>
                              <w:p w14:paraId="6FEF3D45" w14:textId="71625DB3" w:rsidR="0035541D" w:rsidRPr="00620DD0" w:rsidRDefault="0035541D" w:rsidP="0035541D">
                                <w:pPr>
                                  <w:jc w:val="center"/>
                                  <w:textDirection w:val="btLr"/>
                                  <w:rPr>
                                    <w:rFonts w:ascii="Arial" w:eastAsia="Arial" w:hAnsi="Arial" w:cs="Arial"/>
                                    <w:i/>
                                    <w:iCs/>
                                    <w:color w:val="000000"/>
                                    <w:sz w:val="14"/>
                                    <w:szCs w:val="14"/>
                                  </w:rPr>
                                </w:pPr>
                                <w:r w:rsidRPr="00620DD0">
                                  <w:rPr>
                                    <w:rFonts w:ascii="Arial" w:eastAsia="Arial" w:hAnsi="Arial" w:cs="Arial"/>
                                    <w:i/>
                                    <w:iCs/>
                                    <w:color w:val="000000"/>
                                    <w:sz w:val="14"/>
                                    <w:szCs w:val="14"/>
                                  </w:rPr>
                                  <w:t xml:space="preserve">RACE/ETHNICITY: </w:t>
                                </w:r>
                                <w:r w:rsidR="0094054E" w:rsidRPr="00620DD0">
                                  <w:rPr>
                                    <w:rFonts w:ascii="Arial" w:eastAsia="Arial" w:hAnsi="Arial" w:cs="Arial"/>
                                    <w:b/>
                                    <w:bCs/>
                                    <w:i/>
                                    <w:iCs/>
                                    <w:color w:val="000000"/>
                                    <w:sz w:val="14"/>
                                    <w:szCs w:val="14"/>
                                  </w:rPr>
                                  <w:t>Non-Hispanic White</w:t>
                                </w:r>
                              </w:p>
                              <w:p w14:paraId="480E60A6" w14:textId="6585388B" w:rsidR="0035541D" w:rsidRPr="00620DD0" w:rsidRDefault="0035541D" w:rsidP="0035541D">
                                <w:pPr>
                                  <w:jc w:val="center"/>
                                  <w:textDirection w:val="btLr"/>
                                  <w:rPr>
                                    <w:rFonts w:ascii="Arial" w:eastAsia="Arial" w:hAnsi="Arial" w:cs="Arial"/>
                                    <w:b/>
                                    <w:bCs/>
                                    <w:i/>
                                    <w:iCs/>
                                    <w:color w:val="000000"/>
                                    <w:sz w:val="14"/>
                                    <w:szCs w:val="14"/>
                                  </w:rPr>
                                </w:pPr>
                                <w:r w:rsidRPr="00620DD0">
                                  <w:rPr>
                                    <w:rFonts w:ascii="Arial" w:eastAsia="Arial" w:hAnsi="Arial" w:cs="Arial"/>
                                    <w:i/>
                                    <w:iCs/>
                                    <w:color w:val="000000"/>
                                    <w:sz w:val="14"/>
                                    <w:szCs w:val="14"/>
                                  </w:rPr>
                                  <w:t xml:space="preserve">OCCUPATION: </w:t>
                                </w:r>
                                <w:r w:rsidR="00620DD0" w:rsidRPr="00620DD0">
                                  <w:rPr>
                                    <w:rFonts w:ascii="Arial" w:eastAsia="Arial" w:hAnsi="Arial" w:cs="Arial"/>
                                    <w:b/>
                                    <w:bCs/>
                                    <w:i/>
                                    <w:iCs/>
                                    <w:color w:val="000000"/>
                                    <w:sz w:val="14"/>
                                    <w:szCs w:val="14"/>
                                  </w:rPr>
                                  <w:t>Facilities Manager, Champaign Park District</w:t>
                                </w:r>
                              </w:p>
                              <w:p w14:paraId="6A9E9F63" w14:textId="0144D545" w:rsidR="0035541D" w:rsidRPr="00620DD0" w:rsidRDefault="0035541D" w:rsidP="0035541D">
                                <w:pPr>
                                  <w:jc w:val="center"/>
                                  <w:textDirection w:val="btLr"/>
                                  <w:rPr>
                                    <w:rFonts w:ascii="Arial" w:eastAsia="Arial" w:hAnsi="Arial" w:cs="Arial"/>
                                    <w:i/>
                                    <w:iCs/>
                                    <w:color w:val="000000"/>
                                    <w:sz w:val="14"/>
                                    <w:szCs w:val="14"/>
                                  </w:rPr>
                                </w:pPr>
                                <w:r w:rsidRPr="00620DD0">
                                  <w:rPr>
                                    <w:rFonts w:ascii="Arial" w:eastAsia="Arial" w:hAnsi="Arial" w:cs="Arial"/>
                                    <w:i/>
                                    <w:iCs/>
                                    <w:color w:val="000000"/>
                                    <w:sz w:val="14"/>
                                    <w:szCs w:val="14"/>
                                  </w:rPr>
                                  <w:t xml:space="preserve">MARITAL STATUS: </w:t>
                                </w:r>
                                <w:r w:rsidR="00620DD0">
                                  <w:rPr>
                                    <w:rFonts w:ascii="Arial" w:eastAsia="Arial" w:hAnsi="Arial" w:cs="Arial"/>
                                    <w:b/>
                                    <w:bCs/>
                                    <w:i/>
                                    <w:iCs/>
                                    <w:color w:val="000000"/>
                                    <w:sz w:val="14"/>
                                    <w:szCs w:val="14"/>
                                  </w:rPr>
                                  <w:t>Married</w:t>
                                </w:r>
                              </w:p>
                              <w:p w14:paraId="6255860F" w14:textId="77777777" w:rsidR="0035541D" w:rsidRPr="00620DD0" w:rsidRDefault="0035541D" w:rsidP="0035541D">
                                <w:pPr>
                                  <w:jc w:val="center"/>
                                  <w:textDirection w:val="btLr"/>
                                  <w:rPr>
                                    <w:rFonts w:ascii="Arial" w:eastAsia="Arial" w:hAnsi="Arial" w:cs="Arial"/>
                                    <w:i/>
                                    <w:iCs/>
                                    <w:color w:val="000000"/>
                                    <w:sz w:val="14"/>
                                    <w:szCs w:val="14"/>
                                  </w:rPr>
                                </w:pPr>
                                <w:r w:rsidRPr="00620DD0">
                                  <w:rPr>
                                    <w:rFonts w:ascii="Arial" w:eastAsia="Arial" w:hAnsi="Arial" w:cs="Arial"/>
                                    <w:i/>
                                    <w:iCs/>
                                    <w:color w:val="000000"/>
                                    <w:sz w:val="14"/>
                                    <w:szCs w:val="14"/>
                                  </w:rPr>
                                  <w:t xml:space="preserve">CODE STATUS: </w:t>
                                </w:r>
                                <w:r w:rsidRPr="00620DD0">
                                  <w:rPr>
                                    <w:rFonts w:ascii="Arial" w:eastAsia="Arial" w:hAnsi="Arial" w:cs="Arial"/>
                                    <w:b/>
                                    <w:bCs/>
                                    <w:i/>
                                    <w:iCs/>
                                    <w:color w:val="000000"/>
                                    <w:sz w:val="14"/>
                                    <w:szCs w:val="14"/>
                                  </w:rPr>
                                  <w:t>Full Code</w:t>
                                </w:r>
                              </w:p>
                              <w:p w14:paraId="0604D946" w14:textId="23EF3FED" w:rsidR="0035541D" w:rsidRPr="00620DD0" w:rsidRDefault="0035541D" w:rsidP="0035541D">
                                <w:pPr>
                                  <w:jc w:val="center"/>
                                  <w:textDirection w:val="btLr"/>
                                  <w:rPr>
                                    <w:rFonts w:ascii="Arial" w:eastAsia="Arial" w:hAnsi="Arial" w:cs="Arial"/>
                                    <w:i/>
                                    <w:iCs/>
                                    <w:color w:val="000000"/>
                                    <w:sz w:val="14"/>
                                    <w:szCs w:val="14"/>
                                  </w:rPr>
                                </w:pPr>
                                <w:r w:rsidRPr="00620DD0">
                                  <w:rPr>
                                    <w:rFonts w:ascii="Arial" w:eastAsia="Arial" w:hAnsi="Arial" w:cs="Arial"/>
                                    <w:i/>
                                    <w:iCs/>
                                    <w:color w:val="000000"/>
                                    <w:sz w:val="14"/>
                                    <w:szCs w:val="14"/>
                                  </w:rPr>
                                  <w:t xml:space="preserve">HEIGHT: </w:t>
                                </w:r>
                                <w:r w:rsidR="0028409F" w:rsidRPr="00620DD0">
                                  <w:rPr>
                                    <w:rFonts w:ascii="Arial" w:eastAsia="Arial" w:hAnsi="Arial" w:cs="Arial"/>
                                    <w:b/>
                                    <w:bCs/>
                                    <w:i/>
                                    <w:iCs/>
                                    <w:color w:val="000000"/>
                                    <w:sz w:val="14"/>
                                    <w:szCs w:val="14"/>
                                  </w:rPr>
                                  <w:t>5</w:t>
                                </w:r>
                                <w:r w:rsidRPr="00620DD0">
                                  <w:rPr>
                                    <w:rFonts w:ascii="Arial" w:eastAsia="Arial" w:hAnsi="Arial" w:cs="Arial"/>
                                    <w:b/>
                                    <w:bCs/>
                                    <w:i/>
                                    <w:iCs/>
                                    <w:color w:val="000000"/>
                                    <w:sz w:val="14"/>
                                    <w:szCs w:val="14"/>
                                  </w:rPr>
                                  <w:t>'</w:t>
                                </w:r>
                                <w:r w:rsidR="00620DD0">
                                  <w:rPr>
                                    <w:rFonts w:ascii="Arial" w:eastAsia="Arial" w:hAnsi="Arial" w:cs="Arial"/>
                                    <w:b/>
                                    <w:bCs/>
                                    <w:i/>
                                    <w:iCs/>
                                    <w:color w:val="000000"/>
                                    <w:sz w:val="14"/>
                                    <w:szCs w:val="14"/>
                                  </w:rPr>
                                  <w:t>11</w:t>
                                </w:r>
                                <w:r w:rsidRPr="00620DD0">
                                  <w:rPr>
                                    <w:rFonts w:ascii="Arial" w:eastAsia="Arial" w:hAnsi="Arial" w:cs="Arial"/>
                                    <w:b/>
                                    <w:bCs/>
                                    <w:i/>
                                    <w:iCs/>
                                    <w:color w:val="000000"/>
                                    <w:sz w:val="14"/>
                                    <w:szCs w:val="14"/>
                                  </w:rPr>
                                  <w:t>"</w:t>
                                </w:r>
                              </w:p>
                              <w:p w14:paraId="03101485" w14:textId="414508B3" w:rsidR="0035541D" w:rsidRPr="00620DD0" w:rsidRDefault="0035541D" w:rsidP="0035541D">
                                <w:pPr>
                                  <w:jc w:val="center"/>
                                  <w:textDirection w:val="btLr"/>
                                  <w:rPr>
                                    <w:rFonts w:ascii="Arial" w:eastAsia="Arial" w:hAnsi="Arial" w:cs="Arial"/>
                                    <w:i/>
                                    <w:iCs/>
                                    <w:color w:val="000000"/>
                                    <w:sz w:val="14"/>
                                    <w:szCs w:val="14"/>
                                  </w:rPr>
                                </w:pPr>
                                <w:r w:rsidRPr="00620DD0">
                                  <w:rPr>
                                    <w:rFonts w:ascii="Arial" w:eastAsia="Arial" w:hAnsi="Arial" w:cs="Arial"/>
                                    <w:i/>
                                    <w:iCs/>
                                    <w:color w:val="000000"/>
                                    <w:sz w:val="14"/>
                                    <w:szCs w:val="14"/>
                                  </w:rPr>
                                  <w:t xml:space="preserve">WEIGHT: </w:t>
                                </w:r>
                                <w:r w:rsidR="00620DD0">
                                  <w:rPr>
                                    <w:rFonts w:ascii="Arial" w:eastAsia="Arial" w:hAnsi="Arial" w:cs="Arial"/>
                                    <w:b/>
                                    <w:bCs/>
                                    <w:i/>
                                    <w:iCs/>
                                    <w:color w:val="000000"/>
                                    <w:sz w:val="14"/>
                                    <w:szCs w:val="14"/>
                                  </w:rPr>
                                  <w:t>270</w:t>
                                </w:r>
                                <w:r w:rsidRPr="00620DD0">
                                  <w:rPr>
                                    <w:rFonts w:ascii="Arial" w:eastAsia="Arial" w:hAnsi="Arial" w:cs="Arial"/>
                                    <w:b/>
                                    <w:bCs/>
                                    <w:i/>
                                    <w:iCs/>
                                    <w:color w:val="000000"/>
                                    <w:sz w:val="14"/>
                                    <w:szCs w:val="14"/>
                                  </w:rPr>
                                  <w:t>lbs</w:t>
                                </w:r>
                              </w:p>
                              <w:p w14:paraId="28A19DF4" w14:textId="4651876A" w:rsidR="00F269B0" w:rsidRPr="00620DD0" w:rsidRDefault="0035541D" w:rsidP="00AF39D4">
                                <w:pPr>
                                  <w:jc w:val="center"/>
                                  <w:textDirection w:val="btLr"/>
                                  <w:rPr>
                                    <w:rFonts w:ascii="Arial" w:hAnsi="Arial" w:cs="Arial"/>
                                    <w:i/>
                                    <w:iCs/>
                                    <w:sz w:val="14"/>
                                    <w:szCs w:val="14"/>
                                  </w:rPr>
                                </w:pPr>
                                <w:r w:rsidRPr="00620DD0">
                                  <w:rPr>
                                    <w:rFonts w:ascii="Arial" w:eastAsia="Arial" w:hAnsi="Arial" w:cs="Arial"/>
                                    <w:i/>
                                    <w:iCs/>
                                    <w:color w:val="000000"/>
                                    <w:sz w:val="14"/>
                                    <w:szCs w:val="14"/>
                                  </w:rPr>
                                  <w:t xml:space="preserve">BMI: </w:t>
                                </w:r>
                                <w:r w:rsidRPr="00620DD0">
                                  <w:rPr>
                                    <w:rFonts w:ascii="Arial" w:eastAsia="Arial" w:hAnsi="Arial" w:cs="Arial"/>
                                    <w:b/>
                                    <w:bCs/>
                                    <w:i/>
                                    <w:iCs/>
                                    <w:color w:val="000000"/>
                                    <w:sz w:val="14"/>
                                    <w:szCs w:val="14"/>
                                  </w:rPr>
                                  <w:t>3</w:t>
                                </w:r>
                                <w:r w:rsidR="00620DD0">
                                  <w:rPr>
                                    <w:rFonts w:ascii="Arial" w:eastAsia="Arial" w:hAnsi="Arial" w:cs="Arial"/>
                                    <w:b/>
                                    <w:bCs/>
                                    <w:i/>
                                    <w:iCs/>
                                    <w:color w:val="000000"/>
                                    <w:sz w:val="14"/>
                                    <w:szCs w:val="14"/>
                                  </w:rPr>
                                  <w:t>7</w:t>
                                </w:r>
                                <w:r w:rsidRPr="00620DD0">
                                  <w:rPr>
                                    <w:rFonts w:ascii="Arial" w:eastAsia="Arial" w:hAnsi="Arial" w:cs="Arial"/>
                                    <w:b/>
                                    <w:bCs/>
                                    <w:i/>
                                    <w:iCs/>
                                    <w:color w:val="000000"/>
                                    <w:sz w:val="14"/>
                                    <w:szCs w:val="14"/>
                                  </w:rPr>
                                  <w:t>.</w:t>
                                </w:r>
                                <w:r w:rsidR="00620DD0">
                                  <w:rPr>
                                    <w:rFonts w:ascii="Arial" w:eastAsia="Arial" w:hAnsi="Arial" w:cs="Arial"/>
                                    <w:b/>
                                    <w:bCs/>
                                    <w:i/>
                                    <w:iCs/>
                                    <w:color w:val="000000"/>
                                    <w:sz w:val="14"/>
                                    <w:szCs w:val="14"/>
                                  </w:rPr>
                                  <w:t>65</w:t>
                                </w:r>
                                <w:r w:rsidRPr="00620DD0">
                                  <w:rPr>
                                    <w:rFonts w:ascii="Arial" w:eastAsia="Arial" w:hAnsi="Arial" w:cs="Arial"/>
                                    <w:b/>
                                    <w:bCs/>
                                    <w:i/>
                                    <w:iCs/>
                                    <w:color w:val="000000"/>
                                    <w:sz w:val="14"/>
                                    <w:szCs w:val="14"/>
                                  </w:rPr>
                                  <w:t xml:space="preserve"> kg/m</w:t>
                                </w:r>
                                <w:r w:rsidRPr="00620DD0">
                                  <w:rPr>
                                    <w:rFonts w:ascii="Arial" w:eastAsia="Arial" w:hAnsi="Arial" w:cs="Arial"/>
                                    <w:b/>
                                    <w:bCs/>
                                    <w:i/>
                                    <w:iCs/>
                                    <w:color w:val="000000"/>
                                    <w:sz w:val="14"/>
                                    <w:szCs w:val="14"/>
                                    <w:vertAlign w:val="superscript"/>
                                  </w:rPr>
                                  <w:t>2</w:t>
                                </w:r>
                              </w:p>
                            </w:txbxContent>
                          </wps:txbx>
                          <wps:bodyPr spcFirstLastPara="1" wrap="square" lIns="91425" tIns="45700" rIns="91425" bIns="45700" anchor="ctr" anchorCtr="0">
                            <a:noAutofit/>
                          </wps:bodyPr>
                        </wps:wsp>
                        <wps:wsp>
                          <wps:cNvPr id="9" name="Arrow: Up 9"/>
                          <wps:cNvSpPr/>
                          <wps:spPr>
                            <a:xfrm rot="19379564">
                              <a:off x="3121159" y="2548339"/>
                              <a:ext cx="298258" cy="2165985"/>
                            </a:xfrm>
                            <a:prstGeom prst="upArrow">
                              <a:avLst>
                                <a:gd name="adj1" fmla="val 50000"/>
                                <a:gd name="adj2" fmla="val 50000"/>
                              </a:avLst>
                            </a:prstGeom>
                            <a:solidFill>
                              <a:schemeClr val="lt1"/>
                            </a:solidFill>
                            <a:ln w="12700" cap="flat" cmpd="sng">
                              <a:solidFill>
                                <a:srgbClr val="FFB554"/>
                              </a:solidFill>
                              <a:prstDash val="solid"/>
                              <a:miter lim="800000"/>
                              <a:headEnd type="none" w="sm" len="sm"/>
                              <a:tailEnd type="none" w="sm" len="sm"/>
                            </a:ln>
                          </wps:spPr>
                          <wps:txbx>
                            <w:txbxContent>
                              <w:p w14:paraId="2CCFC507" w14:textId="77777777" w:rsidR="00F269B0" w:rsidRDefault="00F269B0">
                                <w:pPr>
                                  <w:textDirection w:val="btLr"/>
                                </w:pPr>
                              </w:p>
                            </w:txbxContent>
                          </wps:txbx>
                          <wps:bodyPr spcFirstLastPara="1" wrap="square" lIns="91425" tIns="91425" rIns="91425" bIns="91425" anchor="ctr" anchorCtr="0">
                            <a:noAutofit/>
                          </wps:bodyPr>
                        </wps:wsp>
                        <wps:wsp>
                          <wps:cNvPr id="10" name="Arrow: Up 10"/>
                          <wps:cNvSpPr/>
                          <wps:spPr>
                            <a:xfrm>
                              <a:off x="139529" y="2611791"/>
                              <a:ext cx="348744" cy="1622071"/>
                            </a:xfrm>
                            <a:prstGeom prst="upArrow">
                              <a:avLst>
                                <a:gd name="adj1" fmla="val 50000"/>
                                <a:gd name="adj2" fmla="val 50000"/>
                              </a:avLst>
                            </a:prstGeom>
                            <a:solidFill>
                              <a:schemeClr val="lt1"/>
                            </a:solidFill>
                            <a:ln w="12700" cap="flat" cmpd="sng">
                              <a:solidFill>
                                <a:srgbClr val="FFB554"/>
                              </a:solidFill>
                              <a:prstDash val="solid"/>
                              <a:miter lim="800000"/>
                              <a:headEnd type="none" w="sm" len="sm"/>
                              <a:tailEnd type="none" w="sm" len="sm"/>
                            </a:ln>
                          </wps:spPr>
                          <wps:txbx>
                            <w:txbxContent>
                              <w:p w14:paraId="0E2F38A8" w14:textId="77777777" w:rsidR="00F269B0" w:rsidRDefault="00F269B0">
                                <w:pPr>
                                  <w:textDirection w:val="btLr"/>
                                </w:pPr>
                              </w:p>
                            </w:txbxContent>
                          </wps:txbx>
                          <wps:bodyPr spcFirstLastPara="1" wrap="square" lIns="91425" tIns="91425" rIns="91425" bIns="91425" anchor="ctr" anchorCtr="0">
                            <a:noAutofit/>
                          </wps:bodyPr>
                        </wps:wsp>
                        <wps:wsp>
                          <wps:cNvPr id="11" name="Arrow: Down 11"/>
                          <wps:cNvSpPr/>
                          <wps:spPr>
                            <a:xfrm>
                              <a:off x="542534" y="2628900"/>
                              <a:ext cx="342689" cy="1600200"/>
                            </a:xfrm>
                            <a:prstGeom prst="downArrow">
                              <a:avLst>
                                <a:gd name="adj1" fmla="val 50000"/>
                                <a:gd name="adj2" fmla="val 50000"/>
                              </a:avLst>
                            </a:prstGeom>
                            <a:solidFill>
                              <a:schemeClr val="lt1"/>
                            </a:solidFill>
                            <a:ln w="12700" cap="flat" cmpd="sng">
                              <a:solidFill>
                                <a:srgbClr val="FFB554"/>
                              </a:solidFill>
                              <a:prstDash val="solid"/>
                              <a:miter lim="800000"/>
                              <a:headEnd type="none" w="sm" len="sm"/>
                              <a:tailEnd type="none" w="sm" len="sm"/>
                            </a:ln>
                          </wps:spPr>
                          <wps:txbx>
                            <w:txbxContent>
                              <w:p w14:paraId="5E70E631" w14:textId="77777777" w:rsidR="00F269B0" w:rsidRDefault="00F269B0">
                                <w:pPr>
                                  <w:textDirection w:val="btLr"/>
                                </w:pPr>
                              </w:p>
                            </w:txbxContent>
                          </wps:txbx>
                          <wps:bodyPr spcFirstLastPara="1" wrap="square" lIns="91425" tIns="91425" rIns="91425" bIns="91425" anchor="ctr" anchorCtr="0">
                            <a:noAutofit/>
                          </wps:bodyPr>
                        </wps:wsp>
                        <wps:wsp>
                          <wps:cNvPr id="12" name="Arrow: Right 12"/>
                          <wps:cNvSpPr/>
                          <wps:spPr>
                            <a:xfrm>
                              <a:off x="2857500" y="6858000"/>
                              <a:ext cx="3200400" cy="330200"/>
                            </a:xfrm>
                            <a:prstGeom prst="rightArrow">
                              <a:avLst>
                                <a:gd name="adj1" fmla="val 50000"/>
                                <a:gd name="adj2" fmla="val 50000"/>
                              </a:avLst>
                            </a:prstGeom>
                            <a:solidFill>
                              <a:schemeClr val="lt1"/>
                            </a:solidFill>
                            <a:ln w="12700" cap="flat" cmpd="sng">
                              <a:solidFill>
                                <a:srgbClr val="FFB554"/>
                              </a:solidFill>
                              <a:prstDash val="solid"/>
                              <a:miter lim="800000"/>
                              <a:headEnd type="none" w="sm" len="sm"/>
                              <a:tailEnd type="none" w="sm" len="sm"/>
                            </a:ln>
                          </wps:spPr>
                          <wps:txbx>
                            <w:txbxContent>
                              <w:p w14:paraId="0B8FC41D" w14:textId="77777777" w:rsidR="00F269B0" w:rsidRDefault="00F269B0">
                                <w:pPr>
                                  <w:textDirection w:val="btLr"/>
                                </w:pPr>
                              </w:p>
                            </w:txbxContent>
                          </wps:txbx>
                          <wps:bodyPr spcFirstLastPara="1" wrap="square" lIns="91425" tIns="91425" rIns="91425" bIns="91425" anchor="ctr" anchorCtr="0">
                            <a:noAutofit/>
                          </wps:bodyPr>
                        </wps:wsp>
                        <wps:wsp>
                          <wps:cNvPr id="13" name="Rectangle: Rounded Corners 13"/>
                          <wps:cNvSpPr/>
                          <wps:spPr>
                            <a:xfrm>
                              <a:off x="3771900" y="0"/>
                              <a:ext cx="6108700" cy="3771900"/>
                            </a:xfrm>
                            <a:prstGeom prst="roundRect">
                              <a:avLst>
                                <a:gd name="adj" fmla="val 16667"/>
                              </a:avLst>
                            </a:prstGeom>
                            <a:solidFill>
                              <a:srgbClr val="C1C1C1"/>
                            </a:solidFill>
                            <a:ln w="12700" cap="flat" cmpd="sng">
                              <a:solidFill>
                                <a:srgbClr val="FFFFFF"/>
                              </a:solidFill>
                              <a:prstDash val="solid"/>
                              <a:miter lim="800000"/>
                              <a:headEnd type="none" w="sm" len="sm"/>
                              <a:tailEnd type="none" w="sm" len="sm"/>
                            </a:ln>
                          </wps:spPr>
                          <wps:txbx>
                            <w:txbxContent>
                              <w:p w14:paraId="0FF7830F" w14:textId="550A38FF" w:rsidR="001A0A7D" w:rsidRPr="001A0A7D" w:rsidRDefault="001A0A7D" w:rsidP="00AF39D4">
                                <w:pPr>
                                  <w:ind w:left="360" w:hanging="360"/>
                                  <w:jc w:val="center"/>
                                  <w:textDirection w:val="btLr"/>
                                  <w:rPr>
                                    <w:rFonts w:ascii="Arial" w:eastAsia="Times New Roman" w:hAnsi="Arial" w:cs="Arial"/>
                                    <w:b/>
                                    <w:bCs/>
                                    <w:sz w:val="22"/>
                                    <w:szCs w:val="22"/>
                                    <w:u w:val="single"/>
                                  </w:rPr>
                                </w:pPr>
                                <w:r w:rsidRPr="001A0A7D">
                                  <w:rPr>
                                    <w:rFonts w:ascii="Arial" w:eastAsia="Times New Roman" w:hAnsi="Arial" w:cs="Arial"/>
                                    <w:b/>
                                    <w:bCs/>
                                    <w:sz w:val="22"/>
                                    <w:szCs w:val="22"/>
                                    <w:u w:val="single"/>
                                  </w:rPr>
                                  <w:t>NURSING DIAGNOSES/OUTCOMES</w:t>
                                </w:r>
                              </w:p>
                              <w:p w14:paraId="551EC9BC" w14:textId="0BF04B3C" w:rsidR="001A0A7D" w:rsidRPr="00620DD0" w:rsidRDefault="00620DD0">
                                <w:pPr>
                                  <w:pStyle w:val="ListParagraph"/>
                                  <w:numPr>
                                    <w:ilvl w:val="0"/>
                                    <w:numId w:val="5"/>
                                  </w:numPr>
                                  <w:ind w:left="360"/>
                                  <w:jc w:val="both"/>
                                  <w:textDirection w:val="btLr"/>
                                  <w:rPr>
                                    <w:rFonts w:ascii="Arial" w:hAnsi="Arial" w:cs="Arial"/>
                                    <w:b/>
                                    <w:bCs/>
                                    <w:sz w:val="18"/>
                                    <w:szCs w:val="18"/>
                                  </w:rPr>
                                </w:pPr>
                                <w:r w:rsidRPr="00620DD0">
                                  <w:rPr>
                                    <w:rFonts w:ascii="Arial" w:eastAsia="Times New Roman" w:hAnsi="Arial" w:cs="Arial"/>
                                    <w:b/>
                                    <w:bCs/>
                                    <w:color w:val="000000"/>
                                    <w:sz w:val="18"/>
                                    <w:szCs w:val="18"/>
                                  </w:rPr>
                                  <w:t>Risk for decreased cardiac output related to episodes of nonsustained ventricular tachycardia as evidenced by the failed stress test and EKG result.</w:t>
                                </w:r>
                              </w:p>
                              <w:p w14:paraId="22627EB1" w14:textId="69778A67" w:rsidR="001A0A7D" w:rsidRPr="00620DD0" w:rsidRDefault="001A0A7D" w:rsidP="00AF39D4">
                                <w:pPr>
                                  <w:pStyle w:val="ListParagraph"/>
                                  <w:ind w:left="360"/>
                                  <w:jc w:val="both"/>
                                  <w:textDirection w:val="btLr"/>
                                  <w:rPr>
                                    <w:rFonts w:ascii="Arial" w:hAnsi="Arial" w:cs="Arial"/>
                                    <w:sz w:val="18"/>
                                    <w:szCs w:val="18"/>
                                  </w:rPr>
                                </w:pPr>
                                <w:r w:rsidRPr="00620DD0">
                                  <w:rPr>
                                    <w:rFonts w:ascii="Arial" w:eastAsia="Times New Roman" w:hAnsi="Arial" w:cs="Arial"/>
                                    <w:b/>
                                    <w:bCs/>
                                    <w:i/>
                                    <w:iCs/>
                                    <w:sz w:val="18"/>
                                    <w:szCs w:val="18"/>
                                  </w:rPr>
                                  <w:t xml:space="preserve">Outcome: </w:t>
                                </w:r>
                                <w:r w:rsidR="00620DD0" w:rsidRPr="00620DD0">
                                  <w:rPr>
                                    <w:rFonts w:ascii="Arial" w:eastAsia="Times New Roman" w:hAnsi="Arial" w:cs="Arial"/>
                                    <w:sz w:val="18"/>
                                    <w:szCs w:val="18"/>
                                  </w:rPr>
                                  <w:t>The client has adequate cardiac output as evidenced by systolic BP within 20mmHg of the baseline; HR of 60-100 bpm with regular sinus rhythm; urine output of 0.5mL/kg/h or greater; strong peripheral pulses; warm, dry skin; eupnea with absence of pulmonary crackles; and orientation x4.</w:t>
                                </w:r>
                              </w:p>
                              <w:p w14:paraId="1609E8B5" w14:textId="496128D9" w:rsidR="001A0A7D" w:rsidRPr="00620DD0" w:rsidRDefault="00620DD0">
                                <w:pPr>
                                  <w:pStyle w:val="ListParagraph"/>
                                  <w:numPr>
                                    <w:ilvl w:val="0"/>
                                    <w:numId w:val="5"/>
                                  </w:numPr>
                                  <w:ind w:left="360"/>
                                  <w:jc w:val="both"/>
                                  <w:textDirection w:val="btLr"/>
                                  <w:rPr>
                                    <w:rFonts w:ascii="Arial" w:hAnsi="Arial" w:cs="Arial"/>
                                    <w:b/>
                                    <w:bCs/>
                                    <w:sz w:val="18"/>
                                    <w:szCs w:val="18"/>
                                  </w:rPr>
                                </w:pPr>
                                <w:r w:rsidRPr="00620DD0">
                                  <w:rPr>
                                    <w:rFonts w:ascii="Arial" w:eastAsia="Times New Roman" w:hAnsi="Arial" w:cs="Arial"/>
                                    <w:b/>
                                    <w:bCs/>
                                    <w:color w:val="000000"/>
                                    <w:sz w:val="18"/>
                                    <w:szCs w:val="18"/>
                                  </w:rPr>
                                  <w:t>Risk for unstable blood glucose level related to the hyperglycemic laboratory value as evidenced by the blood chemistry glucose result of the client.</w:t>
                                </w:r>
                              </w:p>
                              <w:p w14:paraId="0195B976" w14:textId="06235E9B" w:rsidR="00C47907" w:rsidRPr="00620DD0" w:rsidRDefault="00C47907" w:rsidP="00C47907">
                                <w:pPr>
                                  <w:ind w:left="360"/>
                                  <w:jc w:val="both"/>
                                  <w:textDirection w:val="btLr"/>
                                  <w:rPr>
                                    <w:rFonts w:ascii="Arial" w:hAnsi="Arial" w:cs="Arial"/>
                                    <w:i/>
                                    <w:iCs/>
                                    <w:sz w:val="18"/>
                                    <w:szCs w:val="18"/>
                                  </w:rPr>
                                </w:pPr>
                                <w:r w:rsidRPr="00620DD0">
                                  <w:rPr>
                                    <w:rFonts w:ascii="Arial" w:eastAsia="Times New Roman" w:hAnsi="Arial" w:cs="Arial"/>
                                    <w:b/>
                                    <w:bCs/>
                                    <w:i/>
                                    <w:iCs/>
                                    <w:sz w:val="18"/>
                                    <w:szCs w:val="18"/>
                                  </w:rPr>
                                  <w:t xml:space="preserve">Outcome: </w:t>
                                </w:r>
                                <w:r w:rsidR="00620DD0" w:rsidRPr="00620DD0">
                                  <w:rPr>
                                    <w:rFonts w:ascii="Arial" w:eastAsia="Times New Roman" w:hAnsi="Arial" w:cs="Arial"/>
                                    <w:sz w:val="18"/>
                                    <w:szCs w:val="18"/>
                                  </w:rPr>
                                  <w:t>The client maintains blood glucose and glycosylated hemoglobin (HbA1c) levels within the defined target normal range.</w:t>
                                </w:r>
                              </w:p>
                              <w:p w14:paraId="0866EA89" w14:textId="045A4208" w:rsidR="00C47907" w:rsidRPr="00620DD0" w:rsidRDefault="00620DD0">
                                <w:pPr>
                                  <w:pStyle w:val="ListParagraph"/>
                                  <w:numPr>
                                    <w:ilvl w:val="0"/>
                                    <w:numId w:val="5"/>
                                  </w:numPr>
                                  <w:ind w:left="360"/>
                                  <w:jc w:val="both"/>
                                  <w:textDirection w:val="btLr"/>
                                  <w:rPr>
                                    <w:rFonts w:ascii="Arial" w:hAnsi="Arial" w:cs="Arial"/>
                                    <w:b/>
                                    <w:bCs/>
                                    <w:sz w:val="18"/>
                                    <w:szCs w:val="18"/>
                                  </w:rPr>
                                </w:pPr>
                                <w:r w:rsidRPr="00620DD0">
                                  <w:rPr>
                                    <w:rFonts w:ascii="Arial" w:eastAsia="Times New Roman" w:hAnsi="Arial" w:cs="Arial"/>
                                    <w:b/>
                                    <w:bCs/>
                                    <w:color w:val="000000"/>
                                    <w:sz w:val="18"/>
                                    <w:szCs w:val="18"/>
                                  </w:rPr>
                                  <w:t>Risk for anxiety and depression related to the upcoming coronary angiography (cardiac catheterization) procedure, as evidenced by the client’s vocalization of anxiety, agitation, uneasiness, and irritability.</w:t>
                                </w:r>
                              </w:p>
                              <w:p w14:paraId="3EC3D3B8" w14:textId="5A4C3DBC" w:rsidR="005D53D2" w:rsidRPr="00620DD0" w:rsidRDefault="001A0A7D" w:rsidP="00C47907">
                                <w:pPr>
                                  <w:pStyle w:val="ListParagraph"/>
                                  <w:ind w:left="360"/>
                                  <w:jc w:val="both"/>
                                  <w:textDirection w:val="btLr"/>
                                  <w:rPr>
                                    <w:rFonts w:ascii="Arial" w:eastAsia="Times New Roman" w:hAnsi="Arial" w:cs="Arial"/>
                                    <w:sz w:val="18"/>
                                    <w:szCs w:val="18"/>
                                  </w:rPr>
                                </w:pPr>
                                <w:r w:rsidRPr="00620DD0">
                                  <w:rPr>
                                    <w:rFonts w:ascii="Arial" w:eastAsia="Times New Roman" w:hAnsi="Arial" w:cs="Arial"/>
                                    <w:b/>
                                    <w:bCs/>
                                    <w:i/>
                                    <w:iCs/>
                                    <w:sz w:val="18"/>
                                    <w:szCs w:val="18"/>
                                  </w:rPr>
                                  <w:t xml:space="preserve">Outcome: </w:t>
                                </w:r>
                                <w:r w:rsidR="00620DD0" w:rsidRPr="00620DD0">
                                  <w:rPr>
                                    <w:rFonts w:ascii="Arial" w:eastAsia="Times New Roman" w:hAnsi="Arial" w:cs="Arial"/>
                                    <w:sz w:val="18"/>
                                    <w:szCs w:val="18"/>
                                  </w:rPr>
                                  <w:t>The client will use effective coping mechanisms to overcome his anxiety. The client describes the reduction in the level of anxiety experienced.</w:t>
                                </w:r>
                              </w:p>
                              <w:p w14:paraId="436B903F" w14:textId="6C986D55" w:rsidR="00620DD0" w:rsidRPr="00620DD0" w:rsidRDefault="00620DD0" w:rsidP="00620DD0">
                                <w:pPr>
                                  <w:pStyle w:val="ListParagraph"/>
                                  <w:numPr>
                                    <w:ilvl w:val="0"/>
                                    <w:numId w:val="5"/>
                                  </w:numPr>
                                  <w:ind w:left="360"/>
                                  <w:jc w:val="both"/>
                                  <w:textDirection w:val="btLr"/>
                                  <w:rPr>
                                    <w:rFonts w:ascii="Arial" w:hAnsi="Arial" w:cs="Arial"/>
                                    <w:b/>
                                    <w:bCs/>
                                    <w:sz w:val="18"/>
                                    <w:szCs w:val="18"/>
                                  </w:rPr>
                                </w:pPr>
                                <w:r w:rsidRPr="00620DD0">
                                  <w:rPr>
                                    <w:rFonts w:ascii="Arial" w:eastAsia="Times New Roman" w:hAnsi="Arial" w:cs="Arial"/>
                                    <w:b/>
                                    <w:bCs/>
                                    <w:color w:val="000000"/>
                                    <w:sz w:val="18"/>
                                    <w:szCs w:val="18"/>
                                  </w:rPr>
                                  <w:t>Risk for bleeding related to the coronary angiography (cardiac catheterization) procedure as evidenced by the right radial artery access with a radial compression device.</w:t>
                                </w:r>
                              </w:p>
                              <w:p w14:paraId="63C97EF2" w14:textId="38E89FBA" w:rsidR="00620DD0" w:rsidRPr="00620DD0" w:rsidRDefault="00620DD0" w:rsidP="00620DD0">
                                <w:pPr>
                                  <w:pStyle w:val="ListParagraph"/>
                                  <w:ind w:left="360"/>
                                  <w:jc w:val="both"/>
                                  <w:textDirection w:val="btLr"/>
                                  <w:rPr>
                                    <w:rFonts w:ascii="Arial" w:hAnsi="Arial" w:cs="Arial"/>
                                    <w:sz w:val="18"/>
                                    <w:szCs w:val="18"/>
                                  </w:rPr>
                                </w:pPr>
                                <w:r w:rsidRPr="00620DD0">
                                  <w:rPr>
                                    <w:rFonts w:ascii="Arial" w:eastAsia="Times New Roman" w:hAnsi="Arial" w:cs="Arial"/>
                                    <w:b/>
                                    <w:bCs/>
                                    <w:i/>
                                    <w:iCs/>
                                    <w:color w:val="000000"/>
                                    <w:sz w:val="18"/>
                                    <w:szCs w:val="18"/>
                                  </w:rPr>
                                  <w:t>Outcome:</w:t>
                                </w:r>
                                <w:r w:rsidRPr="00620DD0">
                                  <w:rPr>
                                    <w:rFonts w:ascii="Arial" w:eastAsia="Times New Roman" w:hAnsi="Arial" w:cs="Arial"/>
                                    <w:color w:val="000000"/>
                                    <w:sz w:val="18"/>
                                    <w:szCs w:val="18"/>
                                  </w:rPr>
                                  <w:t xml:space="preserve"> </w:t>
                                </w:r>
                                <w:r w:rsidRPr="00620DD0">
                                  <w:rPr>
                                    <w:rFonts w:ascii="Arial" w:eastAsia="Times New Roman" w:hAnsi="Arial" w:cs="Arial"/>
                                    <w:sz w:val="18"/>
                                    <w:szCs w:val="18"/>
                                  </w:rPr>
                                  <w:t>The client implements measures and teachings by the nurse to prevent bleeding and identifies signs of bleeding that need to be reported immediately to a health care provider.</w:t>
                                </w:r>
                              </w:p>
                            </w:txbxContent>
                          </wps:txbx>
                          <wps:bodyPr spcFirstLastPara="1" wrap="square" lIns="91425" tIns="45700" rIns="91425" bIns="45700" anchor="ctr" anchorCtr="0">
                            <a:noAutofit/>
                          </wps:bodyPr>
                        </wps:wsp>
                        <wps:wsp>
                          <wps:cNvPr id="14" name="Arrow: Bent-Up 14"/>
                          <wps:cNvSpPr/>
                          <wps:spPr>
                            <a:xfrm rot="5400000">
                              <a:off x="5538788" y="3719512"/>
                              <a:ext cx="571500" cy="457200"/>
                            </a:xfrm>
                            <a:prstGeom prst="bentUpArrow">
                              <a:avLst>
                                <a:gd name="adj1" fmla="val 25000"/>
                                <a:gd name="adj2" fmla="val 25000"/>
                                <a:gd name="adj3" fmla="val 25000"/>
                              </a:avLst>
                            </a:prstGeom>
                            <a:solidFill>
                              <a:schemeClr val="lt1"/>
                            </a:solidFill>
                            <a:ln w="12700" cap="flat" cmpd="sng">
                              <a:solidFill>
                                <a:srgbClr val="FFB554"/>
                              </a:solidFill>
                              <a:prstDash val="solid"/>
                              <a:miter lim="800000"/>
                              <a:headEnd type="none" w="sm" len="sm"/>
                              <a:tailEnd type="none" w="sm" len="sm"/>
                            </a:ln>
                          </wps:spPr>
                          <wps:txbx>
                            <w:txbxContent>
                              <w:p w14:paraId="23A92CEA" w14:textId="77777777" w:rsidR="00F269B0" w:rsidRDefault="00F269B0">
                                <w:pPr>
                                  <w:textDirection w:val="btLr"/>
                                </w:pPr>
                              </w:p>
                            </w:txbxContent>
                          </wps:txbx>
                          <wps:bodyPr spcFirstLastPara="1" wrap="square" lIns="91425" tIns="91425" rIns="91425" bIns="91425" anchor="ctr" anchorCtr="0">
                            <a:noAutofit/>
                          </wps:bodyPr>
                        </wps:wsp>
                        <wps:wsp>
                          <wps:cNvPr id="15" name="Arrow: Right 15"/>
                          <wps:cNvSpPr/>
                          <wps:spPr>
                            <a:xfrm rot="19572476">
                              <a:off x="2546137" y="3605521"/>
                              <a:ext cx="1627277" cy="285725"/>
                            </a:xfrm>
                            <a:prstGeom prst="rightArrow">
                              <a:avLst>
                                <a:gd name="adj1" fmla="val 50000"/>
                                <a:gd name="adj2" fmla="val 50000"/>
                              </a:avLst>
                            </a:prstGeom>
                            <a:solidFill>
                              <a:schemeClr val="lt1"/>
                            </a:solidFill>
                            <a:ln w="12700" cap="flat" cmpd="sng">
                              <a:solidFill>
                                <a:srgbClr val="FFB554"/>
                              </a:solidFill>
                              <a:prstDash val="solid"/>
                              <a:miter lim="800000"/>
                              <a:headEnd type="none" w="sm" len="sm"/>
                              <a:tailEnd type="none" w="sm" len="sm"/>
                            </a:ln>
                          </wps:spPr>
                          <wps:txbx>
                            <w:txbxContent>
                              <w:p w14:paraId="5136894A" w14:textId="77777777" w:rsidR="00F269B0" w:rsidRDefault="00F269B0">
                                <w:pPr>
                                  <w:textDirection w:val="btLr"/>
                                </w:pPr>
                              </w:p>
                            </w:txbxContent>
                          </wps:txbx>
                          <wps:bodyPr spcFirstLastPara="1" wrap="square" lIns="91425" tIns="91425" rIns="91425" bIns="91425" anchor="ctr" anchorCtr="0">
                            <a:noAutofit/>
                          </wps:bodyPr>
                        </wps:wsp>
                        <wps:wsp>
                          <wps:cNvPr id="16" name="Arrow: Right 16"/>
                          <wps:cNvSpPr/>
                          <wps:spPr>
                            <a:xfrm>
                              <a:off x="3028142" y="153236"/>
                              <a:ext cx="1143000" cy="350717"/>
                            </a:xfrm>
                            <a:prstGeom prst="rightArrow">
                              <a:avLst>
                                <a:gd name="adj1" fmla="val 50000"/>
                                <a:gd name="adj2" fmla="val 50000"/>
                              </a:avLst>
                            </a:prstGeom>
                            <a:solidFill>
                              <a:schemeClr val="lt1"/>
                            </a:solidFill>
                            <a:ln w="12700" cap="flat" cmpd="sng">
                              <a:solidFill>
                                <a:srgbClr val="FFB554"/>
                              </a:solidFill>
                              <a:prstDash val="solid"/>
                              <a:miter lim="800000"/>
                              <a:headEnd type="none" w="sm" len="sm"/>
                              <a:tailEnd type="none" w="sm" len="sm"/>
                            </a:ln>
                          </wps:spPr>
                          <wps:txbx>
                            <w:txbxContent>
                              <w:p w14:paraId="5723468C" w14:textId="77777777" w:rsidR="00AF39D4" w:rsidRDefault="00AF39D4" w:rsidP="00AF39D4">
                                <w:pPr>
                                  <w:textDirection w:val="btLr"/>
                                </w:pPr>
                              </w:p>
                              <w:p w14:paraId="3E3AAE56" w14:textId="77777777" w:rsidR="00F269B0" w:rsidRDefault="00F269B0">
                                <w:pPr>
                                  <w:textDirection w:val="btLr"/>
                                </w:pPr>
                              </w:p>
                            </w:txbxContent>
                          </wps:txbx>
                          <wps:bodyPr spcFirstLastPara="1" wrap="square" lIns="91425" tIns="91425" rIns="91425" bIns="91425"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07828CB6" id="Group 1" o:spid="_x0000_s1026" style="position:absolute;margin-left:-60pt;margin-top:0;width:766.5pt;height:536.65pt;z-index:251658240;mso-width-relative:margin;mso-height-relative:margin" coordorigin="4633,3060" coordsize="97562,68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">
                <v:rect id="Rectangle 2" o:spid="_x0000_s1027" style="position:absolute;left:4633;top:3060;width:97563;height:68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836018D" w14:textId="77777777" w:rsidR="00AF39D4" w:rsidRDefault="00AF39D4"/>
                    </w:txbxContent>
                  </v:textbox>
                </v:rect>
                <v:group id="Group 3" o:spid="_x0000_s1028" style="position:absolute;left:4787;top:4414;width:97345;height:64803" coordorigin="" coordsize="98805,72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oundrect id="Rectangle: Rounded Corners 5" o:spid="_x0000_s1029" style="position:absolute;width:34338;height:35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" fillcolor="#43f0e7" strokecolor="white" strokeweight="1pt">
                    <v:stroke startarrowwidth="narrow" startarrowlength="short" endarrowwidth="narrow" endarrowlength="short" joinstyle="miter"/>
                    <v:textbox inset="2.53958mm,1.2694mm,2.53958mm,1.2694mm">
                      <w:txbxContent>
                        <w:p w14:paraId="5F6E5DBE" w14:textId="7D101573" w:rsidR="00F269B0" w:rsidRPr="00E9622F" w:rsidRDefault="00E9622F">
                          <w:pPr>
                            <w:jc w:val="center"/>
                            <w:textDirection w:val="btLr"/>
                            <w:rPr>
                              <w:rFonts w:ascii="Arial" w:hAnsi="Arial" w:cs="Arial"/>
                              <w:b/>
                              <w:bCs/>
                              <w:sz w:val="22"/>
                              <w:szCs w:val="22"/>
                              <w:u w:val="single"/>
                            </w:rPr>
                          </w:pPr>
                          <w:r w:rsidRPr="00E9622F">
                            <w:rPr>
                              <w:rFonts w:ascii="Arial" w:hAnsi="Arial" w:cs="Arial"/>
                              <w:b/>
                              <w:bCs/>
                              <w:sz w:val="22"/>
                              <w:szCs w:val="22"/>
                              <w:u w:val="single"/>
                            </w:rPr>
                            <w:t>SUBJECTIVE DATA</w:t>
                          </w:r>
                        </w:p>
                        <w:p w14:paraId="6D13E0A6" w14:textId="704E4ECC" w:rsidR="00E9622F" w:rsidRDefault="00E9622F">
                          <w:pPr>
                            <w:jc w:val="center"/>
                            <w:textDirection w:val="btLr"/>
                            <w:rPr>
                              <w:rFonts w:ascii="Arial" w:hAnsi="Arial" w:cs="Arial"/>
                              <w:sz w:val="22"/>
                              <w:szCs w:val="22"/>
                            </w:rPr>
                          </w:pPr>
                        </w:p>
                        <w:p w14:paraId="0731D283" w14:textId="5B8F29C3" w:rsidR="00E9622F" w:rsidRPr="0035541D" w:rsidRDefault="00090C0E">
                          <w:pPr>
                            <w:jc w:val="center"/>
                            <w:textDirection w:val="btLr"/>
                            <w:rPr>
                              <w:rFonts w:ascii="Arial" w:hAnsi="Arial" w:cs="Arial"/>
                              <w:b/>
                              <w:bCs/>
                              <w:i/>
                              <w:iCs/>
                              <w:sz w:val="22"/>
                              <w:szCs w:val="22"/>
                            </w:rPr>
                          </w:pPr>
                          <w:r>
                            <w:rPr>
                              <w:rFonts w:ascii="Arial" w:hAnsi="Arial" w:cs="Arial"/>
                              <w:i/>
                              <w:iCs/>
                              <w:sz w:val="22"/>
                              <w:szCs w:val="22"/>
                            </w:rPr>
                            <w:t>“My provider sent me to the emergency department after my EKG ran Sinus Ventricular Tachycardia and gave me a bad neck pressure and pain while I was on Stage 2 of my stress test last Friday, September 22, 2023.”</w:t>
                          </w:r>
                        </w:p>
                      </w:txbxContent>
                    </v:textbox>
                  </v:roundrect>
                  <v:roundrect id="Rectangle: Rounded Corners 6" o:spid="_x0000_s1030" style="position:absolute;left:258;top:37232;width:34080;height:354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" fillcolor="#67acff" strokecolor="white" strokeweight="1pt">
                    <v:stroke startarrowwidth="narrow" startarrowlength="short" endarrowwidth="narrow" endarrowlength="short" joinstyle="miter"/>
                    <v:textbox inset="2.53958mm,1.2694mm,2.53958mm,1.2694mm">
                      <w:txbxContent>
                        <w:p w14:paraId="667061AC" w14:textId="49503ABE" w:rsidR="00F269B0" w:rsidRPr="00284F6C" w:rsidRDefault="00E9622F" w:rsidP="00E9622F">
                          <w:pPr>
                            <w:jc w:val="center"/>
                            <w:textDirection w:val="btLr"/>
                            <w:rPr>
                              <w:rFonts w:ascii="Arial" w:hAnsi="Arial" w:cs="Arial"/>
                              <w:b/>
                              <w:bCs/>
                              <w:sz w:val="16"/>
                              <w:szCs w:val="16"/>
                              <w:u w:val="single"/>
                            </w:rPr>
                          </w:pPr>
                          <w:r w:rsidRPr="00284F6C">
                            <w:rPr>
                              <w:rFonts w:ascii="Arial" w:hAnsi="Arial" w:cs="Arial"/>
                              <w:b/>
                              <w:bCs/>
                              <w:sz w:val="16"/>
                              <w:szCs w:val="16"/>
                              <w:u w:val="single"/>
                            </w:rPr>
                            <w:t>OBJECTIVE DATA</w:t>
                          </w:r>
                        </w:p>
                        <w:p w14:paraId="25EA71E7" w14:textId="0F398816" w:rsidR="00E9622F" w:rsidRPr="00284F6C" w:rsidRDefault="00E9622F" w:rsidP="00E9622F">
                          <w:pPr>
                            <w:jc w:val="center"/>
                            <w:textDirection w:val="btLr"/>
                            <w:rPr>
                              <w:rFonts w:ascii="Arial" w:hAnsi="Arial" w:cs="Arial"/>
                              <w:i/>
                              <w:iCs/>
                              <w:sz w:val="16"/>
                              <w:szCs w:val="16"/>
                            </w:rPr>
                          </w:pPr>
                          <w:r w:rsidRPr="00284F6C">
                            <w:rPr>
                              <w:rFonts w:ascii="Arial" w:hAnsi="Arial" w:cs="Arial"/>
                              <w:i/>
                              <w:iCs/>
                              <w:sz w:val="16"/>
                              <w:szCs w:val="16"/>
                            </w:rPr>
                            <w:t xml:space="preserve">Temp: </w:t>
                          </w:r>
                          <w:r w:rsidR="0035541D" w:rsidRPr="00284F6C">
                            <w:rPr>
                              <w:rFonts w:ascii="Arial" w:hAnsi="Arial" w:cs="Arial"/>
                              <w:b/>
                              <w:bCs/>
                              <w:i/>
                              <w:iCs/>
                              <w:sz w:val="16"/>
                              <w:szCs w:val="16"/>
                            </w:rPr>
                            <w:t>9</w:t>
                          </w:r>
                          <w:r w:rsidR="00090C0E">
                            <w:rPr>
                              <w:rFonts w:ascii="Arial" w:hAnsi="Arial" w:cs="Arial"/>
                              <w:b/>
                              <w:bCs/>
                              <w:i/>
                              <w:iCs/>
                              <w:sz w:val="16"/>
                              <w:szCs w:val="16"/>
                            </w:rPr>
                            <w:t>8</w:t>
                          </w:r>
                          <w:r w:rsidR="0035541D" w:rsidRPr="00284F6C">
                            <w:rPr>
                              <w:rFonts w:ascii="Arial" w:hAnsi="Arial" w:cs="Arial"/>
                              <w:b/>
                              <w:bCs/>
                              <w:i/>
                              <w:iCs/>
                              <w:sz w:val="16"/>
                              <w:szCs w:val="16"/>
                            </w:rPr>
                            <w:t xml:space="preserve">ᵒF, </w:t>
                          </w:r>
                          <w:r w:rsidR="00090C0E">
                            <w:rPr>
                              <w:rFonts w:ascii="Arial" w:hAnsi="Arial" w:cs="Arial"/>
                              <w:b/>
                              <w:bCs/>
                              <w:i/>
                              <w:iCs/>
                              <w:sz w:val="16"/>
                              <w:szCs w:val="16"/>
                            </w:rPr>
                            <w:t>Continuous Probe</w:t>
                          </w:r>
                        </w:p>
                        <w:p w14:paraId="53B17D74" w14:textId="2E29FE61" w:rsidR="0035541D" w:rsidRPr="00284F6C" w:rsidRDefault="0035541D" w:rsidP="00E9622F">
                          <w:pPr>
                            <w:jc w:val="center"/>
                            <w:textDirection w:val="btLr"/>
                            <w:rPr>
                              <w:rFonts w:ascii="Arial" w:hAnsi="Arial" w:cs="Arial"/>
                              <w:b/>
                              <w:bCs/>
                              <w:i/>
                              <w:iCs/>
                              <w:sz w:val="16"/>
                              <w:szCs w:val="16"/>
                            </w:rPr>
                          </w:pPr>
                          <w:r w:rsidRPr="00284F6C">
                            <w:rPr>
                              <w:rFonts w:ascii="Arial" w:hAnsi="Arial" w:cs="Arial"/>
                              <w:i/>
                              <w:iCs/>
                              <w:sz w:val="16"/>
                              <w:szCs w:val="16"/>
                            </w:rPr>
                            <w:t xml:space="preserve">BP: </w:t>
                          </w:r>
                          <w:r w:rsidRPr="00284F6C">
                            <w:rPr>
                              <w:rFonts w:ascii="Arial" w:hAnsi="Arial" w:cs="Arial"/>
                              <w:b/>
                              <w:bCs/>
                              <w:i/>
                              <w:iCs/>
                              <w:sz w:val="16"/>
                              <w:szCs w:val="16"/>
                            </w:rPr>
                            <w:t>1</w:t>
                          </w:r>
                          <w:r w:rsidR="00090C0E">
                            <w:rPr>
                              <w:rFonts w:ascii="Arial" w:hAnsi="Arial" w:cs="Arial"/>
                              <w:b/>
                              <w:bCs/>
                              <w:i/>
                              <w:iCs/>
                              <w:sz w:val="16"/>
                              <w:szCs w:val="16"/>
                            </w:rPr>
                            <w:t>21</w:t>
                          </w:r>
                          <w:r w:rsidRPr="00284F6C">
                            <w:rPr>
                              <w:rFonts w:ascii="Arial" w:hAnsi="Arial" w:cs="Arial"/>
                              <w:b/>
                              <w:bCs/>
                              <w:i/>
                              <w:iCs/>
                              <w:sz w:val="16"/>
                              <w:szCs w:val="16"/>
                            </w:rPr>
                            <w:t>/</w:t>
                          </w:r>
                          <w:r w:rsidR="00090C0E">
                            <w:rPr>
                              <w:rFonts w:ascii="Arial" w:hAnsi="Arial" w:cs="Arial"/>
                              <w:b/>
                              <w:bCs/>
                              <w:i/>
                              <w:iCs/>
                              <w:sz w:val="16"/>
                              <w:szCs w:val="16"/>
                            </w:rPr>
                            <w:t>75</w:t>
                          </w:r>
                        </w:p>
                        <w:p w14:paraId="397739B0" w14:textId="18A8509B" w:rsidR="0035541D" w:rsidRPr="00284F6C" w:rsidRDefault="0035541D" w:rsidP="00E9622F">
                          <w:pPr>
                            <w:jc w:val="center"/>
                            <w:textDirection w:val="btLr"/>
                            <w:rPr>
                              <w:rFonts w:ascii="Arial" w:hAnsi="Arial" w:cs="Arial"/>
                              <w:i/>
                              <w:iCs/>
                              <w:sz w:val="16"/>
                              <w:szCs w:val="16"/>
                            </w:rPr>
                          </w:pPr>
                          <w:r w:rsidRPr="00284F6C">
                            <w:rPr>
                              <w:rFonts w:ascii="Arial" w:hAnsi="Arial" w:cs="Arial"/>
                              <w:i/>
                              <w:iCs/>
                              <w:sz w:val="16"/>
                              <w:szCs w:val="16"/>
                            </w:rPr>
                            <w:t>Pulse:</w:t>
                          </w:r>
                          <w:r w:rsidR="00090C0E">
                            <w:rPr>
                              <w:rFonts w:ascii="Arial" w:hAnsi="Arial" w:cs="Arial"/>
                              <w:b/>
                              <w:bCs/>
                              <w:i/>
                              <w:iCs/>
                              <w:sz w:val="16"/>
                              <w:szCs w:val="16"/>
                            </w:rPr>
                            <w:t>77</w:t>
                          </w:r>
                        </w:p>
                        <w:p w14:paraId="52937555" w14:textId="49970EAE" w:rsidR="0035541D" w:rsidRPr="00284F6C" w:rsidRDefault="0035541D" w:rsidP="00E9622F">
                          <w:pPr>
                            <w:jc w:val="center"/>
                            <w:textDirection w:val="btLr"/>
                            <w:rPr>
                              <w:rFonts w:ascii="Arial" w:hAnsi="Arial" w:cs="Arial"/>
                              <w:i/>
                              <w:iCs/>
                              <w:sz w:val="16"/>
                              <w:szCs w:val="16"/>
                            </w:rPr>
                          </w:pPr>
                          <w:r w:rsidRPr="00284F6C">
                            <w:rPr>
                              <w:rFonts w:ascii="Arial" w:hAnsi="Arial" w:cs="Arial"/>
                              <w:i/>
                              <w:iCs/>
                              <w:sz w:val="16"/>
                              <w:szCs w:val="16"/>
                            </w:rPr>
                            <w:t xml:space="preserve">RR: </w:t>
                          </w:r>
                          <w:r w:rsidRPr="00284F6C">
                            <w:rPr>
                              <w:rFonts w:ascii="Arial" w:hAnsi="Arial" w:cs="Arial"/>
                              <w:b/>
                              <w:bCs/>
                              <w:i/>
                              <w:iCs/>
                              <w:sz w:val="16"/>
                              <w:szCs w:val="16"/>
                            </w:rPr>
                            <w:t>20</w:t>
                          </w:r>
                        </w:p>
                        <w:p w14:paraId="05BD0D9C" w14:textId="62F47ADE" w:rsidR="0035541D" w:rsidRPr="00284F6C" w:rsidRDefault="0035541D" w:rsidP="00E9622F">
                          <w:pPr>
                            <w:jc w:val="center"/>
                            <w:textDirection w:val="btLr"/>
                            <w:rPr>
                              <w:rFonts w:ascii="Arial" w:hAnsi="Arial" w:cs="Arial"/>
                              <w:b/>
                              <w:bCs/>
                              <w:i/>
                              <w:iCs/>
                              <w:sz w:val="16"/>
                              <w:szCs w:val="16"/>
                            </w:rPr>
                          </w:pPr>
                          <w:r w:rsidRPr="00284F6C">
                            <w:rPr>
                              <w:rFonts w:ascii="Arial" w:hAnsi="Arial" w:cs="Arial"/>
                              <w:i/>
                              <w:iCs/>
                              <w:sz w:val="16"/>
                              <w:szCs w:val="16"/>
                            </w:rPr>
                            <w:t>SaO</w:t>
                          </w:r>
                          <w:r w:rsidRPr="00284F6C">
                            <w:rPr>
                              <w:rFonts w:ascii="Arial" w:hAnsi="Arial" w:cs="Arial"/>
                              <w:i/>
                              <w:iCs/>
                              <w:sz w:val="16"/>
                              <w:szCs w:val="16"/>
                              <w:vertAlign w:val="subscript"/>
                            </w:rPr>
                            <w:t>2</w:t>
                          </w:r>
                          <w:r w:rsidRPr="00284F6C">
                            <w:rPr>
                              <w:rFonts w:ascii="Arial" w:hAnsi="Arial" w:cs="Arial"/>
                              <w:i/>
                              <w:iCs/>
                              <w:sz w:val="16"/>
                              <w:szCs w:val="16"/>
                            </w:rPr>
                            <w:t xml:space="preserve">: </w:t>
                          </w:r>
                          <w:r w:rsidRPr="00284F6C">
                            <w:rPr>
                              <w:rFonts w:ascii="Arial" w:hAnsi="Arial" w:cs="Arial"/>
                              <w:b/>
                              <w:bCs/>
                              <w:i/>
                              <w:iCs/>
                              <w:sz w:val="16"/>
                              <w:szCs w:val="16"/>
                            </w:rPr>
                            <w:t>9</w:t>
                          </w:r>
                          <w:r w:rsidR="00A430B5">
                            <w:rPr>
                              <w:rFonts w:ascii="Arial" w:hAnsi="Arial" w:cs="Arial"/>
                              <w:b/>
                              <w:bCs/>
                              <w:i/>
                              <w:iCs/>
                              <w:sz w:val="16"/>
                              <w:szCs w:val="16"/>
                            </w:rPr>
                            <w:t>7</w:t>
                          </w:r>
                          <w:r w:rsidRPr="00284F6C">
                            <w:rPr>
                              <w:rFonts w:ascii="Arial" w:hAnsi="Arial" w:cs="Arial"/>
                              <w:b/>
                              <w:bCs/>
                              <w:i/>
                              <w:iCs/>
                              <w:sz w:val="16"/>
                              <w:szCs w:val="16"/>
                            </w:rPr>
                            <w:t>%</w:t>
                          </w:r>
                          <w:r w:rsidR="00A430B5">
                            <w:rPr>
                              <w:rFonts w:ascii="Arial" w:hAnsi="Arial" w:cs="Arial"/>
                              <w:b/>
                              <w:bCs/>
                              <w:i/>
                              <w:iCs/>
                              <w:sz w:val="16"/>
                              <w:szCs w:val="16"/>
                            </w:rPr>
                            <w:t xml:space="preserve"> Room Air</w:t>
                          </w:r>
                        </w:p>
                        <w:p w14:paraId="2BFEA990" w14:textId="1DF2BECB" w:rsidR="0035541D" w:rsidRPr="00284F6C" w:rsidRDefault="0035541D" w:rsidP="00E9622F">
                          <w:pPr>
                            <w:jc w:val="center"/>
                            <w:textDirection w:val="btLr"/>
                            <w:rPr>
                              <w:rFonts w:ascii="Arial" w:hAnsi="Arial" w:cs="Arial"/>
                              <w:b/>
                              <w:bCs/>
                              <w:i/>
                              <w:iCs/>
                              <w:sz w:val="16"/>
                              <w:szCs w:val="16"/>
                            </w:rPr>
                          </w:pPr>
                          <w:r w:rsidRPr="00284F6C">
                            <w:rPr>
                              <w:rFonts w:ascii="Arial" w:hAnsi="Arial" w:cs="Arial"/>
                              <w:i/>
                              <w:iCs/>
                              <w:sz w:val="16"/>
                              <w:szCs w:val="16"/>
                            </w:rPr>
                            <w:t xml:space="preserve">Pain: </w:t>
                          </w:r>
                          <w:r w:rsidR="00090C0E">
                            <w:rPr>
                              <w:rFonts w:ascii="Arial" w:hAnsi="Arial" w:cs="Arial"/>
                              <w:b/>
                              <w:bCs/>
                              <w:i/>
                              <w:iCs/>
                              <w:sz w:val="16"/>
                              <w:szCs w:val="16"/>
                            </w:rPr>
                            <w:t>0</w:t>
                          </w:r>
                        </w:p>
                        <w:p w14:paraId="086DB8FA" w14:textId="191FCAC2" w:rsidR="0035541D" w:rsidRPr="00284F6C" w:rsidRDefault="0035541D" w:rsidP="0035541D">
                          <w:pPr>
                            <w:textDirection w:val="btLr"/>
                            <w:rPr>
                              <w:rFonts w:ascii="Arial" w:hAnsi="Arial" w:cs="Arial"/>
                              <w:i/>
                              <w:iCs/>
                              <w:sz w:val="16"/>
                              <w:szCs w:val="16"/>
                              <w:u w:val="single"/>
                            </w:rPr>
                          </w:pPr>
                          <w:r w:rsidRPr="00284F6C">
                            <w:rPr>
                              <w:rFonts w:ascii="Arial" w:hAnsi="Arial" w:cs="Arial"/>
                              <w:i/>
                              <w:iCs/>
                              <w:sz w:val="16"/>
                              <w:szCs w:val="16"/>
                              <w:u w:val="single"/>
                            </w:rPr>
                            <w:t>Chemistry</w:t>
                          </w:r>
                          <w:r w:rsidRPr="00284F6C">
                            <w:rPr>
                              <w:rFonts w:ascii="Arial" w:hAnsi="Arial" w:cs="Arial"/>
                              <w:i/>
                              <w:iCs/>
                              <w:sz w:val="16"/>
                              <w:szCs w:val="16"/>
                              <w:u w:val="single"/>
                            </w:rPr>
                            <w:tab/>
                          </w:r>
                          <w:r w:rsidR="00284F6C">
                            <w:rPr>
                              <w:rFonts w:ascii="Arial" w:hAnsi="Arial" w:cs="Arial"/>
                              <w:i/>
                              <w:iCs/>
                              <w:sz w:val="16"/>
                              <w:szCs w:val="16"/>
                              <w:u w:val="single"/>
                            </w:rPr>
                            <w:t>Others</w:t>
                          </w:r>
                          <w:r w:rsidRPr="00284F6C">
                            <w:rPr>
                              <w:rFonts w:ascii="Arial" w:hAnsi="Arial" w:cs="Arial"/>
                              <w:i/>
                              <w:iCs/>
                              <w:sz w:val="16"/>
                              <w:szCs w:val="16"/>
                              <w:u w:val="single"/>
                            </w:rPr>
                            <w:tab/>
                          </w:r>
                          <w:r w:rsidRPr="00284F6C">
                            <w:rPr>
                              <w:rFonts w:ascii="Arial" w:hAnsi="Arial" w:cs="Arial"/>
                              <w:i/>
                              <w:iCs/>
                              <w:sz w:val="16"/>
                              <w:szCs w:val="16"/>
                              <w:u w:val="single"/>
                            </w:rPr>
                            <w:tab/>
                            <w:t>Hematology</w:t>
                          </w:r>
                        </w:p>
                        <w:p w14:paraId="46D08E73" w14:textId="7C00A45B" w:rsidR="0035541D" w:rsidRPr="00284F6C" w:rsidRDefault="0035541D" w:rsidP="0035541D">
                          <w:pPr>
                            <w:textDirection w:val="btLr"/>
                            <w:rPr>
                              <w:rFonts w:ascii="Arial" w:hAnsi="Arial" w:cs="Arial"/>
                              <w:i/>
                              <w:iCs/>
                              <w:sz w:val="16"/>
                              <w:szCs w:val="16"/>
                            </w:rPr>
                          </w:pPr>
                          <w:r w:rsidRPr="00284F6C">
                            <w:rPr>
                              <w:rFonts w:ascii="Arial" w:hAnsi="Arial" w:cs="Arial"/>
                              <w:i/>
                              <w:iCs/>
                              <w:sz w:val="16"/>
                              <w:szCs w:val="16"/>
                            </w:rPr>
                            <w:t>Na: 1</w:t>
                          </w:r>
                          <w:r w:rsidR="00A430B5">
                            <w:rPr>
                              <w:rFonts w:ascii="Arial" w:hAnsi="Arial" w:cs="Arial"/>
                              <w:i/>
                              <w:iCs/>
                              <w:sz w:val="16"/>
                              <w:szCs w:val="16"/>
                            </w:rPr>
                            <w:t>3</w:t>
                          </w:r>
                          <w:r w:rsidR="00090C0E">
                            <w:rPr>
                              <w:rFonts w:ascii="Arial" w:hAnsi="Arial" w:cs="Arial"/>
                              <w:i/>
                              <w:iCs/>
                              <w:sz w:val="16"/>
                              <w:szCs w:val="16"/>
                            </w:rPr>
                            <w:t>9</w:t>
                          </w:r>
                          <w:r w:rsidR="00284F6C">
                            <w:rPr>
                              <w:rFonts w:ascii="Arial" w:hAnsi="Arial" w:cs="Arial"/>
                              <w:i/>
                              <w:iCs/>
                              <w:sz w:val="16"/>
                              <w:szCs w:val="16"/>
                            </w:rPr>
                            <w:tab/>
                          </w:r>
                          <w:r w:rsidR="00284F6C">
                            <w:rPr>
                              <w:rFonts w:ascii="Arial" w:hAnsi="Arial" w:cs="Arial"/>
                              <w:i/>
                              <w:iCs/>
                              <w:sz w:val="16"/>
                              <w:szCs w:val="16"/>
                            </w:rPr>
                            <w:tab/>
                            <w:t xml:space="preserve">TNI: </w:t>
                          </w:r>
                          <w:r w:rsidR="00090C0E">
                            <w:rPr>
                              <w:rFonts w:ascii="Arial" w:hAnsi="Arial" w:cs="Arial"/>
                              <w:i/>
                              <w:iCs/>
                              <w:sz w:val="16"/>
                              <w:szCs w:val="16"/>
                            </w:rPr>
                            <w:t>&lt;3</w:t>
                          </w:r>
                          <w:r w:rsidR="00284F6C">
                            <w:rPr>
                              <w:rFonts w:ascii="Arial" w:hAnsi="Arial" w:cs="Arial"/>
                              <w:i/>
                              <w:iCs/>
                              <w:sz w:val="16"/>
                              <w:szCs w:val="16"/>
                            </w:rPr>
                            <w:tab/>
                          </w:r>
                          <w:r w:rsidR="00284F6C">
                            <w:rPr>
                              <w:rFonts w:ascii="Arial" w:hAnsi="Arial" w:cs="Arial"/>
                              <w:i/>
                              <w:iCs/>
                              <w:sz w:val="16"/>
                              <w:szCs w:val="16"/>
                            </w:rPr>
                            <w:tab/>
                            <w:t xml:space="preserve">RBC: </w:t>
                          </w:r>
                          <w:r w:rsidR="00090C0E">
                            <w:rPr>
                              <w:rFonts w:ascii="Arial" w:hAnsi="Arial" w:cs="Arial"/>
                              <w:i/>
                              <w:iCs/>
                              <w:sz w:val="16"/>
                              <w:szCs w:val="16"/>
                            </w:rPr>
                            <w:t>4.46</w:t>
                          </w:r>
                        </w:p>
                        <w:p w14:paraId="610EC275" w14:textId="0B837BE9" w:rsidR="0035541D" w:rsidRPr="00284F6C" w:rsidRDefault="0035541D" w:rsidP="0035541D">
                          <w:pPr>
                            <w:textDirection w:val="btLr"/>
                            <w:rPr>
                              <w:rFonts w:ascii="Arial" w:hAnsi="Arial" w:cs="Arial"/>
                              <w:i/>
                              <w:iCs/>
                              <w:sz w:val="16"/>
                              <w:szCs w:val="16"/>
                            </w:rPr>
                          </w:pPr>
                          <w:r w:rsidRPr="00284F6C">
                            <w:rPr>
                              <w:rFonts w:ascii="Arial" w:hAnsi="Arial" w:cs="Arial"/>
                              <w:i/>
                              <w:iCs/>
                              <w:sz w:val="16"/>
                              <w:szCs w:val="16"/>
                            </w:rPr>
                            <w:t>K:</w:t>
                          </w:r>
                          <w:r w:rsidR="00A430B5">
                            <w:rPr>
                              <w:rFonts w:ascii="Arial" w:hAnsi="Arial" w:cs="Arial"/>
                              <w:i/>
                              <w:iCs/>
                              <w:sz w:val="16"/>
                              <w:szCs w:val="16"/>
                            </w:rPr>
                            <w:t xml:space="preserve"> 4.</w:t>
                          </w:r>
                          <w:r w:rsidR="00090C0E">
                            <w:rPr>
                              <w:rFonts w:ascii="Arial" w:hAnsi="Arial" w:cs="Arial"/>
                              <w:i/>
                              <w:iCs/>
                              <w:sz w:val="16"/>
                              <w:szCs w:val="16"/>
                            </w:rPr>
                            <w:t>1</w:t>
                          </w:r>
                          <w:r w:rsidR="00284F6C">
                            <w:rPr>
                              <w:rFonts w:ascii="Arial" w:hAnsi="Arial" w:cs="Arial"/>
                              <w:i/>
                              <w:iCs/>
                              <w:sz w:val="16"/>
                              <w:szCs w:val="16"/>
                            </w:rPr>
                            <w:tab/>
                          </w:r>
                          <w:r w:rsidR="00284F6C">
                            <w:rPr>
                              <w:rFonts w:ascii="Arial" w:hAnsi="Arial" w:cs="Arial"/>
                              <w:i/>
                              <w:iCs/>
                              <w:sz w:val="16"/>
                              <w:szCs w:val="16"/>
                            </w:rPr>
                            <w:tab/>
                            <w:t>CK-MB: N/A</w:t>
                          </w:r>
                          <w:r w:rsidR="00284F6C">
                            <w:rPr>
                              <w:rFonts w:ascii="Arial" w:hAnsi="Arial" w:cs="Arial"/>
                              <w:i/>
                              <w:iCs/>
                              <w:sz w:val="16"/>
                              <w:szCs w:val="16"/>
                            </w:rPr>
                            <w:tab/>
                            <w:t xml:space="preserve">Hgb: </w:t>
                          </w:r>
                          <w:r w:rsidR="00090C0E">
                            <w:rPr>
                              <w:rFonts w:ascii="Arial" w:hAnsi="Arial" w:cs="Arial"/>
                              <w:i/>
                              <w:iCs/>
                              <w:sz w:val="16"/>
                              <w:szCs w:val="16"/>
                            </w:rPr>
                            <w:t>12.2</w:t>
                          </w:r>
                        </w:p>
                        <w:p w14:paraId="5B727468" w14:textId="503A3E33" w:rsidR="0035541D" w:rsidRPr="00284F6C" w:rsidRDefault="0035541D" w:rsidP="0035541D">
                          <w:pPr>
                            <w:textDirection w:val="btLr"/>
                            <w:rPr>
                              <w:rFonts w:ascii="Arial" w:hAnsi="Arial" w:cs="Arial"/>
                              <w:i/>
                              <w:iCs/>
                              <w:sz w:val="16"/>
                              <w:szCs w:val="16"/>
                            </w:rPr>
                          </w:pPr>
                          <w:r w:rsidRPr="00284F6C">
                            <w:rPr>
                              <w:rFonts w:ascii="Arial" w:hAnsi="Arial" w:cs="Arial"/>
                              <w:i/>
                              <w:iCs/>
                              <w:sz w:val="16"/>
                              <w:szCs w:val="16"/>
                            </w:rPr>
                            <w:t>Cl: 1</w:t>
                          </w:r>
                          <w:r w:rsidR="00090C0E">
                            <w:rPr>
                              <w:rFonts w:ascii="Arial" w:hAnsi="Arial" w:cs="Arial"/>
                              <w:i/>
                              <w:iCs/>
                              <w:sz w:val="16"/>
                              <w:szCs w:val="16"/>
                            </w:rPr>
                            <w:t>11</w:t>
                          </w:r>
                          <w:r w:rsidR="00284F6C">
                            <w:rPr>
                              <w:rFonts w:ascii="Arial" w:hAnsi="Arial" w:cs="Arial"/>
                              <w:i/>
                              <w:iCs/>
                              <w:sz w:val="16"/>
                              <w:szCs w:val="16"/>
                            </w:rPr>
                            <w:tab/>
                          </w:r>
                          <w:r w:rsidR="00284F6C">
                            <w:rPr>
                              <w:rFonts w:ascii="Arial" w:hAnsi="Arial" w:cs="Arial"/>
                              <w:i/>
                              <w:iCs/>
                              <w:sz w:val="16"/>
                              <w:szCs w:val="16"/>
                            </w:rPr>
                            <w:tab/>
                            <w:t xml:space="preserve">INR: </w:t>
                          </w:r>
                          <w:r w:rsidR="00A430B5">
                            <w:rPr>
                              <w:rFonts w:ascii="Arial" w:hAnsi="Arial" w:cs="Arial"/>
                              <w:i/>
                              <w:iCs/>
                              <w:sz w:val="16"/>
                              <w:szCs w:val="16"/>
                            </w:rPr>
                            <w:t>N/A</w:t>
                          </w:r>
                          <w:r w:rsidR="00284F6C">
                            <w:rPr>
                              <w:rFonts w:ascii="Arial" w:hAnsi="Arial" w:cs="Arial"/>
                              <w:i/>
                              <w:iCs/>
                              <w:sz w:val="16"/>
                              <w:szCs w:val="16"/>
                            </w:rPr>
                            <w:tab/>
                          </w:r>
                          <w:r w:rsidR="00284F6C">
                            <w:rPr>
                              <w:rFonts w:ascii="Arial" w:hAnsi="Arial" w:cs="Arial"/>
                              <w:i/>
                              <w:iCs/>
                              <w:sz w:val="16"/>
                              <w:szCs w:val="16"/>
                            </w:rPr>
                            <w:tab/>
                            <w:t xml:space="preserve">Hct: </w:t>
                          </w:r>
                          <w:r w:rsidR="00090C0E">
                            <w:rPr>
                              <w:rFonts w:ascii="Arial" w:hAnsi="Arial" w:cs="Arial"/>
                              <w:i/>
                              <w:iCs/>
                              <w:sz w:val="16"/>
                              <w:szCs w:val="16"/>
                            </w:rPr>
                            <w:t>37.3</w:t>
                          </w:r>
                          <w:r w:rsidR="00284F6C">
                            <w:rPr>
                              <w:rFonts w:ascii="Arial" w:hAnsi="Arial" w:cs="Arial"/>
                              <w:i/>
                              <w:iCs/>
                              <w:sz w:val="16"/>
                              <w:szCs w:val="16"/>
                            </w:rPr>
                            <w:t>%</w:t>
                          </w:r>
                        </w:p>
                        <w:p w14:paraId="61C09007" w14:textId="1DB53B6E" w:rsidR="0035541D" w:rsidRPr="00284F6C" w:rsidRDefault="0035541D" w:rsidP="0035541D">
                          <w:pPr>
                            <w:textDirection w:val="btLr"/>
                            <w:rPr>
                              <w:rFonts w:ascii="Arial" w:hAnsi="Arial" w:cs="Arial"/>
                              <w:i/>
                              <w:iCs/>
                              <w:sz w:val="16"/>
                              <w:szCs w:val="16"/>
                            </w:rPr>
                          </w:pPr>
                          <w:r w:rsidRPr="00284F6C">
                            <w:rPr>
                              <w:rFonts w:ascii="Arial" w:hAnsi="Arial" w:cs="Arial"/>
                              <w:i/>
                              <w:iCs/>
                              <w:sz w:val="16"/>
                              <w:szCs w:val="16"/>
                            </w:rPr>
                            <w:t>CO</w:t>
                          </w:r>
                          <w:r w:rsidRPr="00284F6C">
                            <w:rPr>
                              <w:rFonts w:ascii="Arial" w:hAnsi="Arial" w:cs="Arial"/>
                              <w:i/>
                              <w:iCs/>
                              <w:sz w:val="16"/>
                              <w:szCs w:val="16"/>
                              <w:vertAlign w:val="subscript"/>
                            </w:rPr>
                            <w:t>2</w:t>
                          </w:r>
                          <w:r w:rsidRPr="00284F6C">
                            <w:rPr>
                              <w:rFonts w:ascii="Arial" w:hAnsi="Arial" w:cs="Arial"/>
                              <w:i/>
                              <w:iCs/>
                              <w:sz w:val="16"/>
                              <w:szCs w:val="16"/>
                            </w:rPr>
                            <w:t xml:space="preserve">: </w:t>
                          </w:r>
                          <w:r w:rsidR="00090C0E">
                            <w:rPr>
                              <w:rFonts w:ascii="Arial" w:hAnsi="Arial" w:cs="Arial"/>
                              <w:i/>
                              <w:iCs/>
                              <w:sz w:val="16"/>
                              <w:szCs w:val="16"/>
                            </w:rPr>
                            <w:t>23</w:t>
                          </w:r>
                          <w:r w:rsidR="00284F6C">
                            <w:rPr>
                              <w:rFonts w:ascii="Arial" w:hAnsi="Arial" w:cs="Arial"/>
                              <w:i/>
                              <w:iCs/>
                              <w:sz w:val="16"/>
                              <w:szCs w:val="16"/>
                            </w:rPr>
                            <w:tab/>
                          </w:r>
                          <w:r w:rsidR="00284F6C">
                            <w:rPr>
                              <w:rFonts w:ascii="Arial" w:hAnsi="Arial" w:cs="Arial"/>
                              <w:i/>
                              <w:iCs/>
                              <w:sz w:val="16"/>
                              <w:szCs w:val="16"/>
                            </w:rPr>
                            <w:tab/>
                            <w:t xml:space="preserve">PT: </w:t>
                          </w:r>
                          <w:r w:rsidR="00A430B5">
                            <w:rPr>
                              <w:rFonts w:ascii="Arial" w:hAnsi="Arial" w:cs="Arial"/>
                              <w:i/>
                              <w:iCs/>
                              <w:sz w:val="16"/>
                              <w:szCs w:val="16"/>
                            </w:rPr>
                            <w:t>N/A</w:t>
                          </w:r>
                          <w:r w:rsidR="00284F6C">
                            <w:rPr>
                              <w:rFonts w:ascii="Arial" w:hAnsi="Arial" w:cs="Arial"/>
                              <w:i/>
                              <w:iCs/>
                              <w:sz w:val="16"/>
                              <w:szCs w:val="16"/>
                            </w:rPr>
                            <w:tab/>
                          </w:r>
                          <w:r w:rsidR="00284F6C">
                            <w:rPr>
                              <w:rFonts w:ascii="Arial" w:hAnsi="Arial" w:cs="Arial"/>
                              <w:i/>
                              <w:iCs/>
                              <w:sz w:val="16"/>
                              <w:szCs w:val="16"/>
                            </w:rPr>
                            <w:tab/>
                            <w:t xml:space="preserve">Platelets: </w:t>
                          </w:r>
                          <w:r w:rsidR="00090C0E">
                            <w:rPr>
                              <w:rFonts w:ascii="Arial" w:hAnsi="Arial" w:cs="Arial"/>
                              <w:i/>
                              <w:iCs/>
                              <w:sz w:val="16"/>
                              <w:szCs w:val="16"/>
                            </w:rPr>
                            <w:t>156</w:t>
                          </w:r>
                        </w:p>
                        <w:p w14:paraId="55F20807" w14:textId="3F174492" w:rsidR="0035541D" w:rsidRPr="00284F6C" w:rsidRDefault="0035541D" w:rsidP="0035541D">
                          <w:pPr>
                            <w:textDirection w:val="btLr"/>
                            <w:rPr>
                              <w:rFonts w:ascii="Arial" w:hAnsi="Arial" w:cs="Arial"/>
                              <w:i/>
                              <w:iCs/>
                              <w:sz w:val="16"/>
                              <w:szCs w:val="16"/>
                            </w:rPr>
                          </w:pPr>
                          <w:r w:rsidRPr="00284F6C">
                            <w:rPr>
                              <w:rFonts w:ascii="Arial" w:hAnsi="Arial" w:cs="Arial"/>
                              <w:i/>
                              <w:iCs/>
                              <w:sz w:val="16"/>
                              <w:szCs w:val="16"/>
                            </w:rPr>
                            <w:t xml:space="preserve">Glu: </w:t>
                          </w:r>
                          <w:r w:rsidR="00090C0E" w:rsidRPr="00090C0E">
                            <w:rPr>
                              <w:rFonts w:ascii="Arial" w:hAnsi="Arial" w:cs="Arial"/>
                              <w:b/>
                              <w:bCs/>
                              <w:i/>
                              <w:iCs/>
                              <w:sz w:val="16"/>
                              <w:szCs w:val="16"/>
                            </w:rPr>
                            <w:t>228</w:t>
                          </w:r>
                          <w:r w:rsidR="00284F6C">
                            <w:rPr>
                              <w:rFonts w:ascii="Arial" w:hAnsi="Arial" w:cs="Arial"/>
                              <w:i/>
                              <w:iCs/>
                              <w:sz w:val="16"/>
                              <w:szCs w:val="16"/>
                            </w:rPr>
                            <w:tab/>
                          </w:r>
                          <w:r w:rsidR="00284F6C">
                            <w:rPr>
                              <w:rFonts w:ascii="Arial" w:hAnsi="Arial" w:cs="Arial"/>
                              <w:i/>
                              <w:iCs/>
                              <w:sz w:val="16"/>
                              <w:szCs w:val="16"/>
                            </w:rPr>
                            <w:tab/>
                            <w:t xml:space="preserve">PTT: </w:t>
                          </w:r>
                          <w:r w:rsidR="00A430B5">
                            <w:rPr>
                              <w:rFonts w:ascii="Arial" w:hAnsi="Arial" w:cs="Arial"/>
                              <w:i/>
                              <w:iCs/>
                              <w:sz w:val="16"/>
                              <w:szCs w:val="16"/>
                            </w:rPr>
                            <w:t>N/A</w:t>
                          </w:r>
                          <w:r w:rsidR="00284F6C">
                            <w:rPr>
                              <w:rFonts w:ascii="Arial" w:hAnsi="Arial" w:cs="Arial"/>
                              <w:i/>
                              <w:iCs/>
                              <w:sz w:val="16"/>
                              <w:szCs w:val="16"/>
                            </w:rPr>
                            <w:tab/>
                          </w:r>
                          <w:r w:rsidR="00284F6C">
                            <w:rPr>
                              <w:rFonts w:ascii="Arial" w:hAnsi="Arial" w:cs="Arial"/>
                              <w:i/>
                              <w:iCs/>
                              <w:sz w:val="16"/>
                              <w:szCs w:val="16"/>
                            </w:rPr>
                            <w:tab/>
                            <w:t xml:space="preserve">WBC: </w:t>
                          </w:r>
                          <w:r w:rsidR="00090C0E">
                            <w:rPr>
                              <w:rFonts w:ascii="Arial" w:hAnsi="Arial" w:cs="Arial"/>
                              <w:i/>
                              <w:iCs/>
                              <w:sz w:val="16"/>
                              <w:szCs w:val="16"/>
                            </w:rPr>
                            <w:t>4.67</w:t>
                          </w:r>
                        </w:p>
                        <w:p w14:paraId="3A436453" w14:textId="64323F50" w:rsidR="0035541D" w:rsidRPr="00284F6C" w:rsidRDefault="0035541D" w:rsidP="0035541D">
                          <w:pPr>
                            <w:textDirection w:val="btLr"/>
                            <w:rPr>
                              <w:rFonts w:ascii="Arial" w:hAnsi="Arial" w:cs="Arial"/>
                              <w:i/>
                              <w:iCs/>
                              <w:sz w:val="16"/>
                              <w:szCs w:val="16"/>
                            </w:rPr>
                          </w:pPr>
                          <w:r w:rsidRPr="00284F6C">
                            <w:rPr>
                              <w:rFonts w:ascii="Arial" w:hAnsi="Arial" w:cs="Arial"/>
                              <w:i/>
                              <w:iCs/>
                              <w:sz w:val="16"/>
                              <w:szCs w:val="16"/>
                            </w:rPr>
                            <w:t xml:space="preserve">BUN: </w:t>
                          </w:r>
                          <w:r w:rsidR="00A430B5">
                            <w:rPr>
                              <w:rFonts w:ascii="Arial" w:hAnsi="Arial" w:cs="Arial"/>
                              <w:i/>
                              <w:iCs/>
                              <w:sz w:val="16"/>
                              <w:szCs w:val="16"/>
                            </w:rPr>
                            <w:t>1</w:t>
                          </w:r>
                          <w:r w:rsidR="00090C0E">
                            <w:rPr>
                              <w:rFonts w:ascii="Arial" w:hAnsi="Arial" w:cs="Arial"/>
                              <w:i/>
                              <w:iCs/>
                              <w:sz w:val="16"/>
                              <w:szCs w:val="16"/>
                            </w:rPr>
                            <w:t>3</w:t>
                          </w:r>
                          <w:r w:rsidR="00284F6C">
                            <w:rPr>
                              <w:rFonts w:ascii="Arial" w:hAnsi="Arial" w:cs="Arial"/>
                              <w:i/>
                              <w:iCs/>
                              <w:sz w:val="16"/>
                              <w:szCs w:val="16"/>
                            </w:rPr>
                            <w:tab/>
                          </w:r>
                          <w:r w:rsidR="00284F6C">
                            <w:rPr>
                              <w:rFonts w:ascii="Arial" w:hAnsi="Arial" w:cs="Arial"/>
                              <w:i/>
                              <w:iCs/>
                              <w:sz w:val="16"/>
                              <w:szCs w:val="16"/>
                            </w:rPr>
                            <w:tab/>
                            <w:t xml:space="preserve">Lactic: </w:t>
                          </w:r>
                          <w:r w:rsidR="00090C0E">
                            <w:rPr>
                              <w:rFonts w:ascii="Arial" w:hAnsi="Arial" w:cs="Arial"/>
                              <w:i/>
                              <w:iCs/>
                              <w:sz w:val="16"/>
                              <w:szCs w:val="16"/>
                            </w:rPr>
                            <w:t>N/A</w:t>
                          </w:r>
                          <w:r w:rsidR="00284F6C">
                            <w:rPr>
                              <w:rFonts w:ascii="Arial" w:hAnsi="Arial" w:cs="Arial"/>
                              <w:i/>
                              <w:iCs/>
                              <w:sz w:val="16"/>
                              <w:szCs w:val="16"/>
                            </w:rPr>
                            <w:tab/>
                            <w:t xml:space="preserve">Neutrophils: </w:t>
                          </w:r>
                          <w:r w:rsidR="00620DD0">
                            <w:rPr>
                              <w:rFonts w:ascii="Arial" w:hAnsi="Arial" w:cs="Arial"/>
                              <w:i/>
                              <w:iCs/>
                              <w:sz w:val="16"/>
                              <w:szCs w:val="16"/>
                            </w:rPr>
                            <w:t>48</w:t>
                          </w:r>
                          <w:r w:rsidR="00A430B5">
                            <w:rPr>
                              <w:rFonts w:ascii="Arial" w:hAnsi="Arial" w:cs="Arial"/>
                              <w:i/>
                              <w:iCs/>
                              <w:sz w:val="16"/>
                              <w:szCs w:val="16"/>
                            </w:rPr>
                            <w:t>.3</w:t>
                          </w:r>
                          <w:r w:rsidR="00284F6C">
                            <w:rPr>
                              <w:rFonts w:ascii="Arial" w:hAnsi="Arial" w:cs="Arial"/>
                              <w:i/>
                              <w:iCs/>
                              <w:sz w:val="16"/>
                              <w:szCs w:val="16"/>
                            </w:rPr>
                            <w:t>%</w:t>
                          </w:r>
                        </w:p>
                        <w:p w14:paraId="4051997A" w14:textId="71A42601" w:rsidR="0035541D" w:rsidRPr="00284F6C" w:rsidRDefault="0035541D" w:rsidP="0035541D">
                          <w:pPr>
                            <w:textDirection w:val="btLr"/>
                            <w:rPr>
                              <w:rFonts w:ascii="Arial" w:hAnsi="Arial" w:cs="Arial"/>
                              <w:i/>
                              <w:iCs/>
                              <w:sz w:val="16"/>
                              <w:szCs w:val="16"/>
                            </w:rPr>
                          </w:pPr>
                          <w:proofErr w:type="spellStart"/>
                          <w:r w:rsidRPr="00284F6C">
                            <w:rPr>
                              <w:rFonts w:ascii="Arial" w:hAnsi="Arial" w:cs="Arial"/>
                              <w:i/>
                              <w:iCs/>
                              <w:sz w:val="16"/>
                              <w:szCs w:val="16"/>
                            </w:rPr>
                            <w:t>Crea</w:t>
                          </w:r>
                          <w:proofErr w:type="spellEnd"/>
                          <w:r w:rsidRPr="00284F6C">
                            <w:rPr>
                              <w:rFonts w:ascii="Arial" w:hAnsi="Arial" w:cs="Arial"/>
                              <w:i/>
                              <w:iCs/>
                              <w:sz w:val="16"/>
                              <w:szCs w:val="16"/>
                            </w:rPr>
                            <w:t xml:space="preserve">: </w:t>
                          </w:r>
                          <w:r w:rsidR="00090C0E">
                            <w:rPr>
                              <w:rFonts w:ascii="Arial" w:hAnsi="Arial" w:cs="Arial"/>
                              <w:i/>
                              <w:iCs/>
                              <w:sz w:val="16"/>
                              <w:szCs w:val="16"/>
                            </w:rPr>
                            <w:t>1.04</w:t>
                          </w:r>
                          <w:r w:rsidR="00284F6C">
                            <w:rPr>
                              <w:rFonts w:ascii="Arial" w:hAnsi="Arial" w:cs="Arial"/>
                              <w:i/>
                              <w:iCs/>
                              <w:sz w:val="16"/>
                              <w:szCs w:val="16"/>
                            </w:rPr>
                            <w:tab/>
                            <w:t xml:space="preserve">HA1c: </w:t>
                          </w:r>
                          <w:r w:rsidR="00C47907">
                            <w:rPr>
                              <w:rFonts w:ascii="Arial" w:hAnsi="Arial" w:cs="Arial"/>
                              <w:i/>
                              <w:iCs/>
                              <w:sz w:val="16"/>
                              <w:szCs w:val="16"/>
                            </w:rPr>
                            <w:t>N/A</w:t>
                          </w:r>
                          <w:r w:rsidR="00284F6C">
                            <w:rPr>
                              <w:rFonts w:ascii="Arial" w:hAnsi="Arial" w:cs="Arial"/>
                              <w:i/>
                              <w:iCs/>
                              <w:sz w:val="16"/>
                              <w:szCs w:val="16"/>
                            </w:rPr>
                            <w:tab/>
                            <w:t xml:space="preserve">Lymphocytes: </w:t>
                          </w:r>
                          <w:r w:rsidR="00620DD0">
                            <w:rPr>
                              <w:rFonts w:ascii="Arial" w:hAnsi="Arial" w:cs="Arial"/>
                              <w:i/>
                              <w:iCs/>
                              <w:sz w:val="16"/>
                              <w:szCs w:val="16"/>
                            </w:rPr>
                            <w:t>42</w:t>
                          </w:r>
                          <w:r w:rsidR="00A430B5">
                            <w:rPr>
                              <w:rFonts w:ascii="Arial" w:hAnsi="Arial" w:cs="Arial"/>
                              <w:i/>
                              <w:iCs/>
                              <w:sz w:val="16"/>
                              <w:szCs w:val="16"/>
                            </w:rPr>
                            <w:t>.</w:t>
                          </w:r>
                          <w:r w:rsidR="00620DD0">
                            <w:rPr>
                              <w:rFonts w:ascii="Arial" w:hAnsi="Arial" w:cs="Arial"/>
                              <w:i/>
                              <w:iCs/>
                              <w:sz w:val="16"/>
                              <w:szCs w:val="16"/>
                            </w:rPr>
                            <w:t>8</w:t>
                          </w:r>
                          <w:r w:rsidR="00284F6C">
                            <w:rPr>
                              <w:rFonts w:ascii="Arial" w:hAnsi="Arial" w:cs="Arial"/>
                              <w:i/>
                              <w:iCs/>
                              <w:sz w:val="16"/>
                              <w:szCs w:val="16"/>
                            </w:rPr>
                            <w:t>%</w:t>
                          </w:r>
                        </w:p>
                        <w:p w14:paraId="7EAD88C4" w14:textId="33212F97" w:rsidR="0035541D" w:rsidRPr="00284F6C" w:rsidRDefault="0035541D" w:rsidP="0035541D">
                          <w:pPr>
                            <w:textDirection w:val="btLr"/>
                            <w:rPr>
                              <w:rFonts w:ascii="Arial" w:hAnsi="Arial" w:cs="Arial"/>
                              <w:i/>
                              <w:iCs/>
                              <w:sz w:val="16"/>
                              <w:szCs w:val="16"/>
                            </w:rPr>
                          </w:pPr>
                          <w:r w:rsidRPr="00284F6C">
                            <w:rPr>
                              <w:rFonts w:ascii="Arial" w:hAnsi="Arial" w:cs="Arial"/>
                              <w:i/>
                              <w:iCs/>
                              <w:sz w:val="16"/>
                              <w:szCs w:val="16"/>
                            </w:rPr>
                            <w:t xml:space="preserve">Albumin: </w:t>
                          </w:r>
                          <w:r w:rsidR="00C47907">
                            <w:rPr>
                              <w:rFonts w:ascii="Arial" w:hAnsi="Arial" w:cs="Arial"/>
                              <w:i/>
                              <w:iCs/>
                              <w:sz w:val="16"/>
                              <w:szCs w:val="16"/>
                            </w:rPr>
                            <w:t>2.</w:t>
                          </w:r>
                          <w:r w:rsidR="00090C0E">
                            <w:rPr>
                              <w:rFonts w:ascii="Arial" w:hAnsi="Arial" w:cs="Arial"/>
                              <w:i/>
                              <w:iCs/>
                              <w:sz w:val="16"/>
                              <w:szCs w:val="16"/>
                            </w:rPr>
                            <w:t>9</w:t>
                          </w:r>
                          <w:r w:rsidR="00284F6C">
                            <w:rPr>
                              <w:rFonts w:ascii="Arial" w:hAnsi="Arial" w:cs="Arial"/>
                              <w:i/>
                              <w:iCs/>
                              <w:sz w:val="16"/>
                              <w:szCs w:val="16"/>
                            </w:rPr>
                            <w:tab/>
                          </w:r>
                          <w:r w:rsidR="00284F6C">
                            <w:rPr>
                              <w:rFonts w:ascii="Arial" w:hAnsi="Arial" w:cs="Arial"/>
                              <w:i/>
                              <w:iCs/>
                              <w:sz w:val="16"/>
                              <w:szCs w:val="16"/>
                            </w:rPr>
                            <w:tab/>
                          </w:r>
                          <w:r w:rsidR="00284F6C" w:rsidRPr="00284F6C">
                            <w:rPr>
                              <w:rFonts w:ascii="Arial" w:hAnsi="Arial" w:cs="Arial"/>
                              <w:i/>
                              <w:iCs/>
                              <w:sz w:val="16"/>
                              <w:szCs w:val="16"/>
                            </w:rPr>
                            <w:tab/>
                          </w:r>
                          <w:r w:rsidR="00284F6C">
                            <w:rPr>
                              <w:rFonts w:ascii="Arial" w:hAnsi="Arial" w:cs="Arial"/>
                              <w:i/>
                              <w:iCs/>
                              <w:sz w:val="16"/>
                              <w:szCs w:val="16"/>
                            </w:rPr>
                            <w:t xml:space="preserve">Monocytes: </w:t>
                          </w:r>
                          <w:r w:rsidR="00620DD0">
                            <w:rPr>
                              <w:rFonts w:ascii="Arial" w:hAnsi="Arial" w:cs="Arial"/>
                              <w:i/>
                              <w:iCs/>
                              <w:sz w:val="16"/>
                              <w:szCs w:val="16"/>
                            </w:rPr>
                            <w:t>6</w:t>
                          </w:r>
                          <w:r w:rsidR="00A430B5">
                            <w:rPr>
                              <w:rFonts w:ascii="Arial" w:hAnsi="Arial" w:cs="Arial"/>
                              <w:i/>
                              <w:iCs/>
                              <w:sz w:val="16"/>
                              <w:szCs w:val="16"/>
                            </w:rPr>
                            <w:t>.</w:t>
                          </w:r>
                          <w:r w:rsidR="00620DD0">
                            <w:rPr>
                              <w:rFonts w:ascii="Arial" w:hAnsi="Arial" w:cs="Arial"/>
                              <w:i/>
                              <w:iCs/>
                              <w:sz w:val="16"/>
                              <w:szCs w:val="16"/>
                            </w:rPr>
                            <w:t>4</w:t>
                          </w:r>
                          <w:r w:rsidR="00284F6C">
                            <w:rPr>
                              <w:rFonts w:ascii="Arial" w:hAnsi="Arial" w:cs="Arial"/>
                              <w:i/>
                              <w:iCs/>
                              <w:sz w:val="16"/>
                              <w:szCs w:val="16"/>
                            </w:rPr>
                            <w:t>%</w:t>
                          </w:r>
                        </w:p>
                        <w:p w14:paraId="4AF9E9DF" w14:textId="4E5EBCA1" w:rsidR="0035541D" w:rsidRPr="00284F6C" w:rsidRDefault="0035541D" w:rsidP="0035541D">
                          <w:pPr>
                            <w:textDirection w:val="btLr"/>
                            <w:rPr>
                              <w:rFonts w:ascii="Arial" w:hAnsi="Arial" w:cs="Arial"/>
                              <w:i/>
                              <w:iCs/>
                              <w:sz w:val="16"/>
                              <w:szCs w:val="16"/>
                            </w:rPr>
                          </w:pPr>
                          <w:r w:rsidRPr="00284F6C">
                            <w:rPr>
                              <w:rFonts w:ascii="Arial" w:hAnsi="Arial" w:cs="Arial"/>
                              <w:i/>
                              <w:iCs/>
                              <w:sz w:val="16"/>
                              <w:szCs w:val="16"/>
                            </w:rPr>
                            <w:t xml:space="preserve">Ca: </w:t>
                          </w:r>
                          <w:r w:rsidR="00090C0E">
                            <w:rPr>
                              <w:rFonts w:ascii="Arial" w:hAnsi="Arial" w:cs="Arial"/>
                              <w:i/>
                              <w:iCs/>
                              <w:sz w:val="16"/>
                              <w:szCs w:val="16"/>
                            </w:rPr>
                            <w:t>9.2</w:t>
                          </w:r>
                          <w:r w:rsidR="00284F6C">
                            <w:rPr>
                              <w:rFonts w:ascii="Arial" w:hAnsi="Arial" w:cs="Arial"/>
                              <w:i/>
                              <w:iCs/>
                              <w:sz w:val="16"/>
                              <w:szCs w:val="16"/>
                            </w:rPr>
                            <w:tab/>
                          </w:r>
                          <w:r w:rsidR="00284F6C">
                            <w:rPr>
                              <w:rFonts w:ascii="Arial" w:hAnsi="Arial" w:cs="Arial"/>
                              <w:i/>
                              <w:iCs/>
                              <w:sz w:val="16"/>
                              <w:szCs w:val="16"/>
                            </w:rPr>
                            <w:tab/>
                          </w:r>
                          <w:r w:rsidR="00284F6C" w:rsidRPr="00284F6C">
                            <w:rPr>
                              <w:rFonts w:ascii="Arial" w:hAnsi="Arial" w:cs="Arial"/>
                              <w:i/>
                              <w:iCs/>
                              <w:sz w:val="16"/>
                              <w:szCs w:val="16"/>
                            </w:rPr>
                            <w:tab/>
                          </w:r>
                          <w:r w:rsidR="00284F6C">
                            <w:rPr>
                              <w:rFonts w:ascii="Arial" w:hAnsi="Arial" w:cs="Arial"/>
                              <w:i/>
                              <w:iCs/>
                              <w:sz w:val="16"/>
                              <w:szCs w:val="16"/>
                            </w:rPr>
                            <w:tab/>
                            <w:t xml:space="preserve">Eosinophils: </w:t>
                          </w:r>
                          <w:r w:rsidR="00620DD0">
                            <w:rPr>
                              <w:rFonts w:ascii="Arial" w:hAnsi="Arial" w:cs="Arial"/>
                              <w:i/>
                              <w:iCs/>
                              <w:sz w:val="16"/>
                              <w:szCs w:val="16"/>
                            </w:rPr>
                            <w:t>4</w:t>
                          </w:r>
                          <w:r w:rsidR="00A430B5">
                            <w:rPr>
                              <w:rFonts w:ascii="Arial" w:hAnsi="Arial" w:cs="Arial"/>
                              <w:i/>
                              <w:iCs/>
                              <w:sz w:val="16"/>
                              <w:szCs w:val="16"/>
                            </w:rPr>
                            <w:t>.</w:t>
                          </w:r>
                          <w:r w:rsidR="00620DD0">
                            <w:rPr>
                              <w:rFonts w:ascii="Arial" w:hAnsi="Arial" w:cs="Arial"/>
                              <w:i/>
                              <w:iCs/>
                              <w:sz w:val="16"/>
                              <w:szCs w:val="16"/>
                            </w:rPr>
                            <w:t>3</w:t>
                          </w:r>
                          <w:r w:rsidR="00284F6C">
                            <w:rPr>
                              <w:rFonts w:ascii="Arial" w:hAnsi="Arial" w:cs="Arial"/>
                              <w:i/>
                              <w:iCs/>
                              <w:sz w:val="16"/>
                              <w:szCs w:val="16"/>
                            </w:rPr>
                            <w:t>%</w:t>
                          </w:r>
                        </w:p>
                        <w:p w14:paraId="6AE705A1" w14:textId="0EBF0D71" w:rsidR="0035541D" w:rsidRPr="00284F6C" w:rsidRDefault="0035541D" w:rsidP="0035541D">
                          <w:pPr>
                            <w:textDirection w:val="btLr"/>
                            <w:rPr>
                              <w:rFonts w:ascii="Arial" w:hAnsi="Arial" w:cs="Arial"/>
                              <w:i/>
                              <w:iCs/>
                              <w:sz w:val="16"/>
                              <w:szCs w:val="16"/>
                            </w:rPr>
                          </w:pPr>
                          <w:r w:rsidRPr="00284F6C">
                            <w:rPr>
                              <w:rFonts w:ascii="Arial" w:hAnsi="Arial" w:cs="Arial"/>
                              <w:i/>
                              <w:iCs/>
                              <w:sz w:val="16"/>
                              <w:szCs w:val="16"/>
                            </w:rPr>
                            <w:t>Mg: 1.</w:t>
                          </w:r>
                          <w:r w:rsidR="00090C0E">
                            <w:rPr>
                              <w:rFonts w:ascii="Arial" w:hAnsi="Arial" w:cs="Arial"/>
                              <w:i/>
                              <w:iCs/>
                              <w:sz w:val="16"/>
                              <w:szCs w:val="16"/>
                            </w:rPr>
                            <w:t>9</w:t>
                          </w:r>
                          <w:r w:rsidR="00284F6C">
                            <w:rPr>
                              <w:rFonts w:ascii="Arial" w:hAnsi="Arial" w:cs="Arial"/>
                              <w:i/>
                              <w:iCs/>
                              <w:sz w:val="16"/>
                              <w:szCs w:val="16"/>
                            </w:rPr>
                            <w:tab/>
                          </w:r>
                          <w:r w:rsidR="00284F6C">
                            <w:rPr>
                              <w:rFonts w:ascii="Arial" w:hAnsi="Arial" w:cs="Arial"/>
                              <w:i/>
                              <w:iCs/>
                              <w:sz w:val="16"/>
                              <w:szCs w:val="16"/>
                            </w:rPr>
                            <w:tab/>
                          </w:r>
                          <w:r w:rsidR="00284F6C">
                            <w:rPr>
                              <w:rFonts w:ascii="Arial" w:hAnsi="Arial" w:cs="Arial"/>
                              <w:i/>
                              <w:iCs/>
                              <w:sz w:val="16"/>
                              <w:szCs w:val="16"/>
                            </w:rPr>
                            <w:tab/>
                          </w:r>
                          <w:r w:rsidR="00284F6C">
                            <w:rPr>
                              <w:rFonts w:ascii="Arial" w:hAnsi="Arial" w:cs="Arial"/>
                              <w:i/>
                              <w:iCs/>
                              <w:sz w:val="16"/>
                              <w:szCs w:val="16"/>
                            </w:rPr>
                            <w:tab/>
                            <w:t>Bands: N/A</w:t>
                          </w:r>
                        </w:p>
                        <w:p w14:paraId="2B46AAC7" w14:textId="09A98E2E" w:rsidR="0035541D" w:rsidRPr="00284F6C" w:rsidRDefault="0035541D" w:rsidP="0035541D">
                          <w:pPr>
                            <w:textDirection w:val="btLr"/>
                            <w:rPr>
                              <w:rFonts w:ascii="Arial" w:hAnsi="Arial" w:cs="Arial"/>
                              <w:i/>
                              <w:iCs/>
                              <w:sz w:val="16"/>
                              <w:szCs w:val="16"/>
                            </w:rPr>
                          </w:pPr>
                          <w:r w:rsidRPr="00284F6C">
                            <w:rPr>
                              <w:rFonts w:ascii="Arial" w:hAnsi="Arial" w:cs="Arial"/>
                              <w:i/>
                              <w:iCs/>
                              <w:sz w:val="16"/>
                              <w:szCs w:val="16"/>
                            </w:rPr>
                            <w:t>Phos: N/A</w:t>
                          </w:r>
                          <w:r w:rsidR="00284F6C">
                            <w:rPr>
                              <w:rFonts w:ascii="Arial" w:hAnsi="Arial" w:cs="Arial"/>
                              <w:i/>
                              <w:iCs/>
                              <w:sz w:val="16"/>
                              <w:szCs w:val="16"/>
                            </w:rPr>
                            <w:tab/>
                          </w:r>
                          <w:r w:rsidR="00284F6C" w:rsidRPr="00284F6C">
                            <w:rPr>
                              <w:rFonts w:ascii="Arial" w:hAnsi="Arial" w:cs="Arial"/>
                              <w:i/>
                              <w:iCs/>
                              <w:sz w:val="16"/>
                              <w:szCs w:val="16"/>
                              <w:u w:val="single"/>
                            </w:rPr>
                            <w:t>Cultures:</w:t>
                          </w:r>
                        </w:p>
                        <w:p w14:paraId="3DD62E11" w14:textId="1B74B819" w:rsidR="0035541D" w:rsidRPr="00284F6C" w:rsidRDefault="0035541D" w:rsidP="0035541D">
                          <w:pPr>
                            <w:textDirection w:val="btLr"/>
                            <w:rPr>
                              <w:rFonts w:ascii="Arial" w:hAnsi="Arial" w:cs="Arial"/>
                              <w:i/>
                              <w:iCs/>
                              <w:sz w:val="16"/>
                              <w:szCs w:val="16"/>
                            </w:rPr>
                          </w:pPr>
                          <w:r w:rsidRPr="00284F6C">
                            <w:rPr>
                              <w:rFonts w:ascii="Arial" w:hAnsi="Arial" w:cs="Arial"/>
                              <w:i/>
                              <w:iCs/>
                              <w:sz w:val="16"/>
                              <w:szCs w:val="16"/>
                            </w:rPr>
                            <w:t>Bilirubin: 0.</w:t>
                          </w:r>
                          <w:r w:rsidR="00090C0E">
                            <w:rPr>
                              <w:rFonts w:ascii="Arial" w:hAnsi="Arial" w:cs="Arial"/>
                              <w:i/>
                              <w:iCs/>
                              <w:sz w:val="16"/>
                              <w:szCs w:val="16"/>
                            </w:rPr>
                            <w:t>5</w:t>
                          </w:r>
                          <w:r w:rsidR="00284F6C">
                            <w:rPr>
                              <w:rFonts w:ascii="Arial" w:hAnsi="Arial" w:cs="Arial"/>
                              <w:i/>
                              <w:iCs/>
                              <w:sz w:val="16"/>
                              <w:szCs w:val="16"/>
                            </w:rPr>
                            <w:tab/>
                            <w:t xml:space="preserve">Urine: </w:t>
                          </w:r>
                          <w:r w:rsidR="00090C0E">
                            <w:rPr>
                              <w:rFonts w:ascii="Arial" w:hAnsi="Arial" w:cs="Arial"/>
                              <w:i/>
                              <w:iCs/>
                              <w:sz w:val="16"/>
                              <w:szCs w:val="16"/>
                            </w:rPr>
                            <w:t>N/A</w:t>
                          </w:r>
                        </w:p>
                        <w:p w14:paraId="0B63A8A4" w14:textId="78C2384A" w:rsidR="00284F6C" w:rsidRDefault="0035541D" w:rsidP="0035541D">
                          <w:pPr>
                            <w:textDirection w:val="btLr"/>
                            <w:rPr>
                              <w:rFonts w:ascii="Arial" w:hAnsi="Arial" w:cs="Arial"/>
                              <w:i/>
                              <w:iCs/>
                              <w:sz w:val="16"/>
                              <w:szCs w:val="16"/>
                            </w:rPr>
                          </w:pPr>
                          <w:r w:rsidRPr="00284F6C">
                            <w:rPr>
                              <w:rFonts w:ascii="Arial" w:hAnsi="Arial" w:cs="Arial"/>
                              <w:i/>
                              <w:iCs/>
                              <w:sz w:val="16"/>
                              <w:szCs w:val="16"/>
                            </w:rPr>
                            <w:t>Alk Phos:</w:t>
                          </w:r>
                          <w:r w:rsidR="00090C0E">
                            <w:rPr>
                              <w:rFonts w:ascii="Arial" w:hAnsi="Arial" w:cs="Arial"/>
                              <w:i/>
                              <w:iCs/>
                              <w:sz w:val="16"/>
                              <w:szCs w:val="16"/>
                            </w:rPr>
                            <w:t>52</w:t>
                          </w:r>
                          <w:r w:rsidR="00284F6C">
                            <w:rPr>
                              <w:rFonts w:ascii="Arial" w:hAnsi="Arial" w:cs="Arial"/>
                              <w:i/>
                              <w:iCs/>
                              <w:sz w:val="16"/>
                              <w:szCs w:val="16"/>
                            </w:rPr>
                            <w:tab/>
                            <w:t xml:space="preserve">Blood: </w:t>
                          </w:r>
                          <w:r w:rsidR="00090C0E">
                            <w:rPr>
                              <w:rFonts w:ascii="Arial" w:hAnsi="Arial" w:cs="Arial"/>
                              <w:i/>
                              <w:iCs/>
                              <w:sz w:val="16"/>
                              <w:szCs w:val="16"/>
                            </w:rPr>
                            <w:t>N/A</w:t>
                          </w:r>
                        </w:p>
                        <w:p w14:paraId="3A7C8ADB" w14:textId="37E6936E" w:rsidR="00284F6C" w:rsidRDefault="00284F6C" w:rsidP="0035541D">
                          <w:pPr>
                            <w:textDirection w:val="btLr"/>
                            <w:rPr>
                              <w:rFonts w:ascii="Arial" w:hAnsi="Arial" w:cs="Arial"/>
                              <w:i/>
                              <w:iCs/>
                              <w:sz w:val="16"/>
                              <w:szCs w:val="16"/>
                            </w:rPr>
                          </w:pPr>
                          <w:r>
                            <w:rPr>
                              <w:rFonts w:ascii="Arial" w:hAnsi="Arial" w:cs="Arial"/>
                              <w:i/>
                              <w:iCs/>
                              <w:sz w:val="16"/>
                              <w:szCs w:val="16"/>
                            </w:rPr>
                            <w:t xml:space="preserve">AST: </w:t>
                          </w:r>
                          <w:r w:rsidR="00090C0E">
                            <w:rPr>
                              <w:rFonts w:ascii="Arial" w:hAnsi="Arial" w:cs="Arial"/>
                              <w:i/>
                              <w:iCs/>
                              <w:sz w:val="16"/>
                              <w:szCs w:val="16"/>
                            </w:rPr>
                            <w:t>17</w:t>
                          </w:r>
                          <w:r>
                            <w:rPr>
                              <w:rFonts w:ascii="Arial" w:hAnsi="Arial" w:cs="Arial"/>
                              <w:i/>
                              <w:iCs/>
                              <w:sz w:val="16"/>
                              <w:szCs w:val="16"/>
                            </w:rPr>
                            <w:tab/>
                          </w:r>
                          <w:r>
                            <w:rPr>
                              <w:rFonts w:ascii="Arial" w:hAnsi="Arial" w:cs="Arial"/>
                              <w:i/>
                              <w:iCs/>
                              <w:sz w:val="16"/>
                              <w:szCs w:val="16"/>
                            </w:rPr>
                            <w:tab/>
                            <w:t>Sputum: N/A</w:t>
                          </w:r>
                        </w:p>
                        <w:p w14:paraId="085DDBDD" w14:textId="22B471F5" w:rsidR="00284F6C" w:rsidRPr="00284F6C" w:rsidRDefault="00284F6C" w:rsidP="0035541D">
                          <w:pPr>
                            <w:textDirection w:val="btLr"/>
                            <w:rPr>
                              <w:rFonts w:ascii="Arial" w:hAnsi="Arial" w:cs="Arial"/>
                              <w:i/>
                              <w:iCs/>
                              <w:sz w:val="16"/>
                              <w:szCs w:val="16"/>
                            </w:rPr>
                          </w:pPr>
                          <w:r>
                            <w:rPr>
                              <w:rFonts w:ascii="Arial" w:hAnsi="Arial" w:cs="Arial"/>
                              <w:i/>
                              <w:iCs/>
                              <w:sz w:val="16"/>
                              <w:szCs w:val="16"/>
                            </w:rPr>
                            <w:t xml:space="preserve">ALT: </w:t>
                          </w:r>
                          <w:r w:rsidR="00090C0E">
                            <w:rPr>
                              <w:rFonts w:ascii="Arial" w:hAnsi="Arial" w:cs="Arial"/>
                              <w:i/>
                              <w:iCs/>
                              <w:sz w:val="16"/>
                              <w:szCs w:val="16"/>
                            </w:rPr>
                            <w:t>18</w:t>
                          </w:r>
                          <w:r>
                            <w:rPr>
                              <w:rFonts w:ascii="Arial" w:hAnsi="Arial" w:cs="Arial"/>
                              <w:i/>
                              <w:iCs/>
                              <w:sz w:val="16"/>
                              <w:szCs w:val="16"/>
                            </w:rPr>
                            <w:tab/>
                          </w:r>
                          <w:r>
                            <w:rPr>
                              <w:rFonts w:ascii="Arial" w:hAnsi="Arial" w:cs="Arial"/>
                              <w:i/>
                              <w:iCs/>
                              <w:sz w:val="16"/>
                              <w:szCs w:val="16"/>
                            </w:rPr>
                            <w:tab/>
                            <w:t>Stool: N/A</w:t>
                          </w:r>
                        </w:p>
                      </w:txbxContent>
                    </v:textbox>
                  </v:roundrect>
                  <v:roundrect id="Rectangle: Rounded Corners 7" o:spid="_x0000_s1031" style="position:absolute;left:57903;top:37831;width:40162;height:348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" fillcolor="#a0f800" strokecolor="white" strokeweight="1pt">
                    <v:stroke startarrowwidth="narrow" startarrowlength="short" endarrowwidth="narrow" endarrowlength="short" joinstyle="miter"/>
                    <v:textbox inset="2.53958mm,1.2694mm,2.53958mm,1.2694mm">
                      <w:txbxContent>
                        <w:p w14:paraId="7A21DAA8" w14:textId="41FBCE99" w:rsidR="00F269B0" w:rsidRPr="00FE05C3" w:rsidRDefault="001A0A7D" w:rsidP="001A0A7D">
                          <w:pPr>
                            <w:jc w:val="center"/>
                            <w:textDirection w:val="btLr"/>
                            <w:rPr>
                              <w:rFonts w:ascii="Arial" w:hAnsi="Arial" w:cs="Arial"/>
                              <w:b/>
                              <w:bCs/>
                              <w:sz w:val="22"/>
                              <w:szCs w:val="22"/>
                              <w:u w:val="single"/>
                            </w:rPr>
                          </w:pPr>
                          <w:r w:rsidRPr="00FE05C3">
                            <w:rPr>
                              <w:rFonts w:ascii="Arial" w:hAnsi="Arial" w:cs="Arial"/>
                              <w:b/>
                              <w:bCs/>
                              <w:sz w:val="22"/>
                              <w:szCs w:val="22"/>
                              <w:u w:val="single"/>
                            </w:rPr>
                            <w:t>NURSING INTERVENTIONS</w:t>
                          </w:r>
                        </w:p>
                        <w:p w14:paraId="095557C9" w14:textId="7AE7307B" w:rsidR="001A0A7D" w:rsidRPr="00A70E06" w:rsidRDefault="00A70E06">
                          <w:pPr>
                            <w:pStyle w:val="ListParagraph"/>
                            <w:numPr>
                              <w:ilvl w:val="0"/>
                              <w:numId w:val="6"/>
                            </w:numPr>
                            <w:ind w:left="360"/>
                            <w:rPr>
                              <w:rFonts w:ascii="Arial" w:eastAsia="Times New Roman" w:hAnsi="Arial" w:cs="Arial"/>
                              <w:b/>
                              <w:i/>
                              <w:iCs/>
                              <w:sz w:val="17"/>
                              <w:szCs w:val="17"/>
                            </w:rPr>
                          </w:pPr>
                          <w:r w:rsidRPr="00A70E06">
                            <w:rPr>
                              <w:rFonts w:ascii="Arial" w:eastAsia="Times New Roman" w:hAnsi="Arial" w:cs="Arial"/>
                              <w:sz w:val="17"/>
                              <w:szCs w:val="17"/>
                            </w:rPr>
                            <w:t>Monitor the client’s electrocardiogram (ECG) for rate, rhythm, and ectopy.</w:t>
                          </w:r>
                        </w:p>
                        <w:p w14:paraId="2A156122" w14:textId="5E68D179" w:rsidR="001A0A7D" w:rsidRPr="00A70E06" w:rsidRDefault="00A70E06">
                          <w:pPr>
                            <w:pStyle w:val="ListParagraph"/>
                            <w:numPr>
                              <w:ilvl w:val="0"/>
                              <w:numId w:val="6"/>
                            </w:numPr>
                            <w:ind w:left="360"/>
                            <w:rPr>
                              <w:rFonts w:ascii="Arial" w:eastAsia="Times New Roman" w:hAnsi="Arial" w:cs="Arial"/>
                              <w:i/>
                              <w:iCs/>
                              <w:sz w:val="17"/>
                              <w:szCs w:val="17"/>
                            </w:rPr>
                          </w:pPr>
                          <w:r w:rsidRPr="00A70E06">
                            <w:rPr>
                              <w:rFonts w:ascii="Arial" w:eastAsia="Times New Roman" w:hAnsi="Arial" w:cs="Arial"/>
                              <w:sz w:val="17"/>
                              <w:szCs w:val="17"/>
                            </w:rPr>
                            <w:t>Administer medications as prescribed, noting response and watching for side effects and toxicity.</w:t>
                          </w:r>
                        </w:p>
                        <w:p w14:paraId="3EC74D22" w14:textId="0BF03F5E" w:rsidR="001A0A7D" w:rsidRPr="00A70E06" w:rsidRDefault="00A70E06">
                          <w:pPr>
                            <w:pStyle w:val="ListParagraph"/>
                            <w:numPr>
                              <w:ilvl w:val="0"/>
                              <w:numId w:val="6"/>
                            </w:numPr>
                            <w:ind w:left="360"/>
                            <w:rPr>
                              <w:rFonts w:ascii="Arial" w:eastAsia="Times New Roman" w:hAnsi="Arial" w:cs="Arial"/>
                              <w:bCs/>
                              <w:i/>
                              <w:iCs/>
                              <w:sz w:val="17"/>
                              <w:szCs w:val="17"/>
                            </w:rPr>
                          </w:pPr>
                          <w:r w:rsidRPr="00A70E06">
                            <w:rPr>
                              <w:rFonts w:ascii="Arial" w:eastAsia="Times New Roman" w:hAnsi="Arial" w:cs="Arial"/>
                              <w:sz w:val="17"/>
                              <w:szCs w:val="17"/>
                            </w:rPr>
                            <w:t>Assess the client’s prior efforts to manage the diabetes care regimen.</w:t>
                          </w:r>
                        </w:p>
                        <w:p w14:paraId="1104782B" w14:textId="207DEC2D" w:rsidR="001A0A7D" w:rsidRPr="00A70E06" w:rsidRDefault="00A70E06">
                          <w:pPr>
                            <w:pStyle w:val="ListParagraph"/>
                            <w:numPr>
                              <w:ilvl w:val="0"/>
                              <w:numId w:val="6"/>
                            </w:numPr>
                            <w:ind w:left="360"/>
                            <w:rPr>
                              <w:rFonts w:ascii="Arial" w:eastAsia="Times New Roman" w:hAnsi="Arial" w:cs="Arial"/>
                              <w:i/>
                              <w:iCs/>
                              <w:sz w:val="17"/>
                              <w:szCs w:val="17"/>
                            </w:rPr>
                          </w:pPr>
                          <w:r w:rsidRPr="00A70E06">
                            <w:rPr>
                              <w:rFonts w:ascii="Arial" w:eastAsia="Times New Roman" w:hAnsi="Arial" w:cs="Arial"/>
                              <w:sz w:val="17"/>
                              <w:szCs w:val="17"/>
                            </w:rPr>
                            <w:t>Evaluate the client’s self-management skills, including the ability to perform procedures for blood glucose monitoring.</w:t>
                          </w:r>
                        </w:p>
                        <w:p w14:paraId="5D2DCA2A" w14:textId="3023D448" w:rsidR="001A0A7D" w:rsidRPr="00A70E06" w:rsidRDefault="00A70E06">
                          <w:pPr>
                            <w:pStyle w:val="ListParagraph"/>
                            <w:numPr>
                              <w:ilvl w:val="0"/>
                              <w:numId w:val="6"/>
                            </w:numPr>
                            <w:ind w:left="360"/>
                            <w:rPr>
                              <w:rFonts w:ascii="Arial" w:eastAsia="Times New Roman" w:hAnsi="Arial" w:cs="Arial"/>
                              <w:i/>
                              <w:iCs/>
                              <w:sz w:val="17"/>
                              <w:szCs w:val="17"/>
                            </w:rPr>
                          </w:pPr>
                          <w:r w:rsidRPr="00A70E06">
                            <w:rPr>
                              <w:rFonts w:ascii="Arial" w:eastAsia="Times New Roman" w:hAnsi="Arial" w:cs="Arial"/>
                              <w:sz w:val="17"/>
                              <w:szCs w:val="17"/>
                            </w:rPr>
                            <w:t>Determine the client’s concerns about the upcoming procedure.</w:t>
                          </w:r>
                        </w:p>
                        <w:p w14:paraId="74319241" w14:textId="37F78D55" w:rsidR="001A0A7D" w:rsidRPr="00A70E06" w:rsidRDefault="00A70E06">
                          <w:pPr>
                            <w:pStyle w:val="ListParagraph"/>
                            <w:numPr>
                              <w:ilvl w:val="0"/>
                              <w:numId w:val="6"/>
                            </w:numPr>
                            <w:ind w:left="360"/>
                            <w:textDirection w:val="btLr"/>
                            <w:rPr>
                              <w:rFonts w:ascii="Arial" w:hAnsi="Arial" w:cs="Arial"/>
                              <w:i/>
                              <w:iCs/>
                              <w:sz w:val="17"/>
                              <w:szCs w:val="17"/>
                            </w:rPr>
                          </w:pPr>
                          <w:r w:rsidRPr="00A70E06">
                            <w:rPr>
                              <w:rFonts w:ascii="Arial" w:eastAsia="Times New Roman" w:hAnsi="Arial" w:cs="Arial"/>
                              <w:sz w:val="17"/>
                              <w:szCs w:val="17"/>
                            </w:rPr>
                            <w:t>Assist the client in verbalizing anxious feelings and assessing the situation realistically.</w:t>
                          </w:r>
                        </w:p>
                        <w:p w14:paraId="261D83CE" w14:textId="7AE5FFDC" w:rsidR="00A70E06" w:rsidRPr="00A70E06" w:rsidRDefault="00A70E06">
                          <w:pPr>
                            <w:pStyle w:val="ListParagraph"/>
                            <w:numPr>
                              <w:ilvl w:val="0"/>
                              <w:numId w:val="6"/>
                            </w:numPr>
                            <w:ind w:left="360"/>
                            <w:textDirection w:val="btLr"/>
                            <w:rPr>
                              <w:rFonts w:ascii="Arial" w:hAnsi="Arial" w:cs="Arial"/>
                              <w:i/>
                              <w:iCs/>
                              <w:sz w:val="17"/>
                              <w:szCs w:val="17"/>
                            </w:rPr>
                          </w:pPr>
                          <w:r w:rsidRPr="00A70E06">
                            <w:rPr>
                              <w:rFonts w:ascii="Arial" w:eastAsia="Times New Roman" w:hAnsi="Arial" w:cs="Arial"/>
                              <w:sz w:val="17"/>
                              <w:szCs w:val="17"/>
                            </w:rPr>
                            <w:t>Monitor the client’s right radial artery for signs of bleeding every 15 minutes in the first hour, every 30 minutes in the second hour, and every hour after.</w:t>
                          </w:r>
                        </w:p>
                        <w:p w14:paraId="587E829D" w14:textId="731D708E" w:rsidR="00A70E06" w:rsidRPr="00A70E06" w:rsidRDefault="00A70E06">
                          <w:pPr>
                            <w:pStyle w:val="ListParagraph"/>
                            <w:numPr>
                              <w:ilvl w:val="0"/>
                              <w:numId w:val="6"/>
                            </w:numPr>
                            <w:ind w:left="360"/>
                            <w:textDirection w:val="btLr"/>
                            <w:rPr>
                              <w:rFonts w:ascii="Arial" w:hAnsi="Arial" w:cs="Arial"/>
                              <w:i/>
                              <w:iCs/>
                              <w:sz w:val="17"/>
                              <w:szCs w:val="17"/>
                            </w:rPr>
                          </w:pPr>
                          <w:r w:rsidRPr="00A70E06">
                            <w:rPr>
                              <w:rFonts w:ascii="Arial" w:eastAsia="Times New Roman" w:hAnsi="Arial" w:cs="Arial"/>
                              <w:sz w:val="17"/>
                              <w:szCs w:val="17"/>
                            </w:rPr>
                            <w:t>Instruct the client to ask for help if trying to ambulate from the bed to the bathroom, as falls could cause internal bleeding if it happens.</w:t>
                          </w:r>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8" o:spid="_x0000_s1032" type="#_x0000_t120" style="position:absolute;left:33865;top:37232;width:24719;height:34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" fillcolor="#ffadde" strokecolor="white" strokeweight="1pt">
                    <v:stroke startarrowwidth="narrow" startarrowlength="short" endarrowwidth="narrow" endarrowlength="short" joinstyle="miter"/>
                    <v:textbox inset="2.53958mm,1.2694mm,2.53958mm,1.2694mm">
                      <w:txbxContent>
                        <w:p w14:paraId="0D9AE40A" w14:textId="77777777" w:rsidR="0035541D" w:rsidRPr="0035541D" w:rsidRDefault="0035541D" w:rsidP="0035541D">
                          <w:pPr>
                            <w:jc w:val="center"/>
                            <w:textDirection w:val="btLr"/>
                            <w:rPr>
                              <w:rFonts w:ascii="Arial" w:hAnsi="Arial" w:cs="Arial"/>
                              <w:b/>
                              <w:bCs/>
                              <w:sz w:val="18"/>
                              <w:szCs w:val="18"/>
                              <w:u w:val="single"/>
                            </w:rPr>
                          </w:pPr>
                          <w:r w:rsidRPr="0035541D">
                            <w:rPr>
                              <w:rFonts w:ascii="Arial" w:eastAsia="Arial" w:hAnsi="Arial" w:cs="Arial"/>
                              <w:b/>
                              <w:bCs/>
                              <w:color w:val="000000"/>
                              <w:sz w:val="18"/>
                              <w:szCs w:val="18"/>
                              <w:u w:val="single"/>
                            </w:rPr>
                            <w:t>CLIENT INFORMATION</w:t>
                          </w:r>
                        </w:p>
                        <w:p w14:paraId="0A2AFAD3" w14:textId="2AEA6426" w:rsidR="0035541D" w:rsidRPr="00620DD0" w:rsidRDefault="004F492C" w:rsidP="0035541D">
                          <w:pPr>
                            <w:jc w:val="center"/>
                            <w:textDirection w:val="btLr"/>
                            <w:rPr>
                              <w:rFonts w:ascii="Arial" w:hAnsi="Arial" w:cs="Arial"/>
                              <w:b/>
                              <w:bCs/>
                              <w:i/>
                              <w:iCs/>
                              <w:sz w:val="14"/>
                              <w:szCs w:val="14"/>
                            </w:rPr>
                          </w:pPr>
                          <w:r w:rsidRPr="00620DD0">
                            <w:rPr>
                              <w:rFonts w:ascii="Arial" w:hAnsi="Arial" w:cs="Arial"/>
                              <w:b/>
                              <w:bCs/>
                              <w:i/>
                              <w:iCs/>
                              <w:sz w:val="14"/>
                              <w:szCs w:val="14"/>
                            </w:rPr>
                            <w:t>“</w:t>
                          </w:r>
                          <w:r w:rsidR="005445FA" w:rsidRPr="00620DD0">
                            <w:rPr>
                              <w:rFonts w:ascii="Arial" w:hAnsi="Arial" w:cs="Arial"/>
                              <w:b/>
                              <w:bCs/>
                              <w:i/>
                              <w:iCs/>
                              <w:sz w:val="14"/>
                              <w:szCs w:val="14"/>
                            </w:rPr>
                            <w:t>5</w:t>
                          </w:r>
                          <w:r w:rsidR="00620DD0" w:rsidRPr="00620DD0">
                            <w:rPr>
                              <w:rFonts w:ascii="Arial" w:hAnsi="Arial" w:cs="Arial"/>
                              <w:b/>
                              <w:bCs/>
                              <w:i/>
                              <w:iCs/>
                              <w:sz w:val="14"/>
                              <w:szCs w:val="14"/>
                            </w:rPr>
                            <w:t>4</w:t>
                          </w:r>
                          <w:r w:rsidR="00AF39D4" w:rsidRPr="00620DD0">
                            <w:rPr>
                              <w:rFonts w:ascii="Arial" w:hAnsi="Arial" w:cs="Arial"/>
                              <w:b/>
                              <w:bCs/>
                              <w:i/>
                              <w:iCs/>
                              <w:sz w:val="14"/>
                              <w:szCs w:val="14"/>
                            </w:rPr>
                            <w:t>-year-old</w:t>
                          </w:r>
                          <w:r w:rsidRPr="00620DD0">
                            <w:rPr>
                              <w:rFonts w:ascii="Arial" w:hAnsi="Arial" w:cs="Arial"/>
                              <w:b/>
                              <w:bCs/>
                              <w:i/>
                              <w:iCs/>
                              <w:sz w:val="14"/>
                              <w:szCs w:val="14"/>
                            </w:rPr>
                            <w:t xml:space="preserve"> male with </w:t>
                          </w:r>
                          <w:r w:rsidR="00620DD0" w:rsidRPr="00620DD0">
                            <w:rPr>
                              <w:rFonts w:ascii="Arial" w:hAnsi="Arial" w:cs="Arial"/>
                              <w:b/>
                              <w:bCs/>
                              <w:i/>
                              <w:iCs/>
                              <w:sz w:val="14"/>
                              <w:szCs w:val="14"/>
                            </w:rPr>
                            <w:t>neck pressure and pain complaints while on a stress test</w:t>
                          </w:r>
                          <w:r w:rsidRPr="00620DD0">
                            <w:rPr>
                              <w:rFonts w:ascii="Arial" w:hAnsi="Arial" w:cs="Arial"/>
                              <w:b/>
                              <w:bCs/>
                              <w:i/>
                              <w:iCs/>
                              <w:sz w:val="14"/>
                              <w:szCs w:val="14"/>
                            </w:rPr>
                            <w:t xml:space="preserve"> </w:t>
                          </w:r>
                          <w:r w:rsidR="00620DD0" w:rsidRPr="00620DD0">
                            <w:rPr>
                              <w:rFonts w:ascii="Arial" w:hAnsi="Arial" w:cs="Arial"/>
                              <w:b/>
                              <w:bCs/>
                              <w:i/>
                              <w:iCs/>
                              <w:sz w:val="14"/>
                              <w:szCs w:val="14"/>
                            </w:rPr>
                            <w:t xml:space="preserve">was advised to go to the </w:t>
                          </w:r>
                          <w:r w:rsidRPr="00620DD0">
                            <w:rPr>
                              <w:rFonts w:ascii="Arial" w:hAnsi="Arial" w:cs="Arial"/>
                              <w:b/>
                              <w:bCs/>
                              <w:i/>
                              <w:iCs/>
                              <w:sz w:val="14"/>
                              <w:szCs w:val="14"/>
                            </w:rPr>
                            <w:t xml:space="preserve">emergency department for </w:t>
                          </w:r>
                          <w:r w:rsidR="00620DD0" w:rsidRPr="00620DD0">
                            <w:rPr>
                              <w:rFonts w:ascii="Arial" w:hAnsi="Arial" w:cs="Arial"/>
                              <w:b/>
                              <w:bCs/>
                              <w:i/>
                              <w:iCs/>
                              <w:sz w:val="14"/>
                              <w:szCs w:val="14"/>
                            </w:rPr>
                            <w:t>evaluation and cardiac workup</w:t>
                          </w:r>
                          <w:r w:rsidR="00A430B5" w:rsidRPr="00620DD0">
                            <w:rPr>
                              <w:rFonts w:ascii="Arial" w:hAnsi="Arial" w:cs="Arial"/>
                              <w:b/>
                              <w:bCs/>
                              <w:i/>
                              <w:iCs/>
                              <w:sz w:val="14"/>
                              <w:szCs w:val="14"/>
                            </w:rPr>
                            <w:t>.</w:t>
                          </w:r>
                          <w:r w:rsidR="00AF39D4" w:rsidRPr="00620DD0">
                            <w:rPr>
                              <w:rFonts w:ascii="Arial" w:hAnsi="Arial" w:cs="Arial"/>
                              <w:b/>
                              <w:bCs/>
                              <w:i/>
                              <w:iCs/>
                              <w:sz w:val="14"/>
                              <w:szCs w:val="14"/>
                            </w:rPr>
                            <w:t>”</w:t>
                          </w:r>
                        </w:p>
                        <w:p w14:paraId="2DE5240E" w14:textId="4197611F" w:rsidR="0035541D" w:rsidRPr="00620DD0" w:rsidRDefault="0035541D" w:rsidP="0035541D">
                          <w:pPr>
                            <w:jc w:val="center"/>
                            <w:textDirection w:val="btLr"/>
                            <w:rPr>
                              <w:rFonts w:ascii="Arial" w:eastAsia="Arial" w:hAnsi="Arial" w:cs="Arial"/>
                              <w:i/>
                              <w:iCs/>
                              <w:color w:val="000000"/>
                              <w:sz w:val="14"/>
                              <w:szCs w:val="14"/>
                            </w:rPr>
                          </w:pPr>
                          <w:r w:rsidRPr="00620DD0">
                            <w:rPr>
                              <w:rFonts w:ascii="Arial" w:eastAsia="Arial" w:hAnsi="Arial" w:cs="Arial"/>
                              <w:i/>
                              <w:iCs/>
                              <w:color w:val="000000"/>
                              <w:sz w:val="14"/>
                              <w:szCs w:val="14"/>
                            </w:rPr>
                            <w:t xml:space="preserve">DOA: </w:t>
                          </w:r>
                          <w:r w:rsidRPr="00620DD0">
                            <w:rPr>
                              <w:rFonts w:ascii="Arial" w:eastAsia="Arial" w:hAnsi="Arial" w:cs="Arial"/>
                              <w:b/>
                              <w:bCs/>
                              <w:i/>
                              <w:iCs/>
                              <w:color w:val="000000"/>
                              <w:sz w:val="14"/>
                              <w:szCs w:val="14"/>
                            </w:rPr>
                            <w:t>0</w:t>
                          </w:r>
                          <w:r w:rsidR="00620DD0" w:rsidRPr="00620DD0">
                            <w:rPr>
                              <w:rFonts w:ascii="Arial" w:eastAsia="Arial" w:hAnsi="Arial" w:cs="Arial"/>
                              <w:b/>
                              <w:bCs/>
                              <w:i/>
                              <w:iCs/>
                              <w:color w:val="000000"/>
                              <w:sz w:val="14"/>
                              <w:szCs w:val="14"/>
                            </w:rPr>
                            <w:t>8</w:t>
                          </w:r>
                          <w:r w:rsidRPr="00620DD0">
                            <w:rPr>
                              <w:rFonts w:ascii="Arial" w:eastAsia="Arial" w:hAnsi="Arial" w:cs="Arial"/>
                              <w:b/>
                              <w:bCs/>
                              <w:i/>
                              <w:iCs/>
                              <w:color w:val="000000"/>
                              <w:sz w:val="14"/>
                              <w:szCs w:val="14"/>
                            </w:rPr>
                            <w:t>/</w:t>
                          </w:r>
                          <w:r w:rsidR="00620DD0" w:rsidRPr="00620DD0">
                            <w:rPr>
                              <w:rFonts w:ascii="Arial" w:eastAsia="Arial" w:hAnsi="Arial" w:cs="Arial"/>
                              <w:b/>
                              <w:bCs/>
                              <w:i/>
                              <w:iCs/>
                              <w:color w:val="000000"/>
                              <w:sz w:val="14"/>
                              <w:szCs w:val="14"/>
                            </w:rPr>
                            <w:t>15</w:t>
                          </w:r>
                          <w:r w:rsidRPr="00620DD0">
                            <w:rPr>
                              <w:rFonts w:ascii="Arial" w:eastAsia="Arial" w:hAnsi="Arial" w:cs="Arial"/>
                              <w:b/>
                              <w:bCs/>
                              <w:i/>
                              <w:iCs/>
                              <w:color w:val="000000"/>
                              <w:sz w:val="14"/>
                              <w:szCs w:val="14"/>
                            </w:rPr>
                            <w:t>/</w:t>
                          </w:r>
                          <w:r w:rsidR="00620DD0" w:rsidRPr="00620DD0">
                            <w:rPr>
                              <w:rFonts w:ascii="Arial" w:eastAsia="Arial" w:hAnsi="Arial" w:cs="Arial"/>
                              <w:b/>
                              <w:bCs/>
                              <w:i/>
                              <w:iCs/>
                              <w:color w:val="000000"/>
                              <w:sz w:val="14"/>
                              <w:szCs w:val="14"/>
                            </w:rPr>
                            <w:t>1969</w:t>
                          </w:r>
                        </w:p>
                        <w:p w14:paraId="4AA4F7CA" w14:textId="36B34AF1" w:rsidR="0035541D" w:rsidRPr="00620DD0" w:rsidRDefault="0035541D" w:rsidP="0035541D">
                          <w:pPr>
                            <w:jc w:val="center"/>
                            <w:textDirection w:val="btLr"/>
                            <w:rPr>
                              <w:rFonts w:ascii="Arial" w:eastAsia="Arial" w:hAnsi="Arial" w:cs="Arial"/>
                              <w:i/>
                              <w:iCs/>
                              <w:color w:val="000000"/>
                              <w:sz w:val="14"/>
                              <w:szCs w:val="14"/>
                            </w:rPr>
                          </w:pPr>
                          <w:r w:rsidRPr="00620DD0">
                            <w:rPr>
                              <w:rFonts w:ascii="Arial" w:eastAsia="Arial" w:hAnsi="Arial" w:cs="Arial"/>
                              <w:i/>
                              <w:iCs/>
                              <w:color w:val="000000"/>
                              <w:sz w:val="14"/>
                              <w:szCs w:val="14"/>
                            </w:rPr>
                            <w:t xml:space="preserve">INITIALS: </w:t>
                          </w:r>
                          <w:r w:rsidR="00620DD0" w:rsidRPr="00620DD0">
                            <w:rPr>
                              <w:rFonts w:ascii="Arial" w:eastAsia="Arial" w:hAnsi="Arial" w:cs="Arial"/>
                              <w:b/>
                              <w:bCs/>
                              <w:i/>
                              <w:iCs/>
                              <w:color w:val="000000"/>
                              <w:sz w:val="14"/>
                              <w:szCs w:val="14"/>
                            </w:rPr>
                            <w:t>S</w:t>
                          </w:r>
                          <w:r w:rsidR="0094054E" w:rsidRPr="00620DD0">
                            <w:rPr>
                              <w:rFonts w:ascii="Arial" w:eastAsia="Arial" w:hAnsi="Arial" w:cs="Arial"/>
                              <w:b/>
                              <w:bCs/>
                              <w:i/>
                              <w:iCs/>
                              <w:color w:val="000000"/>
                              <w:sz w:val="14"/>
                              <w:szCs w:val="14"/>
                            </w:rPr>
                            <w:t>.</w:t>
                          </w:r>
                          <w:r w:rsidR="00620DD0" w:rsidRPr="00620DD0">
                            <w:rPr>
                              <w:rFonts w:ascii="Arial" w:eastAsia="Arial" w:hAnsi="Arial" w:cs="Arial"/>
                              <w:b/>
                              <w:bCs/>
                              <w:i/>
                              <w:iCs/>
                              <w:color w:val="000000"/>
                              <w:sz w:val="14"/>
                              <w:szCs w:val="14"/>
                            </w:rPr>
                            <w:t>H</w:t>
                          </w:r>
                          <w:r w:rsidRPr="00620DD0">
                            <w:rPr>
                              <w:rFonts w:ascii="Arial" w:eastAsia="Arial" w:hAnsi="Arial" w:cs="Arial"/>
                              <w:b/>
                              <w:bCs/>
                              <w:i/>
                              <w:iCs/>
                              <w:color w:val="000000"/>
                              <w:sz w:val="14"/>
                              <w:szCs w:val="14"/>
                            </w:rPr>
                            <w:t>.</w:t>
                          </w:r>
                        </w:p>
                        <w:p w14:paraId="35C2DDE5" w14:textId="0444027A" w:rsidR="0035541D" w:rsidRPr="00620DD0" w:rsidRDefault="00A430B5" w:rsidP="0035541D">
                          <w:pPr>
                            <w:jc w:val="center"/>
                            <w:textDirection w:val="btLr"/>
                            <w:rPr>
                              <w:rFonts w:ascii="Arial" w:eastAsia="Arial" w:hAnsi="Arial" w:cs="Arial"/>
                              <w:i/>
                              <w:iCs/>
                              <w:color w:val="000000"/>
                              <w:sz w:val="14"/>
                              <w:szCs w:val="14"/>
                            </w:rPr>
                          </w:pPr>
                          <w:r w:rsidRPr="00620DD0">
                            <w:rPr>
                              <w:rFonts w:ascii="Arial" w:hAnsi="Arial" w:cs="Arial"/>
                              <w:i/>
                              <w:iCs/>
                              <w:sz w:val="14"/>
                              <w:szCs w:val="14"/>
                              <w:u w:val="single"/>
                            </w:rPr>
                            <w:t>Demographics</w:t>
                          </w:r>
                          <w:r w:rsidR="00284F6C" w:rsidRPr="00620DD0">
                            <w:rPr>
                              <w:rFonts w:ascii="Arial" w:hAnsi="Arial" w:cs="Arial"/>
                              <w:i/>
                              <w:iCs/>
                              <w:sz w:val="14"/>
                              <w:szCs w:val="14"/>
                              <w:u w:val="single"/>
                            </w:rPr>
                            <w:t>:</w:t>
                          </w:r>
                        </w:p>
                        <w:p w14:paraId="0FC7680C" w14:textId="3814A9F2" w:rsidR="0035541D" w:rsidRPr="00620DD0" w:rsidRDefault="0035541D" w:rsidP="0035541D">
                          <w:pPr>
                            <w:jc w:val="center"/>
                            <w:textDirection w:val="btLr"/>
                            <w:rPr>
                              <w:rFonts w:ascii="Arial" w:eastAsia="Arial" w:hAnsi="Arial" w:cs="Arial"/>
                              <w:i/>
                              <w:iCs/>
                              <w:color w:val="000000"/>
                              <w:sz w:val="14"/>
                              <w:szCs w:val="14"/>
                            </w:rPr>
                          </w:pPr>
                          <w:r w:rsidRPr="00620DD0">
                            <w:rPr>
                              <w:rFonts w:ascii="Arial" w:eastAsia="Arial" w:hAnsi="Arial" w:cs="Arial"/>
                              <w:i/>
                              <w:iCs/>
                              <w:color w:val="000000"/>
                              <w:sz w:val="14"/>
                              <w:szCs w:val="14"/>
                            </w:rPr>
                            <w:t xml:space="preserve">GENDER: </w:t>
                          </w:r>
                          <w:r w:rsidR="00620DD0" w:rsidRPr="00620DD0">
                            <w:rPr>
                              <w:rFonts w:ascii="Arial" w:eastAsia="Arial" w:hAnsi="Arial" w:cs="Arial"/>
                              <w:b/>
                              <w:bCs/>
                              <w:i/>
                              <w:iCs/>
                              <w:color w:val="000000"/>
                              <w:sz w:val="14"/>
                              <w:szCs w:val="14"/>
                            </w:rPr>
                            <w:t>M</w:t>
                          </w:r>
                          <w:r w:rsidRPr="00620DD0">
                            <w:rPr>
                              <w:rFonts w:ascii="Arial" w:eastAsia="Arial" w:hAnsi="Arial" w:cs="Arial"/>
                              <w:b/>
                              <w:bCs/>
                              <w:i/>
                              <w:iCs/>
                              <w:color w:val="000000"/>
                              <w:sz w:val="14"/>
                              <w:szCs w:val="14"/>
                            </w:rPr>
                            <w:t>ale</w:t>
                          </w:r>
                        </w:p>
                        <w:p w14:paraId="6FEF3D45" w14:textId="71625DB3" w:rsidR="0035541D" w:rsidRPr="00620DD0" w:rsidRDefault="0035541D" w:rsidP="0035541D">
                          <w:pPr>
                            <w:jc w:val="center"/>
                            <w:textDirection w:val="btLr"/>
                            <w:rPr>
                              <w:rFonts w:ascii="Arial" w:eastAsia="Arial" w:hAnsi="Arial" w:cs="Arial"/>
                              <w:i/>
                              <w:iCs/>
                              <w:color w:val="000000"/>
                              <w:sz w:val="14"/>
                              <w:szCs w:val="14"/>
                            </w:rPr>
                          </w:pPr>
                          <w:r w:rsidRPr="00620DD0">
                            <w:rPr>
                              <w:rFonts w:ascii="Arial" w:eastAsia="Arial" w:hAnsi="Arial" w:cs="Arial"/>
                              <w:i/>
                              <w:iCs/>
                              <w:color w:val="000000"/>
                              <w:sz w:val="14"/>
                              <w:szCs w:val="14"/>
                            </w:rPr>
                            <w:t xml:space="preserve">RACE/ETHNICITY: </w:t>
                          </w:r>
                          <w:r w:rsidR="0094054E" w:rsidRPr="00620DD0">
                            <w:rPr>
                              <w:rFonts w:ascii="Arial" w:eastAsia="Arial" w:hAnsi="Arial" w:cs="Arial"/>
                              <w:b/>
                              <w:bCs/>
                              <w:i/>
                              <w:iCs/>
                              <w:color w:val="000000"/>
                              <w:sz w:val="14"/>
                              <w:szCs w:val="14"/>
                            </w:rPr>
                            <w:t>Non-Hispanic White</w:t>
                          </w:r>
                        </w:p>
                        <w:p w14:paraId="480E60A6" w14:textId="6585388B" w:rsidR="0035541D" w:rsidRPr="00620DD0" w:rsidRDefault="0035541D" w:rsidP="0035541D">
                          <w:pPr>
                            <w:jc w:val="center"/>
                            <w:textDirection w:val="btLr"/>
                            <w:rPr>
                              <w:rFonts w:ascii="Arial" w:eastAsia="Arial" w:hAnsi="Arial" w:cs="Arial"/>
                              <w:b/>
                              <w:bCs/>
                              <w:i/>
                              <w:iCs/>
                              <w:color w:val="000000"/>
                              <w:sz w:val="14"/>
                              <w:szCs w:val="14"/>
                            </w:rPr>
                          </w:pPr>
                          <w:r w:rsidRPr="00620DD0">
                            <w:rPr>
                              <w:rFonts w:ascii="Arial" w:eastAsia="Arial" w:hAnsi="Arial" w:cs="Arial"/>
                              <w:i/>
                              <w:iCs/>
                              <w:color w:val="000000"/>
                              <w:sz w:val="14"/>
                              <w:szCs w:val="14"/>
                            </w:rPr>
                            <w:t xml:space="preserve">OCCUPATION: </w:t>
                          </w:r>
                          <w:r w:rsidR="00620DD0" w:rsidRPr="00620DD0">
                            <w:rPr>
                              <w:rFonts w:ascii="Arial" w:eastAsia="Arial" w:hAnsi="Arial" w:cs="Arial"/>
                              <w:b/>
                              <w:bCs/>
                              <w:i/>
                              <w:iCs/>
                              <w:color w:val="000000"/>
                              <w:sz w:val="14"/>
                              <w:szCs w:val="14"/>
                            </w:rPr>
                            <w:t>Facilities Manager, Champaign Park District</w:t>
                          </w:r>
                        </w:p>
                        <w:p w14:paraId="6A9E9F63" w14:textId="0144D545" w:rsidR="0035541D" w:rsidRPr="00620DD0" w:rsidRDefault="0035541D" w:rsidP="0035541D">
                          <w:pPr>
                            <w:jc w:val="center"/>
                            <w:textDirection w:val="btLr"/>
                            <w:rPr>
                              <w:rFonts w:ascii="Arial" w:eastAsia="Arial" w:hAnsi="Arial" w:cs="Arial"/>
                              <w:i/>
                              <w:iCs/>
                              <w:color w:val="000000"/>
                              <w:sz w:val="14"/>
                              <w:szCs w:val="14"/>
                            </w:rPr>
                          </w:pPr>
                          <w:r w:rsidRPr="00620DD0">
                            <w:rPr>
                              <w:rFonts w:ascii="Arial" w:eastAsia="Arial" w:hAnsi="Arial" w:cs="Arial"/>
                              <w:i/>
                              <w:iCs/>
                              <w:color w:val="000000"/>
                              <w:sz w:val="14"/>
                              <w:szCs w:val="14"/>
                            </w:rPr>
                            <w:t xml:space="preserve">MARITAL STATUS: </w:t>
                          </w:r>
                          <w:r w:rsidR="00620DD0">
                            <w:rPr>
                              <w:rFonts w:ascii="Arial" w:eastAsia="Arial" w:hAnsi="Arial" w:cs="Arial"/>
                              <w:b/>
                              <w:bCs/>
                              <w:i/>
                              <w:iCs/>
                              <w:color w:val="000000"/>
                              <w:sz w:val="14"/>
                              <w:szCs w:val="14"/>
                            </w:rPr>
                            <w:t>Married</w:t>
                          </w:r>
                        </w:p>
                        <w:p w14:paraId="6255860F" w14:textId="77777777" w:rsidR="0035541D" w:rsidRPr="00620DD0" w:rsidRDefault="0035541D" w:rsidP="0035541D">
                          <w:pPr>
                            <w:jc w:val="center"/>
                            <w:textDirection w:val="btLr"/>
                            <w:rPr>
                              <w:rFonts w:ascii="Arial" w:eastAsia="Arial" w:hAnsi="Arial" w:cs="Arial"/>
                              <w:i/>
                              <w:iCs/>
                              <w:color w:val="000000"/>
                              <w:sz w:val="14"/>
                              <w:szCs w:val="14"/>
                            </w:rPr>
                          </w:pPr>
                          <w:r w:rsidRPr="00620DD0">
                            <w:rPr>
                              <w:rFonts w:ascii="Arial" w:eastAsia="Arial" w:hAnsi="Arial" w:cs="Arial"/>
                              <w:i/>
                              <w:iCs/>
                              <w:color w:val="000000"/>
                              <w:sz w:val="14"/>
                              <w:szCs w:val="14"/>
                            </w:rPr>
                            <w:t xml:space="preserve">CODE STATUS: </w:t>
                          </w:r>
                          <w:r w:rsidRPr="00620DD0">
                            <w:rPr>
                              <w:rFonts w:ascii="Arial" w:eastAsia="Arial" w:hAnsi="Arial" w:cs="Arial"/>
                              <w:b/>
                              <w:bCs/>
                              <w:i/>
                              <w:iCs/>
                              <w:color w:val="000000"/>
                              <w:sz w:val="14"/>
                              <w:szCs w:val="14"/>
                            </w:rPr>
                            <w:t>Full Code</w:t>
                          </w:r>
                        </w:p>
                        <w:p w14:paraId="0604D946" w14:textId="23EF3FED" w:rsidR="0035541D" w:rsidRPr="00620DD0" w:rsidRDefault="0035541D" w:rsidP="0035541D">
                          <w:pPr>
                            <w:jc w:val="center"/>
                            <w:textDirection w:val="btLr"/>
                            <w:rPr>
                              <w:rFonts w:ascii="Arial" w:eastAsia="Arial" w:hAnsi="Arial" w:cs="Arial"/>
                              <w:i/>
                              <w:iCs/>
                              <w:color w:val="000000"/>
                              <w:sz w:val="14"/>
                              <w:szCs w:val="14"/>
                            </w:rPr>
                          </w:pPr>
                          <w:r w:rsidRPr="00620DD0">
                            <w:rPr>
                              <w:rFonts w:ascii="Arial" w:eastAsia="Arial" w:hAnsi="Arial" w:cs="Arial"/>
                              <w:i/>
                              <w:iCs/>
                              <w:color w:val="000000"/>
                              <w:sz w:val="14"/>
                              <w:szCs w:val="14"/>
                            </w:rPr>
                            <w:t xml:space="preserve">HEIGHT: </w:t>
                          </w:r>
                          <w:r w:rsidR="0028409F" w:rsidRPr="00620DD0">
                            <w:rPr>
                              <w:rFonts w:ascii="Arial" w:eastAsia="Arial" w:hAnsi="Arial" w:cs="Arial"/>
                              <w:b/>
                              <w:bCs/>
                              <w:i/>
                              <w:iCs/>
                              <w:color w:val="000000"/>
                              <w:sz w:val="14"/>
                              <w:szCs w:val="14"/>
                            </w:rPr>
                            <w:t>5</w:t>
                          </w:r>
                          <w:r w:rsidRPr="00620DD0">
                            <w:rPr>
                              <w:rFonts w:ascii="Arial" w:eastAsia="Arial" w:hAnsi="Arial" w:cs="Arial"/>
                              <w:b/>
                              <w:bCs/>
                              <w:i/>
                              <w:iCs/>
                              <w:color w:val="000000"/>
                              <w:sz w:val="14"/>
                              <w:szCs w:val="14"/>
                            </w:rPr>
                            <w:t>'</w:t>
                          </w:r>
                          <w:r w:rsidR="00620DD0">
                            <w:rPr>
                              <w:rFonts w:ascii="Arial" w:eastAsia="Arial" w:hAnsi="Arial" w:cs="Arial"/>
                              <w:b/>
                              <w:bCs/>
                              <w:i/>
                              <w:iCs/>
                              <w:color w:val="000000"/>
                              <w:sz w:val="14"/>
                              <w:szCs w:val="14"/>
                            </w:rPr>
                            <w:t>11</w:t>
                          </w:r>
                          <w:r w:rsidRPr="00620DD0">
                            <w:rPr>
                              <w:rFonts w:ascii="Arial" w:eastAsia="Arial" w:hAnsi="Arial" w:cs="Arial"/>
                              <w:b/>
                              <w:bCs/>
                              <w:i/>
                              <w:iCs/>
                              <w:color w:val="000000"/>
                              <w:sz w:val="14"/>
                              <w:szCs w:val="14"/>
                            </w:rPr>
                            <w:t>"</w:t>
                          </w:r>
                        </w:p>
                        <w:p w14:paraId="03101485" w14:textId="414508B3" w:rsidR="0035541D" w:rsidRPr="00620DD0" w:rsidRDefault="0035541D" w:rsidP="0035541D">
                          <w:pPr>
                            <w:jc w:val="center"/>
                            <w:textDirection w:val="btLr"/>
                            <w:rPr>
                              <w:rFonts w:ascii="Arial" w:eastAsia="Arial" w:hAnsi="Arial" w:cs="Arial"/>
                              <w:i/>
                              <w:iCs/>
                              <w:color w:val="000000"/>
                              <w:sz w:val="14"/>
                              <w:szCs w:val="14"/>
                            </w:rPr>
                          </w:pPr>
                          <w:r w:rsidRPr="00620DD0">
                            <w:rPr>
                              <w:rFonts w:ascii="Arial" w:eastAsia="Arial" w:hAnsi="Arial" w:cs="Arial"/>
                              <w:i/>
                              <w:iCs/>
                              <w:color w:val="000000"/>
                              <w:sz w:val="14"/>
                              <w:szCs w:val="14"/>
                            </w:rPr>
                            <w:t xml:space="preserve">WEIGHT: </w:t>
                          </w:r>
                          <w:r w:rsidR="00620DD0">
                            <w:rPr>
                              <w:rFonts w:ascii="Arial" w:eastAsia="Arial" w:hAnsi="Arial" w:cs="Arial"/>
                              <w:b/>
                              <w:bCs/>
                              <w:i/>
                              <w:iCs/>
                              <w:color w:val="000000"/>
                              <w:sz w:val="14"/>
                              <w:szCs w:val="14"/>
                            </w:rPr>
                            <w:t>270</w:t>
                          </w:r>
                          <w:r w:rsidRPr="00620DD0">
                            <w:rPr>
                              <w:rFonts w:ascii="Arial" w:eastAsia="Arial" w:hAnsi="Arial" w:cs="Arial"/>
                              <w:b/>
                              <w:bCs/>
                              <w:i/>
                              <w:iCs/>
                              <w:color w:val="000000"/>
                              <w:sz w:val="14"/>
                              <w:szCs w:val="14"/>
                            </w:rPr>
                            <w:t>lbs</w:t>
                          </w:r>
                        </w:p>
                        <w:p w14:paraId="28A19DF4" w14:textId="4651876A" w:rsidR="00F269B0" w:rsidRPr="00620DD0" w:rsidRDefault="0035541D" w:rsidP="00AF39D4">
                          <w:pPr>
                            <w:jc w:val="center"/>
                            <w:textDirection w:val="btLr"/>
                            <w:rPr>
                              <w:rFonts w:ascii="Arial" w:hAnsi="Arial" w:cs="Arial"/>
                              <w:i/>
                              <w:iCs/>
                              <w:sz w:val="14"/>
                              <w:szCs w:val="14"/>
                            </w:rPr>
                          </w:pPr>
                          <w:r w:rsidRPr="00620DD0">
                            <w:rPr>
                              <w:rFonts w:ascii="Arial" w:eastAsia="Arial" w:hAnsi="Arial" w:cs="Arial"/>
                              <w:i/>
                              <w:iCs/>
                              <w:color w:val="000000"/>
                              <w:sz w:val="14"/>
                              <w:szCs w:val="14"/>
                            </w:rPr>
                            <w:t xml:space="preserve">BMI: </w:t>
                          </w:r>
                          <w:r w:rsidRPr="00620DD0">
                            <w:rPr>
                              <w:rFonts w:ascii="Arial" w:eastAsia="Arial" w:hAnsi="Arial" w:cs="Arial"/>
                              <w:b/>
                              <w:bCs/>
                              <w:i/>
                              <w:iCs/>
                              <w:color w:val="000000"/>
                              <w:sz w:val="14"/>
                              <w:szCs w:val="14"/>
                            </w:rPr>
                            <w:t>3</w:t>
                          </w:r>
                          <w:r w:rsidR="00620DD0">
                            <w:rPr>
                              <w:rFonts w:ascii="Arial" w:eastAsia="Arial" w:hAnsi="Arial" w:cs="Arial"/>
                              <w:b/>
                              <w:bCs/>
                              <w:i/>
                              <w:iCs/>
                              <w:color w:val="000000"/>
                              <w:sz w:val="14"/>
                              <w:szCs w:val="14"/>
                            </w:rPr>
                            <w:t>7</w:t>
                          </w:r>
                          <w:r w:rsidRPr="00620DD0">
                            <w:rPr>
                              <w:rFonts w:ascii="Arial" w:eastAsia="Arial" w:hAnsi="Arial" w:cs="Arial"/>
                              <w:b/>
                              <w:bCs/>
                              <w:i/>
                              <w:iCs/>
                              <w:color w:val="000000"/>
                              <w:sz w:val="14"/>
                              <w:szCs w:val="14"/>
                            </w:rPr>
                            <w:t>.</w:t>
                          </w:r>
                          <w:r w:rsidR="00620DD0">
                            <w:rPr>
                              <w:rFonts w:ascii="Arial" w:eastAsia="Arial" w:hAnsi="Arial" w:cs="Arial"/>
                              <w:b/>
                              <w:bCs/>
                              <w:i/>
                              <w:iCs/>
                              <w:color w:val="000000"/>
                              <w:sz w:val="14"/>
                              <w:szCs w:val="14"/>
                            </w:rPr>
                            <w:t>65</w:t>
                          </w:r>
                          <w:r w:rsidRPr="00620DD0">
                            <w:rPr>
                              <w:rFonts w:ascii="Arial" w:eastAsia="Arial" w:hAnsi="Arial" w:cs="Arial"/>
                              <w:b/>
                              <w:bCs/>
                              <w:i/>
                              <w:iCs/>
                              <w:color w:val="000000"/>
                              <w:sz w:val="14"/>
                              <w:szCs w:val="14"/>
                            </w:rPr>
                            <w:t xml:space="preserve"> kg/m</w:t>
                          </w:r>
                          <w:r w:rsidRPr="00620DD0">
                            <w:rPr>
                              <w:rFonts w:ascii="Arial" w:eastAsia="Arial" w:hAnsi="Arial" w:cs="Arial"/>
                              <w:b/>
                              <w:bCs/>
                              <w:i/>
                              <w:iCs/>
                              <w:color w:val="000000"/>
                              <w:sz w:val="14"/>
                              <w:szCs w:val="14"/>
                              <w:vertAlign w:val="superscript"/>
                            </w:rPr>
                            <w:t>2</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9" o:spid="_x0000_s1033" type="#_x0000_t68" style="position:absolute;left:31211;top:25483;width:2983;height:21660;rotation:-242530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" adj="1487" fillcolor="white [3201]" strokecolor="#ffb554" strokeweight="1pt">
                    <v:stroke startarrowwidth="narrow" startarrowlength="short" endarrowwidth="narrow" endarrowlength="short"/>
                    <v:textbox inset="2.53958mm,2.53958mm,2.53958mm,2.53958mm">
                      <w:txbxContent>
                        <w:p w14:paraId="2CCFC507" w14:textId="77777777" w:rsidR="00F269B0" w:rsidRDefault="00F269B0">
                          <w:pPr>
                            <w:textDirection w:val="btLr"/>
                          </w:pPr>
                        </w:p>
                      </w:txbxContent>
                    </v:textbox>
                  </v:shape>
                  <v:shape id="Arrow: Up 10" o:spid="_x0000_s1034" type="#_x0000_t68" style="position:absolute;left:1395;top:26117;width:3487;height:162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" adj="2322" fillcolor="white [3201]" strokecolor="#ffb554" strokeweight="1pt">
                    <v:stroke startarrowwidth="narrow" startarrowlength="short" endarrowwidth="narrow" endarrowlength="short"/>
                    <v:textbox inset="2.53958mm,2.53958mm,2.53958mm,2.53958mm">
                      <w:txbxContent>
                        <w:p w14:paraId="0E2F38A8" w14:textId="77777777" w:rsidR="00F269B0" w:rsidRDefault="00F269B0">
                          <w:pPr>
                            <w:textDirection w:val="btLr"/>
                          </w:pP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1" o:spid="_x0000_s1035" type="#_x0000_t67" style="position:absolute;left:5425;top:26289;width:3427;height:16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" adj="19287" fillcolor="white [3201]" strokecolor="#ffb554" strokeweight="1pt">
                    <v:stroke startarrowwidth="narrow" startarrowlength="short" endarrowwidth="narrow" endarrowlength="short"/>
                    <v:textbox inset="2.53958mm,2.53958mm,2.53958mm,2.53958mm">
                      <w:txbxContent>
                        <w:p w14:paraId="5E70E631" w14:textId="77777777" w:rsidR="00F269B0" w:rsidRDefault="00F269B0">
                          <w:pPr>
                            <w:textDirection w:val="btLr"/>
                          </w:pP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2" o:spid="_x0000_s1036" type="#_x0000_t13" style="position:absolute;left:28575;top:68580;width:32004;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" adj="20486" fillcolor="white [3201]" strokecolor="#ffb554" strokeweight="1pt">
                    <v:stroke startarrowwidth="narrow" startarrowlength="short" endarrowwidth="narrow" endarrowlength="short"/>
                    <v:textbox inset="2.53958mm,2.53958mm,2.53958mm,2.53958mm">
                      <w:txbxContent>
                        <w:p w14:paraId="0B8FC41D" w14:textId="77777777" w:rsidR="00F269B0" w:rsidRDefault="00F269B0">
                          <w:pPr>
                            <w:textDirection w:val="btLr"/>
                          </w:pPr>
                        </w:p>
                      </w:txbxContent>
                    </v:textbox>
                  </v:shape>
                  <v:roundrect id="Rectangle: Rounded Corners 13" o:spid="_x0000_s1037" style="position:absolute;left:37719;width:61087;height:377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" fillcolor="#c1c1c1" strokecolor="white" strokeweight="1pt">
                    <v:stroke startarrowwidth="narrow" startarrowlength="short" endarrowwidth="narrow" endarrowlength="short" joinstyle="miter"/>
                    <v:textbox inset="2.53958mm,1.2694mm,2.53958mm,1.2694mm">
                      <w:txbxContent>
                        <w:p w14:paraId="0FF7830F" w14:textId="550A38FF" w:rsidR="001A0A7D" w:rsidRPr="001A0A7D" w:rsidRDefault="001A0A7D" w:rsidP="00AF39D4">
                          <w:pPr>
                            <w:ind w:left="360" w:hanging="360"/>
                            <w:jc w:val="center"/>
                            <w:textDirection w:val="btLr"/>
                            <w:rPr>
                              <w:rFonts w:ascii="Arial" w:eastAsia="Times New Roman" w:hAnsi="Arial" w:cs="Arial"/>
                              <w:b/>
                              <w:bCs/>
                              <w:sz w:val="22"/>
                              <w:szCs w:val="22"/>
                              <w:u w:val="single"/>
                            </w:rPr>
                          </w:pPr>
                          <w:r w:rsidRPr="001A0A7D">
                            <w:rPr>
                              <w:rFonts w:ascii="Arial" w:eastAsia="Times New Roman" w:hAnsi="Arial" w:cs="Arial"/>
                              <w:b/>
                              <w:bCs/>
                              <w:sz w:val="22"/>
                              <w:szCs w:val="22"/>
                              <w:u w:val="single"/>
                            </w:rPr>
                            <w:t>NURSING DIAGNOSES/OUTCOMES</w:t>
                          </w:r>
                        </w:p>
                        <w:p w14:paraId="551EC9BC" w14:textId="0BF04B3C" w:rsidR="001A0A7D" w:rsidRPr="00620DD0" w:rsidRDefault="00620DD0">
                          <w:pPr>
                            <w:pStyle w:val="ListParagraph"/>
                            <w:numPr>
                              <w:ilvl w:val="0"/>
                              <w:numId w:val="5"/>
                            </w:numPr>
                            <w:ind w:left="360"/>
                            <w:jc w:val="both"/>
                            <w:textDirection w:val="btLr"/>
                            <w:rPr>
                              <w:rFonts w:ascii="Arial" w:hAnsi="Arial" w:cs="Arial"/>
                              <w:b/>
                              <w:bCs/>
                              <w:sz w:val="18"/>
                              <w:szCs w:val="18"/>
                            </w:rPr>
                          </w:pPr>
                          <w:r w:rsidRPr="00620DD0">
                            <w:rPr>
                              <w:rFonts w:ascii="Arial" w:eastAsia="Times New Roman" w:hAnsi="Arial" w:cs="Arial"/>
                              <w:b/>
                              <w:bCs/>
                              <w:color w:val="000000"/>
                              <w:sz w:val="18"/>
                              <w:szCs w:val="18"/>
                            </w:rPr>
                            <w:t>Risk for decreased cardiac output related to episodes of nonsustained ventricular tachycardia as evidenced by the failed stress test and EKG result.</w:t>
                          </w:r>
                        </w:p>
                        <w:p w14:paraId="22627EB1" w14:textId="69778A67" w:rsidR="001A0A7D" w:rsidRPr="00620DD0" w:rsidRDefault="001A0A7D" w:rsidP="00AF39D4">
                          <w:pPr>
                            <w:pStyle w:val="ListParagraph"/>
                            <w:ind w:left="360"/>
                            <w:jc w:val="both"/>
                            <w:textDirection w:val="btLr"/>
                            <w:rPr>
                              <w:rFonts w:ascii="Arial" w:hAnsi="Arial" w:cs="Arial"/>
                              <w:sz w:val="18"/>
                              <w:szCs w:val="18"/>
                            </w:rPr>
                          </w:pPr>
                          <w:r w:rsidRPr="00620DD0">
                            <w:rPr>
                              <w:rFonts w:ascii="Arial" w:eastAsia="Times New Roman" w:hAnsi="Arial" w:cs="Arial"/>
                              <w:b/>
                              <w:bCs/>
                              <w:i/>
                              <w:iCs/>
                              <w:sz w:val="18"/>
                              <w:szCs w:val="18"/>
                            </w:rPr>
                            <w:t xml:space="preserve">Outcome: </w:t>
                          </w:r>
                          <w:r w:rsidR="00620DD0" w:rsidRPr="00620DD0">
                            <w:rPr>
                              <w:rFonts w:ascii="Arial" w:eastAsia="Times New Roman" w:hAnsi="Arial" w:cs="Arial"/>
                              <w:sz w:val="18"/>
                              <w:szCs w:val="18"/>
                            </w:rPr>
                            <w:t>The client has adequate cardiac output as evidenced by systolic BP within 20mmHg of the baseline; HR of 60-100 bpm with regular sinus rhythm; urine output of 0.5mL/kg/h or greater; strong peripheral pulses; warm, dry skin; eupnea with absence of pulmonary crackles; and orientation x4.</w:t>
                          </w:r>
                        </w:p>
                        <w:p w14:paraId="1609E8B5" w14:textId="496128D9" w:rsidR="001A0A7D" w:rsidRPr="00620DD0" w:rsidRDefault="00620DD0">
                          <w:pPr>
                            <w:pStyle w:val="ListParagraph"/>
                            <w:numPr>
                              <w:ilvl w:val="0"/>
                              <w:numId w:val="5"/>
                            </w:numPr>
                            <w:ind w:left="360"/>
                            <w:jc w:val="both"/>
                            <w:textDirection w:val="btLr"/>
                            <w:rPr>
                              <w:rFonts w:ascii="Arial" w:hAnsi="Arial" w:cs="Arial"/>
                              <w:b/>
                              <w:bCs/>
                              <w:sz w:val="18"/>
                              <w:szCs w:val="18"/>
                            </w:rPr>
                          </w:pPr>
                          <w:r w:rsidRPr="00620DD0">
                            <w:rPr>
                              <w:rFonts w:ascii="Arial" w:eastAsia="Times New Roman" w:hAnsi="Arial" w:cs="Arial"/>
                              <w:b/>
                              <w:bCs/>
                              <w:color w:val="000000"/>
                              <w:sz w:val="18"/>
                              <w:szCs w:val="18"/>
                            </w:rPr>
                            <w:t>Risk for unstable blood glucose level related to the hyperglycemic laboratory value as evidenced by the blood chemistry glucose result of the client.</w:t>
                          </w:r>
                        </w:p>
                        <w:p w14:paraId="0195B976" w14:textId="06235E9B" w:rsidR="00C47907" w:rsidRPr="00620DD0" w:rsidRDefault="00C47907" w:rsidP="00C47907">
                          <w:pPr>
                            <w:ind w:left="360"/>
                            <w:jc w:val="both"/>
                            <w:textDirection w:val="btLr"/>
                            <w:rPr>
                              <w:rFonts w:ascii="Arial" w:hAnsi="Arial" w:cs="Arial"/>
                              <w:i/>
                              <w:iCs/>
                              <w:sz w:val="18"/>
                              <w:szCs w:val="18"/>
                            </w:rPr>
                          </w:pPr>
                          <w:r w:rsidRPr="00620DD0">
                            <w:rPr>
                              <w:rFonts w:ascii="Arial" w:eastAsia="Times New Roman" w:hAnsi="Arial" w:cs="Arial"/>
                              <w:b/>
                              <w:bCs/>
                              <w:i/>
                              <w:iCs/>
                              <w:sz w:val="18"/>
                              <w:szCs w:val="18"/>
                            </w:rPr>
                            <w:t xml:space="preserve">Outcome: </w:t>
                          </w:r>
                          <w:r w:rsidR="00620DD0" w:rsidRPr="00620DD0">
                            <w:rPr>
                              <w:rFonts w:ascii="Arial" w:eastAsia="Times New Roman" w:hAnsi="Arial" w:cs="Arial"/>
                              <w:sz w:val="18"/>
                              <w:szCs w:val="18"/>
                            </w:rPr>
                            <w:t>The client maintains blood glucose and glycosylated hemoglobin (HbA1c) levels within the defined target normal range.</w:t>
                          </w:r>
                        </w:p>
                        <w:p w14:paraId="0866EA89" w14:textId="045A4208" w:rsidR="00C47907" w:rsidRPr="00620DD0" w:rsidRDefault="00620DD0">
                          <w:pPr>
                            <w:pStyle w:val="ListParagraph"/>
                            <w:numPr>
                              <w:ilvl w:val="0"/>
                              <w:numId w:val="5"/>
                            </w:numPr>
                            <w:ind w:left="360"/>
                            <w:jc w:val="both"/>
                            <w:textDirection w:val="btLr"/>
                            <w:rPr>
                              <w:rFonts w:ascii="Arial" w:hAnsi="Arial" w:cs="Arial"/>
                              <w:b/>
                              <w:bCs/>
                              <w:sz w:val="18"/>
                              <w:szCs w:val="18"/>
                            </w:rPr>
                          </w:pPr>
                          <w:r w:rsidRPr="00620DD0">
                            <w:rPr>
                              <w:rFonts w:ascii="Arial" w:eastAsia="Times New Roman" w:hAnsi="Arial" w:cs="Arial"/>
                              <w:b/>
                              <w:bCs/>
                              <w:color w:val="000000"/>
                              <w:sz w:val="18"/>
                              <w:szCs w:val="18"/>
                            </w:rPr>
                            <w:t>Risk for anxiety and depression related to the upcoming coronary angiography (cardiac catheterization) procedure, as evidenced by the client’s vocalization of anxiety, agitation, uneasiness, and irritability.</w:t>
                          </w:r>
                        </w:p>
                        <w:p w14:paraId="3EC3D3B8" w14:textId="5A4C3DBC" w:rsidR="005D53D2" w:rsidRPr="00620DD0" w:rsidRDefault="001A0A7D" w:rsidP="00C47907">
                          <w:pPr>
                            <w:pStyle w:val="ListParagraph"/>
                            <w:ind w:left="360"/>
                            <w:jc w:val="both"/>
                            <w:textDirection w:val="btLr"/>
                            <w:rPr>
                              <w:rFonts w:ascii="Arial" w:eastAsia="Times New Roman" w:hAnsi="Arial" w:cs="Arial"/>
                              <w:sz w:val="18"/>
                              <w:szCs w:val="18"/>
                            </w:rPr>
                          </w:pPr>
                          <w:r w:rsidRPr="00620DD0">
                            <w:rPr>
                              <w:rFonts w:ascii="Arial" w:eastAsia="Times New Roman" w:hAnsi="Arial" w:cs="Arial"/>
                              <w:b/>
                              <w:bCs/>
                              <w:i/>
                              <w:iCs/>
                              <w:sz w:val="18"/>
                              <w:szCs w:val="18"/>
                            </w:rPr>
                            <w:t xml:space="preserve">Outcome: </w:t>
                          </w:r>
                          <w:r w:rsidR="00620DD0" w:rsidRPr="00620DD0">
                            <w:rPr>
                              <w:rFonts w:ascii="Arial" w:eastAsia="Times New Roman" w:hAnsi="Arial" w:cs="Arial"/>
                              <w:sz w:val="18"/>
                              <w:szCs w:val="18"/>
                            </w:rPr>
                            <w:t>The client will use effective coping mechanisms to overcome his anxiety. The client describes the reduction in the level of anxiety experienced.</w:t>
                          </w:r>
                        </w:p>
                        <w:p w14:paraId="436B903F" w14:textId="6C986D55" w:rsidR="00620DD0" w:rsidRPr="00620DD0" w:rsidRDefault="00620DD0" w:rsidP="00620DD0">
                          <w:pPr>
                            <w:pStyle w:val="ListParagraph"/>
                            <w:numPr>
                              <w:ilvl w:val="0"/>
                              <w:numId w:val="5"/>
                            </w:numPr>
                            <w:ind w:left="360"/>
                            <w:jc w:val="both"/>
                            <w:textDirection w:val="btLr"/>
                            <w:rPr>
                              <w:rFonts w:ascii="Arial" w:hAnsi="Arial" w:cs="Arial"/>
                              <w:b/>
                              <w:bCs/>
                              <w:sz w:val="18"/>
                              <w:szCs w:val="18"/>
                            </w:rPr>
                          </w:pPr>
                          <w:r w:rsidRPr="00620DD0">
                            <w:rPr>
                              <w:rFonts w:ascii="Arial" w:eastAsia="Times New Roman" w:hAnsi="Arial" w:cs="Arial"/>
                              <w:b/>
                              <w:bCs/>
                              <w:color w:val="000000"/>
                              <w:sz w:val="18"/>
                              <w:szCs w:val="18"/>
                            </w:rPr>
                            <w:t>Risk for bleeding related to the coronary angiography (cardiac catheterization) procedure as evidenced by the right radial artery access with a radial compression device.</w:t>
                          </w:r>
                        </w:p>
                        <w:p w14:paraId="63C97EF2" w14:textId="38E89FBA" w:rsidR="00620DD0" w:rsidRPr="00620DD0" w:rsidRDefault="00620DD0" w:rsidP="00620DD0">
                          <w:pPr>
                            <w:pStyle w:val="ListParagraph"/>
                            <w:ind w:left="360"/>
                            <w:jc w:val="both"/>
                            <w:textDirection w:val="btLr"/>
                            <w:rPr>
                              <w:rFonts w:ascii="Arial" w:hAnsi="Arial" w:cs="Arial"/>
                              <w:sz w:val="18"/>
                              <w:szCs w:val="18"/>
                            </w:rPr>
                          </w:pPr>
                          <w:r w:rsidRPr="00620DD0">
                            <w:rPr>
                              <w:rFonts w:ascii="Arial" w:eastAsia="Times New Roman" w:hAnsi="Arial" w:cs="Arial"/>
                              <w:b/>
                              <w:bCs/>
                              <w:i/>
                              <w:iCs/>
                              <w:color w:val="000000"/>
                              <w:sz w:val="18"/>
                              <w:szCs w:val="18"/>
                            </w:rPr>
                            <w:t>Outcome:</w:t>
                          </w:r>
                          <w:r w:rsidRPr="00620DD0">
                            <w:rPr>
                              <w:rFonts w:ascii="Arial" w:eastAsia="Times New Roman" w:hAnsi="Arial" w:cs="Arial"/>
                              <w:color w:val="000000"/>
                              <w:sz w:val="18"/>
                              <w:szCs w:val="18"/>
                            </w:rPr>
                            <w:t xml:space="preserve"> </w:t>
                          </w:r>
                          <w:r w:rsidRPr="00620DD0">
                            <w:rPr>
                              <w:rFonts w:ascii="Arial" w:eastAsia="Times New Roman" w:hAnsi="Arial" w:cs="Arial"/>
                              <w:sz w:val="18"/>
                              <w:szCs w:val="18"/>
                            </w:rPr>
                            <w:t>The client implements measures and teachings by the nurse to prevent bleeding and identifies signs of bleeding that need to be reported immediately to a health care provider.</w:t>
                          </w:r>
                        </w:p>
                      </w:txbxContent>
                    </v:textbox>
                  </v:roundrect>
                  <v:shape id="Arrow: Bent-Up 14" o:spid="_x0000_s1038" style="position:absolute;left:55387;top:37195;width:5715;height:4572;rotation:90;visibility:visible;mso-wrap-style:square;v-text-anchor:middle" coordsize="571500,457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" adj="-11796480,,5400" path="m,342900r400050,l400050,114300r-57150,l457200,,571500,114300r-57150,l514350,457200,,457200,,342900xe" fillcolor="white [3201]" strokecolor="#ffb554" strokeweight="1pt">
                    <v:stroke startarrowwidth="narrow" startarrowlength="short" endarrowwidth="narrow" endarrowlength="short" joinstyle="miter"/>
                    <v:formulas/>
                    <v:path arrowok="t" o:connecttype="custom" o:connectlocs="0,342900;400050,342900;400050,114300;342900,114300;457200,0;571500,114300;514350,114300;514350,457200;0,457200;0,342900" o:connectangles="0,0,0,0,0,0,0,0,0,0" textboxrect="0,0,571500,457200"/>
                    <v:textbox inset="2.53958mm,2.53958mm,2.53958mm,2.53958mm">
                      <w:txbxContent>
                        <w:p w14:paraId="23A92CEA" w14:textId="77777777" w:rsidR="00F269B0" w:rsidRDefault="00F269B0">
                          <w:pPr>
                            <w:textDirection w:val="btLr"/>
                          </w:pPr>
                        </w:p>
                      </w:txbxContent>
                    </v:textbox>
                  </v:shape>
                  <v:shape id="Arrow: Right 15" o:spid="_x0000_s1039" type="#_x0000_t13" style="position:absolute;left:25461;top:36055;width:16273;height:2857;rotation:-221459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" adj="19704" fillcolor="white [3201]" strokecolor="#ffb554" strokeweight="1pt">
                    <v:stroke startarrowwidth="narrow" startarrowlength="short" endarrowwidth="narrow" endarrowlength="short"/>
                    <v:textbox inset="2.53958mm,2.53958mm,2.53958mm,2.53958mm">
                      <w:txbxContent>
                        <w:p w14:paraId="5136894A" w14:textId="77777777" w:rsidR="00F269B0" w:rsidRDefault="00F269B0">
                          <w:pPr>
                            <w:textDirection w:val="btLr"/>
                          </w:pPr>
                        </w:p>
                      </w:txbxContent>
                    </v:textbox>
                  </v:shape>
                  <v:shape id="Arrow: Right 16" o:spid="_x0000_s1040" type="#_x0000_t13" style="position:absolute;left:30281;top:1532;width:11430;height:3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" adj="18286" fillcolor="white [3201]" strokecolor="#ffb554" strokeweight="1pt">
                    <v:stroke startarrowwidth="narrow" startarrowlength="short" endarrowwidth="narrow" endarrowlength="short"/>
                    <v:textbox inset="2.53958mm,2.53958mm,2.53958mm,2.53958mm">
                      <w:txbxContent>
                        <w:p w14:paraId="5723468C" w14:textId="77777777" w:rsidR="00AF39D4" w:rsidRDefault="00AF39D4" w:rsidP="00AF39D4">
                          <w:pPr>
                            <w:textDirection w:val="btLr"/>
                          </w:pPr>
                        </w:p>
                        <w:p w14:paraId="3E3AAE56" w14:textId="77777777" w:rsidR="00F269B0" w:rsidRDefault="00F269B0">
                          <w:pPr>
                            <w:textDirection w:val="btLr"/>
                          </w:pPr>
                        </w:p>
                      </w:txbxContent>
                    </v:textbox>
                  </v:shape>
                </v:group>
                <w10:wrap type="square"/>
              </v:group>
            </w:pict>
          </mc:Fallback>
        </mc:AlternateContent>
      </w:r>
    </w:p>
    <w:p w14:paraId="7D823076" w14:textId="149FEDAB" w:rsidR="00F269B0" w:rsidRPr="00D94BDA" w:rsidRDefault="00A35D62">
      <w:pPr>
        <w:spacing w:line="480" w:lineRule="auto"/>
        <w:jc w:val="center"/>
        <w:rPr>
          <w:rFonts w:ascii="Times New Roman" w:eastAsia="Times New Roman" w:hAnsi="Times New Roman" w:cs="Times New Roman"/>
          <w:b/>
        </w:rPr>
      </w:pPr>
      <w:r w:rsidRPr="00D94BDA">
        <w:rPr>
          <w:rFonts w:ascii="Times New Roman" w:eastAsia="Times New Roman" w:hAnsi="Times New Roman" w:cs="Times New Roman"/>
          <w:b/>
        </w:rPr>
        <w:lastRenderedPageBreak/>
        <w:t>References</w:t>
      </w:r>
      <w:r w:rsidR="00D94BDA" w:rsidRPr="00D94BDA">
        <w:rPr>
          <w:rFonts w:ascii="Times New Roman" w:eastAsia="Times New Roman" w:hAnsi="Times New Roman" w:cs="Times New Roman"/>
          <w:b/>
        </w:rPr>
        <w:t>:</w:t>
      </w:r>
    </w:p>
    <w:p w14:paraId="3B439D7B" w14:textId="46C716A5" w:rsidR="00F772D3" w:rsidRPr="00F772D3" w:rsidRDefault="00F772D3" w:rsidP="00F772D3">
      <w:pPr>
        <w:pStyle w:val="NormalWeb"/>
        <w:spacing w:before="0" w:beforeAutospacing="0" w:after="0" w:afterAutospacing="0" w:line="480" w:lineRule="auto"/>
        <w:ind w:left="720" w:hanging="720"/>
        <w:rPr>
          <w:color w:val="000000"/>
        </w:rPr>
      </w:pPr>
      <w:r w:rsidRPr="00F772D3">
        <w:rPr>
          <w:color w:val="000000"/>
        </w:rPr>
        <w:t xml:space="preserve">Fogoros, R. N. (2023, April 22). </w:t>
      </w:r>
      <w:r w:rsidRPr="00F772D3">
        <w:rPr>
          <w:i/>
          <w:iCs/>
          <w:color w:val="000000"/>
        </w:rPr>
        <w:t xml:space="preserve">NSVT: Symptoms, ECG </w:t>
      </w:r>
      <w:r>
        <w:rPr>
          <w:i/>
          <w:iCs/>
          <w:color w:val="000000"/>
        </w:rPr>
        <w:t>d</w:t>
      </w:r>
      <w:r w:rsidRPr="00F772D3">
        <w:rPr>
          <w:i/>
          <w:iCs/>
          <w:color w:val="000000"/>
        </w:rPr>
        <w:t xml:space="preserve">iagnosis, and </w:t>
      </w:r>
      <w:r>
        <w:rPr>
          <w:i/>
          <w:iCs/>
          <w:color w:val="000000"/>
        </w:rPr>
        <w:t>m</w:t>
      </w:r>
      <w:r w:rsidRPr="00F772D3">
        <w:rPr>
          <w:i/>
          <w:iCs/>
          <w:color w:val="000000"/>
        </w:rPr>
        <w:t>anagement</w:t>
      </w:r>
      <w:r w:rsidRPr="00F772D3">
        <w:rPr>
          <w:color w:val="000000"/>
        </w:rPr>
        <w:t xml:space="preserve">. </w:t>
      </w:r>
      <w:proofErr w:type="spellStart"/>
      <w:r w:rsidRPr="00F772D3">
        <w:rPr>
          <w:color w:val="000000"/>
        </w:rPr>
        <w:t>Verywell</w:t>
      </w:r>
      <w:proofErr w:type="spellEnd"/>
      <w:r w:rsidRPr="00F772D3">
        <w:rPr>
          <w:color w:val="000000"/>
        </w:rPr>
        <w:t xml:space="preserve"> Health. Retrieved September 29, 2023, from </w:t>
      </w:r>
      <w:proofErr w:type="gramStart"/>
      <w:r w:rsidRPr="00F772D3">
        <w:rPr>
          <w:color w:val="000000"/>
        </w:rPr>
        <w:t>https://www.verywellhealth.com/non-sustained-ventricular-tachycardia-nsvt-1746247</w:t>
      </w:r>
      <w:proofErr w:type="gramEnd"/>
    </w:p>
    <w:p w14:paraId="0766668D" w14:textId="3A2AD227" w:rsidR="00D94BDA" w:rsidRPr="00F772D3" w:rsidRDefault="00D94BDA" w:rsidP="00D94BDA">
      <w:pPr>
        <w:pStyle w:val="NormalWeb"/>
        <w:spacing w:before="0" w:beforeAutospacing="0" w:after="0" w:afterAutospacing="0" w:line="480" w:lineRule="auto"/>
        <w:ind w:left="720" w:hanging="720"/>
        <w:rPr>
          <w:color w:val="000000"/>
        </w:rPr>
      </w:pPr>
      <w:r w:rsidRPr="00F772D3">
        <w:rPr>
          <w:color w:val="000000"/>
        </w:rPr>
        <w:t xml:space="preserve">Gulanick, M., &amp; Myers, J. L. (2021). </w:t>
      </w:r>
      <w:r w:rsidRPr="00F772D3">
        <w:rPr>
          <w:i/>
          <w:iCs/>
          <w:color w:val="000000"/>
        </w:rPr>
        <w:t xml:space="preserve">Nursing </w:t>
      </w:r>
      <w:r w:rsidR="00D16EA8" w:rsidRPr="00F772D3">
        <w:rPr>
          <w:i/>
          <w:iCs/>
          <w:color w:val="000000"/>
        </w:rPr>
        <w:t>c</w:t>
      </w:r>
      <w:r w:rsidRPr="00F772D3">
        <w:rPr>
          <w:i/>
          <w:iCs/>
          <w:color w:val="000000"/>
        </w:rPr>
        <w:t xml:space="preserve">are </w:t>
      </w:r>
      <w:r w:rsidR="00D16EA8" w:rsidRPr="00F772D3">
        <w:rPr>
          <w:i/>
          <w:iCs/>
          <w:color w:val="000000"/>
        </w:rPr>
        <w:t>p</w:t>
      </w:r>
      <w:r w:rsidRPr="00F772D3">
        <w:rPr>
          <w:i/>
          <w:iCs/>
          <w:color w:val="000000"/>
        </w:rPr>
        <w:t xml:space="preserve">lans: Diagnoses, </w:t>
      </w:r>
      <w:r w:rsidR="00D16EA8" w:rsidRPr="00F772D3">
        <w:rPr>
          <w:i/>
          <w:iCs/>
          <w:color w:val="000000"/>
        </w:rPr>
        <w:t>i</w:t>
      </w:r>
      <w:r w:rsidRPr="00F772D3">
        <w:rPr>
          <w:i/>
          <w:iCs/>
          <w:color w:val="000000"/>
        </w:rPr>
        <w:t xml:space="preserve">nterventions, and </w:t>
      </w:r>
      <w:r w:rsidR="00D16EA8" w:rsidRPr="00F772D3">
        <w:rPr>
          <w:i/>
          <w:iCs/>
          <w:color w:val="000000"/>
        </w:rPr>
        <w:t>o</w:t>
      </w:r>
      <w:r w:rsidRPr="00F772D3">
        <w:rPr>
          <w:i/>
          <w:iCs/>
          <w:color w:val="000000"/>
        </w:rPr>
        <w:t>utcomes</w:t>
      </w:r>
      <w:r w:rsidRPr="00F772D3">
        <w:rPr>
          <w:color w:val="000000"/>
        </w:rPr>
        <w:t xml:space="preserve"> (J. L. Myers &amp; M. Gulanick, Eds.; 10th ed.). Elsevier</w:t>
      </w:r>
    </w:p>
    <w:p w14:paraId="29152D96" w14:textId="58DA4790" w:rsidR="001909E8" w:rsidRPr="001909E8" w:rsidRDefault="001909E8" w:rsidP="00D94BDA">
      <w:pPr>
        <w:spacing w:line="480" w:lineRule="auto"/>
        <w:ind w:left="720" w:hanging="720"/>
        <w:rPr>
          <w:rFonts w:ascii="Times New Roman" w:hAnsi="Times New Roman" w:cs="Times New Roman"/>
          <w:color w:val="000000"/>
        </w:rPr>
      </w:pPr>
      <w:r w:rsidRPr="001909E8">
        <w:rPr>
          <w:rFonts w:ascii="Times New Roman" w:hAnsi="Times New Roman" w:cs="Times New Roman"/>
          <w:color w:val="000000"/>
        </w:rPr>
        <w:t xml:space="preserve">Kusumoto, F. (2023, August 29). </w:t>
      </w:r>
      <w:r w:rsidRPr="001909E8">
        <w:rPr>
          <w:rFonts w:ascii="Times New Roman" w:hAnsi="Times New Roman" w:cs="Times New Roman"/>
          <w:i/>
          <w:iCs/>
          <w:color w:val="000000"/>
        </w:rPr>
        <w:t>Nonsustained ventricular tachycardias</w:t>
      </w:r>
      <w:r w:rsidRPr="001909E8">
        <w:rPr>
          <w:rFonts w:ascii="Times New Roman" w:hAnsi="Times New Roman" w:cs="Times New Roman"/>
          <w:color w:val="000000"/>
        </w:rPr>
        <w:t xml:space="preserve">. BMJ Best Practice. Retrieved September 29, 2023, from </w:t>
      </w:r>
      <w:proofErr w:type="gramStart"/>
      <w:r w:rsidRPr="001909E8">
        <w:rPr>
          <w:rFonts w:ascii="Times New Roman" w:hAnsi="Times New Roman" w:cs="Times New Roman"/>
          <w:color w:val="000000"/>
        </w:rPr>
        <w:t>https://bestpractice.bmj.com/topics/en-us/831</w:t>
      </w:r>
      <w:proofErr w:type="gramEnd"/>
    </w:p>
    <w:p w14:paraId="4788DC99" w14:textId="05EA08CC" w:rsidR="00D94BDA" w:rsidRPr="00F772D3" w:rsidRDefault="00D94BDA" w:rsidP="00D94BDA">
      <w:pPr>
        <w:spacing w:line="480" w:lineRule="auto"/>
        <w:ind w:left="720" w:hanging="720"/>
        <w:rPr>
          <w:rFonts w:ascii="Times New Roman" w:hAnsi="Times New Roman" w:cs="Times New Roman"/>
          <w:b/>
        </w:rPr>
      </w:pPr>
      <w:r w:rsidRPr="00F772D3">
        <w:rPr>
          <w:rFonts w:ascii="Times New Roman" w:hAnsi="Times New Roman" w:cs="Times New Roman"/>
          <w:color w:val="000000"/>
        </w:rPr>
        <w:t xml:space="preserve">Pagana, T. J., Pagana, T. N., &amp; Pagana, K. D. (2021). </w:t>
      </w:r>
      <w:r w:rsidRPr="00F772D3">
        <w:rPr>
          <w:rFonts w:ascii="Times New Roman" w:hAnsi="Times New Roman" w:cs="Times New Roman"/>
          <w:i/>
          <w:iCs/>
          <w:color w:val="000000"/>
        </w:rPr>
        <w:t xml:space="preserve">Mosby's® Manual of </w:t>
      </w:r>
      <w:r w:rsidR="00D16EA8" w:rsidRPr="00F772D3">
        <w:rPr>
          <w:rFonts w:ascii="Times New Roman" w:hAnsi="Times New Roman" w:cs="Times New Roman"/>
          <w:i/>
          <w:iCs/>
          <w:color w:val="000000"/>
        </w:rPr>
        <w:t>d</w:t>
      </w:r>
      <w:r w:rsidRPr="00F772D3">
        <w:rPr>
          <w:rFonts w:ascii="Times New Roman" w:hAnsi="Times New Roman" w:cs="Times New Roman"/>
          <w:i/>
          <w:iCs/>
          <w:color w:val="000000"/>
        </w:rPr>
        <w:t xml:space="preserve">iagnostic and </w:t>
      </w:r>
      <w:r w:rsidR="00D16EA8" w:rsidRPr="00F772D3">
        <w:rPr>
          <w:rFonts w:ascii="Times New Roman" w:hAnsi="Times New Roman" w:cs="Times New Roman"/>
          <w:i/>
          <w:iCs/>
          <w:color w:val="000000"/>
        </w:rPr>
        <w:t>l</w:t>
      </w:r>
      <w:r w:rsidRPr="00F772D3">
        <w:rPr>
          <w:rFonts w:ascii="Times New Roman" w:hAnsi="Times New Roman" w:cs="Times New Roman"/>
          <w:i/>
          <w:iCs/>
          <w:color w:val="000000"/>
        </w:rPr>
        <w:t xml:space="preserve">aboratory </w:t>
      </w:r>
      <w:r w:rsidR="00D16EA8" w:rsidRPr="00F772D3">
        <w:rPr>
          <w:rFonts w:ascii="Times New Roman" w:hAnsi="Times New Roman" w:cs="Times New Roman"/>
          <w:i/>
          <w:iCs/>
          <w:color w:val="000000"/>
        </w:rPr>
        <w:t>t</w:t>
      </w:r>
      <w:r w:rsidRPr="00F772D3">
        <w:rPr>
          <w:rFonts w:ascii="Times New Roman" w:hAnsi="Times New Roman" w:cs="Times New Roman"/>
          <w:i/>
          <w:iCs/>
          <w:color w:val="000000"/>
        </w:rPr>
        <w:t>ests</w:t>
      </w:r>
      <w:r w:rsidRPr="00F772D3">
        <w:rPr>
          <w:rFonts w:ascii="Times New Roman" w:hAnsi="Times New Roman" w:cs="Times New Roman"/>
          <w:color w:val="000000"/>
        </w:rPr>
        <w:t xml:space="preserve"> (7th ed.). Elsevier - Health Sciences Division</w:t>
      </w:r>
    </w:p>
    <w:p w14:paraId="656CD52B" w14:textId="7CB9FB49" w:rsidR="00F269B0" w:rsidRPr="00F772D3" w:rsidRDefault="00D94BDA" w:rsidP="00D82014">
      <w:pPr>
        <w:pStyle w:val="NormalWeb"/>
        <w:spacing w:before="0" w:beforeAutospacing="0" w:after="0" w:afterAutospacing="0" w:line="480" w:lineRule="auto"/>
        <w:ind w:left="720" w:hanging="720"/>
        <w:rPr>
          <w:color w:val="000000"/>
        </w:rPr>
      </w:pPr>
      <w:r w:rsidRPr="00F772D3">
        <w:rPr>
          <w:color w:val="000000"/>
        </w:rPr>
        <w:t xml:space="preserve">Vallerand, A. H., et al., (2022). </w:t>
      </w:r>
      <w:r w:rsidRPr="00F772D3">
        <w:rPr>
          <w:i/>
          <w:iCs/>
          <w:color w:val="000000"/>
        </w:rPr>
        <w:t>Davis Drug Guide for Nurses</w:t>
      </w:r>
      <w:r w:rsidRPr="00F772D3">
        <w:rPr>
          <w:color w:val="000000"/>
        </w:rPr>
        <w:t xml:space="preserve"> (Version 6.4.0.539). [Mobile App]. App Store</w:t>
      </w:r>
    </w:p>
    <w:p w14:paraId="07E6D87D" w14:textId="3DC95254" w:rsidR="001909E8" w:rsidRPr="001909E8" w:rsidRDefault="001909E8" w:rsidP="00D82014">
      <w:pPr>
        <w:pStyle w:val="NormalWeb"/>
        <w:spacing w:before="0" w:beforeAutospacing="0" w:after="0" w:afterAutospacing="0" w:line="480" w:lineRule="auto"/>
        <w:ind w:left="720" w:hanging="720"/>
      </w:pPr>
      <w:r w:rsidRPr="001909E8">
        <w:rPr>
          <w:color w:val="000000"/>
        </w:rPr>
        <w:t xml:space="preserve">Zimetbaum, P. J., &amp; Wylie, J. V. (2022, April 26). </w:t>
      </w:r>
      <w:r w:rsidRPr="001909E8">
        <w:rPr>
          <w:i/>
          <w:iCs/>
          <w:color w:val="000000"/>
        </w:rPr>
        <w:t>Nonsustained ventricular tachycardia: Clinical manifestations, evaluation, and management</w:t>
      </w:r>
      <w:r w:rsidRPr="001909E8">
        <w:rPr>
          <w:color w:val="000000"/>
        </w:rPr>
        <w:t xml:space="preserve">. </w:t>
      </w:r>
      <w:r>
        <w:rPr>
          <w:color w:val="000000"/>
        </w:rPr>
        <w:t xml:space="preserve">UpToDate. </w:t>
      </w:r>
      <w:r w:rsidRPr="001909E8">
        <w:rPr>
          <w:color w:val="000000"/>
        </w:rPr>
        <w:t xml:space="preserve">Retrieved September 29, 2023, from </w:t>
      </w:r>
      <w:proofErr w:type="gramStart"/>
      <w:r w:rsidRPr="001909E8">
        <w:rPr>
          <w:color w:val="000000"/>
        </w:rPr>
        <w:t>https://www.uptodate.com/contents/nonsustained-ventricular-tachycardia-clinical-manifestations-evaluation-and-management#H16</w:t>
      </w:r>
      <w:proofErr w:type="gramEnd"/>
    </w:p>
    <w:sectPr w:rsidR="001909E8" w:rsidRPr="001909E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FA007" w14:textId="77777777" w:rsidR="00A731FA" w:rsidRDefault="00A731FA">
      <w:r>
        <w:separator/>
      </w:r>
    </w:p>
  </w:endnote>
  <w:endnote w:type="continuationSeparator" w:id="0">
    <w:p w14:paraId="0A938AE5" w14:textId="77777777" w:rsidR="00A731FA" w:rsidRDefault="00A73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B10A0" w14:textId="488960C0" w:rsidR="00996C39" w:rsidRDefault="00996C39" w:rsidP="00996C39">
    <w:pPr>
      <w:pStyle w:val="Footer"/>
      <w:tabs>
        <w:tab w:val="clear" w:pos="4680"/>
        <w:tab w:val="clear" w:pos="9360"/>
        <w:tab w:val="left" w:pos="238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A198A" w14:textId="77777777" w:rsidR="00A731FA" w:rsidRDefault="00A731FA">
      <w:r>
        <w:separator/>
      </w:r>
    </w:p>
  </w:footnote>
  <w:footnote w:type="continuationSeparator" w:id="0">
    <w:p w14:paraId="7F47083C" w14:textId="77777777" w:rsidR="00A731FA" w:rsidRDefault="00A73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91F09" w14:textId="77777777" w:rsidR="00F269B0" w:rsidRDefault="00A35D6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19A85F2F" w14:textId="77777777" w:rsidR="00F269B0" w:rsidRDefault="00F269B0">
    <w:pPr>
      <w:pBdr>
        <w:top w:val="nil"/>
        <w:left w:val="nil"/>
        <w:bottom w:val="nil"/>
        <w:right w:val="nil"/>
        <w:between w:val="nil"/>
      </w:pBdr>
      <w:tabs>
        <w:tab w:val="center" w:pos="4680"/>
        <w:tab w:val="right" w:pos="936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56251" w14:textId="7F89C18F" w:rsidR="00F269B0" w:rsidRPr="00996C39" w:rsidRDefault="00A35D62">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rPr>
    </w:pPr>
    <w:r w:rsidRPr="00996C39">
      <w:rPr>
        <w:rFonts w:ascii="Times New Roman" w:hAnsi="Times New Roman" w:cs="Times New Roman"/>
        <w:color w:val="000000"/>
      </w:rPr>
      <w:fldChar w:fldCharType="begin"/>
    </w:r>
    <w:r w:rsidRPr="00996C39">
      <w:rPr>
        <w:rFonts w:ascii="Times New Roman" w:hAnsi="Times New Roman" w:cs="Times New Roman"/>
        <w:color w:val="000000"/>
      </w:rPr>
      <w:instrText>PAGE</w:instrText>
    </w:r>
    <w:r w:rsidRPr="00996C39">
      <w:rPr>
        <w:rFonts w:ascii="Times New Roman" w:hAnsi="Times New Roman" w:cs="Times New Roman"/>
        <w:color w:val="000000"/>
      </w:rPr>
      <w:fldChar w:fldCharType="separate"/>
    </w:r>
    <w:r w:rsidR="009A3F6B" w:rsidRPr="00996C39">
      <w:rPr>
        <w:rFonts w:ascii="Times New Roman" w:hAnsi="Times New Roman" w:cs="Times New Roman"/>
        <w:noProof/>
        <w:color w:val="000000"/>
      </w:rPr>
      <w:t>2</w:t>
    </w:r>
    <w:r w:rsidRPr="00996C39">
      <w:rPr>
        <w:rFonts w:ascii="Times New Roman" w:hAnsi="Times New Roman" w:cs="Times New Roman"/>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37083" w14:textId="6555514E" w:rsidR="00F269B0" w:rsidRDefault="00A35D62">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9A3F6B">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7F1EC" w14:textId="77777777" w:rsidR="00F269B0" w:rsidRDefault="00A35D6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4918A69A" w14:textId="77777777" w:rsidR="00F269B0" w:rsidRDefault="00F269B0">
    <w:pPr>
      <w:pBdr>
        <w:top w:val="nil"/>
        <w:left w:val="nil"/>
        <w:bottom w:val="nil"/>
        <w:right w:val="nil"/>
        <w:between w:val="nil"/>
      </w:pBdr>
      <w:tabs>
        <w:tab w:val="center" w:pos="4680"/>
        <w:tab w:val="right" w:pos="936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6A86"/>
    <w:multiLevelType w:val="hybridMultilevel"/>
    <w:tmpl w:val="DC343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3695"/>
    <w:multiLevelType w:val="hybridMultilevel"/>
    <w:tmpl w:val="7FEA9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52254"/>
    <w:multiLevelType w:val="hybridMultilevel"/>
    <w:tmpl w:val="C0807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A59A0"/>
    <w:multiLevelType w:val="hybridMultilevel"/>
    <w:tmpl w:val="25D6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52A68"/>
    <w:multiLevelType w:val="hybridMultilevel"/>
    <w:tmpl w:val="AAE25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A13F7"/>
    <w:multiLevelType w:val="hybridMultilevel"/>
    <w:tmpl w:val="D29C4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A06294"/>
    <w:multiLevelType w:val="multilevel"/>
    <w:tmpl w:val="3E8E2A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4C74CC3"/>
    <w:multiLevelType w:val="hybridMultilevel"/>
    <w:tmpl w:val="2EC6E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431E2"/>
    <w:multiLevelType w:val="multilevel"/>
    <w:tmpl w:val="E7B6DA16"/>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91864B9"/>
    <w:multiLevelType w:val="hybridMultilevel"/>
    <w:tmpl w:val="BF747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1257FC"/>
    <w:multiLevelType w:val="hybridMultilevel"/>
    <w:tmpl w:val="38DCD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C34167"/>
    <w:multiLevelType w:val="hybridMultilevel"/>
    <w:tmpl w:val="A6D6D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8475E4"/>
    <w:multiLevelType w:val="hybridMultilevel"/>
    <w:tmpl w:val="0A76B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7211B5"/>
    <w:multiLevelType w:val="hybridMultilevel"/>
    <w:tmpl w:val="964EDAD8"/>
    <w:lvl w:ilvl="0" w:tplc="D3283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203724"/>
    <w:multiLevelType w:val="hybridMultilevel"/>
    <w:tmpl w:val="52340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E76F1"/>
    <w:multiLevelType w:val="multilevel"/>
    <w:tmpl w:val="8E5E4B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2FAB68CE"/>
    <w:multiLevelType w:val="hybridMultilevel"/>
    <w:tmpl w:val="AAE25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FF2D12"/>
    <w:multiLevelType w:val="hybridMultilevel"/>
    <w:tmpl w:val="E1E47A3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D5461"/>
    <w:multiLevelType w:val="hybridMultilevel"/>
    <w:tmpl w:val="B1964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E162FA"/>
    <w:multiLevelType w:val="hybridMultilevel"/>
    <w:tmpl w:val="94B0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082EBA"/>
    <w:multiLevelType w:val="hybridMultilevel"/>
    <w:tmpl w:val="9E7C8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AB340D"/>
    <w:multiLevelType w:val="hybridMultilevel"/>
    <w:tmpl w:val="07E07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57263E"/>
    <w:multiLevelType w:val="hybridMultilevel"/>
    <w:tmpl w:val="BB0C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17335B"/>
    <w:multiLevelType w:val="hybridMultilevel"/>
    <w:tmpl w:val="DB84D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72474C"/>
    <w:multiLevelType w:val="hybridMultilevel"/>
    <w:tmpl w:val="C5E6B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44175C"/>
    <w:multiLevelType w:val="hybridMultilevel"/>
    <w:tmpl w:val="AC24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5B58BE"/>
    <w:multiLevelType w:val="hybridMultilevel"/>
    <w:tmpl w:val="8C029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D46396"/>
    <w:multiLevelType w:val="hybridMultilevel"/>
    <w:tmpl w:val="CD222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D70BDE"/>
    <w:multiLevelType w:val="hybridMultilevel"/>
    <w:tmpl w:val="F42C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ED224D"/>
    <w:multiLevelType w:val="hybridMultilevel"/>
    <w:tmpl w:val="3EBAF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EA1AE5"/>
    <w:multiLevelType w:val="hybridMultilevel"/>
    <w:tmpl w:val="0798C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37427A"/>
    <w:multiLevelType w:val="hybridMultilevel"/>
    <w:tmpl w:val="27C88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640506"/>
    <w:multiLevelType w:val="multilevel"/>
    <w:tmpl w:val="BFA49B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5F824ED3"/>
    <w:multiLevelType w:val="hybridMultilevel"/>
    <w:tmpl w:val="69B6E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2648CA"/>
    <w:multiLevelType w:val="hybridMultilevel"/>
    <w:tmpl w:val="6410356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B91D41"/>
    <w:multiLevelType w:val="hybridMultilevel"/>
    <w:tmpl w:val="0E485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3C6817"/>
    <w:multiLevelType w:val="hybridMultilevel"/>
    <w:tmpl w:val="28E0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1F7F73"/>
    <w:multiLevelType w:val="hybridMultilevel"/>
    <w:tmpl w:val="6A36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3911A8"/>
    <w:multiLevelType w:val="hybridMultilevel"/>
    <w:tmpl w:val="14961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901717"/>
    <w:multiLevelType w:val="hybridMultilevel"/>
    <w:tmpl w:val="00F65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B0022B"/>
    <w:multiLevelType w:val="hybridMultilevel"/>
    <w:tmpl w:val="C706D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73680A"/>
    <w:multiLevelType w:val="hybridMultilevel"/>
    <w:tmpl w:val="43A44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A161F1"/>
    <w:multiLevelType w:val="hybridMultilevel"/>
    <w:tmpl w:val="31CA5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61399F"/>
    <w:multiLevelType w:val="hybridMultilevel"/>
    <w:tmpl w:val="9E442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FB35E9"/>
    <w:multiLevelType w:val="hybridMultilevel"/>
    <w:tmpl w:val="DC206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1E6F2A"/>
    <w:multiLevelType w:val="hybridMultilevel"/>
    <w:tmpl w:val="EEB09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733190"/>
    <w:multiLevelType w:val="hybridMultilevel"/>
    <w:tmpl w:val="1C18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8226840">
    <w:abstractNumId w:val="15"/>
  </w:num>
  <w:num w:numId="2" w16cid:durableId="57896939">
    <w:abstractNumId w:val="6"/>
  </w:num>
  <w:num w:numId="3" w16cid:durableId="504436864">
    <w:abstractNumId w:val="32"/>
  </w:num>
  <w:num w:numId="4" w16cid:durableId="494994236">
    <w:abstractNumId w:val="8"/>
  </w:num>
  <w:num w:numId="5" w16cid:durableId="286548364">
    <w:abstractNumId w:val="17"/>
  </w:num>
  <w:num w:numId="6" w16cid:durableId="1789426018">
    <w:abstractNumId w:val="39"/>
  </w:num>
  <w:num w:numId="7" w16cid:durableId="1017854084">
    <w:abstractNumId w:val="27"/>
  </w:num>
  <w:num w:numId="8" w16cid:durableId="141196369">
    <w:abstractNumId w:val="5"/>
  </w:num>
  <w:num w:numId="9" w16cid:durableId="72243678">
    <w:abstractNumId w:val="30"/>
  </w:num>
  <w:num w:numId="10" w16cid:durableId="1326279718">
    <w:abstractNumId w:val="19"/>
  </w:num>
  <w:num w:numId="11" w16cid:durableId="1958634685">
    <w:abstractNumId w:val="41"/>
  </w:num>
  <w:num w:numId="12" w16cid:durableId="968048375">
    <w:abstractNumId w:val="24"/>
  </w:num>
  <w:num w:numId="13" w16cid:durableId="340081930">
    <w:abstractNumId w:val="46"/>
  </w:num>
  <w:num w:numId="14" w16cid:durableId="54933746">
    <w:abstractNumId w:val="29"/>
  </w:num>
  <w:num w:numId="15" w16cid:durableId="254674507">
    <w:abstractNumId w:val="11"/>
  </w:num>
  <w:num w:numId="16" w16cid:durableId="711226465">
    <w:abstractNumId w:val="45"/>
  </w:num>
  <w:num w:numId="17" w16cid:durableId="446706097">
    <w:abstractNumId w:val="12"/>
  </w:num>
  <w:num w:numId="18" w16cid:durableId="1092824039">
    <w:abstractNumId w:val="0"/>
  </w:num>
  <w:num w:numId="19" w16cid:durableId="607664367">
    <w:abstractNumId w:val="28"/>
  </w:num>
  <w:num w:numId="20" w16cid:durableId="2074501039">
    <w:abstractNumId w:val="3"/>
  </w:num>
  <w:num w:numId="21" w16cid:durableId="150755789">
    <w:abstractNumId w:val="33"/>
  </w:num>
  <w:num w:numId="22" w16cid:durableId="1370911621">
    <w:abstractNumId w:val="43"/>
  </w:num>
  <w:num w:numId="23" w16cid:durableId="221446821">
    <w:abstractNumId w:val="14"/>
  </w:num>
  <w:num w:numId="24" w16cid:durableId="475681836">
    <w:abstractNumId w:val="37"/>
  </w:num>
  <w:num w:numId="25" w16cid:durableId="1053426052">
    <w:abstractNumId w:val="35"/>
  </w:num>
  <w:num w:numId="26" w16cid:durableId="1566337067">
    <w:abstractNumId w:val="9"/>
  </w:num>
  <w:num w:numId="27" w16cid:durableId="921913867">
    <w:abstractNumId w:val="26"/>
  </w:num>
  <w:num w:numId="28" w16cid:durableId="509368252">
    <w:abstractNumId w:val="7"/>
  </w:num>
  <w:num w:numId="29" w16cid:durableId="370420854">
    <w:abstractNumId w:val="36"/>
  </w:num>
  <w:num w:numId="30" w16cid:durableId="1387799669">
    <w:abstractNumId w:val="25"/>
  </w:num>
  <w:num w:numId="31" w16cid:durableId="1417046402">
    <w:abstractNumId w:val="40"/>
  </w:num>
  <w:num w:numId="32" w16cid:durableId="212280447">
    <w:abstractNumId w:val="23"/>
  </w:num>
  <w:num w:numId="33" w16cid:durableId="84150411">
    <w:abstractNumId w:val="31"/>
  </w:num>
  <w:num w:numId="34" w16cid:durableId="1125276187">
    <w:abstractNumId w:val="42"/>
  </w:num>
  <w:num w:numId="35" w16cid:durableId="90660134">
    <w:abstractNumId w:val="22"/>
  </w:num>
  <w:num w:numId="36" w16cid:durableId="323290255">
    <w:abstractNumId w:val="10"/>
  </w:num>
  <w:num w:numId="37" w16cid:durableId="1549754380">
    <w:abstractNumId w:val="38"/>
  </w:num>
  <w:num w:numId="38" w16cid:durableId="1026711512">
    <w:abstractNumId w:val="34"/>
  </w:num>
  <w:num w:numId="39" w16cid:durableId="1821926336">
    <w:abstractNumId w:val="1"/>
  </w:num>
  <w:num w:numId="40" w16cid:durableId="1751653875">
    <w:abstractNumId w:val="18"/>
  </w:num>
  <w:num w:numId="41" w16cid:durableId="1045644240">
    <w:abstractNumId w:val="20"/>
  </w:num>
  <w:num w:numId="42" w16cid:durableId="8528033">
    <w:abstractNumId w:val="13"/>
  </w:num>
  <w:num w:numId="43" w16cid:durableId="1789740078">
    <w:abstractNumId w:val="2"/>
  </w:num>
  <w:num w:numId="44" w16cid:durableId="1480809074">
    <w:abstractNumId w:val="21"/>
  </w:num>
  <w:num w:numId="45" w16cid:durableId="524906859">
    <w:abstractNumId w:val="4"/>
  </w:num>
  <w:num w:numId="46" w16cid:durableId="465123130">
    <w:abstractNumId w:val="44"/>
  </w:num>
  <w:num w:numId="47" w16cid:durableId="2014338921">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9B0"/>
    <w:rsid w:val="000032F4"/>
    <w:rsid w:val="00013B41"/>
    <w:rsid w:val="00023F3F"/>
    <w:rsid w:val="00045C67"/>
    <w:rsid w:val="00046807"/>
    <w:rsid w:val="00072F0D"/>
    <w:rsid w:val="000779AF"/>
    <w:rsid w:val="00087D73"/>
    <w:rsid w:val="00087DB1"/>
    <w:rsid w:val="00090C0E"/>
    <w:rsid w:val="000920A4"/>
    <w:rsid w:val="00092173"/>
    <w:rsid w:val="000A0834"/>
    <w:rsid w:val="000A17B5"/>
    <w:rsid w:val="000A4108"/>
    <w:rsid w:val="000A5897"/>
    <w:rsid w:val="000B6103"/>
    <w:rsid w:val="000B70C6"/>
    <w:rsid w:val="000C6694"/>
    <w:rsid w:val="000F51DB"/>
    <w:rsid w:val="000F5998"/>
    <w:rsid w:val="00117343"/>
    <w:rsid w:val="00134776"/>
    <w:rsid w:val="00134A2F"/>
    <w:rsid w:val="00140F56"/>
    <w:rsid w:val="00151564"/>
    <w:rsid w:val="00151A41"/>
    <w:rsid w:val="00151C73"/>
    <w:rsid w:val="00175EA6"/>
    <w:rsid w:val="00177B25"/>
    <w:rsid w:val="00180025"/>
    <w:rsid w:val="001829A8"/>
    <w:rsid w:val="00186FB7"/>
    <w:rsid w:val="001909E8"/>
    <w:rsid w:val="001A0A7D"/>
    <w:rsid w:val="001C3DA3"/>
    <w:rsid w:val="001D73B5"/>
    <w:rsid w:val="001D7D97"/>
    <w:rsid w:val="001F4D3A"/>
    <w:rsid w:val="001F6254"/>
    <w:rsid w:val="002549FD"/>
    <w:rsid w:val="00261AD4"/>
    <w:rsid w:val="00263022"/>
    <w:rsid w:val="00266AD0"/>
    <w:rsid w:val="00266F84"/>
    <w:rsid w:val="002747B1"/>
    <w:rsid w:val="00275E38"/>
    <w:rsid w:val="0027709E"/>
    <w:rsid w:val="00281F39"/>
    <w:rsid w:val="0028409F"/>
    <w:rsid w:val="00284F6C"/>
    <w:rsid w:val="002871F4"/>
    <w:rsid w:val="00296285"/>
    <w:rsid w:val="002978B5"/>
    <w:rsid w:val="002B7CFB"/>
    <w:rsid w:val="002C5741"/>
    <w:rsid w:val="00306933"/>
    <w:rsid w:val="00323509"/>
    <w:rsid w:val="00325068"/>
    <w:rsid w:val="00331453"/>
    <w:rsid w:val="0035541D"/>
    <w:rsid w:val="00365E49"/>
    <w:rsid w:val="00382C5D"/>
    <w:rsid w:val="00394DDB"/>
    <w:rsid w:val="003A460D"/>
    <w:rsid w:val="003A776D"/>
    <w:rsid w:val="003C1DDC"/>
    <w:rsid w:val="003C40B4"/>
    <w:rsid w:val="004063F9"/>
    <w:rsid w:val="00425B30"/>
    <w:rsid w:val="00441F21"/>
    <w:rsid w:val="00451853"/>
    <w:rsid w:val="00456115"/>
    <w:rsid w:val="00474629"/>
    <w:rsid w:val="00480370"/>
    <w:rsid w:val="00486CDA"/>
    <w:rsid w:val="004C10CC"/>
    <w:rsid w:val="004D518D"/>
    <w:rsid w:val="004D7730"/>
    <w:rsid w:val="004E0476"/>
    <w:rsid w:val="004E08B7"/>
    <w:rsid w:val="004E4DDF"/>
    <w:rsid w:val="004F492C"/>
    <w:rsid w:val="004F6F01"/>
    <w:rsid w:val="00504140"/>
    <w:rsid w:val="00506EDB"/>
    <w:rsid w:val="005312B3"/>
    <w:rsid w:val="00544215"/>
    <w:rsid w:val="005445FA"/>
    <w:rsid w:val="00545543"/>
    <w:rsid w:val="005547ED"/>
    <w:rsid w:val="00555D59"/>
    <w:rsid w:val="00571C75"/>
    <w:rsid w:val="00575C1E"/>
    <w:rsid w:val="00577A4B"/>
    <w:rsid w:val="0059453C"/>
    <w:rsid w:val="005960D2"/>
    <w:rsid w:val="005A1656"/>
    <w:rsid w:val="005A341D"/>
    <w:rsid w:val="005C2236"/>
    <w:rsid w:val="005C27BC"/>
    <w:rsid w:val="005D0FC7"/>
    <w:rsid w:val="005D53D2"/>
    <w:rsid w:val="005D54F3"/>
    <w:rsid w:val="005E48A9"/>
    <w:rsid w:val="005E6946"/>
    <w:rsid w:val="006169BB"/>
    <w:rsid w:val="00620DD0"/>
    <w:rsid w:val="00633866"/>
    <w:rsid w:val="006346A3"/>
    <w:rsid w:val="0063615F"/>
    <w:rsid w:val="00652818"/>
    <w:rsid w:val="006622B0"/>
    <w:rsid w:val="006664DE"/>
    <w:rsid w:val="00692413"/>
    <w:rsid w:val="006B6AA8"/>
    <w:rsid w:val="006D3E94"/>
    <w:rsid w:val="006D704A"/>
    <w:rsid w:val="006F4180"/>
    <w:rsid w:val="007059FD"/>
    <w:rsid w:val="00712E7B"/>
    <w:rsid w:val="00721959"/>
    <w:rsid w:val="007244CB"/>
    <w:rsid w:val="00732D7F"/>
    <w:rsid w:val="007336AE"/>
    <w:rsid w:val="00734BEF"/>
    <w:rsid w:val="00740505"/>
    <w:rsid w:val="00774C22"/>
    <w:rsid w:val="00781E24"/>
    <w:rsid w:val="007971C5"/>
    <w:rsid w:val="007A0E0D"/>
    <w:rsid w:val="007C02C0"/>
    <w:rsid w:val="007C0513"/>
    <w:rsid w:val="007E11DA"/>
    <w:rsid w:val="007E2372"/>
    <w:rsid w:val="007F74EB"/>
    <w:rsid w:val="0080548F"/>
    <w:rsid w:val="00811DC4"/>
    <w:rsid w:val="00821C7E"/>
    <w:rsid w:val="00834F90"/>
    <w:rsid w:val="00842D22"/>
    <w:rsid w:val="0085261D"/>
    <w:rsid w:val="008603E7"/>
    <w:rsid w:val="00861955"/>
    <w:rsid w:val="008620E5"/>
    <w:rsid w:val="00863277"/>
    <w:rsid w:val="0086660D"/>
    <w:rsid w:val="008865CB"/>
    <w:rsid w:val="008963A9"/>
    <w:rsid w:val="008A03F5"/>
    <w:rsid w:val="008D2B0B"/>
    <w:rsid w:val="008D42EA"/>
    <w:rsid w:val="008D57A8"/>
    <w:rsid w:val="008F6B5A"/>
    <w:rsid w:val="009150E9"/>
    <w:rsid w:val="00917142"/>
    <w:rsid w:val="0094054E"/>
    <w:rsid w:val="00957B4B"/>
    <w:rsid w:val="0096128F"/>
    <w:rsid w:val="00975DAB"/>
    <w:rsid w:val="009836F4"/>
    <w:rsid w:val="00984BA5"/>
    <w:rsid w:val="009870B8"/>
    <w:rsid w:val="0099147E"/>
    <w:rsid w:val="00996C39"/>
    <w:rsid w:val="009A3F6B"/>
    <w:rsid w:val="009A4B59"/>
    <w:rsid w:val="009B66EC"/>
    <w:rsid w:val="009B6D7F"/>
    <w:rsid w:val="009E4BD5"/>
    <w:rsid w:val="009E4D21"/>
    <w:rsid w:val="009F052E"/>
    <w:rsid w:val="009F17BB"/>
    <w:rsid w:val="009F2AA1"/>
    <w:rsid w:val="00A00E0E"/>
    <w:rsid w:val="00A02254"/>
    <w:rsid w:val="00A06CBC"/>
    <w:rsid w:val="00A14385"/>
    <w:rsid w:val="00A35D62"/>
    <w:rsid w:val="00A430B5"/>
    <w:rsid w:val="00A536D4"/>
    <w:rsid w:val="00A55C9D"/>
    <w:rsid w:val="00A56A98"/>
    <w:rsid w:val="00A70E06"/>
    <w:rsid w:val="00A731FA"/>
    <w:rsid w:val="00A76473"/>
    <w:rsid w:val="00A92C34"/>
    <w:rsid w:val="00AA2318"/>
    <w:rsid w:val="00AA3164"/>
    <w:rsid w:val="00AB38A4"/>
    <w:rsid w:val="00AB6ADB"/>
    <w:rsid w:val="00AC1A1C"/>
    <w:rsid w:val="00AE3C97"/>
    <w:rsid w:val="00AF39D4"/>
    <w:rsid w:val="00B00AA6"/>
    <w:rsid w:val="00B03FB3"/>
    <w:rsid w:val="00B40B87"/>
    <w:rsid w:val="00B42F33"/>
    <w:rsid w:val="00B461BE"/>
    <w:rsid w:val="00B56E43"/>
    <w:rsid w:val="00B6167C"/>
    <w:rsid w:val="00B63848"/>
    <w:rsid w:val="00B85CD1"/>
    <w:rsid w:val="00B92887"/>
    <w:rsid w:val="00BA620F"/>
    <w:rsid w:val="00BA7E5B"/>
    <w:rsid w:val="00BB74F6"/>
    <w:rsid w:val="00BF029F"/>
    <w:rsid w:val="00BF37CB"/>
    <w:rsid w:val="00C03755"/>
    <w:rsid w:val="00C115F3"/>
    <w:rsid w:val="00C12F4C"/>
    <w:rsid w:val="00C2053F"/>
    <w:rsid w:val="00C23119"/>
    <w:rsid w:val="00C2364F"/>
    <w:rsid w:val="00C253FD"/>
    <w:rsid w:val="00C47907"/>
    <w:rsid w:val="00C50212"/>
    <w:rsid w:val="00C56DCC"/>
    <w:rsid w:val="00C573B7"/>
    <w:rsid w:val="00C643C0"/>
    <w:rsid w:val="00C67E5A"/>
    <w:rsid w:val="00C95E30"/>
    <w:rsid w:val="00CA348A"/>
    <w:rsid w:val="00CD5D33"/>
    <w:rsid w:val="00CD7EB3"/>
    <w:rsid w:val="00CF0B88"/>
    <w:rsid w:val="00CF14C0"/>
    <w:rsid w:val="00D05737"/>
    <w:rsid w:val="00D077DC"/>
    <w:rsid w:val="00D12C0D"/>
    <w:rsid w:val="00D16EA8"/>
    <w:rsid w:val="00D1795F"/>
    <w:rsid w:val="00D25724"/>
    <w:rsid w:val="00D2582B"/>
    <w:rsid w:val="00D62356"/>
    <w:rsid w:val="00D65AD7"/>
    <w:rsid w:val="00D7763B"/>
    <w:rsid w:val="00D82014"/>
    <w:rsid w:val="00D91924"/>
    <w:rsid w:val="00D94BDA"/>
    <w:rsid w:val="00D954EF"/>
    <w:rsid w:val="00D976C4"/>
    <w:rsid w:val="00DA272F"/>
    <w:rsid w:val="00DA4928"/>
    <w:rsid w:val="00DB0233"/>
    <w:rsid w:val="00DD3B22"/>
    <w:rsid w:val="00DF0A6B"/>
    <w:rsid w:val="00E10856"/>
    <w:rsid w:val="00E14C1C"/>
    <w:rsid w:val="00E50BAC"/>
    <w:rsid w:val="00E50EE0"/>
    <w:rsid w:val="00E51A00"/>
    <w:rsid w:val="00E61414"/>
    <w:rsid w:val="00E641CF"/>
    <w:rsid w:val="00E77441"/>
    <w:rsid w:val="00E80B9B"/>
    <w:rsid w:val="00E82007"/>
    <w:rsid w:val="00E91161"/>
    <w:rsid w:val="00E924F8"/>
    <w:rsid w:val="00E9622F"/>
    <w:rsid w:val="00EA2140"/>
    <w:rsid w:val="00EB42F5"/>
    <w:rsid w:val="00EC041D"/>
    <w:rsid w:val="00EC1D5D"/>
    <w:rsid w:val="00EF3C2D"/>
    <w:rsid w:val="00EF757B"/>
    <w:rsid w:val="00F02290"/>
    <w:rsid w:val="00F0370F"/>
    <w:rsid w:val="00F15729"/>
    <w:rsid w:val="00F269B0"/>
    <w:rsid w:val="00F32F87"/>
    <w:rsid w:val="00F42539"/>
    <w:rsid w:val="00F44E60"/>
    <w:rsid w:val="00F54D98"/>
    <w:rsid w:val="00F61C5A"/>
    <w:rsid w:val="00F772D3"/>
    <w:rsid w:val="00F85FEC"/>
    <w:rsid w:val="00F94815"/>
    <w:rsid w:val="00F96E91"/>
    <w:rsid w:val="00FA2F7A"/>
    <w:rsid w:val="00FA48A1"/>
    <w:rsid w:val="00FC000D"/>
    <w:rsid w:val="00FD2F97"/>
    <w:rsid w:val="00FE0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A8069"/>
  <w15:docId w15:val="{8A569CC1-8023-4A79-B305-262640C25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236"/>
  </w:style>
  <w:style w:type="paragraph" w:styleId="Heading1">
    <w:name w:val="heading 1"/>
    <w:basedOn w:val="Normal"/>
    <w:next w:val="Normal"/>
    <w:link w:val="Heading1Char"/>
    <w:uiPriority w:val="9"/>
    <w:qFormat/>
    <w:rsid w:val="005714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6074F"/>
    <w:pPr>
      <w:jc w:val="center"/>
    </w:pPr>
    <w:rPr>
      <w:rFonts w:ascii="Arial Narrow" w:eastAsia="Times New Roman" w:hAnsi="Arial Narrow" w:cs="Times New Roman"/>
      <w:sz w:val="20"/>
      <w:szCs w:val="20"/>
      <w:u w:val="single"/>
      <w:lang w:val="x-none" w:eastAsia="x-none"/>
    </w:rPr>
  </w:style>
  <w:style w:type="paragraph" w:styleId="Header">
    <w:name w:val="header"/>
    <w:basedOn w:val="Normal"/>
    <w:link w:val="HeaderChar"/>
    <w:uiPriority w:val="99"/>
    <w:unhideWhenUsed/>
    <w:rsid w:val="00CE7843"/>
    <w:pPr>
      <w:tabs>
        <w:tab w:val="center" w:pos="4680"/>
        <w:tab w:val="right" w:pos="9360"/>
      </w:tabs>
    </w:pPr>
  </w:style>
  <w:style w:type="character" w:customStyle="1" w:styleId="HeaderChar">
    <w:name w:val="Header Char"/>
    <w:basedOn w:val="DefaultParagraphFont"/>
    <w:link w:val="Header"/>
    <w:uiPriority w:val="99"/>
    <w:rsid w:val="00CE7843"/>
  </w:style>
  <w:style w:type="paragraph" w:styleId="Footer">
    <w:name w:val="footer"/>
    <w:basedOn w:val="Normal"/>
    <w:link w:val="FooterChar"/>
    <w:uiPriority w:val="99"/>
    <w:unhideWhenUsed/>
    <w:rsid w:val="00CE7843"/>
    <w:pPr>
      <w:tabs>
        <w:tab w:val="center" w:pos="4680"/>
        <w:tab w:val="right" w:pos="9360"/>
      </w:tabs>
    </w:pPr>
  </w:style>
  <w:style w:type="character" w:customStyle="1" w:styleId="FooterChar">
    <w:name w:val="Footer Char"/>
    <w:basedOn w:val="DefaultParagraphFont"/>
    <w:link w:val="Footer"/>
    <w:uiPriority w:val="99"/>
    <w:rsid w:val="00CE7843"/>
  </w:style>
  <w:style w:type="character" w:styleId="PageNumber">
    <w:name w:val="page number"/>
    <w:basedOn w:val="DefaultParagraphFont"/>
    <w:uiPriority w:val="99"/>
    <w:semiHidden/>
    <w:unhideWhenUsed/>
    <w:rsid w:val="00A51D45"/>
  </w:style>
  <w:style w:type="table" w:styleId="TableGrid">
    <w:name w:val="Table Grid"/>
    <w:basedOn w:val="TableNormal"/>
    <w:uiPriority w:val="39"/>
    <w:rsid w:val="003A7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14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32FCB"/>
    <w:pPr>
      <w:ind w:left="720"/>
      <w:contextualSpacing/>
    </w:pPr>
  </w:style>
  <w:style w:type="character" w:customStyle="1" w:styleId="TitleChar">
    <w:name w:val="Title Char"/>
    <w:basedOn w:val="DefaultParagraphFont"/>
    <w:link w:val="Title"/>
    <w:rsid w:val="0086074F"/>
    <w:rPr>
      <w:rFonts w:ascii="Arial Narrow" w:eastAsia="Times New Roman" w:hAnsi="Arial Narrow" w:cs="Times New Roman"/>
      <w:sz w:val="20"/>
      <w:szCs w:val="20"/>
      <w:u w:val="single"/>
      <w:lang w:val="x-none" w:eastAsia="x-none"/>
    </w:rPr>
  </w:style>
  <w:style w:type="character" w:styleId="PlaceholderText">
    <w:name w:val="Placeholder Text"/>
    <w:basedOn w:val="DefaultParagraphFont"/>
    <w:uiPriority w:val="99"/>
    <w:semiHidden/>
    <w:rsid w:val="0086074F"/>
    <w:rPr>
      <w:color w:val="808080"/>
    </w:rPr>
  </w:style>
  <w:style w:type="paragraph" w:styleId="Caption">
    <w:name w:val="caption"/>
    <w:basedOn w:val="Normal"/>
    <w:next w:val="Normal"/>
    <w:uiPriority w:val="35"/>
    <w:unhideWhenUsed/>
    <w:qFormat/>
    <w:rsid w:val="0086074F"/>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3A3ED2"/>
    <w:rPr>
      <w:sz w:val="18"/>
      <w:szCs w:val="18"/>
    </w:rPr>
  </w:style>
  <w:style w:type="paragraph" w:styleId="CommentText">
    <w:name w:val="annotation text"/>
    <w:basedOn w:val="Normal"/>
    <w:link w:val="CommentTextChar"/>
    <w:uiPriority w:val="99"/>
    <w:semiHidden/>
    <w:unhideWhenUsed/>
    <w:rsid w:val="003A3ED2"/>
  </w:style>
  <w:style w:type="character" w:customStyle="1" w:styleId="CommentTextChar">
    <w:name w:val="Comment Text Char"/>
    <w:basedOn w:val="DefaultParagraphFont"/>
    <w:link w:val="CommentText"/>
    <w:uiPriority w:val="99"/>
    <w:semiHidden/>
    <w:rsid w:val="003A3ED2"/>
  </w:style>
  <w:style w:type="paragraph" w:styleId="CommentSubject">
    <w:name w:val="annotation subject"/>
    <w:basedOn w:val="CommentText"/>
    <w:next w:val="CommentText"/>
    <w:link w:val="CommentSubjectChar"/>
    <w:uiPriority w:val="99"/>
    <w:semiHidden/>
    <w:unhideWhenUsed/>
    <w:rsid w:val="003A3ED2"/>
    <w:rPr>
      <w:b/>
      <w:bCs/>
      <w:sz w:val="20"/>
      <w:szCs w:val="20"/>
    </w:rPr>
  </w:style>
  <w:style w:type="character" w:customStyle="1" w:styleId="CommentSubjectChar">
    <w:name w:val="Comment Subject Char"/>
    <w:basedOn w:val="CommentTextChar"/>
    <w:link w:val="CommentSubject"/>
    <w:uiPriority w:val="99"/>
    <w:semiHidden/>
    <w:rsid w:val="003A3ED2"/>
    <w:rPr>
      <w:b/>
      <w:bCs/>
      <w:sz w:val="20"/>
      <w:szCs w:val="20"/>
    </w:rPr>
  </w:style>
  <w:style w:type="paragraph" w:styleId="BalloonText">
    <w:name w:val="Balloon Text"/>
    <w:basedOn w:val="Normal"/>
    <w:link w:val="BalloonTextChar"/>
    <w:uiPriority w:val="99"/>
    <w:semiHidden/>
    <w:unhideWhenUsed/>
    <w:rsid w:val="003A3ED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3ED2"/>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paragraph" w:styleId="NormalWeb">
    <w:name w:val="Normal (Web)"/>
    <w:basedOn w:val="Normal"/>
    <w:uiPriority w:val="99"/>
    <w:unhideWhenUsed/>
    <w:rsid w:val="001D7D9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1909E8"/>
    <w:rPr>
      <w:color w:val="0563C1" w:themeColor="hyperlink"/>
      <w:u w:val="single"/>
    </w:rPr>
  </w:style>
  <w:style w:type="character" w:styleId="UnresolvedMention">
    <w:name w:val="Unresolved Mention"/>
    <w:basedOn w:val="DefaultParagraphFont"/>
    <w:uiPriority w:val="99"/>
    <w:semiHidden/>
    <w:unhideWhenUsed/>
    <w:rsid w:val="00190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L/m6GvOvnjJHGml4kT3Td8A2rSw==">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</go:docsCustomData>
</go:gDocsCustomXmlDataStorage>
</file>

<file path=customXml/itemProps1.xml><?xml version="1.0" encoding="utf-8"?>
<ds:datastoreItem xmlns:ds="http://schemas.openxmlformats.org/officeDocument/2006/customXml" ds:itemID="{34A48D52-3F78-46BE-A613-FB0029FD033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25</Pages>
  <Words>6028</Words>
  <Characters>34361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40309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Paholke</dc:creator>
  <cp:lastModifiedBy>Jonny Matsner Yap</cp:lastModifiedBy>
  <cp:revision>23</cp:revision>
  <cp:lastPrinted>2023-02-02T21:45:00Z</cp:lastPrinted>
  <dcterms:created xsi:type="dcterms:W3CDTF">2023-09-26T22:35:00Z</dcterms:created>
  <dcterms:modified xsi:type="dcterms:W3CDTF">2023-09-29T17:32:00Z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76bad73c7ecc2161368c7c9337dede290d9d9eb23924433a6a3a1c27c695ebcd</vt:lpwstr>
  </property>
</Properties>
</file>