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5E7030">
                    <w:rPr>
                      <w:color w:val="FF0000"/>
                      <w:sz w:val="24"/>
                    </w:rPr>
                    <w:t>1</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w:t>
                  </w:r>
                  <w:r w:rsidR="005E7030">
                    <w:rPr>
                      <w:b/>
                      <w:color w:val="FF0000"/>
                      <w:sz w:val="24"/>
                    </w:rPr>
                    <w:t>0</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824702" w:rsidRDefault="00824702" w:rsidP="00824702">
      <w:pPr>
        <w:spacing w:after="200" w:line="276" w:lineRule="auto"/>
        <w:rPr>
          <w:sz w:val="24"/>
        </w:rPr>
      </w:pPr>
      <w:r>
        <w:rPr>
          <w:sz w:val="24"/>
        </w:rPr>
        <w:t xml:space="preserve">Angie Greene – check your references – Bowers is not accurate, there were several typo’s in your discussion, which takes away from your content. This also makes it difficult to read. </w:t>
      </w:r>
    </w:p>
    <w:p w:rsidR="00824702" w:rsidRDefault="00824702" w:rsidP="00824702">
      <w:pPr>
        <w:spacing w:after="200" w:line="276" w:lineRule="auto"/>
        <w:rPr>
          <w:sz w:val="24"/>
        </w:rPr>
      </w:pPr>
      <w:r>
        <w:rPr>
          <w:sz w:val="24"/>
        </w:rPr>
        <w:t xml:space="preserve">Your response to question #2 was very brief. I would like to see more thoughts here, I can see some thoughts were starting to develop but then you just ended. </w:t>
      </w:r>
    </w:p>
    <w:p w:rsidR="00A97EE6" w:rsidRDefault="00824702" w:rsidP="00824702">
      <w:r w:rsidRPr="00AF3482">
        <w:rPr>
          <w:sz w:val="24"/>
        </w:rPr>
        <w:t xml:space="preserve">Being well rounded, positive and a </w:t>
      </w:r>
      <w:proofErr w:type="spellStart"/>
      <w:r w:rsidRPr="00AF3482">
        <w:rPr>
          <w:sz w:val="24"/>
        </w:rPr>
        <w:t>teamplayer</w:t>
      </w:r>
      <w:proofErr w:type="spellEnd"/>
      <w:r w:rsidRPr="00AF3482">
        <w:rPr>
          <w:sz w:val="24"/>
        </w:rPr>
        <w:t xml:space="preserve"> will help </w:t>
      </w:r>
      <w:proofErr w:type="spellStart"/>
      <w:r w:rsidRPr="00AF3482">
        <w:rPr>
          <w:sz w:val="24"/>
          <w:highlight w:val="yellow"/>
        </w:rPr>
        <w:t>cowrkers</w:t>
      </w:r>
      <w:proofErr w:type="spellEnd"/>
      <w:r w:rsidRPr="00AF3482">
        <w:rPr>
          <w:sz w:val="24"/>
        </w:rPr>
        <w:t xml:space="preserve"> appreciate your management styles or theories.  Gaining a respect from employees will make a smoother transition from a new </w:t>
      </w:r>
      <w:r w:rsidRPr="00AF3482">
        <w:rPr>
          <w:sz w:val="24"/>
          <w:highlight w:val="yellow"/>
        </w:rPr>
        <w:t>graduated</w:t>
      </w:r>
      <w:r w:rsidRPr="00AF3482">
        <w:rPr>
          <w:sz w:val="24"/>
        </w:rPr>
        <w:t xml:space="preserve"> to management in nursing. </w:t>
      </w:r>
    </w:p>
    <w:sectPr w:rsidR="00A97EE6"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5E7030"/>
    <w:rsid w:val="00824702"/>
    <w:rsid w:val="00A97EE6"/>
    <w:rsid w:val="00BD44B0"/>
    <w:rsid w:val="00C24294"/>
    <w:rsid w:val="00C43DA6"/>
    <w:rsid w:val="00CB4D5C"/>
    <w:rsid w:val="00D04614"/>
    <w:rsid w:val="00D04F3D"/>
    <w:rsid w:val="00F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2013-01-27T22:59:00Z</dcterms:created>
  <dcterms:modified xsi:type="dcterms:W3CDTF">2013-01-27T22:59:00Z</dcterms:modified>
</cp:coreProperties>
</file>